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801"/>
        <w:tblW w:w="9889" w:type="dxa"/>
        <w:tblLook w:val="04A0" w:firstRow="1" w:lastRow="0" w:firstColumn="1" w:lastColumn="0" w:noHBand="0" w:noVBand="1"/>
      </w:tblPr>
      <w:tblGrid>
        <w:gridCol w:w="5637"/>
        <w:gridCol w:w="4252"/>
      </w:tblGrid>
      <w:tr w:rsidR="003C7B28" w:rsidRPr="003C7B28" w14:paraId="5F223299" w14:textId="77777777" w:rsidTr="003C7B28">
        <w:tc>
          <w:tcPr>
            <w:tcW w:w="5637" w:type="dxa"/>
            <w:shd w:val="clear" w:color="auto" w:fill="auto"/>
          </w:tcPr>
          <w:p w14:paraId="0558EC4A" w14:textId="77777777" w:rsidR="003C7B28" w:rsidRPr="003C7B28" w:rsidRDefault="003C7B28" w:rsidP="003C7B28">
            <w:pPr>
              <w:spacing w:after="0" w:line="240" w:lineRule="auto"/>
              <w:jc w:val="both"/>
              <w:rPr>
                <w:rFonts w:ascii="Times New Roman" w:eastAsia="Times New Roman" w:hAnsi="Times New Roman" w:cs="Times New Roman"/>
                <w:b/>
                <w:sz w:val="24"/>
                <w:szCs w:val="24"/>
                <w:lang w:eastAsia="ru-RU"/>
              </w:rPr>
            </w:pPr>
            <w:r w:rsidRPr="003C7B28">
              <w:rPr>
                <w:rFonts w:ascii="Times New Roman" w:eastAsia="Times New Roman" w:hAnsi="Times New Roman" w:cs="Times New Roman"/>
                <w:b/>
                <w:sz w:val="24"/>
                <w:szCs w:val="24"/>
                <w:lang w:eastAsia="ru-RU"/>
              </w:rPr>
              <w:t xml:space="preserve">СОГЛАСОВАНО                      </w:t>
            </w:r>
            <w:r w:rsidRPr="003C7B28">
              <w:rPr>
                <w:rFonts w:ascii="Times New Roman" w:eastAsia="Times New Roman" w:hAnsi="Times New Roman" w:cs="Times New Roman"/>
                <w:b/>
                <w:sz w:val="24"/>
                <w:szCs w:val="24"/>
                <w:lang w:eastAsia="ru-RU"/>
              </w:rPr>
              <w:tab/>
            </w:r>
          </w:p>
          <w:p w14:paraId="3F6D8190" w14:textId="77777777" w:rsidR="003C7B28" w:rsidRPr="003C7B28" w:rsidRDefault="003C7B28" w:rsidP="003C7B28">
            <w:pPr>
              <w:spacing w:after="0" w:line="240" w:lineRule="auto"/>
              <w:jc w:val="both"/>
              <w:rPr>
                <w:rFonts w:ascii="Times New Roman" w:eastAsia="Times New Roman" w:hAnsi="Times New Roman" w:cs="Times New Roman"/>
                <w:sz w:val="24"/>
                <w:szCs w:val="24"/>
                <w:lang w:eastAsia="ru-RU"/>
              </w:rPr>
            </w:pPr>
            <w:r w:rsidRPr="003C7B28">
              <w:rPr>
                <w:rFonts w:ascii="Times New Roman" w:eastAsia="Times New Roman" w:hAnsi="Times New Roman" w:cs="Times New Roman"/>
                <w:sz w:val="24"/>
                <w:szCs w:val="24"/>
                <w:lang w:eastAsia="ru-RU"/>
              </w:rPr>
              <w:t>Председатель ППО</w:t>
            </w:r>
            <w:r w:rsidRPr="003C7B28">
              <w:rPr>
                <w:rFonts w:ascii="Times New Roman" w:eastAsia="Times New Roman" w:hAnsi="Times New Roman" w:cs="Times New Roman"/>
                <w:sz w:val="24"/>
                <w:szCs w:val="24"/>
                <w:lang w:eastAsia="ru-RU"/>
              </w:rPr>
              <w:tab/>
            </w:r>
          </w:p>
          <w:p w14:paraId="6710515E" w14:textId="77777777" w:rsidR="003C7B28" w:rsidRPr="003C7B28" w:rsidRDefault="003C7B28" w:rsidP="003C7B28">
            <w:pPr>
              <w:spacing w:after="0" w:line="240" w:lineRule="auto"/>
              <w:rPr>
                <w:rFonts w:ascii="Times New Roman" w:eastAsia="Times New Roman" w:hAnsi="Times New Roman" w:cs="Times New Roman"/>
                <w:sz w:val="24"/>
                <w:szCs w:val="24"/>
                <w:lang w:eastAsia="ru-RU"/>
              </w:rPr>
            </w:pPr>
            <w:r w:rsidRPr="003C7B28">
              <w:rPr>
                <w:rFonts w:ascii="Times New Roman" w:eastAsia="Times New Roman" w:hAnsi="Times New Roman" w:cs="Times New Roman"/>
                <w:sz w:val="24"/>
                <w:szCs w:val="24"/>
                <w:lang w:eastAsia="ru-RU"/>
              </w:rPr>
              <w:t xml:space="preserve">___________ </w:t>
            </w:r>
            <w:proofErr w:type="spellStart"/>
            <w:r w:rsidRPr="003C7B28">
              <w:rPr>
                <w:rFonts w:ascii="Times New Roman" w:eastAsia="Times New Roman" w:hAnsi="Times New Roman" w:cs="Times New Roman"/>
                <w:sz w:val="24"/>
                <w:szCs w:val="24"/>
                <w:lang w:eastAsia="ru-RU"/>
              </w:rPr>
              <w:t>А.Ф.Денислямова</w:t>
            </w:r>
            <w:proofErr w:type="spellEnd"/>
          </w:p>
          <w:p w14:paraId="780E7E1A" w14:textId="77777777" w:rsidR="003C7B28" w:rsidRPr="003C7B28" w:rsidRDefault="003C7B28" w:rsidP="003C7B28">
            <w:pPr>
              <w:spacing w:after="0" w:line="240" w:lineRule="auto"/>
              <w:rPr>
                <w:rFonts w:ascii="Times New Roman" w:eastAsia="Times New Roman" w:hAnsi="Times New Roman" w:cs="Times New Roman"/>
                <w:sz w:val="24"/>
                <w:szCs w:val="24"/>
                <w:lang w:eastAsia="ru-RU"/>
              </w:rPr>
            </w:pPr>
            <w:r w:rsidRPr="003C7B28">
              <w:rPr>
                <w:rFonts w:ascii="Times New Roman" w:eastAsia="Times New Roman" w:hAnsi="Times New Roman" w:cs="Times New Roman"/>
                <w:sz w:val="24"/>
                <w:szCs w:val="24"/>
                <w:lang w:eastAsia="ru-RU"/>
              </w:rPr>
              <w:t xml:space="preserve">протокол </w:t>
            </w:r>
            <w:r w:rsidRPr="003C7B28">
              <w:rPr>
                <w:rFonts w:ascii="Times New Roman" w:eastAsia="Times New Roman" w:hAnsi="Times New Roman" w:cs="Times New Roman"/>
                <w:color w:val="000000"/>
                <w:sz w:val="24"/>
                <w:szCs w:val="24"/>
                <w:lang w:eastAsia="ru-RU"/>
              </w:rPr>
              <w:t>№ 54 от «01» сентября  2023 г.</w:t>
            </w:r>
          </w:p>
          <w:p w14:paraId="671FF334" w14:textId="77777777" w:rsidR="003C7B28" w:rsidRPr="003C7B28" w:rsidRDefault="003C7B28" w:rsidP="003C7B28">
            <w:pPr>
              <w:spacing w:before="75" w:after="0" w:line="240" w:lineRule="auto"/>
              <w:rPr>
                <w:rFonts w:ascii="Times New Roman" w:eastAsia="Calibri" w:hAnsi="Times New Roman" w:cs="Times New Roman"/>
                <w:kern w:val="0"/>
                <w:sz w:val="24"/>
                <w:szCs w:val="24"/>
                <w:lang w:eastAsia="ru-RU"/>
                <w14:ligatures w14:val="none"/>
              </w:rPr>
            </w:pPr>
          </w:p>
        </w:tc>
        <w:tc>
          <w:tcPr>
            <w:tcW w:w="4252" w:type="dxa"/>
            <w:shd w:val="clear" w:color="auto" w:fill="auto"/>
          </w:tcPr>
          <w:p w14:paraId="5F08AE6B" w14:textId="77777777" w:rsidR="003C7B28" w:rsidRPr="003C7B28" w:rsidRDefault="003C7B28" w:rsidP="003C7B28">
            <w:pPr>
              <w:spacing w:after="0" w:line="240" w:lineRule="auto"/>
              <w:rPr>
                <w:rFonts w:ascii="Times New Roman" w:eastAsia="Times New Roman" w:hAnsi="Times New Roman" w:cs="Times New Roman"/>
                <w:b/>
                <w:sz w:val="24"/>
                <w:szCs w:val="24"/>
                <w:lang w:eastAsia="ru-RU"/>
              </w:rPr>
            </w:pPr>
            <w:r w:rsidRPr="003C7B28">
              <w:rPr>
                <w:rFonts w:ascii="Times New Roman" w:eastAsia="Times New Roman" w:hAnsi="Times New Roman" w:cs="Times New Roman"/>
                <w:b/>
                <w:sz w:val="24"/>
                <w:szCs w:val="24"/>
                <w:lang w:eastAsia="ru-RU"/>
              </w:rPr>
              <w:t>УТВЕРЖДЕНО</w:t>
            </w:r>
          </w:p>
          <w:p w14:paraId="6B182C30" w14:textId="77777777" w:rsidR="003C7B28" w:rsidRPr="003C7B28" w:rsidRDefault="003C7B28" w:rsidP="003C7B28">
            <w:pPr>
              <w:spacing w:after="0" w:line="240" w:lineRule="auto"/>
              <w:rPr>
                <w:rFonts w:ascii="Times New Roman" w:eastAsia="Times New Roman" w:hAnsi="Times New Roman" w:cs="Times New Roman"/>
                <w:b/>
                <w:sz w:val="24"/>
                <w:szCs w:val="24"/>
                <w:lang w:eastAsia="ru-RU"/>
              </w:rPr>
            </w:pPr>
            <w:r w:rsidRPr="003C7B28">
              <w:rPr>
                <w:rFonts w:ascii="Times New Roman" w:eastAsia="Times New Roman" w:hAnsi="Times New Roman" w:cs="Times New Roman"/>
                <w:bCs/>
                <w:sz w:val="24"/>
                <w:szCs w:val="24"/>
                <w:lang w:eastAsia="ru-RU"/>
              </w:rPr>
              <w:t>Директор</w:t>
            </w:r>
          </w:p>
          <w:p w14:paraId="19642E2B" w14:textId="77777777" w:rsidR="003C7B28" w:rsidRPr="003C7B28" w:rsidRDefault="003C7B28" w:rsidP="003C7B28">
            <w:pPr>
              <w:spacing w:after="0" w:line="240" w:lineRule="auto"/>
              <w:rPr>
                <w:rFonts w:ascii="Times New Roman" w:eastAsia="Times New Roman" w:hAnsi="Times New Roman" w:cs="Times New Roman"/>
                <w:sz w:val="24"/>
                <w:szCs w:val="24"/>
                <w:lang w:eastAsia="ru-RU"/>
              </w:rPr>
            </w:pPr>
            <w:r w:rsidRPr="003C7B28">
              <w:rPr>
                <w:rFonts w:ascii="Times New Roman" w:eastAsia="Times New Roman" w:hAnsi="Times New Roman" w:cs="Times New Roman"/>
                <w:sz w:val="24"/>
                <w:szCs w:val="24"/>
                <w:lang w:eastAsia="ru-RU"/>
              </w:rPr>
              <w:t>МБОУ «</w:t>
            </w:r>
            <w:proofErr w:type="spellStart"/>
            <w:r w:rsidRPr="003C7B28">
              <w:rPr>
                <w:rFonts w:ascii="Times New Roman" w:eastAsia="Times New Roman" w:hAnsi="Times New Roman" w:cs="Times New Roman"/>
                <w:sz w:val="24"/>
                <w:szCs w:val="24"/>
                <w:lang w:eastAsia="ru-RU"/>
              </w:rPr>
              <w:t>Червоновская</w:t>
            </w:r>
            <w:proofErr w:type="spellEnd"/>
            <w:r w:rsidRPr="003C7B28">
              <w:rPr>
                <w:rFonts w:ascii="Times New Roman" w:eastAsia="Times New Roman" w:hAnsi="Times New Roman" w:cs="Times New Roman"/>
                <w:sz w:val="24"/>
                <w:szCs w:val="24"/>
                <w:lang w:eastAsia="ru-RU"/>
              </w:rPr>
              <w:t xml:space="preserve"> СОШДС»</w:t>
            </w:r>
          </w:p>
          <w:p w14:paraId="334BDD7F" w14:textId="77777777" w:rsidR="003C7B28" w:rsidRPr="003C7B28" w:rsidRDefault="003C7B28" w:rsidP="003C7B28">
            <w:pPr>
              <w:spacing w:after="0" w:line="240" w:lineRule="auto"/>
              <w:rPr>
                <w:rFonts w:ascii="Times New Roman" w:eastAsia="Times New Roman" w:hAnsi="Times New Roman" w:cs="Times New Roman"/>
                <w:sz w:val="24"/>
                <w:szCs w:val="24"/>
                <w:lang w:eastAsia="ru-RU"/>
              </w:rPr>
            </w:pPr>
            <w:r w:rsidRPr="003C7B28">
              <w:rPr>
                <w:rFonts w:ascii="Times New Roman" w:eastAsia="Times New Roman" w:hAnsi="Times New Roman" w:cs="Times New Roman"/>
                <w:sz w:val="24"/>
                <w:szCs w:val="24"/>
                <w:lang w:eastAsia="ru-RU"/>
              </w:rPr>
              <w:t>_____________</w:t>
            </w:r>
            <w:proofErr w:type="spellStart"/>
            <w:r w:rsidRPr="003C7B28">
              <w:rPr>
                <w:rFonts w:ascii="Times New Roman" w:eastAsia="Times New Roman" w:hAnsi="Times New Roman" w:cs="Times New Roman"/>
                <w:sz w:val="24"/>
                <w:szCs w:val="24"/>
                <w:lang w:eastAsia="ru-RU"/>
              </w:rPr>
              <w:t>Е.Н.Слепушко</w:t>
            </w:r>
            <w:proofErr w:type="spellEnd"/>
          </w:p>
          <w:p w14:paraId="007D1B9F" w14:textId="77777777" w:rsidR="003C7B28" w:rsidRPr="003C7B28" w:rsidRDefault="003C7B28" w:rsidP="003C7B28">
            <w:pPr>
              <w:spacing w:after="0" w:line="240" w:lineRule="auto"/>
              <w:rPr>
                <w:rFonts w:ascii="Times New Roman" w:eastAsia="Times New Roman" w:hAnsi="Times New Roman" w:cs="Times New Roman"/>
                <w:sz w:val="24"/>
                <w:szCs w:val="24"/>
                <w:lang w:eastAsia="ru-RU"/>
              </w:rPr>
            </w:pPr>
            <w:r w:rsidRPr="003C7B28">
              <w:rPr>
                <w:rFonts w:ascii="Times New Roman" w:eastAsia="Times New Roman" w:hAnsi="Times New Roman" w:cs="Times New Roman"/>
                <w:sz w:val="24"/>
                <w:szCs w:val="24"/>
                <w:lang w:eastAsia="ru-RU"/>
              </w:rPr>
              <w:t xml:space="preserve">Приказ №328  от "01" сентября  2023 г.                                        </w:t>
            </w:r>
          </w:p>
          <w:p w14:paraId="78AEA5F9" w14:textId="77777777" w:rsidR="003C7B28" w:rsidRPr="003C7B28" w:rsidRDefault="003C7B28" w:rsidP="003C7B28">
            <w:pPr>
              <w:spacing w:before="75" w:after="0" w:line="240" w:lineRule="auto"/>
              <w:rPr>
                <w:rFonts w:ascii="Times New Roman" w:eastAsia="Calibri" w:hAnsi="Times New Roman" w:cs="Times New Roman"/>
                <w:kern w:val="0"/>
                <w:sz w:val="24"/>
                <w:szCs w:val="24"/>
                <w:lang w:eastAsia="ru-RU"/>
                <w14:ligatures w14:val="none"/>
              </w:rPr>
            </w:pPr>
          </w:p>
        </w:tc>
      </w:tr>
    </w:tbl>
    <w:p w14:paraId="12D23EF6" w14:textId="77777777" w:rsidR="00E3617D" w:rsidRPr="003C7B28" w:rsidRDefault="00E3617D" w:rsidP="00E3617D">
      <w:pPr>
        <w:pStyle w:val="a6"/>
        <w:rPr>
          <w:sz w:val="24"/>
          <w:szCs w:val="24"/>
          <w:lang w:eastAsia="ru-RU"/>
        </w:rPr>
      </w:pPr>
    </w:p>
    <w:p w14:paraId="07077B49" w14:textId="77777777" w:rsidR="00E3617D" w:rsidRPr="003C7B28" w:rsidRDefault="00E3617D" w:rsidP="00E3617D">
      <w:pPr>
        <w:pStyle w:val="a6"/>
        <w:rPr>
          <w:sz w:val="24"/>
          <w:szCs w:val="24"/>
        </w:rPr>
      </w:pPr>
    </w:p>
    <w:p w14:paraId="451166ED" w14:textId="77777777" w:rsidR="00E3617D" w:rsidRPr="003C7B28" w:rsidRDefault="00E3617D" w:rsidP="00E3617D">
      <w:pPr>
        <w:pStyle w:val="a6"/>
        <w:rPr>
          <w:sz w:val="24"/>
          <w:szCs w:val="24"/>
        </w:rPr>
      </w:pPr>
    </w:p>
    <w:p w14:paraId="47A66FE8" w14:textId="77777777" w:rsidR="00E3617D" w:rsidRPr="003C7B28" w:rsidRDefault="00E3617D" w:rsidP="00E3617D">
      <w:pPr>
        <w:pStyle w:val="a6"/>
        <w:rPr>
          <w:sz w:val="24"/>
          <w:szCs w:val="24"/>
        </w:rPr>
      </w:pPr>
    </w:p>
    <w:p w14:paraId="3DE140E7" w14:textId="77777777" w:rsidR="003C7B28" w:rsidRDefault="003C7B28" w:rsidP="00E3617D">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28"/>
          <w:szCs w:val="28"/>
          <w:lang w:eastAsia="ru-RU"/>
        </w:rPr>
      </w:pPr>
    </w:p>
    <w:p w14:paraId="0583A6FA" w14:textId="77777777" w:rsidR="003C7B28" w:rsidRDefault="003C7B28" w:rsidP="00E3617D">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28"/>
          <w:szCs w:val="28"/>
          <w:lang w:eastAsia="ru-RU"/>
        </w:rPr>
      </w:pPr>
    </w:p>
    <w:p w14:paraId="26A97C1F" w14:textId="77777777" w:rsidR="003C7B28" w:rsidRDefault="003C7B28" w:rsidP="00E3617D">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28"/>
          <w:szCs w:val="28"/>
          <w:lang w:eastAsia="ru-RU"/>
        </w:rPr>
      </w:pPr>
    </w:p>
    <w:p w14:paraId="4F0B66AF" w14:textId="77777777" w:rsidR="003C7B28" w:rsidRDefault="003C7B28" w:rsidP="00E3617D">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28"/>
          <w:szCs w:val="28"/>
          <w:lang w:eastAsia="ru-RU"/>
        </w:rPr>
      </w:pPr>
    </w:p>
    <w:p w14:paraId="5472290E" w14:textId="77777777" w:rsidR="003C7B28" w:rsidRDefault="003C7B28" w:rsidP="00E3617D">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28"/>
          <w:szCs w:val="28"/>
          <w:lang w:eastAsia="ru-RU"/>
        </w:rPr>
      </w:pPr>
    </w:p>
    <w:p w14:paraId="3A9DDE5F" w14:textId="77777777" w:rsidR="003C7B28" w:rsidRDefault="003C7B28" w:rsidP="00E3617D">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28"/>
          <w:szCs w:val="28"/>
          <w:lang w:eastAsia="ru-RU"/>
        </w:rPr>
      </w:pPr>
    </w:p>
    <w:p w14:paraId="036F34F9" w14:textId="77777777" w:rsidR="003C7B28" w:rsidRDefault="003C7B28" w:rsidP="00E3617D">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sz w:val="28"/>
          <w:szCs w:val="28"/>
          <w:lang w:eastAsia="ru-RU"/>
        </w:rPr>
      </w:pPr>
    </w:p>
    <w:p w14:paraId="255F695D" w14:textId="76B94D8E" w:rsidR="00E3617D" w:rsidRPr="003C7B28" w:rsidRDefault="003C7B28" w:rsidP="00E3617D">
      <w:pPr>
        <w:shd w:val="clear" w:color="auto" w:fill="FFFFFF"/>
        <w:spacing w:after="0" w:line="488" w:lineRule="atLeast"/>
        <w:jc w:val="center"/>
        <w:textAlignment w:val="baseline"/>
        <w:outlineLvl w:val="1"/>
        <w:rPr>
          <w:rFonts w:ascii="Times New Roman" w:eastAsia="Times New Roman" w:hAnsi="Times New Roman" w:cs="Times New Roman"/>
          <w:b/>
          <w:bCs/>
          <w:color w:val="000000" w:themeColor="text1"/>
          <w:kern w:val="0"/>
          <w:sz w:val="28"/>
          <w:szCs w:val="28"/>
          <w:lang w:eastAsia="ru-RU"/>
          <w14:ligatures w14:val="none"/>
        </w:rPr>
      </w:pPr>
      <w:r>
        <w:rPr>
          <w:rFonts w:ascii="Times New Roman" w:eastAsia="Times New Roman" w:hAnsi="Times New Roman" w:cs="Times New Roman"/>
          <w:b/>
          <w:bCs/>
          <w:color w:val="000000" w:themeColor="text1"/>
          <w:sz w:val="28"/>
          <w:szCs w:val="28"/>
          <w:lang w:eastAsia="ru-RU"/>
        </w:rPr>
        <w:t>ПОЛОЖЕНИЕ</w:t>
      </w:r>
      <w:r w:rsidR="00E3617D" w:rsidRPr="003C7B28">
        <w:rPr>
          <w:rFonts w:ascii="Times New Roman" w:eastAsia="Times New Roman" w:hAnsi="Times New Roman" w:cs="Times New Roman"/>
          <w:b/>
          <w:bCs/>
          <w:color w:val="000000" w:themeColor="text1"/>
          <w:sz w:val="28"/>
          <w:szCs w:val="28"/>
          <w:lang w:eastAsia="ru-RU"/>
        </w:rPr>
        <w:br/>
      </w:r>
      <w:r w:rsidR="00E3617D" w:rsidRPr="003C7B28">
        <w:rPr>
          <w:rFonts w:ascii="Times New Roman" w:eastAsia="Times New Roman" w:hAnsi="Times New Roman" w:cs="Times New Roman"/>
          <w:b/>
          <w:bCs/>
          <w:color w:val="000000" w:themeColor="text1"/>
          <w:kern w:val="0"/>
          <w:sz w:val="28"/>
          <w:szCs w:val="28"/>
          <w:lang w:eastAsia="ru-RU"/>
          <w14:ligatures w14:val="none"/>
        </w:rPr>
        <w:t>о порядке обеспечения работников средствами индивидуальной защиты</w:t>
      </w:r>
    </w:p>
    <w:p w14:paraId="2491AC13" w14:textId="02C0468E" w:rsidR="00E3617D" w:rsidRPr="003C7B28" w:rsidRDefault="00E3617D" w:rsidP="00E3617D">
      <w:pPr>
        <w:spacing w:after="0" w:line="240" w:lineRule="auto"/>
        <w:jc w:val="center"/>
        <w:rPr>
          <w:rFonts w:ascii="Times New Roman" w:eastAsia="Times New Roman" w:hAnsi="Times New Roman" w:cs="Times New Roman"/>
          <w:b/>
          <w:bCs/>
          <w:color w:val="000000" w:themeColor="text1"/>
          <w:sz w:val="28"/>
          <w:szCs w:val="28"/>
          <w:highlight w:val="white"/>
          <w:lang w:val="uk-UA" w:eastAsia="ru-RU"/>
        </w:rPr>
      </w:pPr>
      <w:r w:rsidRPr="003C7B28">
        <w:rPr>
          <w:rFonts w:ascii="Times New Roman" w:eastAsia="Times New Roman" w:hAnsi="Times New Roman" w:cs="Times New Roman"/>
          <w:b/>
          <w:bCs/>
          <w:color w:val="000000" w:themeColor="text1"/>
          <w:sz w:val="28"/>
          <w:szCs w:val="28"/>
          <w:lang w:eastAsia="ru-RU"/>
        </w:rPr>
        <w:t xml:space="preserve"> </w:t>
      </w:r>
      <w:proofErr w:type="spellStart"/>
      <w:r w:rsidRPr="003C7B28">
        <w:rPr>
          <w:rFonts w:ascii="Times New Roman" w:eastAsia="Times New Roman" w:hAnsi="Times New Roman" w:cs="Times New Roman"/>
          <w:b/>
          <w:bCs/>
          <w:color w:val="000000" w:themeColor="text1"/>
          <w:sz w:val="28"/>
          <w:szCs w:val="28"/>
          <w:highlight w:val="white"/>
          <w:lang w:val="uk-UA" w:eastAsia="ru-RU"/>
        </w:rPr>
        <w:t>Муниципального</w:t>
      </w:r>
      <w:proofErr w:type="spellEnd"/>
      <w:r w:rsidRPr="003C7B28">
        <w:rPr>
          <w:rFonts w:ascii="Times New Roman" w:eastAsia="Times New Roman" w:hAnsi="Times New Roman" w:cs="Times New Roman"/>
          <w:b/>
          <w:bCs/>
          <w:color w:val="000000" w:themeColor="text1"/>
          <w:sz w:val="28"/>
          <w:szCs w:val="28"/>
          <w:highlight w:val="white"/>
          <w:lang w:val="uk-UA" w:eastAsia="ru-RU"/>
        </w:rPr>
        <w:t xml:space="preserve"> бюджетного </w:t>
      </w:r>
      <w:proofErr w:type="spellStart"/>
      <w:r w:rsidRPr="003C7B28">
        <w:rPr>
          <w:rFonts w:ascii="Times New Roman" w:eastAsia="Times New Roman" w:hAnsi="Times New Roman" w:cs="Times New Roman"/>
          <w:b/>
          <w:bCs/>
          <w:color w:val="000000" w:themeColor="text1"/>
          <w:sz w:val="28"/>
          <w:szCs w:val="28"/>
          <w:highlight w:val="white"/>
          <w:lang w:val="uk-UA" w:eastAsia="ru-RU"/>
        </w:rPr>
        <w:t>общеобразовательного</w:t>
      </w:r>
      <w:proofErr w:type="spellEnd"/>
      <w:r w:rsidRPr="003C7B28">
        <w:rPr>
          <w:rFonts w:ascii="Times New Roman" w:eastAsia="Times New Roman" w:hAnsi="Times New Roman" w:cs="Times New Roman"/>
          <w:b/>
          <w:bCs/>
          <w:color w:val="000000" w:themeColor="text1"/>
          <w:sz w:val="28"/>
          <w:szCs w:val="28"/>
          <w:highlight w:val="white"/>
          <w:lang w:val="uk-UA" w:eastAsia="ru-RU"/>
        </w:rPr>
        <w:t xml:space="preserve"> </w:t>
      </w:r>
      <w:proofErr w:type="spellStart"/>
      <w:r w:rsidRPr="003C7B28">
        <w:rPr>
          <w:rFonts w:ascii="Times New Roman" w:eastAsia="Times New Roman" w:hAnsi="Times New Roman" w:cs="Times New Roman"/>
          <w:b/>
          <w:bCs/>
          <w:color w:val="000000" w:themeColor="text1"/>
          <w:sz w:val="28"/>
          <w:szCs w:val="28"/>
          <w:highlight w:val="white"/>
          <w:lang w:val="uk-UA" w:eastAsia="ru-RU"/>
        </w:rPr>
        <w:t>учреждения</w:t>
      </w:r>
      <w:proofErr w:type="spellEnd"/>
    </w:p>
    <w:p w14:paraId="5891389F" w14:textId="6F60A07F" w:rsidR="00E3617D" w:rsidRPr="003C7B28" w:rsidRDefault="00E3617D" w:rsidP="003C7B28">
      <w:pPr>
        <w:spacing w:after="0" w:line="240" w:lineRule="auto"/>
        <w:jc w:val="center"/>
        <w:rPr>
          <w:rFonts w:ascii="Times New Roman" w:eastAsia="Times New Roman" w:hAnsi="Times New Roman" w:cs="Times New Roman"/>
          <w:b/>
          <w:bCs/>
          <w:color w:val="000000" w:themeColor="text1"/>
          <w:sz w:val="28"/>
          <w:szCs w:val="28"/>
          <w:highlight w:val="white"/>
          <w:lang w:val="uk-UA" w:eastAsia="ru-RU"/>
        </w:rPr>
      </w:pPr>
      <w:r w:rsidRPr="003C7B28">
        <w:rPr>
          <w:rFonts w:ascii="Times New Roman" w:eastAsia="Times New Roman" w:hAnsi="Times New Roman" w:cs="Times New Roman"/>
          <w:b/>
          <w:bCs/>
          <w:color w:val="000000" w:themeColor="text1"/>
          <w:sz w:val="28"/>
          <w:szCs w:val="28"/>
          <w:highlight w:val="white"/>
          <w:lang w:eastAsia="ru-RU"/>
        </w:rPr>
        <w:t>«</w:t>
      </w:r>
      <w:proofErr w:type="spellStart"/>
      <w:r w:rsidR="003C7B28">
        <w:rPr>
          <w:rFonts w:ascii="Times New Roman" w:eastAsia="Times New Roman" w:hAnsi="Times New Roman" w:cs="Times New Roman"/>
          <w:b/>
          <w:bCs/>
          <w:color w:val="000000" w:themeColor="text1"/>
          <w:sz w:val="28"/>
          <w:szCs w:val="28"/>
          <w:highlight w:val="white"/>
          <w:lang w:val="uk-UA" w:eastAsia="ru-RU"/>
        </w:rPr>
        <w:t>Червон</w:t>
      </w:r>
      <w:r w:rsidRPr="003C7B28">
        <w:rPr>
          <w:rFonts w:ascii="Times New Roman" w:eastAsia="Times New Roman" w:hAnsi="Times New Roman" w:cs="Times New Roman"/>
          <w:b/>
          <w:bCs/>
          <w:color w:val="000000" w:themeColor="text1"/>
          <w:sz w:val="28"/>
          <w:szCs w:val="28"/>
          <w:highlight w:val="white"/>
          <w:lang w:val="uk-UA" w:eastAsia="ru-RU"/>
        </w:rPr>
        <w:t>овская</w:t>
      </w:r>
      <w:proofErr w:type="spellEnd"/>
      <w:r w:rsidRPr="003C7B28">
        <w:rPr>
          <w:rFonts w:ascii="Times New Roman" w:eastAsia="Times New Roman" w:hAnsi="Times New Roman" w:cs="Times New Roman"/>
          <w:b/>
          <w:bCs/>
          <w:color w:val="000000" w:themeColor="text1"/>
          <w:sz w:val="28"/>
          <w:szCs w:val="28"/>
          <w:highlight w:val="white"/>
          <w:lang w:val="uk-UA" w:eastAsia="ru-RU"/>
        </w:rPr>
        <w:t xml:space="preserve"> </w:t>
      </w:r>
      <w:proofErr w:type="spellStart"/>
      <w:proofErr w:type="gramStart"/>
      <w:r w:rsidRPr="003C7B28">
        <w:rPr>
          <w:rFonts w:ascii="Times New Roman" w:eastAsia="Times New Roman" w:hAnsi="Times New Roman" w:cs="Times New Roman"/>
          <w:b/>
          <w:bCs/>
          <w:color w:val="000000" w:themeColor="text1"/>
          <w:sz w:val="28"/>
          <w:szCs w:val="28"/>
          <w:highlight w:val="white"/>
          <w:lang w:val="uk-UA" w:eastAsia="ru-RU"/>
        </w:rPr>
        <w:t>средняя</w:t>
      </w:r>
      <w:proofErr w:type="spellEnd"/>
      <w:proofErr w:type="gramEnd"/>
      <w:r w:rsidRPr="003C7B28">
        <w:rPr>
          <w:rFonts w:ascii="Times New Roman" w:eastAsia="Times New Roman" w:hAnsi="Times New Roman" w:cs="Times New Roman"/>
          <w:b/>
          <w:bCs/>
          <w:color w:val="000000" w:themeColor="text1"/>
          <w:sz w:val="28"/>
          <w:szCs w:val="28"/>
          <w:highlight w:val="white"/>
          <w:lang w:val="uk-UA" w:eastAsia="ru-RU"/>
        </w:rPr>
        <w:t xml:space="preserve"> </w:t>
      </w:r>
      <w:proofErr w:type="spellStart"/>
      <w:r w:rsidRPr="003C7B28">
        <w:rPr>
          <w:rFonts w:ascii="Times New Roman" w:eastAsia="Times New Roman" w:hAnsi="Times New Roman" w:cs="Times New Roman"/>
          <w:b/>
          <w:bCs/>
          <w:color w:val="000000" w:themeColor="text1"/>
          <w:sz w:val="28"/>
          <w:szCs w:val="28"/>
          <w:highlight w:val="white"/>
          <w:lang w:val="uk-UA" w:eastAsia="ru-RU"/>
        </w:rPr>
        <w:t>общеобразовательная</w:t>
      </w:r>
      <w:proofErr w:type="spellEnd"/>
      <w:r w:rsidRPr="003C7B28">
        <w:rPr>
          <w:rFonts w:ascii="Times New Roman" w:eastAsia="Times New Roman" w:hAnsi="Times New Roman" w:cs="Times New Roman"/>
          <w:b/>
          <w:bCs/>
          <w:color w:val="000000" w:themeColor="text1"/>
          <w:sz w:val="28"/>
          <w:szCs w:val="28"/>
          <w:highlight w:val="white"/>
          <w:lang w:val="uk-UA" w:eastAsia="ru-RU"/>
        </w:rPr>
        <w:t xml:space="preserve"> </w:t>
      </w:r>
      <w:proofErr w:type="spellStart"/>
      <w:r w:rsidRPr="003C7B28">
        <w:rPr>
          <w:rFonts w:ascii="Times New Roman" w:eastAsia="Times New Roman" w:hAnsi="Times New Roman" w:cs="Times New Roman"/>
          <w:b/>
          <w:bCs/>
          <w:color w:val="000000" w:themeColor="text1"/>
          <w:sz w:val="28"/>
          <w:szCs w:val="28"/>
          <w:highlight w:val="white"/>
          <w:lang w:val="uk-UA" w:eastAsia="ru-RU"/>
        </w:rPr>
        <w:t>школа</w:t>
      </w:r>
      <w:r w:rsidR="003C7B28">
        <w:rPr>
          <w:rFonts w:ascii="Times New Roman" w:eastAsia="Times New Roman" w:hAnsi="Times New Roman" w:cs="Times New Roman"/>
          <w:b/>
          <w:bCs/>
          <w:color w:val="000000" w:themeColor="text1"/>
          <w:sz w:val="28"/>
          <w:szCs w:val="28"/>
          <w:highlight w:val="white"/>
          <w:lang w:val="uk-UA" w:eastAsia="ru-RU"/>
        </w:rPr>
        <w:t>-детский</w:t>
      </w:r>
      <w:proofErr w:type="spellEnd"/>
      <w:r w:rsidR="003C7B28">
        <w:rPr>
          <w:rFonts w:ascii="Times New Roman" w:eastAsia="Times New Roman" w:hAnsi="Times New Roman" w:cs="Times New Roman"/>
          <w:b/>
          <w:bCs/>
          <w:color w:val="000000" w:themeColor="text1"/>
          <w:sz w:val="28"/>
          <w:szCs w:val="28"/>
          <w:highlight w:val="white"/>
          <w:lang w:val="uk-UA" w:eastAsia="ru-RU"/>
        </w:rPr>
        <w:t xml:space="preserve"> сад</w:t>
      </w:r>
      <w:r w:rsidRPr="003C7B28">
        <w:rPr>
          <w:rFonts w:ascii="Times New Roman" w:eastAsia="Times New Roman" w:hAnsi="Times New Roman" w:cs="Times New Roman"/>
          <w:b/>
          <w:bCs/>
          <w:color w:val="000000" w:themeColor="text1"/>
          <w:sz w:val="28"/>
          <w:szCs w:val="28"/>
          <w:highlight w:val="white"/>
          <w:lang w:eastAsia="ru-RU"/>
        </w:rPr>
        <w:t>»</w:t>
      </w:r>
    </w:p>
    <w:p w14:paraId="56360048" w14:textId="77777777" w:rsidR="00E3617D" w:rsidRPr="003C7B28" w:rsidRDefault="00E3617D" w:rsidP="00E3617D">
      <w:pPr>
        <w:spacing w:after="0" w:line="240" w:lineRule="auto"/>
        <w:jc w:val="center"/>
        <w:rPr>
          <w:rFonts w:ascii="Times New Roman" w:eastAsia="Times New Roman" w:hAnsi="Times New Roman" w:cs="Times New Roman"/>
          <w:b/>
          <w:bCs/>
          <w:color w:val="000000" w:themeColor="text1"/>
          <w:sz w:val="24"/>
          <w:szCs w:val="24"/>
          <w:lang w:eastAsia="ru-RU"/>
        </w:rPr>
      </w:pPr>
    </w:p>
    <w:p w14:paraId="2C3C2CF2" w14:textId="77777777" w:rsidR="00E3617D" w:rsidRPr="003C7B28" w:rsidRDefault="00E3617D" w:rsidP="00E3617D">
      <w:pPr>
        <w:pStyle w:val="a6"/>
        <w:rPr>
          <w:sz w:val="24"/>
          <w:szCs w:val="24"/>
          <w:lang w:eastAsia="ru-RU"/>
        </w:rPr>
      </w:pPr>
    </w:p>
    <w:p w14:paraId="16D532B2" w14:textId="77777777" w:rsidR="00E3617D" w:rsidRPr="003C7B28" w:rsidRDefault="00E3617D" w:rsidP="00E3617D">
      <w:pPr>
        <w:pStyle w:val="a6"/>
        <w:rPr>
          <w:sz w:val="24"/>
          <w:szCs w:val="24"/>
          <w:lang w:eastAsia="ru-RU"/>
        </w:rPr>
      </w:pPr>
    </w:p>
    <w:p w14:paraId="0C0691B6" w14:textId="77777777" w:rsidR="00E3617D" w:rsidRPr="003C7B28" w:rsidRDefault="00E3617D" w:rsidP="00E3617D">
      <w:pPr>
        <w:pStyle w:val="a6"/>
        <w:rPr>
          <w:sz w:val="24"/>
          <w:szCs w:val="24"/>
          <w:lang w:eastAsia="ru-RU"/>
        </w:rPr>
      </w:pPr>
    </w:p>
    <w:p w14:paraId="7310ABAF" w14:textId="77777777" w:rsidR="00E3617D" w:rsidRPr="003C7B28" w:rsidRDefault="00E3617D" w:rsidP="00E3617D">
      <w:pPr>
        <w:pStyle w:val="a6"/>
        <w:rPr>
          <w:sz w:val="24"/>
          <w:szCs w:val="24"/>
          <w:lang w:eastAsia="ru-RU"/>
        </w:rPr>
      </w:pPr>
    </w:p>
    <w:p w14:paraId="61975E18" w14:textId="77777777" w:rsidR="00E3617D" w:rsidRPr="003C7B28" w:rsidRDefault="00E3617D" w:rsidP="00E3617D">
      <w:pPr>
        <w:pStyle w:val="a6"/>
        <w:rPr>
          <w:sz w:val="24"/>
          <w:szCs w:val="24"/>
          <w:lang w:eastAsia="ru-RU"/>
        </w:rPr>
      </w:pPr>
    </w:p>
    <w:p w14:paraId="0701B2F0" w14:textId="77777777" w:rsidR="00E3617D" w:rsidRPr="003C7B28" w:rsidRDefault="00E3617D" w:rsidP="00E3617D">
      <w:pPr>
        <w:pStyle w:val="a6"/>
        <w:rPr>
          <w:sz w:val="24"/>
          <w:szCs w:val="24"/>
          <w:lang w:eastAsia="ru-RU"/>
        </w:rPr>
      </w:pPr>
    </w:p>
    <w:p w14:paraId="673A4A19" w14:textId="77777777" w:rsidR="00E3617D" w:rsidRPr="003C7B28" w:rsidRDefault="00E3617D" w:rsidP="00E3617D">
      <w:pPr>
        <w:pStyle w:val="a6"/>
        <w:rPr>
          <w:sz w:val="24"/>
          <w:szCs w:val="24"/>
          <w:lang w:eastAsia="ru-RU"/>
        </w:rPr>
      </w:pPr>
    </w:p>
    <w:p w14:paraId="423981AA" w14:textId="77777777" w:rsidR="00E3617D" w:rsidRPr="003C7B28" w:rsidRDefault="00E3617D" w:rsidP="00E3617D">
      <w:pPr>
        <w:pStyle w:val="a6"/>
        <w:rPr>
          <w:sz w:val="24"/>
          <w:szCs w:val="24"/>
          <w:lang w:eastAsia="ru-RU"/>
        </w:rPr>
      </w:pPr>
    </w:p>
    <w:p w14:paraId="333035C5" w14:textId="77777777" w:rsidR="00E3617D" w:rsidRPr="003C7B28" w:rsidRDefault="00E3617D" w:rsidP="00E3617D">
      <w:pPr>
        <w:pStyle w:val="a6"/>
        <w:rPr>
          <w:sz w:val="24"/>
          <w:szCs w:val="24"/>
          <w:lang w:eastAsia="ru-RU"/>
        </w:rPr>
      </w:pPr>
    </w:p>
    <w:p w14:paraId="5B8B8654" w14:textId="77777777" w:rsidR="00E3617D" w:rsidRPr="003C7B28" w:rsidRDefault="00E3617D" w:rsidP="00E3617D">
      <w:pPr>
        <w:pStyle w:val="a6"/>
        <w:rPr>
          <w:sz w:val="24"/>
          <w:szCs w:val="24"/>
          <w:lang w:eastAsia="ru-RU"/>
        </w:rPr>
      </w:pPr>
    </w:p>
    <w:p w14:paraId="12AD3476" w14:textId="77777777" w:rsidR="00E3617D" w:rsidRPr="003C7B28" w:rsidRDefault="00E3617D" w:rsidP="00E3617D">
      <w:pPr>
        <w:pStyle w:val="a6"/>
        <w:rPr>
          <w:sz w:val="24"/>
          <w:szCs w:val="24"/>
          <w:lang w:eastAsia="ru-RU"/>
        </w:rPr>
      </w:pPr>
    </w:p>
    <w:p w14:paraId="19C25495" w14:textId="77777777" w:rsidR="00E3617D" w:rsidRPr="003C7B28" w:rsidRDefault="00E3617D" w:rsidP="00E3617D">
      <w:pPr>
        <w:pStyle w:val="a6"/>
        <w:rPr>
          <w:sz w:val="24"/>
          <w:szCs w:val="24"/>
          <w:lang w:eastAsia="ru-RU"/>
        </w:rPr>
      </w:pPr>
    </w:p>
    <w:p w14:paraId="4F339711" w14:textId="77777777" w:rsidR="00E3617D" w:rsidRPr="003C7B28" w:rsidRDefault="00E3617D" w:rsidP="00E3617D">
      <w:pPr>
        <w:pStyle w:val="a6"/>
        <w:rPr>
          <w:sz w:val="24"/>
          <w:szCs w:val="24"/>
          <w:lang w:eastAsia="ru-RU"/>
        </w:rPr>
      </w:pPr>
    </w:p>
    <w:p w14:paraId="09375732" w14:textId="77777777" w:rsidR="00E3617D" w:rsidRPr="003C7B28" w:rsidRDefault="00E3617D" w:rsidP="00E3617D">
      <w:pPr>
        <w:pStyle w:val="a6"/>
        <w:rPr>
          <w:sz w:val="24"/>
          <w:szCs w:val="24"/>
          <w:lang w:eastAsia="ru-RU"/>
        </w:rPr>
      </w:pPr>
    </w:p>
    <w:p w14:paraId="5C4FEF6D" w14:textId="77777777" w:rsidR="003C7B28" w:rsidRDefault="003C7B28" w:rsidP="00E3617D">
      <w:pPr>
        <w:pStyle w:val="a6"/>
        <w:jc w:val="center"/>
        <w:rPr>
          <w:rFonts w:ascii="Times New Roman" w:hAnsi="Times New Roman" w:cs="Times New Roman"/>
          <w:sz w:val="24"/>
          <w:szCs w:val="24"/>
          <w:lang w:eastAsia="ru-RU"/>
        </w:rPr>
      </w:pPr>
    </w:p>
    <w:p w14:paraId="01A10091" w14:textId="77777777" w:rsidR="003C7B28" w:rsidRDefault="003C7B28" w:rsidP="00E3617D">
      <w:pPr>
        <w:pStyle w:val="a6"/>
        <w:jc w:val="center"/>
        <w:rPr>
          <w:rFonts w:ascii="Times New Roman" w:hAnsi="Times New Roman" w:cs="Times New Roman"/>
          <w:sz w:val="24"/>
          <w:szCs w:val="24"/>
          <w:lang w:eastAsia="ru-RU"/>
        </w:rPr>
      </w:pPr>
    </w:p>
    <w:p w14:paraId="189F7798" w14:textId="77777777" w:rsidR="003C7B28" w:rsidRDefault="003C7B28" w:rsidP="00E3617D">
      <w:pPr>
        <w:pStyle w:val="a6"/>
        <w:jc w:val="center"/>
        <w:rPr>
          <w:rFonts w:ascii="Times New Roman" w:hAnsi="Times New Roman" w:cs="Times New Roman"/>
          <w:sz w:val="24"/>
          <w:szCs w:val="24"/>
          <w:lang w:eastAsia="ru-RU"/>
        </w:rPr>
      </w:pPr>
    </w:p>
    <w:p w14:paraId="38BBCF8C" w14:textId="77777777" w:rsidR="003C7B28" w:rsidRDefault="003C7B28" w:rsidP="00E3617D">
      <w:pPr>
        <w:pStyle w:val="a6"/>
        <w:jc w:val="center"/>
        <w:rPr>
          <w:rFonts w:ascii="Times New Roman" w:hAnsi="Times New Roman" w:cs="Times New Roman"/>
          <w:sz w:val="24"/>
          <w:szCs w:val="24"/>
          <w:lang w:eastAsia="ru-RU"/>
        </w:rPr>
      </w:pPr>
    </w:p>
    <w:p w14:paraId="1715CD65" w14:textId="77777777" w:rsidR="003C7B28" w:rsidRDefault="003C7B28" w:rsidP="00E3617D">
      <w:pPr>
        <w:pStyle w:val="a6"/>
        <w:jc w:val="center"/>
        <w:rPr>
          <w:rFonts w:ascii="Times New Roman" w:hAnsi="Times New Roman" w:cs="Times New Roman"/>
          <w:sz w:val="24"/>
          <w:szCs w:val="24"/>
          <w:lang w:eastAsia="ru-RU"/>
        </w:rPr>
      </w:pPr>
    </w:p>
    <w:p w14:paraId="3A7558C2" w14:textId="77777777" w:rsidR="003C7B28" w:rsidRDefault="003C7B28" w:rsidP="00E3617D">
      <w:pPr>
        <w:pStyle w:val="a6"/>
        <w:jc w:val="center"/>
        <w:rPr>
          <w:rFonts w:ascii="Times New Roman" w:hAnsi="Times New Roman" w:cs="Times New Roman"/>
          <w:sz w:val="24"/>
          <w:szCs w:val="24"/>
          <w:lang w:eastAsia="ru-RU"/>
        </w:rPr>
      </w:pPr>
    </w:p>
    <w:p w14:paraId="2B18E1D9" w14:textId="26522836" w:rsidR="00E3617D" w:rsidRPr="003C7B28" w:rsidRDefault="003C7B28" w:rsidP="00E3617D">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с. Червоное</w:t>
      </w:r>
    </w:p>
    <w:p w14:paraId="4A170C94" w14:textId="77777777" w:rsidR="009C1FE5" w:rsidRDefault="003C7B28" w:rsidP="009C1FE5">
      <w:pPr>
        <w:pStyle w:val="a6"/>
        <w:jc w:val="center"/>
        <w:rPr>
          <w:rFonts w:ascii="Times New Roman" w:hAnsi="Times New Roman" w:cs="Times New Roman"/>
          <w:sz w:val="24"/>
          <w:szCs w:val="24"/>
          <w:lang w:eastAsia="ru-RU"/>
        </w:rPr>
      </w:pPr>
      <w:r>
        <w:rPr>
          <w:rFonts w:ascii="Times New Roman" w:hAnsi="Times New Roman" w:cs="Times New Roman"/>
          <w:sz w:val="24"/>
          <w:szCs w:val="24"/>
          <w:lang w:eastAsia="ru-RU"/>
        </w:rPr>
        <w:t>2023 г.</w:t>
      </w:r>
    </w:p>
    <w:p w14:paraId="74BF4F79" w14:textId="714A5BA9" w:rsidR="00DA4418" w:rsidRPr="009C1FE5" w:rsidRDefault="00DA4418" w:rsidP="009C1FE5">
      <w:pPr>
        <w:pStyle w:val="a6"/>
        <w:rPr>
          <w:rFonts w:ascii="Times New Roman" w:hAnsi="Times New Roman" w:cs="Times New Roman"/>
          <w:sz w:val="24"/>
          <w:szCs w:val="24"/>
          <w:lang w:eastAsia="ru-RU"/>
        </w:rPr>
      </w:pPr>
      <w:r w:rsidRPr="003C7B28">
        <w:rPr>
          <w:rFonts w:ascii="Times New Roman" w:eastAsia="Times New Roman" w:hAnsi="Times New Roman" w:cs="Times New Roman"/>
          <w:b/>
          <w:bCs/>
          <w:color w:val="1E2120"/>
          <w:kern w:val="0"/>
          <w:sz w:val="24"/>
          <w:szCs w:val="24"/>
          <w:lang w:eastAsia="ru-RU"/>
          <w14:ligatures w14:val="none"/>
        </w:rPr>
        <w:lastRenderedPageBreak/>
        <w:t>1. Общие положения</w:t>
      </w:r>
    </w:p>
    <w:p w14:paraId="6412A5EB" w14:textId="48A1E65E"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1.1. Настоящее </w:t>
      </w:r>
      <w:r w:rsidRPr="003C7B28">
        <w:rPr>
          <w:rFonts w:ascii="inherit" w:eastAsia="Times New Roman" w:hAnsi="inherit" w:cs="Times New Roman"/>
          <w:b/>
          <w:bCs/>
          <w:color w:val="1E2120"/>
          <w:kern w:val="0"/>
          <w:sz w:val="24"/>
          <w:szCs w:val="24"/>
          <w:bdr w:val="none" w:sz="0" w:space="0" w:color="auto" w:frame="1"/>
          <w:lang w:eastAsia="ru-RU"/>
          <w14:ligatures w14:val="none"/>
        </w:rPr>
        <w:t>Положение об обеспечении работников средствами индивидуальной защиты</w:t>
      </w:r>
      <w:r w:rsidRPr="003C7B28">
        <w:rPr>
          <w:rFonts w:ascii="Times New Roman" w:eastAsia="Times New Roman" w:hAnsi="Times New Roman" w:cs="Times New Roman"/>
          <w:color w:val="1E2120"/>
          <w:kern w:val="0"/>
          <w:sz w:val="24"/>
          <w:szCs w:val="24"/>
          <w:lang w:eastAsia="ru-RU"/>
          <w14:ligatures w14:val="none"/>
        </w:rPr>
        <w:t> (дале</w:t>
      </w:r>
      <w:r w:rsidR="00991029" w:rsidRPr="003C7B28">
        <w:rPr>
          <w:rFonts w:ascii="Times New Roman" w:eastAsia="Times New Roman" w:hAnsi="Times New Roman" w:cs="Times New Roman"/>
          <w:color w:val="1E2120"/>
          <w:kern w:val="0"/>
          <w:sz w:val="24"/>
          <w:szCs w:val="24"/>
          <w:lang w:eastAsia="ru-RU"/>
          <w14:ligatures w14:val="none"/>
        </w:rPr>
        <w:t>е - СИЗ) разработано</w:t>
      </w:r>
      <w:r w:rsidRPr="003C7B28">
        <w:rPr>
          <w:rFonts w:ascii="Times New Roman" w:eastAsia="Times New Roman" w:hAnsi="Times New Roman" w:cs="Times New Roman"/>
          <w:color w:val="1E2120"/>
          <w:kern w:val="0"/>
          <w:sz w:val="24"/>
          <w:szCs w:val="24"/>
          <w:lang w:eastAsia="ru-RU"/>
          <w14:ligatures w14:val="none"/>
        </w:rPr>
        <w:t xml:space="preserve"> в соответствии со статьей 221 Трудового кодекса Российской Федерации, Приказом Министерства труда и социальной защиты Российской Федерации от 29.10.2021г N 766н «Об утверждении Правил обеспечения работников средствами индивидуальной защиты и смывающими средствами»; Приказом Министерства труда и социальной защиты Российской Федерации от 29.10.2021г N 767н "Об утверждении Единых типовых норм выдачи средств индивидуальной защиты и смывающих средств"; с учетом Приказа Минтруда России от 22.04.2021 N 274н "Об утверждении профессионального стандарта "Специалист в области охраны труда"; Приказа Минтруда России от 31 января 2022 года N 37 «Об утверждении Рекомендаций по структуре службы охраны труда в организации и по численности работников службы охраны труда» и иных нормативных правовых актов по охране труда, в соответствии с Уставом и Коллективным договором.</w:t>
      </w:r>
      <w:r w:rsidRPr="003C7B28">
        <w:rPr>
          <w:rFonts w:ascii="Times New Roman" w:eastAsia="Times New Roman" w:hAnsi="Times New Roman" w:cs="Times New Roman"/>
          <w:color w:val="1E2120"/>
          <w:kern w:val="0"/>
          <w:sz w:val="24"/>
          <w:szCs w:val="24"/>
          <w:lang w:eastAsia="ru-RU"/>
          <w14:ligatures w14:val="none"/>
        </w:rPr>
        <w:br/>
        <w:t xml:space="preserve">1.2. Данное Положение </w:t>
      </w:r>
      <w:proofErr w:type="gramStart"/>
      <w:r w:rsidRPr="003C7B28">
        <w:rPr>
          <w:rFonts w:ascii="Times New Roman" w:eastAsia="Times New Roman" w:hAnsi="Times New Roman" w:cs="Times New Roman"/>
          <w:color w:val="1E2120"/>
          <w:kern w:val="0"/>
          <w:sz w:val="24"/>
          <w:szCs w:val="24"/>
          <w:lang w:eastAsia="ru-RU"/>
          <w14:ligatures w14:val="none"/>
        </w:rPr>
        <w:t>устанавливает порядок обеспечения работников 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и </w:t>
      </w:r>
      <w:r w:rsidR="00991029" w:rsidRPr="003C7B28">
        <w:rPr>
          <w:rFonts w:ascii="Times New Roman" w:eastAsia="Times New Roman" w:hAnsi="Times New Roman" w:cs="Times New Roman"/>
          <w:color w:val="1E2120"/>
          <w:kern w:val="0"/>
          <w:sz w:val="24"/>
          <w:szCs w:val="24"/>
          <w:lang w:eastAsia="ru-RU"/>
          <w14:ligatures w14:val="none"/>
        </w:rPr>
        <w:t>смыв</w:t>
      </w:r>
      <w:r w:rsidR="003C7B28">
        <w:rPr>
          <w:rFonts w:ascii="Times New Roman" w:eastAsia="Times New Roman" w:hAnsi="Times New Roman" w:cs="Times New Roman"/>
          <w:color w:val="1E2120"/>
          <w:kern w:val="0"/>
          <w:sz w:val="24"/>
          <w:szCs w:val="24"/>
          <w:lang w:eastAsia="ru-RU"/>
          <w14:ligatures w14:val="none"/>
        </w:rPr>
        <w:t>ающими средствами в МБОУ «</w:t>
      </w:r>
      <w:proofErr w:type="spellStart"/>
      <w:r w:rsidR="003C7B28">
        <w:rPr>
          <w:rFonts w:ascii="Times New Roman" w:eastAsia="Times New Roman" w:hAnsi="Times New Roman" w:cs="Times New Roman"/>
          <w:color w:val="1E2120"/>
          <w:kern w:val="0"/>
          <w:sz w:val="24"/>
          <w:szCs w:val="24"/>
          <w:lang w:eastAsia="ru-RU"/>
          <w14:ligatures w14:val="none"/>
        </w:rPr>
        <w:t>Червон</w:t>
      </w:r>
      <w:r w:rsidR="00991029" w:rsidRPr="003C7B28">
        <w:rPr>
          <w:rFonts w:ascii="Times New Roman" w:eastAsia="Times New Roman" w:hAnsi="Times New Roman" w:cs="Times New Roman"/>
          <w:color w:val="1E2120"/>
          <w:kern w:val="0"/>
          <w:sz w:val="24"/>
          <w:szCs w:val="24"/>
          <w:lang w:eastAsia="ru-RU"/>
          <w14:ligatures w14:val="none"/>
        </w:rPr>
        <w:t>овская</w:t>
      </w:r>
      <w:proofErr w:type="spellEnd"/>
      <w:r w:rsidR="00991029" w:rsidRPr="003C7B28">
        <w:rPr>
          <w:rFonts w:ascii="Times New Roman" w:eastAsia="Times New Roman" w:hAnsi="Times New Roman" w:cs="Times New Roman"/>
          <w:color w:val="1E2120"/>
          <w:kern w:val="0"/>
          <w:sz w:val="24"/>
          <w:szCs w:val="24"/>
          <w:lang w:eastAsia="ru-RU"/>
          <w14:ligatures w14:val="none"/>
        </w:rPr>
        <w:t xml:space="preserve"> СОШ</w:t>
      </w:r>
      <w:r w:rsidR="003C7B28">
        <w:rPr>
          <w:rFonts w:ascii="Times New Roman" w:eastAsia="Times New Roman" w:hAnsi="Times New Roman" w:cs="Times New Roman"/>
          <w:color w:val="1E2120"/>
          <w:kern w:val="0"/>
          <w:sz w:val="24"/>
          <w:szCs w:val="24"/>
          <w:lang w:eastAsia="ru-RU"/>
          <w14:ligatures w14:val="none"/>
        </w:rPr>
        <w:t>ДС</w:t>
      </w:r>
      <w:r w:rsidR="00991029" w:rsidRPr="003C7B28">
        <w:rPr>
          <w:rFonts w:ascii="Times New Roman" w:eastAsia="Times New Roman" w:hAnsi="Times New Roman" w:cs="Times New Roman"/>
          <w:color w:val="1E2120"/>
          <w:kern w:val="0"/>
          <w:sz w:val="24"/>
          <w:szCs w:val="24"/>
          <w:lang w:eastAsia="ru-RU"/>
          <w14:ligatures w14:val="none"/>
        </w:rPr>
        <w:t>»</w:t>
      </w:r>
      <w:r w:rsidRPr="003C7B28">
        <w:rPr>
          <w:rFonts w:ascii="Times New Roman" w:eastAsia="Times New Roman" w:hAnsi="Times New Roman" w:cs="Times New Roman"/>
          <w:color w:val="1E2120"/>
          <w:kern w:val="0"/>
          <w:sz w:val="24"/>
          <w:szCs w:val="24"/>
          <w:lang w:eastAsia="ru-RU"/>
          <w14:ligatures w14:val="none"/>
        </w:rPr>
        <w:t>, распределяет обязанности, права и ответственность должностных лиц за этапы обеспечения работников СИЗ и смывающими средствами, определяет обязанности работников по применению средств индивидуальной защиты.</w:t>
      </w:r>
    </w:p>
    <w:p w14:paraId="0835ABD3"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1.3. Новое Положение устанавливает в 2023 году порядок выбора и выдачи СИЗ работникам (индивидуального учета, дежурных и дерматологических) и смывающих средств, порядок эксплуатации, ухода (обслуживания) и хранения, вывода СИЗ из эксплуатации, замены и выявления потребности в них, а также регламентирует контроль применения и обеспечения работников средствами индивидуальной защиты.</w:t>
      </w:r>
    </w:p>
    <w:p w14:paraId="20731665" w14:textId="5781EAEF"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1.4. Требования настоящего Положения о порядке обеспечения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распространяютс</w:t>
      </w:r>
      <w:r w:rsidR="00800BC3" w:rsidRPr="003C7B28">
        <w:rPr>
          <w:rFonts w:ascii="Times New Roman" w:eastAsia="Times New Roman" w:hAnsi="Times New Roman" w:cs="Times New Roman"/>
          <w:color w:val="1E2120"/>
          <w:kern w:val="0"/>
          <w:sz w:val="24"/>
          <w:szCs w:val="24"/>
          <w:lang w:eastAsia="ru-RU"/>
          <w14:ligatures w14:val="none"/>
        </w:rPr>
        <w:t>я</w:t>
      </w:r>
      <w:r w:rsidR="003C7B28">
        <w:rPr>
          <w:rFonts w:ascii="Times New Roman" w:eastAsia="Times New Roman" w:hAnsi="Times New Roman" w:cs="Times New Roman"/>
          <w:color w:val="1E2120"/>
          <w:kern w:val="0"/>
          <w:sz w:val="24"/>
          <w:szCs w:val="24"/>
          <w:lang w:eastAsia="ru-RU"/>
          <w14:ligatures w14:val="none"/>
        </w:rPr>
        <w:t xml:space="preserve"> на всех работников МБОУ «</w:t>
      </w:r>
      <w:proofErr w:type="spellStart"/>
      <w:r w:rsidR="003C7B28">
        <w:rPr>
          <w:rFonts w:ascii="Times New Roman" w:eastAsia="Times New Roman" w:hAnsi="Times New Roman" w:cs="Times New Roman"/>
          <w:color w:val="1E2120"/>
          <w:kern w:val="0"/>
          <w:sz w:val="24"/>
          <w:szCs w:val="24"/>
          <w:lang w:eastAsia="ru-RU"/>
          <w14:ligatures w14:val="none"/>
        </w:rPr>
        <w:t>Червон</w:t>
      </w:r>
      <w:r w:rsidR="00800BC3" w:rsidRPr="003C7B28">
        <w:rPr>
          <w:rFonts w:ascii="Times New Roman" w:eastAsia="Times New Roman" w:hAnsi="Times New Roman" w:cs="Times New Roman"/>
          <w:color w:val="1E2120"/>
          <w:kern w:val="0"/>
          <w:sz w:val="24"/>
          <w:szCs w:val="24"/>
          <w:lang w:eastAsia="ru-RU"/>
          <w14:ligatures w14:val="none"/>
        </w:rPr>
        <w:t>овская</w:t>
      </w:r>
      <w:proofErr w:type="spellEnd"/>
      <w:r w:rsidR="00800BC3" w:rsidRPr="003C7B28">
        <w:rPr>
          <w:rFonts w:ascii="Times New Roman" w:eastAsia="Times New Roman" w:hAnsi="Times New Roman" w:cs="Times New Roman"/>
          <w:color w:val="1E2120"/>
          <w:kern w:val="0"/>
          <w:sz w:val="24"/>
          <w:szCs w:val="24"/>
          <w:lang w:eastAsia="ru-RU"/>
          <w14:ligatures w14:val="none"/>
        </w:rPr>
        <w:t xml:space="preserve"> СОШ</w:t>
      </w:r>
      <w:r w:rsidR="003C7B28">
        <w:rPr>
          <w:rFonts w:ascii="Times New Roman" w:eastAsia="Times New Roman" w:hAnsi="Times New Roman" w:cs="Times New Roman"/>
          <w:color w:val="1E2120"/>
          <w:kern w:val="0"/>
          <w:sz w:val="24"/>
          <w:szCs w:val="24"/>
          <w:lang w:eastAsia="ru-RU"/>
          <w14:ligatures w14:val="none"/>
        </w:rPr>
        <w:t>ДС</w:t>
      </w:r>
      <w:r w:rsidR="00800BC3" w:rsidRPr="003C7B28">
        <w:rPr>
          <w:rFonts w:ascii="Times New Roman" w:eastAsia="Times New Roman" w:hAnsi="Times New Roman" w:cs="Times New Roman"/>
          <w:color w:val="1E2120"/>
          <w:kern w:val="0"/>
          <w:sz w:val="24"/>
          <w:szCs w:val="24"/>
          <w:lang w:eastAsia="ru-RU"/>
          <w14:ligatures w14:val="none"/>
        </w:rPr>
        <w:t>»</w:t>
      </w:r>
      <w:r w:rsidRPr="003C7B28">
        <w:rPr>
          <w:rFonts w:ascii="Times New Roman" w:eastAsia="Times New Roman" w:hAnsi="Times New Roman" w:cs="Times New Roman"/>
          <w:color w:val="1E2120"/>
          <w:kern w:val="0"/>
          <w:sz w:val="24"/>
          <w:szCs w:val="24"/>
          <w:lang w:eastAsia="ru-RU"/>
          <w14:ligatures w14:val="none"/>
        </w:rPr>
        <w:t>.</w:t>
      </w:r>
    </w:p>
    <w:p w14:paraId="2F214CCB"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1.5. Организация всех работ по обеспечению работников СИЗ, в том числе приобретение, выдача, хранение, уход, вывод из эксплуатации, утилизация средств индивидуальной защиты осуществляется за счет средств работодателя.</w:t>
      </w:r>
    </w:p>
    <w:p w14:paraId="40512D25"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1.6. Работникам осуществляется бесплатная выдача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прошедших подтверждение соответствия в установленном законодательством Российской Федерации порядке,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p w14:paraId="44B197DE"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1.7. </w:t>
      </w:r>
      <w:proofErr w:type="gramStart"/>
      <w:r w:rsidRPr="003C7B28">
        <w:rPr>
          <w:rFonts w:ascii="Times New Roman" w:eastAsia="Times New Roman" w:hAnsi="Times New Roman" w:cs="Times New Roman"/>
          <w:color w:val="1E2120"/>
          <w:kern w:val="0"/>
          <w:sz w:val="24"/>
          <w:szCs w:val="24"/>
          <w:lang w:eastAsia="ru-RU"/>
          <w14:ligatures w14:val="none"/>
        </w:rPr>
        <w:t>Обеспечение (выдача) СИЗ и смывающими средствами осуществляется в соответствии с настоящим Положением и Правилами обеспечения работников средствами индивидуальной защиты и смывающими средствами (далее - Правила), утвержденными Приказом Минтруда России от 29.10.2021 N 766н, на основании Единых типовых норм выдачи средств индивидуальной защиты и смывающих средств (далее – Единые типовые нормы), утвержденных Приказом Минтруда России от 29.10.2021 N 767н, с учетом результатов специальной</w:t>
      </w:r>
      <w:proofErr w:type="gramEnd"/>
      <w:r w:rsidRPr="003C7B28">
        <w:rPr>
          <w:rFonts w:ascii="Times New Roman" w:eastAsia="Times New Roman" w:hAnsi="Times New Roman" w:cs="Times New Roman"/>
          <w:color w:val="1E2120"/>
          <w:kern w:val="0"/>
          <w:sz w:val="24"/>
          <w:szCs w:val="24"/>
          <w:lang w:eastAsia="ru-RU"/>
          <w14:ligatures w14:val="none"/>
        </w:rPr>
        <w:t xml:space="preserve"> оценки условий труда (далее - СОУТ), результатов оценки профессиональных рисков (далее -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мнения выборного органа первичной профсоюзной организации или иного уполномоченного представительного органа работников (при наличии).</w:t>
      </w:r>
    </w:p>
    <w:p w14:paraId="62E37A3A"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1.8. В период с 1 сентября 2023 года до 31 декабря 2024 года допускается осуществлять обеспечение СИЗ и смывающими средствами в соответствии с Правилами, на основании Типовых норм бесплатной выдачи специальной одежды, специальной обуви и других средств индивидуальной защиты (далее - типовые нормы) с учетом результатов СОУТ и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мнения выборного органа первичной профсоюзной организации или иного уполномоченного представительного органа работников. Решение о применении в этот период Единых типовых норм или типовых норм принимается руководителем.</w:t>
      </w:r>
    </w:p>
    <w:p w14:paraId="70F105E0"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1.9. Допускается обеспечение работников средствами индивидуальной защиты по договору со специализированной организацией.</w:t>
      </w:r>
    </w:p>
    <w:p w14:paraId="6F35DF20"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lastRenderedPageBreak/>
        <w:t xml:space="preserve">1.10. </w:t>
      </w:r>
      <w:proofErr w:type="gramStart"/>
      <w:r w:rsidRPr="003C7B28">
        <w:rPr>
          <w:rFonts w:ascii="Times New Roman" w:eastAsia="Times New Roman" w:hAnsi="Times New Roman" w:cs="Times New Roman"/>
          <w:color w:val="1E2120"/>
          <w:kern w:val="0"/>
          <w:sz w:val="24"/>
          <w:szCs w:val="24"/>
          <w:lang w:eastAsia="ru-RU"/>
          <w14:ligatures w14:val="none"/>
        </w:rPr>
        <w:t>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средств индивидуальной защиты.</w:t>
      </w:r>
      <w:proofErr w:type="gramEnd"/>
    </w:p>
    <w:p w14:paraId="6A58D77B" w14:textId="3BD82CA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1.11. Приказом руководителя назначается ответственное лицо за определение потребности, выбор, своевременную и в полном объеме выдачу работникам СИЗ, а также за хранение, уход и вывод из эксплуатации средств индивидуальной защиты.</w:t>
      </w:r>
    </w:p>
    <w:p w14:paraId="085E4E67" w14:textId="77777777" w:rsidR="009C1FE5"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p>
    <w:p w14:paraId="6D4F73B4" w14:textId="77777777" w:rsidR="00DA4418" w:rsidRPr="003C7B28" w:rsidRDefault="00DA4418"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sidRPr="003C7B28">
        <w:rPr>
          <w:rFonts w:ascii="Times New Roman" w:eastAsia="Times New Roman" w:hAnsi="Times New Roman" w:cs="Times New Roman"/>
          <w:b/>
          <w:bCs/>
          <w:color w:val="1E2120"/>
          <w:kern w:val="0"/>
          <w:sz w:val="24"/>
          <w:szCs w:val="24"/>
          <w:lang w:eastAsia="ru-RU"/>
          <w14:ligatures w14:val="none"/>
        </w:rPr>
        <w:t>2. Обязанности, права и контроль ответственных лиц при обеспечении СИЗ</w:t>
      </w:r>
    </w:p>
    <w:p w14:paraId="1C16C16B"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2.1. </w:t>
      </w:r>
      <w:r w:rsidRPr="003C7B28">
        <w:rPr>
          <w:rFonts w:ascii="Times New Roman" w:eastAsia="Times New Roman" w:hAnsi="Times New Roman" w:cs="Times New Roman"/>
          <w:color w:val="1E2120"/>
          <w:kern w:val="0"/>
          <w:sz w:val="24"/>
          <w:szCs w:val="24"/>
          <w:u w:val="single"/>
          <w:bdr w:val="none" w:sz="0" w:space="0" w:color="auto" w:frame="1"/>
          <w:lang w:eastAsia="ru-RU"/>
          <w14:ligatures w14:val="none"/>
        </w:rPr>
        <w:t>Руководитель обязан:</w:t>
      </w:r>
    </w:p>
    <w:p w14:paraId="3006F79F" w14:textId="77777777" w:rsidR="00DA4418" w:rsidRPr="003C7B28" w:rsidRDefault="00DA4418" w:rsidP="009C1FE5">
      <w:pPr>
        <w:numPr>
          <w:ilvl w:val="0"/>
          <w:numId w:val="1"/>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распределить обязанности и ответственность должностных лиц за этапы обеспечения работников СИЗ и смывающими средствами, с учетом требований Правил;</w:t>
      </w:r>
    </w:p>
    <w:p w14:paraId="165648C2" w14:textId="77777777" w:rsidR="00DA4418" w:rsidRPr="003C7B28" w:rsidRDefault="00DA4418" w:rsidP="009C1FE5">
      <w:pPr>
        <w:numPr>
          <w:ilvl w:val="0"/>
          <w:numId w:val="1"/>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обеспечить разработку на основании Единых типовых норм, с учетом результатов СОУТ, результатов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мнения выборного органа первичной профсоюзной организации или иного представительного органа работников и утвердить приказом Нормы бесплатной выдачи СИЗ и смывающих средств работникам (далее - Нормы);</w:t>
      </w:r>
    </w:p>
    <w:p w14:paraId="07320496" w14:textId="77777777" w:rsidR="00DA4418" w:rsidRPr="003C7B28" w:rsidRDefault="00DA4418" w:rsidP="009C1FE5">
      <w:pPr>
        <w:numPr>
          <w:ilvl w:val="0"/>
          <w:numId w:val="1"/>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обеспечить проведение обучения, инструктажа или иного способа информирования работников о правилах эксплуатации средств индивидуальной защиты.</w:t>
      </w:r>
    </w:p>
    <w:p w14:paraId="24E69442"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2.2. </w:t>
      </w:r>
      <w:r w:rsidRPr="003C7B28">
        <w:rPr>
          <w:rFonts w:ascii="Times New Roman" w:eastAsia="Times New Roman" w:hAnsi="Times New Roman" w:cs="Times New Roman"/>
          <w:color w:val="1E2120"/>
          <w:kern w:val="0"/>
          <w:sz w:val="24"/>
          <w:szCs w:val="24"/>
          <w:u w:val="single"/>
          <w:bdr w:val="none" w:sz="0" w:space="0" w:color="auto" w:frame="1"/>
          <w:lang w:eastAsia="ru-RU"/>
          <w14:ligatures w14:val="none"/>
        </w:rPr>
        <w:t>Специалист по охране труда (уполномоченное руководителем лицо, ответственное за организацию работы по охране труда) или служба охраны труда обязаны:</w:t>
      </w:r>
    </w:p>
    <w:p w14:paraId="3CD2706F" w14:textId="77777777" w:rsidR="00DA4418" w:rsidRPr="003C7B28" w:rsidRDefault="00DA4418" w:rsidP="009C1FE5">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осуществлять разработку совместно с руководителями структурных подразделений локальных нормативных актов по порядку обеспечения и применения средств индивидуальной и коллективной защиты;</w:t>
      </w:r>
    </w:p>
    <w:p w14:paraId="70301E99" w14:textId="77777777" w:rsidR="00DA4418" w:rsidRPr="003C7B28" w:rsidRDefault="00DA4418" w:rsidP="009C1FE5">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осуществлять разработку на основании Единых типовых норм, с учетом результатов СОУТ, результатов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мнения выборного органа первичной профсоюзной организации Норм бесплатной выдачи СИЗ и смывающих средств работникам;</w:t>
      </w:r>
    </w:p>
    <w:p w14:paraId="0112D058" w14:textId="77777777" w:rsidR="00DA4418" w:rsidRPr="003C7B28" w:rsidRDefault="00DA4418" w:rsidP="009C1FE5">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формировать требования к средствам индивидуальной защиты и средствам коллективной защиты с учетом условий труда на рабочих местах, оценивать их характеристики, а также соответствие нормативным требованиям;</w:t>
      </w:r>
    </w:p>
    <w:p w14:paraId="49CF5DB7" w14:textId="77777777" w:rsidR="00DA4418" w:rsidRPr="003C7B28" w:rsidRDefault="00DA4418" w:rsidP="009C1FE5">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осуществлять сбор информации об обеспеченности работников полагающимися им средствами индивидуальной защиты;</w:t>
      </w:r>
    </w:p>
    <w:p w14:paraId="334B1398" w14:textId="77777777" w:rsidR="00DA4418" w:rsidRPr="003C7B28" w:rsidRDefault="00DA4418" w:rsidP="009C1FE5">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информировать работников о применяемых и полагающимся им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и смывающих средствах согласно Нормам;</w:t>
      </w:r>
    </w:p>
    <w:p w14:paraId="623B728D" w14:textId="77777777" w:rsidR="00DA4418" w:rsidRPr="003C7B28" w:rsidRDefault="00DA4418" w:rsidP="009C1FE5">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осуществлять </w:t>
      </w:r>
      <w:proofErr w:type="gramStart"/>
      <w:r w:rsidRPr="003C7B28">
        <w:rPr>
          <w:rFonts w:ascii="Times New Roman" w:eastAsia="Times New Roman" w:hAnsi="Times New Roman" w:cs="Times New Roman"/>
          <w:color w:val="1E2120"/>
          <w:kern w:val="0"/>
          <w:sz w:val="24"/>
          <w:szCs w:val="24"/>
          <w:lang w:eastAsia="ru-RU"/>
          <w14:ligatures w14:val="none"/>
        </w:rPr>
        <w:t>контроль за</w:t>
      </w:r>
      <w:proofErr w:type="gramEnd"/>
      <w:r w:rsidRPr="003C7B28">
        <w:rPr>
          <w:rFonts w:ascii="Times New Roman" w:eastAsia="Times New Roman" w:hAnsi="Times New Roman" w:cs="Times New Roman"/>
          <w:color w:val="1E2120"/>
          <w:kern w:val="0"/>
          <w:sz w:val="24"/>
          <w:szCs w:val="24"/>
          <w:lang w:eastAsia="ru-RU"/>
          <w14:ligatures w14:val="none"/>
        </w:rPr>
        <w:t xml:space="preserve"> своевременностью и полнотой выдачи СИЗ, организацией хранения, стирки и ремонта в соответствии с установленными требованиями;</w:t>
      </w:r>
    </w:p>
    <w:p w14:paraId="1DA67E3D" w14:textId="77777777" w:rsidR="00DA4418" w:rsidRPr="003C7B28" w:rsidRDefault="00DA4418" w:rsidP="009C1FE5">
      <w:pPr>
        <w:numPr>
          <w:ilvl w:val="0"/>
          <w:numId w:val="2"/>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осуществлять </w:t>
      </w:r>
      <w:proofErr w:type="gramStart"/>
      <w:r w:rsidRPr="003C7B28">
        <w:rPr>
          <w:rFonts w:ascii="Times New Roman" w:eastAsia="Times New Roman" w:hAnsi="Times New Roman" w:cs="Times New Roman"/>
          <w:color w:val="1E2120"/>
          <w:kern w:val="0"/>
          <w:sz w:val="24"/>
          <w:szCs w:val="24"/>
          <w:lang w:eastAsia="ru-RU"/>
          <w14:ligatures w14:val="none"/>
        </w:rPr>
        <w:t>контроль за</w:t>
      </w:r>
      <w:proofErr w:type="gramEnd"/>
      <w:r w:rsidRPr="003C7B28">
        <w:rPr>
          <w:rFonts w:ascii="Times New Roman" w:eastAsia="Times New Roman" w:hAnsi="Times New Roman" w:cs="Times New Roman"/>
          <w:color w:val="1E2120"/>
          <w:kern w:val="0"/>
          <w:sz w:val="24"/>
          <w:szCs w:val="24"/>
          <w:lang w:eastAsia="ru-RU"/>
          <w14:ligatures w14:val="none"/>
        </w:rPr>
        <w:t xml:space="preserve"> применением и правильностью применения работниками средств индивидуальной защиты.</w:t>
      </w:r>
    </w:p>
    <w:p w14:paraId="1745BD09"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2.3. </w:t>
      </w:r>
      <w:r w:rsidRPr="003C7B28">
        <w:rPr>
          <w:rFonts w:ascii="Times New Roman" w:eastAsia="Times New Roman" w:hAnsi="Times New Roman" w:cs="Times New Roman"/>
          <w:color w:val="1E2120"/>
          <w:kern w:val="0"/>
          <w:sz w:val="24"/>
          <w:szCs w:val="24"/>
          <w:u w:val="single"/>
          <w:bdr w:val="none" w:sz="0" w:space="0" w:color="auto" w:frame="1"/>
          <w:lang w:eastAsia="ru-RU"/>
          <w14:ligatures w14:val="none"/>
        </w:rPr>
        <w:t>Специалист по охране труда (уполномоченное руководителем лицо, ответственное за организацию работы по охране труда) или служба охраны труда имеет право:</w:t>
      </w:r>
    </w:p>
    <w:p w14:paraId="6971B1B2" w14:textId="77777777" w:rsidR="00DA4418" w:rsidRPr="003C7B28" w:rsidRDefault="00DA4418" w:rsidP="009C1FE5">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proofErr w:type="gramStart"/>
      <w:r w:rsidRPr="003C7B28">
        <w:rPr>
          <w:rFonts w:ascii="Times New Roman" w:eastAsia="Times New Roman" w:hAnsi="Times New Roman" w:cs="Times New Roman"/>
          <w:color w:val="1E2120"/>
          <w:kern w:val="0"/>
          <w:sz w:val="24"/>
          <w:szCs w:val="24"/>
          <w:lang w:eastAsia="ru-RU"/>
          <w14:ligatures w14:val="none"/>
        </w:rPr>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roofErr w:type="gramEnd"/>
    </w:p>
    <w:p w14:paraId="49BAF90B" w14:textId="77777777" w:rsidR="00DA4418" w:rsidRPr="003C7B28" w:rsidRDefault="00DA4418" w:rsidP="009C1FE5">
      <w:pPr>
        <w:numPr>
          <w:ilvl w:val="0"/>
          <w:numId w:val="3"/>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направлять руководителю требования об отстранении от работы (недопущения к работе) лиц, не использующих выданные в установленном порядке средства индивидуальной защиты.</w:t>
      </w:r>
    </w:p>
    <w:p w14:paraId="24F0ECBF"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lastRenderedPageBreak/>
        <w:t>2.4. </w:t>
      </w:r>
      <w:r w:rsidRPr="003C7B28">
        <w:rPr>
          <w:rFonts w:ascii="Times New Roman" w:eastAsia="Times New Roman" w:hAnsi="Times New Roman" w:cs="Times New Roman"/>
          <w:color w:val="1E2120"/>
          <w:kern w:val="0"/>
          <w:sz w:val="24"/>
          <w:szCs w:val="24"/>
          <w:u w:val="single"/>
          <w:bdr w:val="none" w:sz="0" w:space="0" w:color="auto" w:frame="1"/>
          <w:lang w:eastAsia="ru-RU"/>
          <w14:ligatures w14:val="none"/>
        </w:rPr>
        <w:t>Ответственное лицо за выдачу, учет и хранение СИЗ обязано:</w:t>
      </w:r>
    </w:p>
    <w:p w14:paraId="49B71562" w14:textId="77777777" w:rsidR="00DA4418" w:rsidRPr="003C7B28" w:rsidRDefault="00DA4418" w:rsidP="009C1FE5">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proofErr w:type="gramStart"/>
      <w:r w:rsidRPr="003C7B28">
        <w:rPr>
          <w:rFonts w:ascii="Times New Roman" w:eastAsia="Times New Roman" w:hAnsi="Times New Roman" w:cs="Times New Roman"/>
          <w:color w:val="1E2120"/>
          <w:kern w:val="0"/>
          <w:sz w:val="24"/>
          <w:szCs w:val="24"/>
          <w:lang w:eastAsia="ru-RU"/>
          <w14:ligatures w14:val="none"/>
        </w:rPr>
        <w:t>информировать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w:t>
      </w:r>
      <w:proofErr w:type="gramEnd"/>
    </w:p>
    <w:p w14:paraId="0FBC1AB5" w14:textId="77777777" w:rsidR="00DA4418" w:rsidRPr="003C7B28" w:rsidRDefault="00DA4418" w:rsidP="009C1FE5">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осуществлять учет и выдачу работникам СИЗ и смывающих средств, контроль своевременного возврата СИЗ по истечении нормативного срока эксплуатации или срока годности либо в случае досрочного выхода их из строя;</w:t>
      </w:r>
    </w:p>
    <w:p w14:paraId="3E595DE2" w14:textId="77777777" w:rsidR="00DA4418" w:rsidRPr="003C7B28" w:rsidRDefault="00DA4418" w:rsidP="009C1FE5">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обеспечить в случае применения дозаторов постоянное наличие в них смывающих и обеззараживающих средств;</w:t>
      </w:r>
    </w:p>
    <w:p w14:paraId="05736F90" w14:textId="77777777" w:rsidR="00DA4418" w:rsidRPr="003C7B28" w:rsidRDefault="00DA4418" w:rsidP="009C1FE5">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обеспечить хранение СИЗ в соответствии с эксплуатационной документацией изготовителя, выявление повреждений в процессе эксплуатации и ремонт СИЗ в период эксплуатации;</w:t>
      </w:r>
    </w:p>
    <w:p w14:paraId="388B8D3A" w14:textId="77777777" w:rsidR="00DA4418" w:rsidRPr="003C7B28" w:rsidRDefault="00DA4418" w:rsidP="009C1FE5">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осуществлять уход (стирку, химчистку, обеспыливание, дезинфекцию), обслуживание СИЗ в соответствии с рекомендациями изготовителей;</w:t>
      </w:r>
    </w:p>
    <w:p w14:paraId="5CB5C076" w14:textId="77777777" w:rsidR="00DA4418" w:rsidRPr="003C7B28" w:rsidRDefault="00DA4418" w:rsidP="009C1FE5">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выполнять оценку состояния, исправности и срока годности средств защиты;</w:t>
      </w:r>
    </w:p>
    <w:p w14:paraId="43A55944" w14:textId="77777777" w:rsidR="00DA4418" w:rsidRPr="003C7B28" w:rsidRDefault="00DA4418" w:rsidP="009C1FE5">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осуществлять своевременный прием от работников и вывод из эксплуатации, а также утилизацию средств индивидуальной защиты;</w:t>
      </w:r>
    </w:p>
    <w:p w14:paraId="395E5CD8" w14:textId="77777777" w:rsidR="00DA4418" w:rsidRPr="003C7B28" w:rsidRDefault="00DA4418" w:rsidP="009C1FE5">
      <w:pPr>
        <w:numPr>
          <w:ilvl w:val="0"/>
          <w:numId w:val="4"/>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подавать руководителю заявки на приобретение средств защиты.</w:t>
      </w:r>
    </w:p>
    <w:p w14:paraId="741CADD2"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2.5. </w:t>
      </w:r>
      <w:r w:rsidRPr="003C7B28">
        <w:rPr>
          <w:rFonts w:ascii="Times New Roman" w:eastAsia="Times New Roman" w:hAnsi="Times New Roman" w:cs="Times New Roman"/>
          <w:color w:val="1E2120"/>
          <w:kern w:val="0"/>
          <w:sz w:val="24"/>
          <w:szCs w:val="24"/>
          <w:u w:val="single"/>
          <w:bdr w:val="none" w:sz="0" w:space="0" w:color="auto" w:frame="1"/>
          <w:lang w:eastAsia="ru-RU"/>
          <w14:ligatures w14:val="none"/>
        </w:rPr>
        <w:t xml:space="preserve">Ответственное лицо за выдачу, учет и хранение </w:t>
      </w:r>
      <w:proofErr w:type="gramStart"/>
      <w:r w:rsidRPr="003C7B28">
        <w:rPr>
          <w:rFonts w:ascii="Times New Roman" w:eastAsia="Times New Roman" w:hAnsi="Times New Roman" w:cs="Times New Roman"/>
          <w:color w:val="1E2120"/>
          <w:kern w:val="0"/>
          <w:sz w:val="24"/>
          <w:szCs w:val="24"/>
          <w:u w:val="single"/>
          <w:bdr w:val="none" w:sz="0" w:space="0" w:color="auto" w:frame="1"/>
          <w:lang w:eastAsia="ru-RU"/>
          <w14:ligatures w14:val="none"/>
        </w:rPr>
        <w:t>СИЗ</w:t>
      </w:r>
      <w:proofErr w:type="gramEnd"/>
      <w:r w:rsidRPr="003C7B28">
        <w:rPr>
          <w:rFonts w:ascii="Times New Roman" w:eastAsia="Times New Roman" w:hAnsi="Times New Roman" w:cs="Times New Roman"/>
          <w:color w:val="1E2120"/>
          <w:kern w:val="0"/>
          <w:sz w:val="24"/>
          <w:szCs w:val="24"/>
          <w:u w:val="single"/>
          <w:bdr w:val="none" w:sz="0" w:space="0" w:color="auto" w:frame="1"/>
          <w:lang w:eastAsia="ru-RU"/>
          <w14:ligatures w14:val="none"/>
        </w:rPr>
        <w:t xml:space="preserve"> имеет право:</w:t>
      </w:r>
    </w:p>
    <w:p w14:paraId="0B454BF3" w14:textId="77777777" w:rsidR="00DA4418" w:rsidRPr="003C7B28" w:rsidRDefault="00DA4418" w:rsidP="009C1FE5">
      <w:pPr>
        <w:numPr>
          <w:ilvl w:val="0"/>
          <w:numId w:val="5"/>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формировать Нормы и вести учет выдачи работникам СИЗ с применением программных средств (информационно-аналитических баз данных);</w:t>
      </w:r>
    </w:p>
    <w:p w14:paraId="7C7F6A16" w14:textId="77777777" w:rsidR="00DA4418" w:rsidRPr="003C7B28" w:rsidRDefault="00DA4418" w:rsidP="009C1FE5">
      <w:pPr>
        <w:numPr>
          <w:ilvl w:val="0"/>
          <w:numId w:val="5"/>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организовать выдачу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и (или) их сменных элементов, посредством автоматизированных систем выдачи (вендингового оборудования) и дозаторов.</w:t>
      </w:r>
    </w:p>
    <w:p w14:paraId="3F15D2C4"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2.6. </w:t>
      </w:r>
      <w:r w:rsidRPr="003C7B28">
        <w:rPr>
          <w:rFonts w:ascii="Times New Roman" w:eastAsia="Times New Roman" w:hAnsi="Times New Roman" w:cs="Times New Roman"/>
          <w:color w:val="1E2120"/>
          <w:kern w:val="0"/>
          <w:sz w:val="24"/>
          <w:szCs w:val="24"/>
          <w:u w:val="single"/>
          <w:bdr w:val="none" w:sz="0" w:space="0" w:color="auto" w:frame="1"/>
          <w:lang w:eastAsia="ru-RU"/>
          <w14:ligatures w14:val="none"/>
        </w:rPr>
        <w:t>Руководители структурных подразделений обязаны:</w:t>
      </w:r>
    </w:p>
    <w:p w14:paraId="43437DF2" w14:textId="77777777" w:rsidR="00DA4418" w:rsidRPr="003C7B28" w:rsidRDefault="00DA4418" w:rsidP="009C1FE5">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проводить обучение, инструктаж или информирование работников иным способом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14:paraId="0F439777" w14:textId="77777777" w:rsidR="00DA4418" w:rsidRPr="003C7B28" w:rsidRDefault="00DA4418" w:rsidP="009C1FE5">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осуществлять непосредственный </w:t>
      </w:r>
      <w:proofErr w:type="gramStart"/>
      <w:r w:rsidRPr="003C7B28">
        <w:rPr>
          <w:rFonts w:ascii="Times New Roman" w:eastAsia="Times New Roman" w:hAnsi="Times New Roman" w:cs="Times New Roman"/>
          <w:color w:val="1E2120"/>
          <w:kern w:val="0"/>
          <w:sz w:val="24"/>
          <w:szCs w:val="24"/>
          <w:lang w:eastAsia="ru-RU"/>
          <w14:ligatures w14:val="none"/>
        </w:rPr>
        <w:t>контроль за</w:t>
      </w:r>
      <w:proofErr w:type="gramEnd"/>
      <w:r w:rsidRPr="003C7B28">
        <w:rPr>
          <w:rFonts w:ascii="Times New Roman" w:eastAsia="Times New Roman" w:hAnsi="Times New Roman" w:cs="Times New Roman"/>
          <w:color w:val="1E2120"/>
          <w:kern w:val="0"/>
          <w:sz w:val="24"/>
          <w:szCs w:val="24"/>
          <w:lang w:eastAsia="ru-RU"/>
          <w14:ligatures w14:val="none"/>
        </w:rPr>
        <w:t xml:space="preserve"> правильностью эксплуатации (применения) работниками средств индивидуальной защиты, за своевременной их заменой;</w:t>
      </w:r>
    </w:p>
    <w:p w14:paraId="2F166EF2" w14:textId="77777777" w:rsidR="00DA4418" w:rsidRPr="003C7B28" w:rsidRDefault="00DA4418" w:rsidP="009C1FE5">
      <w:pPr>
        <w:numPr>
          <w:ilvl w:val="0"/>
          <w:numId w:val="6"/>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не </w:t>
      </w:r>
      <w:proofErr w:type="gramStart"/>
      <w:r w:rsidRPr="003C7B28">
        <w:rPr>
          <w:rFonts w:ascii="Times New Roman" w:eastAsia="Times New Roman" w:hAnsi="Times New Roman" w:cs="Times New Roman"/>
          <w:color w:val="1E2120"/>
          <w:kern w:val="0"/>
          <w:sz w:val="24"/>
          <w:szCs w:val="24"/>
          <w:lang w:eastAsia="ru-RU"/>
          <w14:ligatures w14:val="none"/>
        </w:rPr>
        <w:t>допускать работников к выполнению работ без обеспечения СИЗ</w:t>
      </w:r>
      <w:proofErr w:type="gramEnd"/>
      <w:r w:rsidRPr="003C7B28">
        <w:rPr>
          <w:rFonts w:ascii="Times New Roman" w:eastAsia="Times New Roman" w:hAnsi="Times New Roman" w:cs="Times New Roman"/>
          <w:color w:val="1E2120"/>
          <w:kern w:val="0"/>
          <w:sz w:val="24"/>
          <w:szCs w:val="24"/>
          <w:lang w:eastAsia="ru-RU"/>
          <w14:ligatures w14:val="none"/>
        </w:rPr>
        <w:t>, в неисправных средствах индивидуальной защиты или с загрязнениями, способными снизить заявленный изготовителем уровень защитных свойств.</w:t>
      </w:r>
    </w:p>
    <w:p w14:paraId="24F288DB" w14:textId="77777777" w:rsidR="009C1FE5"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p>
    <w:p w14:paraId="0AAB1508" w14:textId="77777777" w:rsidR="00DA4418" w:rsidRPr="003C7B28" w:rsidRDefault="00DA4418"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sidRPr="003C7B28">
        <w:rPr>
          <w:rFonts w:ascii="Times New Roman" w:eastAsia="Times New Roman" w:hAnsi="Times New Roman" w:cs="Times New Roman"/>
          <w:b/>
          <w:bCs/>
          <w:color w:val="1E2120"/>
          <w:kern w:val="0"/>
          <w:sz w:val="24"/>
          <w:szCs w:val="24"/>
          <w:lang w:eastAsia="ru-RU"/>
          <w14:ligatures w14:val="none"/>
        </w:rPr>
        <w:t xml:space="preserve">3. Обязанности работников по применению </w:t>
      </w:r>
      <w:proofErr w:type="gramStart"/>
      <w:r w:rsidRPr="003C7B28">
        <w:rPr>
          <w:rFonts w:ascii="Times New Roman" w:eastAsia="Times New Roman" w:hAnsi="Times New Roman" w:cs="Times New Roman"/>
          <w:b/>
          <w:bCs/>
          <w:color w:val="1E2120"/>
          <w:kern w:val="0"/>
          <w:sz w:val="24"/>
          <w:szCs w:val="24"/>
          <w:lang w:eastAsia="ru-RU"/>
          <w14:ligatures w14:val="none"/>
        </w:rPr>
        <w:t>СИЗ</w:t>
      </w:r>
      <w:proofErr w:type="gramEnd"/>
    </w:p>
    <w:p w14:paraId="60528296"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3.1. </w:t>
      </w:r>
      <w:r w:rsidRPr="003C7B28">
        <w:rPr>
          <w:rFonts w:ascii="Times New Roman" w:eastAsia="Times New Roman" w:hAnsi="Times New Roman" w:cs="Times New Roman"/>
          <w:color w:val="1E2120"/>
          <w:kern w:val="0"/>
          <w:sz w:val="24"/>
          <w:szCs w:val="24"/>
          <w:u w:val="single"/>
          <w:bdr w:val="none" w:sz="0" w:space="0" w:color="auto" w:frame="1"/>
          <w:lang w:eastAsia="ru-RU"/>
          <w14:ligatures w14:val="none"/>
        </w:rPr>
        <w:t>Работник обязан:</w:t>
      </w:r>
    </w:p>
    <w:p w14:paraId="5868948D" w14:textId="77777777" w:rsidR="00DA4418" w:rsidRPr="003C7B28" w:rsidRDefault="00DA4418" w:rsidP="009C1FE5">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эксплуатировать (использовать) по назначению выданные ему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w:t>
      </w:r>
    </w:p>
    <w:p w14:paraId="3F17B9D1" w14:textId="77777777" w:rsidR="00DA4418" w:rsidRPr="003C7B28" w:rsidRDefault="00DA4418" w:rsidP="009C1FE5">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соблюдать правила эксплуатации (использования)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w:t>
      </w:r>
    </w:p>
    <w:p w14:paraId="0C40638A" w14:textId="77777777" w:rsidR="00DA4418" w:rsidRPr="003C7B28" w:rsidRDefault="00DA4418" w:rsidP="009C1FE5">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проводить перед началом работы осмотр, оценку исправности, комплектности и пригодности средств индивидуальной защиты;</w:t>
      </w:r>
    </w:p>
    <w:p w14:paraId="1D376C18" w14:textId="77777777" w:rsidR="00DA4418" w:rsidRPr="003C7B28" w:rsidRDefault="00DA4418" w:rsidP="009C1FE5">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информировать лицо, ответственное за выдачу, учет и хранение СИЗ, о потере целостности выданных средств индивидуальной защиты, загрязнении, их порче, выходе из строя (неисправности), утрате или пропаже;</w:t>
      </w:r>
    </w:p>
    <w:p w14:paraId="723A88B7" w14:textId="77777777" w:rsidR="00DA4418" w:rsidRPr="003C7B28" w:rsidRDefault="00DA4418" w:rsidP="009C1FE5">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информировать лицо, ответственное за выдачу, учет и хранение СИЗ, об изменившихся антропометрических данных;</w:t>
      </w:r>
    </w:p>
    <w:p w14:paraId="4A9BD6EE" w14:textId="77777777" w:rsidR="00DA4418" w:rsidRPr="003C7B28" w:rsidRDefault="00DA4418" w:rsidP="009C1FE5">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вернуть ответственному лицу за выдачу, учет и хранение СИЗ утратившие до окончания нормативного срока эксплуатации или срока годности целостность или испорченные средства индивидуальной защиты;</w:t>
      </w:r>
    </w:p>
    <w:p w14:paraId="57914B71" w14:textId="77777777" w:rsidR="00DA4418" w:rsidRPr="003C7B28" w:rsidRDefault="00DA4418" w:rsidP="009C1FE5">
      <w:pPr>
        <w:numPr>
          <w:ilvl w:val="0"/>
          <w:numId w:val="7"/>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вернуть ответственному лицу за выдачу, учет и хранение СИЗ выданные ему средства индивидуальной защиты по истечении нормативного срока эксплуатации или срока годности, а также в случае увольнения работника.</w:t>
      </w:r>
    </w:p>
    <w:p w14:paraId="0778FF52" w14:textId="77777777" w:rsidR="009C1FE5"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p>
    <w:p w14:paraId="7C0805DD" w14:textId="77777777" w:rsidR="00DA4418" w:rsidRPr="003C7B28" w:rsidRDefault="00DA4418"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sidRPr="003C7B28">
        <w:rPr>
          <w:rFonts w:ascii="Times New Roman" w:eastAsia="Times New Roman" w:hAnsi="Times New Roman" w:cs="Times New Roman"/>
          <w:b/>
          <w:bCs/>
          <w:color w:val="1E2120"/>
          <w:kern w:val="0"/>
          <w:sz w:val="24"/>
          <w:szCs w:val="24"/>
          <w:lang w:eastAsia="ru-RU"/>
          <w14:ligatures w14:val="none"/>
        </w:rPr>
        <w:t xml:space="preserve">4. Порядок определения потребности </w:t>
      </w:r>
      <w:proofErr w:type="gramStart"/>
      <w:r w:rsidRPr="003C7B28">
        <w:rPr>
          <w:rFonts w:ascii="Times New Roman" w:eastAsia="Times New Roman" w:hAnsi="Times New Roman" w:cs="Times New Roman"/>
          <w:b/>
          <w:bCs/>
          <w:color w:val="1E2120"/>
          <w:kern w:val="0"/>
          <w:sz w:val="24"/>
          <w:szCs w:val="24"/>
          <w:lang w:eastAsia="ru-RU"/>
          <w14:ligatures w14:val="none"/>
        </w:rPr>
        <w:t>в</w:t>
      </w:r>
      <w:proofErr w:type="gramEnd"/>
      <w:r w:rsidRPr="003C7B28">
        <w:rPr>
          <w:rFonts w:ascii="Times New Roman" w:eastAsia="Times New Roman" w:hAnsi="Times New Roman" w:cs="Times New Roman"/>
          <w:b/>
          <w:bCs/>
          <w:color w:val="1E2120"/>
          <w:kern w:val="0"/>
          <w:sz w:val="24"/>
          <w:szCs w:val="24"/>
          <w:lang w:eastAsia="ru-RU"/>
          <w14:ligatures w14:val="none"/>
        </w:rPr>
        <w:t xml:space="preserve"> СИЗ</w:t>
      </w:r>
    </w:p>
    <w:p w14:paraId="6117F11B"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4.1. Потребность в СИЗ устанавливается в зависимости от профессий (должностей) работников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средствах индивидуальной защиты.</w:t>
      </w:r>
    </w:p>
    <w:p w14:paraId="6C7A3C04"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4.2. Нормы разрабатываются на основе Единых типовых норм, с учетом результатов СОУТ и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и иных документов, содержащих информацию о необходимости применения средств индивидуальной защиты.</w:t>
      </w:r>
    </w:p>
    <w:p w14:paraId="68CABBAF"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4.3. Оформление Норм осуществляется в соответствии с Приложением № 1 к настоящему положению об обеспечении работников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w:t>
      </w:r>
    </w:p>
    <w:p w14:paraId="1FA45DF4"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4.4. </w:t>
      </w:r>
      <w:proofErr w:type="gramStart"/>
      <w:r w:rsidRPr="003C7B28">
        <w:rPr>
          <w:rFonts w:ascii="Times New Roman" w:eastAsia="Times New Roman" w:hAnsi="Times New Roman" w:cs="Times New Roman"/>
          <w:color w:val="1E2120"/>
          <w:kern w:val="0"/>
          <w:sz w:val="24"/>
          <w:szCs w:val="24"/>
          <w:lang w:eastAsia="ru-RU"/>
          <w14:ligatures w14:val="none"/>
        </w:rPr>
        <w:t>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средств индивидуальной защиты,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w:t>
      </w:r>
      <w:proofErr w:type="gramEnd"/>
      <w:r w:rsidRPr="003C7B28">
        <w:rPr>
          <w:rFonts w:ascii="Times New Roman" w:eastAsia="Times New Roman" w:hAnsi="Times New Roman" w:cs="Times New Roman"/>
          <w:color w:val="1E2120"/>
          <w:kern w:val="0"/>
          <w:sz w:val="24"/>
          <w:szCs w:val="24"/>
          <w:lang w:eastAsia="ru-RU"/>
          <w14:ligatures w14:val="none"/>
        </w:rPr>
        <w:t xml:space="preserve"> и ОПР.</w:t>
      </w:r>
    </w:p>
    <w:p w14:paraId="5BE26BAE"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4.5. Нормы должны содержать конкретную информацию о классе (ах) защиты, эксплуатационных уровнях защиты (если это предусмотрено для данного типа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особенностях конструкции, комплектности, планируемых к выдаче средств индивидуальной защиты.</w:t>
      </w:r>
    </w:p>
    <w:p w14:paraId="32680BBB"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4.6. Нормы должны содержать информацию о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необходимых работникам для осуществления трудовой деятельности, включая деятельность при совмещении профессий или выполнении совмещаемых работ.</w:t>
      </w:r>
    </w:p>
    <w:p w14:paraId="2337E03E"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4.7. </w:t>
      </w:r>
      <w:proofErr w:type="gramStart"/>
      <w:r w:rsidRPr="003C7B28">
        <w:rPr>
          <w:rFonts w:ascii="Times New Roman" w:eastAsia="Times New Roman" w:hAnsi="Times New Roman" w:cs="Times New Roman"/>
          <w:color w:val="1E2120"/>
          <w:kern w:val="0"/>
          <w:sz w:val="24"/>
          <w:szCs w:val="24"/>
          <w:lang w:eastAsia="ru-RU"/>
          <w14:ligatures w14:val="none"/>
        </w:rPr>
        <w:t>Объем выдачи СИЗ, выдаваемых работникам в зависимости от профессии (должности), определен в Единых типовых нормах выдачи средств индивидуальной защиты работникам по профессиям (должностям).</w:t>
      </w:r>
      <w:proofErr w:type="gramEnd"/>
    </w:p>
    <w:p w14:paraId="6B9865E0"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4.8. При определении объема выдачи СИЗ, выдаваемых работникам на основании проведенных СОУТ и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следует использовать Единые типовые нормы выдачи СИЗ в зависимости от идентифицированных опасностей, Единые типовые нормы выдачи дерматологических средств индивидуальной защиты и смывающих средств.</w:t>
      </w:r>
    </w:p>
    <w:p w14:paraId="5B2C2590"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4.9. При определении объема средств индивидуальной защиты, предполагаемых к выдаче работникам на основании проведенных СОУТ и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допускается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руководителем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14:paraId="64B2F195"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4.10. В случае, если наименование профессии (должности) отсутствует в положениях Единых типовых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xml:space="preserve">, при разработке Норм следует руководствоваться всеми положениями Единых типовых норм, результатами СОУТ и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правилами по охране труда и иными документами, содержащими информацию о необходимости применения средств индивидуальной защиты.</w:t>
      </w:r>
    </w:p>
    <w:p w14:paraId="1B72D909"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4.11. В случае</w:t>
      </w:r>
      <w:proofErr w:type="gramStart"/>
      <w:r w:rsidRPr="003C7B28">
        <w:rPr>
          <w:rFonts w:ascii="Times New Roman" w:eastAsia="Times New Roman" w:hAnsi="Times New Roman" w:cs="Times New Roman"/>
          <w:color w:val="1E2120"/>
          <w:kern w:val="0"/>
          <w:sz w:val="24"/>
          <w:szCs w:val="24"/>
          <w:lang w:eastAsia="ru-RU"/>
          <w14:ligatures w14:val="none"/>
        </w:rPr>
        <w:t>,</w:t>
      </w:r>
      <w:proofErr w:type="gramEnd"/>
      <w:r w:rsidRPr="003C7B28">
        <w:rPr>
          <w:rFonts w:ascii="Times New Roman" w:eastAsia="Times New Roman" w:hAnsi="Times New Roman" w:cs="Times New Roman"/>
          <w:color w:val="1E2120"/>
          <w:kern w:val="0"/>
          <w:sz w:val="24"/>
          <w:szCs w:val="24"/>
          <w:lang w:eastAsia="ru-RU"/>
          <w14:ligatures w14:val="none"/>
        </w:rPr>
        <w:t xml:space="preserve"> если наименование профессии (должности) отсутствует в Единых типовых нормах выдачи СИЗ в соответствии с профессией (должностью) работника, при </w:t>
      </w:r>
      <w:r w:rsidRPr="003C7B28">
        <w:rPr>
          <w:rFonts w:ascii="Times New Roman" w:eastAsia="Times New Roman" w:hAnsi="Times New Roman" w:cs="Times New Roman"/>
          <w:color w:val="1E2120"/>
          <w:kern w:val="0"/>
          <w:sz w:val="24"/>
          <w:szCs w:val="24"/>
          <w:lang w:eastAsia="ru-RU"/>
          <w14:ligatures w14:val="none"/>
        </w:rPr>
        <w:lastRenderedPageBreak/>
        <w:t>разработке Норм можно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при их отсутствия в квалификационных справочниках.</w:t>
      </w:r>
    </w:p>
    <w:p w14:paraId="16DD96EA"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4.12. Руководителю, заместителям, специалистам, мастерам выдаются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с теми же защитными свойствами, как и предусмотренные для работников, работу которых они контролируют или участвуют в ее выполнении.</w:t>
      </w:r>
    </w:p>
    <w:p w14:paraId="33B78783"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4.13. Руководителю, заместителям, специалистам, мастерам, которые в соответствии с должностными обязанностями периодически посещают производственные помещения, должны выдаваться соответствующие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в качестве дежурных (на время посещения).</w:t>
      </w:r>
    </w:p>
    <w:p w14:paraId="50EB0283"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4.14. Руководителю, заместителям, специалистам, мастерам, которые контролируют или участвуют в технологическом процессе, срок выдачи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устанавливается не более нормативного срока эксплуатации или срока их годности, установленного изготовителем.</w:t>
      </w:r>
    </w:p>
    <w:p w14:paraId="1334719A"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4.15. Руководитель в рамках проведения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xml:space="preserve"> организует мониторинг и актуализацию Норм, в том числе на основании заявления работника, его непосредственного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w:t>
      </w:r>
    </w:p>
    <w:p w14:paraId="2ED7656D"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4.16. В случае выявления не зафиксированных ранее опасностей, требующих применения СИЗ для защиты работника, специалист по охране труда (уполномоченное лицо, ответственное за организацию работы по охране труда) или служба охраны труда обязаны актуализировать Нормы, а ответственное лицо за учет, хранение и выдачу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обеспечить выдачу вновь включенных средств индивидуальной защиты.</w:t>
      </w:r>
    </w:p>
    <w:p w14:paraId="5AD5EAFE" w14:textId="6281F66C"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4.17. Все средства индивидуальной защиты, включенные в Нормы, являются обязательными к выдаче работникам за счет средств работодателя.</w:t>
      </w:r>
    </w:p>
    <w:p w14:paraId="5BA4E7EA" w14:textId="4CAB50B0"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5. Порядок выбора СИЗ</w:t>
      </w:r>
    </w:p>
    <w:p w14:paraId="19033283"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5.1. </w:t>
      </w:r>
      <w:proofErr w:type="gramStart"/>
      <w:r w:rsidRPr="003C7B28">
        <w:rPr>
          <w:rFonts w:ascii="Times New Roman" w:eastAsia="Times New Roman" w:hAnsi="Times New Roman" w:cs="Times New Roman"/>
          <w:color w:val="1E2120"/>
          <w:kern w:val="0"/>
          <w:sz w:val="24"/>
          <w:szCs w:val="24"/>
          <w:lang w:eastAsia="ru-RU"/>
          <w14:ligatures w14:val="none"/>
        </w:rPr>
        <w:t>Выбор средств индивидуальной защиты осуществляется лицом, ответственным за выдачу, учет и хранение СИЗ,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для данного вида продукции.</w:t>
      </w:r>
      <w:proofErr w:type="gramEnd"/>
    </w:p>
    <w:p w14:paraId="3C3ED97C"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5.2. </w:t>
      </w:r>
      <w:proofErr w:type="gramStart"/>
      <w:r w:rsidRPr="003C7B28">
        <w:rPr>
          <w:rFonts w:ascii="Times New Roman" w:eastAsia="Times New Roman" w:hAnsi="Times New Roman" w:cs="Times New Roman"/>
          <w:color w:val="1E2120"/>
          <w:kern w:val="0"/>
          <w:sz w:val="24"/>
          <w:szCs w:val="24"/>
          <w:lang w:eastAsia="ru-RU"/>
          <w14:ligatures w14:val="none"/>
        </w:rPr>
        <w:t>Выбор дерматологических СИЗ, необходимых для защиты работников, и включение их в Нормы осуществляется в соответствии с Едиными типовыми нормами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w:t>
      </w:r>
      <w:proofErr w:type="gramEnd"/>
      <w:r w:rsidRPr="003C7B28">
        <w:rPr>
          <w:rFonts w:ascii="Times New Roman" w:eastAsia="Times New Roman" w:hAnsi="Times New Roman" w:cs="Times New Roman"/>
          <w:color w:val="1E2120"/>
          <w:kern w:val="0"/>
          <w:sz w:val="24"/>
          <w:szCs w:val="24"/>
          <w:lang w:eastAsia="ru-RU"/>
          <w14:ligatures w14:val="none"/>
        </w:rPr>
        <w:t xml:space="preserve"> технического регламента и документов национальной системы стандартизации (при наличии), действующих для данного вида продукции.</w:t>
      </w:r>
    </w:p>
    <w:p w14:paraId="6061ED73" w14:textId="139E5566"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5.3. Область применения, класс защиты и (или) эксплуатационные уровни СИЗ (если это предусмотрено),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а также характеру выполняемой работы, продолжительности работы, индивидуальным особенностям пользователя, совместимости конкретного вида средств индивидуальной защиты с другими используемыми.</w:t>
      </w:r>
    </w:p>
    <w:p w14:paraId="27DF2EC5" w14:textId="77777777" w:rsidR="00DA4418" w:rsidRPr="003C7B28" w:rsidRDefault="00DA4418"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sidRPr="003C7B28">
        <w:rPr>
          <w:rFonts w:ascii="Times New Roman" w:eastAsia="Times New Roman" w:hAnsi="Times New Roman" w:cs="Times New Roman"/>
          <w:b/>
          <w:bCs/>
          <w:color w:val="1E2120"/>
          <w:kern w:val="0"/>
          <w:sz w:val="24"/>
          <w:szCs w:val="24"/>
          <w:lang w:eastAsia="ru-RU"/>
          <w14:ligatures w14:val="none"/>
        </w:rPr>
        <w:lastRenderedPageBreak/>
        <w:t>6. Порядок выдачи СИЗ индивидуального учета</w:t>
      </w:r>
    </w:p>
    <w:p w14:paraId="6578E44E"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6.1. Средства индивидуальной защиты, выдаваемые работникам, должны соответствовать их полу, антропометрическим параметрам, а также Нормам.</w:t>
      </w:r>
    </w:p>
    <w:p w14:paraId="233CA230"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6.2. </w:t>
      </w:r>
      <w:proofErr w:type="gramStart"/>
      <w:r w:rsidRPr="003C7B28">
        <w:rPr>
          <w:rFonts w:ascii="Times New Roman" w:eastAsia="Times New Roman" w:hAnsi="Times New Roman" w:cs="Times New Roman"/>
          <w:color w:val="1E2120"/>
          <w:kern w:val="0"/>
          <w:sz w:val="24"/>
          <w:szCs w:val="24"/>
          <w:lang w:eastAsia="ru-RU"/>
          <w14:ligatures w14:val="none"/>
        </w:rPr>
        <w:t>Выдача работникам и возврат ими СИЗ, выдача дерматологических средств индивидуальной защиты, смывающих средств фиксируются записью в личной карточке учета выдачи СИЗ в электронном или бумажном виде, оформленной в соответствии с Приложением № 2 к настоящему образцу положения о выдаче СИЗ в 2023 году работникам предприятия, детского сада, школы или иной организации.</w:t>
      </w:r>
      <w:r w:rsidRPr="003C7B28">
        <w:rPr>
          <w:rFonts w:ascii="Times New Roman" w:eastAsia="Times New Roman" w:hAnsi="Times New Roman" w:cs="Times New Roman"/>
          <w:color w:val="1E2120"/>
          <w:kern w:val="0"/>
          <w:sz w:val="24"/>
          <w:szCs w:val="24"/>
          <w:lang w:eastAsia="ru-RU"/>
          <w14:ligatures w14:val="none"/>
        </w:rPr>
        <w:br/>
        <w:t>6.3.</w:t>
      </w:r>
      <w:proofErr w:type="gramEnd"/>
      <w:r w:rsidRPr="003C7B28">
        <w:rPr>
          <w:rFonts w:ascii="Times New Roman" w:eastAsia="Times New Roman" w:hAnsi="Times New Roman" w:cs="Times New Roman"/>
          <w:color w:val="1E2120"/>
          <w:kern w:val="0"/>
          <w:sz w:val="24"/>
          <w:szCs w:val="24"/>
          <w:lang w:eastAsia="ru-RU"/>
          <w14:ligatures w14:val="none"/>
        </w:rPr>
        <w:t xml:space="preserve"> Работникам, временно переведенным на другую работу, работникам и лицам, проходящим профессиональное обучение (переобучение), обучающимся и студентам образовательных организаций среднего и высшего профессионального образования на время прохождения производственной практики, мастерам производственного обучения, а также другим лицам, участвующим в производственной деятельности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выдаются в </w:t>
      </w:r>
      <w:proofErr w:type="gramStart"/>
      <w:r w:rsidRPr="003C7B28">
        <w:rPr>
          <w:rFonts w:ascii="Times New Roman" w:eastAsia="Times New Roman" w:hAnsi="Times New Roman" w:cs="Times New Roman"/>
          <w:color w:val="1E2120"/>
          <w:kern w:val="0"/>
          <w:sz w:val="24"/>
          <w:szCs w:val="24"/>
          <w:lang w:eastAsia="ru-RU"/>
          <w14:ligatures w14:val="none"/>
        </w:rPr>
        <w:t>соответствии</w:t>
      </w:r>
      <w:proofErr w:type="gramEnd"/>
      <w:r w:rsidRPr="003C7B28">
        <w:rPr>
          <w:rFonts w:ascii="Times New Roman" w:eastAsia="Times New Roman" w:hAnsi="Times New Roman" w:cs="Times New Roman"/>
          <w:color w:val="1E2120"/>
          <w:kern w:val="0"/>
          <w:sz w:val="24"/>
          <w:szCs w:val="24"/>
          <w:lang w:eastAsia="ru-RU"/>
          <w14:ligatures w14:val="none"/>
        </w:rPr>
        <w:t xml:space="preserve"> с Нормами и Правилами на время выполнения этой работы или осуществления мероприятий по контролю (надзору). Для этих целей могут использоваться дежурные средства индивидуальной защиты общего пользования (далее - дежурные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w:t>
      </w:r>
    </w:p>
    <w:p w14:paraId="3811F4D0" w14:textId="231CCEF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6.4. </w:t>
      </w:r>
      <w:proofErr w:type="gramStart"/>
      <w:r w:rsidRPr="003C7B28">
        <w:rPr>
          <w:rFonts w:ascii="Times New Roman" w:eastAsia="Times New Roman" w:hAnsi="Times New Roman" w:cs="Times New Roman"/>
          <w:color w:val="1E2120"/>
          <w:kern w:val="0"/>
          <w:sz w:val="24"/>
          <w:szCs w:val="24"/>
          <w:lang w:eastAsia="ru-RU"/>
          <w14:ligatures w14:val="none"/>
        </w:rPr>
        <w:t>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средств индивидуальной защиты.</w:t>
      </w:r>
      <w:proofErr w:type="gramEnd"/>
    </w:p>
    <w:p w14:paraId="23E9A0B6" w14:textId="63435829"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7. Порядок выдачи дежурных СИЗ</w:t>
      </w:r>
    </w:p>
    <w:p w14:paraId="4ED41E69"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7.1. Дежурные средства индивидуальной защиты закрепляются за определенным рабочим местом и выдаются (применяются) поочередно нескольким работникам только на время выполнения тех работ, для которых эти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предназначены.</w:t>
      </w:r>
    </w:p>
    <w:p w14:paraId="06B30DAC"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7.2. </w:t>
      </w:r>
      <w:proofErr w:type="gramStart"/>
      <w:r w:rsidRPr="003C7B28">
        <w:rPr>
          <w:rFonts w:ascii="Times New Roman" w:eastAsia="Times New Roman" w:hAnsi="Times New Roman" w:cs="Times New Roman"/>
          <w:color w:val="1E2120"/>
          <w:kern w:val="0"/>
          <w:sz w:val="24"/>
          <w:szCs w:val="24"/>
          <w:lang w:eastAsia="ru-RU"/>
          <w14:ligatures w14:val="none"/>
        </w:rPr>
        <w:t>Такие виды СИЗ, как диэлектрические перчатки и галоши (боты), защитные очки и щитки, одежда специальная (костюмы, куртки, плащи), наушники, фильтрующие СИЗ органов дыхания с лицевой частью из изолирующих материалов, жилет сигнальный, СИЗ от падения с высоты, системы спасения и эвакуации, защитная каска, могут быть закреплены за рабочим местом в качестве дежурных средств индивидуальной защиты.</w:t>
      </w:r>
      <w:proofErr w:type="gramEnd"/>
    </w:p>
    <w:p w14:paraId="54C73517" w14:textId="12FCC8E1"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7.3. Выдача и сдача дежурных средств индивидуальной защиты по окончании нормативного срока эксплуатации фиксируется в карточке выдачи дежурных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(в электронном или бумажном виде), оформленной в соответствии с Приложением № 3 к настоящему Положению об обеспечении СИЗ работников.</w:t>
      </w:r>
    </w:p>
    <w:p w14:paraId="794C9E6D" w14:textId="299A1023"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 xml:space="preserve">8. </w:t>
      </w:r>
      <w:proofErr w:type="gramStart"/>
      <w:r w:rsidR="00DA4418" w:rsidRPr="003C7B28">
        <w:rPr>
          <w:rFonts w:ascii="Times New Roman" w:eastAsia="Times New Roman" w:hAnsi="Times New Roman" w:cs="Times New Roman"/>
          <w:b/>
          <w:bCs/>
          <w:color w:val="1E2120"/>
          <w:kern w:val="0"/>
          <w:sz w:val="24"/>
          <w:szCs w:val="24"/>
          <w:lang w:eastAsia="ru-RU"/>
          <w14:ligatures w14:val="none"/>
        </w:rPr>
        <w:t>Порядок выдачи дерматологических СИЗ и смывающих средств</w:t>
      </w:r>
      <w:proofErr w:type="gramEnd"/>
    </w:p>
    <w:p w14:paraId="54F564AB"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8.1.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Единых типовых норм, регулирующих выдачу дерматологических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и смывающих средств, дерматологические средства индивидуальной защиты с подтвержденной эффективностью различных форм (кремы, гели, спреи) и видов действия.</w:t>
      </w:r>
    </w:p>
    <w:p w14:paraId="0E800D31"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8.2. </w:t>
      </w:r>
      <w:proofErr w:type="gramStart"/>
      <w:r w:rsidRPr="003C7B28">
        <w:rPr>
          <w:rFonts w:ascii="Times New Roman" w:eastAsia="Times New Roman" w:hAnsi="Times New Roman" w:cs="Times New Roman"/>
          <w:color w:val="1E2120"/>
          <w:kern w:val="0"/>
          <w:sz w:val="24"/>
          <w:szCs w:val="24"/>
          <w:lang w:eastAsia="ru-RU"/>
          <w14:ligatures w14:val="none"/>
        </w:rPr>
        <w:t>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w:t>
      </w:r>
      <w:r w:rsidRPr="003C7B28">
        <w:rPr>
          <w:rFonts w:ascii="Times New Roman" w:eastAsia="Times New Roman" w:hAnsi="Times New Roman" w:cs="Times New Roman"/>
          <w:color w:val="1E2120"/>
          <w:kern w:val="0"/>
          <w:sz w:val="24"/>
          <w:szCs w:val="24"/>
          <w:lang w:eastAsia="ru-RU"/>
          <w14:ligatures w14:val="none"/>
        </w:rPr>
        <w:br/>
      </w:r>
      <w:r w:rsidRPr="003C7B28">
        <w:rPr>
          <w:rFonts w:ascii="Times New Roman" w:eastAsia="Times New Roman" w:hAnsi="Times New Roman" w:cs="Times New Roman"/>
          <w:color w:val="1E2120"/>
          <w:kern w:val="0"/>
          <w:sz w:val="24"/>
          <w:szCs w:val="24"/>
          <w:lang w:eastAsia="ru-RU"/>
          <w14:ligatures w14:val="none"/>
        </w:rPr>
        <w:lastRenderedPageBreak/>
        <w:t>8.3.</w:t>
      </w:r>
      <w:proofErr w:type="gramEnd"/>
      <w:r w:rsidRPr="003C7B28">
        <w:rPr>
          <w:rFonts w:ascii="Times New Roman" w:eastAsia="Times New Roman" w:hAnsi="Times New Roman" w:cs="Times New Roman"/>
          <w:color w:val="1E2120"/>
          <w:kern w:val="0"/>
          <w:sz w:val="24"/>
          <w:szCs w:val="24"/>
          <w:lang w:eastAsia="ru-RU"/>
          <w14:ligatures w14:val="none"/>
        </w:rPr>
        <w:t xml:space="preserve"> На работах, связанных с неустойчивыми загрязнениями, могут не выдаваться непосредственно работнику смывающие средства. В этом случае должно быть обеспечено их постоянное наличие в санитарно-бытовых помещениях. Внесение отметки о выдаче на данных условиях смывающих средств в личную карточку учета выдачи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не требуется.</w:t>
      </w:r>
    </w:p>
    <w:p w14:paraId="650B4359"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8.4. На работах, связанных с устойчивыми и (или) особо устойчивыми загрязнениями, в дополнение к смывающим средствам выдаются дерматологические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очищающего типа в виде средств для очищения от устойчивых (или) особо устойчивых загрязнений.</w:t>
      </w:r>
    </w:p>
    <w:p w14:paraId="62F88C36"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8.5.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w:t>
      </w:r>
    </w:p>
    <w:p w14:paraId="4BAA4384"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8.6. Не допускается замена дерматологических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очищающего типа в виде средств для очищения от устойчивых (или) особо устойчивых загрязнений на смывающие средства.</w:t>
      </w:r>
    </w:p>
    <w:p w14:paraId="6BC0E4FE"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8.7. Дерматологические средства индивидуальной защиты защитного типа: средства гидрофильного действия выдаются работникам при работе с </w:t>
      </w:r>
      <w:proofErr w:type="spellStart"/>
      <w:r w:rsidRPr="003C7B28">
        <w:rPr>
          <w:rFonts w:ascii="Times New Roman" w:eastAsia="Times New Roman" w:hAnsi="Times New Roman" w:cs="Times New Roman"/>
          <w:color w:val="1E2120"/>
          <w:kern w:val="0"/>
          <w:sz w:val="24"/>
          <w:szCs w:val="24"/>
          <w:lang w:eastAsia="ru-RU"/>
          <w14:ligatures w14:val="none"/>
        </w:rPr>
        <w:t>водонерастворимыми</w:t>
      </w:r>
      <w:proofErr w:type="spellEnd"/>
      <w:r w:rsidRPr="003C7B28">
        <w:rPr>
          <w:rFonts w:ascii="Times New Roman" w:eastAsia="Times New Roman" w:hAnsi="Times New Roman" w:cs="Times New Roman"/>
          <w:color w:val="1E2120"/>
          <w:kern w:val="0"/>
          <w:sz w:val="24"/>
          <w:szCs w:val="24"/>
          <w:lang w:eastAsia="ru-RU"/>
          <w14:ligatures w14:val="none"/>
        </w:rPr>
        <w:t xml:space="preserve"> рабочими материалами и веществами.</w:t>
      </w:r>
    </w:p>
    <w:p w14:paraId="05046E2A"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8.8.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ультрафиолетового излучения диапазонов</w:t>
      </w:r>
      <w:proofErr w:type="gramStart"/>
      <w:r w:rsidRPr="003C7B28">
        <w:rPr>
          <w:rFonts w:ascii="Times New Roman" w:eastAsia="Times New Roman" w:hAnsi="Times New Roman" w:cs="Times New Roman"/>
          <w:color w:val="1E2120"/>
          <w:kern w:val="0"/>
          <w:sz w:val="24"/>
          <w:szCs w:val="24"/>
          <w:lang w:eastAsia="ru-RU"/>
          <w14:ligatures w14:val="none"/>
        </w:rPr>
        <w:t xml:space="preserve"> А</w:t>
      </w:r>
      <w:proofErr w:type="gramEnd"/>
      <w:r w:rsidRPr="003C7B28">
        <w:rPr>
          <w:rFonts w:ascii="Times New Roman" w:eastAsia="Times New Roman" w:hAnsi="Times New Roman" w:cs="Times New Roman"/>
          <w:color w:val="1E2120"/>
          <w:kern w:val="0"/>
          <w:sz w:val="24"/>
          <w:szCs w:val="24"/>
          <w:lang w:eastAsia="ru-RU"/>
          <w14:ligatures w14:val="none"/>
        </w:rPr>
        <w:t>, В, С, а также для защиты от пониженных температур, с учетом сезонной специфики региона.</w:t>
      </w:r>
    </w:p>
    <w:p w14:paraId="42595D94"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8.9.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действием) выдаются всем работникам.</w:t>
      </w:r>
    </w:p>
    <w:p w14:paraId="299BFA10"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8.10. При работах, требующих применения дерматологических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защитного и очищающего типа для очищения от устойчивых и (или) особо устойчивых загрязнений, работникам выдаются также дерматологические средства индивидуальной защиты регенерирующего (восстанавливающего) типа.</w:t>
      </w:r>
    </w:p>
    <w:p w14:paraId="2D6CA4E2"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8.11. </w:t>
      </w:r>
      <w:proofErr w:type="gramStart"/>
      <w:r w:rsidRPr="003C7B28">
        <w:rPr>
          <w:rFonts w:ascii="Times New Roman" w:eastAsia="Times New Roman" w:hAnsi="Times New Roman" w:cs="Times New Roman"/>
          <w:color w:val="1E2120"/>
          <w:kern w:val="0"/>
          <w:sz w:val="24"/>
          <w:szCs w:val="24"/>
          <w:lang w:eastAsia="ru-RU"/>
          <w14:ligatures w14:val="none"/>
        </w:rPr>
        <w:t>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w:t>
      </w:r>
      <w:proofErr w:type="gramEnd"/>
    </w:p>
    <w:p w14:paraId="23EB7982"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8.12. Выдача работникам дерматологических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осуществляется ежемесячно, кроме времени отсутствия на рабочем месте по причине нахождения в отпуске. </w:t>
      </w:r>
      <w:proofErr w:type="gramStart"/>
      <w:r w:rsidRPr="003C7B28">
        <w:rPr>
          <w:rFonts w:ascii="Times New Roman" w:eastAsia="Times New Roman" w:hAnsi="Times New Roman" w:cs="Times New Roman"/>
          <w:color w:val="1E2120"/>
          <w:kern w:val="0"/>
          <w:sz w:val="24"/>
          <w:szCs w:val="24"/>
          <w:lang w:eastAsia="ru-RU"/>
          <w14:ligatures w14:val="none"/>
        </w:rPr>
        <w:t>Дерматологические СИЗ, оставшиеся неиспользованными по истечении отчетного периода (1 месяц), могут быть использованы в следующем месяце при соблюдении срока годности.</w:t>
      </w:r>
      <w:proofErr w:type="gramEnd"/>
    </w:p>
    <w:p w14:paraId="0B66AB18" w14:textId="262CE8CB"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8.13. Выдача дерматологических средств индивидуальной защиты фиксируется в личной карточке учета выдачи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работнику с указанием информации о способе выдачи данного вида СИЗ - лично (индивидуально) или с использованием дозирующих систем. Информация </w:t>
      </w:r>
      <w:proofErr w:type="gramStart"/>
      <w:r w:rsidRPr="003C7B28">
        <w:rPr>
          <w:rFonts w:ascii="Times New Roman" w:eastAsia="Times New Roman" w:hAnsi="Times New Roman" w:cs="Times New Roman"/>
          <w:color w:val="1E2120"/>
          <w:kern w:val="0"/>
          <w:sz w:val="24"/>
          <w:szCs w:val="24"/>
          <w:lang w:eastAsia="ru-RU"/>
          <w14:ligatures w14:val="none"/>
        </w:rPr>
        <w:t>отражается в личной карточке учета выдачи СИЗ</w:t>
      </w:r>
      <w:proofErr w:type="gramEnd"/>
      <w:r w:rsidRPr="003C7B28">
        <w:rPr>
          <w:rFonts w:ascii="Times New Roman" w:eastAsia="Times New Roman" w:hAnsi="Times New Roman" w:cs="Times New Roman"/>
          <w:color w:val="1E2120"/>
          <w:kern w:val="0"/>
          <w:sz w:val="24"/>
          <w:szCs w:val="24"/>
          <w:lang w:eastAsia="ru-RU"/>
          <w14:ligatures w14:val="none"/>
        </w:rPr>
        <w:t xml:space="preserve"> с отметкой в графе "Лично/дозатор".</w:t>
      </w:r>
    </w:p>
    <w:p w14:paraId="7CBE75FB" w14:textId="1669D021"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9. Порядок выдачи СИЗ с учетом климатических особенностей и сезонности</w:t>
      </w:r>
    </w:p>
    <w:p w14:paraId="57223930"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9.1. </w:t>
      </w:r>
      <w:proofErr w:type="gramStart"/>
      <w:r w:rsidRPr="003C7B28">
        <w:rPr>
          <w:rFonts w:ascii="Times New Roman" w:eastAsia="Times New Roman" w:hAnsi="Times New Roman" w:cs="Times New Roman"/>
          <w:color w:val="1E2120"/>
          <w:kern w:val="0"/>
          <w:sz w:val="24"/>
          <w:szCs w:val="24"/>
          <w:lang w:eastAsia="ru-RU"/>
          <w14:ligatures w14:val="none"/>
        </w:rPr>
        <w:t>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сроками нормативной эксплуатации, установленными Приложением № 4 к Положению.</w:t>
      </w:r>
      <w:proofErr w:type="gramEnd"/>
    </w:p>
    <w:p w14:paraId="4E129280"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9.2. Допускается дополнительная выдача работникам специальной одежды для защиты от прохладной окружающей среды (окружающая среда, характеризующаяся сочетанием влажности и ветра при температуре воздуха выше минус 5°С).</w:t>
      </w:r>
    </w:p>
    <w:p w14:paraId="360B7782"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lastRenderedPageBreak/>
        <w:t xml:space="preserve">9.3.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для хранения до следующего сезона.</w:t>
      </w:r>
    </w:p>
    <w:p w14:paraId="31C11C37" w14:textId="268ACDF2"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9.4. 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w:t>
      </w:r>
    </w:p>
    <w:p w14:paraId="58643189" w14:textId="74624B6A"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10. Порядок выдачи СИЗ работникам сторонних организаций</w:t>
      </w:r>
    </w:p>
    <w:p w14:paraId="5FF250D1"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10.1. Работники сторонних организаций, выполняющие работы по договору в производственных помещениях и участках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w:t>
      </w:r>
      <w:proofErr w:type="gramStart"/>
      <w:r w:rsidRPr="003C7B28">
        <w:rPr>
          <w:rFonts w:ascii="Times New Roman" w:eastAsia="Times New Roman" w:hAnsi="Times New Roman" w:cs="Times New Roman"/>
          <w:color w:val="1E2120"/>
          <w:kern w:val="0"/>
          <w:sz w:val="24"/>
          <w:szCs w:val="24"/>
          <w:lang w:eastAsia="ru-RU"/>
          <w14:ligatures w14:val="none"/>
        </w:rPr>
        <w:t>обеспечены</w:t>
      </w:r>
      <w:proofErr w:type="gramEnd"/>
      <w:r w:rsidRPr="003C7B28">
        <w:rPr>
          <w:rFonts w:ascii="Times New Roman" w:eastAsia="Times New Roman" w:hAnsi="Times New Roman" w:cs="Times New Roman"/>
          <w:color w:val="1E2120"/>
          <w:kern w:val="0"/>
          <w:sz w:val="24"/>
          <w:szCs w:val="24"/>
          <w:lang w:eastAsia="ru-RU"/>
          <w14:ligatures w14:val="none"/>
        </w:rPr>
        <w:t xml:space="preserve"> СИЗ за счет средств сторонней организации в соответствии с Нормами работодателя сторонней организации.</w:t>
      </w:r>
    </w:p>
    <w:p w14:paraId="6D2FFAB9"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10.2. Выдаваемые средства индивидуальной защиты должны учитывать специфику производственной деятельности работодателя, на территории которого проводятся работы.</w:t>
      </w:r>
    </w:p>
    <w:p w14:paraId="4B94A3BE"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10.3. Информацию для подбора средств индивидуальной защиты по запросу предоставляет работодатель, на территории которого проводятся работы.</w:t>
      </w:r>
    </w:p>
    <w:p w14:paraId="16CD4085" w14:textId="2E7EA535"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10.4. Выдача, учет выданных средств индивидуальной защиты, а также мероприятия по уходу и ремонту осуществляются работодателем сторонней организации.</w:t>
      </w:r>
    </w:p>
    <w:p w14:paraId="5B30E96F" w14:textId="79F42202"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11. Порядок замены СИЗ для улучшения защитных свойств</w:t>
      </w:r>
    </w:p>
    <w:p w14:paraId="7AEDD62B"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11.1. </w:t>
      </w:r>
      <w:proofErr w:type="gramStart"/>
      <w:r w:rsidRPr="003C7B28">
        <w:rPr>
          <w:rFonts w:ascii="Times New Roman" w:eastAsia="Times New Roman" w:hAnsi="Times New Roman" w:cs="Times New Roman"/>
          <w:color w:val="1E2120"/>
          <w:kern w:val="0"/>
          <w:sz w:val="24"/>
          <w:szCs w:val="24"/>
          <w:lang w:eastAsia="ru-RU"/>
          <w14:ligatures w14:val="none"/>
        </w:rPr>
        <w:t>Специалист по охране труда (ответственное лицо за организацию работы по охране труда) или служба охраны труда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осуществить замену одного СИЗ, указанного в Единых типовых нормах, на другое, обеспечивающее равноценную или превосходящую по своим свойствам защиту от вредных и (или) опасных производственных факторов</w:t>
      </w:r>
      <w:proofErr w:type="gramEnd"/>
      <w:r w:rsidRPr="003C7B28">
        <w:rPr>
          <w:rFonts w:ascii="Times New Roman" w:eastAsia="Times New Roman" w:hAnsi="Times New Roman" w:cs="Times New Roman"/>
          <w:color w:val="1E2120"/>
          <w:kern w:val="0"/>
          <w:sz w:val="24"/>
          <w:szCs w:val="24"/>
          <w:lang w:eastAsia="ru-RU"/>
          <w14:ligatures w14:val="none"/>
        </w:rPr>
        <w:t xml:space="preserve"> и опасностей, установленных по результатам СОУТ и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xml:space="preserve"> с отражением результатов замены в Нормах.</w:t>
      </w:r>
    </w:p>
    <w:p w14:paraId="7D52B421"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11.2. </w:t>
      </w:r>
      <w:proofErr w:type="gramStart"/>
      <w:r w:rsidRPr="003C7B28">
        <w:rPr>
          <w:rFonts w:ascii="Times New Roman" w:eastAsia="Times New Roman" w:hAnsi="Times New Roman" w:cs="Times New Roman"/>
          <w:color w:val="1E2120"/>
          <w:kern w:val="0"/>
          <w:sz w:val="24"/>
          <w:szCs w:val="24"/>
          <w:lang w:eastAsia="ru-RU"/>
          <w14:ligatures w14:val="none"/>
        </w:rPr>
        <w:t>Специалист по охране труда (ответственное лицо за организацию работы по охране труда) или служба охраны труда имеет право с учетом мнения выборного органа первичной профсоюзной организации или иного представительного органа работников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w:t>
      </w:r>
      <w:proofErr w:type="gramEnd"/>
      <w:r w:rsidRPr="003C7B28">
        <w:rPr>
          <w:rFonts w:ascii="Times New Roman" w:eastAsia="Times New Roman" w:hAnsi="Times New Roman" w:cs="Times New Roman"/>
          <w:color w:val="1E2120"/>
          <w:kern w:val="0"/>
          <w:sz w:val="24"/>
          <w:szCs w:val="24"/>
          <w:lang w:eastAsia="ru-RU"/>
          <w14:ligatures w14:val="none"/>
        </w:rPr>
        <w:t xml:space="preserve"> СОУТ и </w:t>
      </w:r>
      <w:proofErr w:type="gramStart"/>
      <w:r w:rsidRPr="003C7B28">
        <w:rPr>
          <w:rFonts w:ascii="Times New Roman" w:eastAsia="Times New Roman" w:hAnsi="Times New Roman" w:cs="Times New Roman"/>
          <w:color w:val="1E2120"/>
          <w:kern w:val="0"/>
          <w:sz w:val="24"/>
          <w:szCs w:val="24"/>
          <w:lang w:eastAsia="ru-RU"/>
          <w14:ligatures w14:val="none"/>
        </w:rPr>
        <w:t>ОПР</w:t>
      </w:r>
      <w:proofErr w:type="gramEnd"/>
      <w:r w:rsidRPr="003C7B28">
        <w:rPr>
          <w:rFonts w:ascii="Times New Roman" w:eastAsia="Times New Roman" w:hAnsi="Times New Roman" w:cs="Times New Roman"/>
          <w:color w:val="1E2120"/>
          <w:kern w:val="0"/>
          <w:sz w:val="24"/>
          <w:szCs w:val="24"/>
          <w:lang w:eastAsia="ru-RU"/>
          <w14:ligatures w14:val="none"/>
        </w:rPr>
        <w:t>, в случае, если это подтверждается эксплуатационной документацией изготовителя на соответствующие средства индивидуальной защиты с совмещенной защитой.</w:t>
      </w:r>
    </w:p>
    <w:p w14:paraId="7E782D39" w14:textId="16ACC6C8"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11.3. Информация о замене средств индивидуальной защиты отражается в Нормах.</w:t>
      </w:r>
    </w:p>
    <w:p w14:paraId="636BE51B" w14:textId="25C99459"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12. Порядок эксплуатации СИЗ</w:t>
      </w:r>
    </w:p>
    <w:p w14:paraId="6BAE647E"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12.1. Нормативные сроки эксплуатации средств индивидуальной защиты исчисляются со дня фактической выдачи их работникам, указанного в личной карточке учета выдачи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или в карточке выдачи дежурных средств индивидуальной защиты.</w:t>
      </w:r>
    </w:p>
    <w:p w14:paraId="0D8DE268"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12.2. Нормативные сроки эксплуатации средств индивидуальной защиты не могут превышать сроков, указанных в Нормах.</w:t>
      </w:r>
    </w:p>
    <w:p w14:paraId="228C748A"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12.3. </w:t>
      </w:r>
      <w:proofErr w:type="gramStart"/>
      <w:r w:rsidRPr="003C7B28">
        <w:rPr>
          <w:rFonts w:ascii="Times New Roman" w:eastAsia="Times New Roman" w:hAnsi="Times New Roman" w:cs="Times New Roman"/>
          <w:color w:val="1E2120"/>
          <w:kern w:val="0"/>
          <w:sz w:val="24"/>
          <w:szCs w:val="24"/>
          <w:lang w:eastAsia="ru-RU"/>
          <w14:ligatures w14:val="none"/>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w:t>
      </w:r>
      <w:proofErr w:type="gramEnd"/>
    </w:p>
    <w:p w14:paraId="734C8589"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lastRenderedPageBreak/>
        <w:t xml:space="preserve">12.4. В случае установления в эксплуатационной или иной документации сроков испытания и (или) проверки исправности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обеспечивается их проведение в период эксплуатации (использования) средств индивидуальной защиты, а также своевременная замена их частей с понизившимися защитными свойствами.</w:t>
      </w:r>
    </w:p>
    <w:p w14:paraId="31E8EC09"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12.5. Перечень СИЗ, подлежащих испытаниям и (или) проверке, разрабатывается и утверждается руководителем с учетом мнения выборного органа первичной профсоюзной организации или иного представительного органа работников (при его наличии).</w:t>
      </w:r>
    </w:p>
    <w:p w14:paraId="1A932C54"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12.6. В процессе эксплуатации средств индивидуальной защиты работникам запрещается их выносить по окончании рабочего дня за пределы территории.</w:t>
      </w:r>
    </w:p>
    <w:p w14:paraId="474F28FC"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12.7. В отдельных случаях, в соответствии с условиями работы, средства индивидуальной защиты остаются в нерабочее время у работников. </w:t>
      </w:r>
      <w:proofErr w:type="gramStart"/>
      <w:r w:rsidRPr="003C7B28">
        <w:rPr>
          <w:rFonts w:ascii="Times New Roman" w:eastAsia="Times New Roman" w:hAnsi="Times New Roman" w:cs="Times New Roman"/>
          <w:color w:val="1E2120"/>
          <w:kern w:val="0"/>
          <w:sz w:val="24"/>
          <w:szCs w:val="24"/>
          <w:lang w:eastAsia="ru-RU"/>
          <w14:ligatures w14:val="none"/>
        </w:rPr>
        <w:t>Перечень таких СИЗ с указанием профессий (должностей) работников утверждается локальным нормативным актом руководителя.</w:t>
      </w:r>
      <w:proofErr w:type="gramEnd"/>
      <w:r w:rsidRPr="003C7B28">
        <w:rPr>
          <w:rFonts w:ascii="Times New Roman" w:eastAsia="Times New Roman" w:hAnsi="Times New Roman" w:cs="Times New Roman"/>
          <w:color w:val="1E2120"/>
          <w:kern w:val="0"/>
          <w:sz w:val="24"/>
          <w:szCs w:val="24"/>
          <w:lang w:eastAsia="ru-RU"/>
          <w14:ligatures w14:val="none"/>
        </w:rPr>
        <w:t xml:space="preserve"> Ответственность за сохранность средств индивидуальной защиты несет работник, за которым они закреплены.</w:t>
      </w:r>
    </w:p>
    <w:p w14:paraId="3D413153" w14:textId="102A7174"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12.8. Все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14:paraId="090E01F1" w14:textId="414CEA48"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13. Порядок хранения СИЗ</w:t>
      </w:r>
    </w:p>
    <w:p w14:paraId="1654F9ED"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13.1. Лицо, ответственное за выдачу, учет и хранение средств индивидуальной защиты, </w:t>
      </w:r>
      <w:proofErr w:type="gramStart"/>
      <w:r w:rsidRPr="003C7B28">
        <w:rPr>
          <w:rFonts w:ascii="Times New Roman" w:eastAsia="Times New Roman" w:hAnsi="Times New Roman" w:cs="Times New Roman"/>
          <w:color w:val="1E2120"/>
          <w:kern w:val="0"/>
          <w:sz w:val="24"/>
          <w:szCs w:val="24"/>
          <w:lang w:eastAsia="ru-RU"/>
          <w14:ligatures w14:val="none"/>
        </w:rPr>
        <w:t>обеспечивает хранение СИЗ</w:t>
      </w:r>
      <w:proofErr w:type="gramEnd"/>
      <w:r w:rsidRPr="003C7B28">
        <w:rPr>
          <w:rFonts w:ascii="Times New Roman" w:eastAsia="Times New Roman" w:hAnsi="Times New Roman" w:cs="Times New Roman"/>
          <w:color w:val="1E2120"/>
          <w:kern w:val="0"/>
          <w:sz w:val="24"/>
          <w:szCs w:val="24"/>
          <w:lang w:eastAsia="ru-RU"/>
          <w14:ligatures w14:val="none"/>
        </w:rPr>
        <w:t>, включая дежурные, в соответствии с условиями хранения, установленными в эксплуатационной документации.</w:t>
      </w:r>
    </w:p>
    <w:p w14:paraId="30A796CE"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13.2. Для хранения выданных работникам средств индивидуальной защиты созданы необходимые условия, предоставляются специальные шкафчики (специально оборудованные помещения).</w:t>
      </w:r>
    </w:p>
    <w:p w14:paraId="796D2448" w14:textId="2E634054"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13.3. </w:t>
      </w:r>
      <w:proofErr w:type="gramStart"/>
      <w:r w:rsidRPr="003C7B28">
        <w:rPr>
          <w:rFonts w:ascii="Times New Roman" w:eastAsia="Times New Roman" w:hAnsi="Times New Roman" w:cs="Times New Roman"/>
          <w:color w:val="1E2120"/>
          <w:kern w:val="0"/>
          <w:sz w:val="24"/>
          <w:szCs w:val="24"/>
          <w:lang w:eastAsia="ru-RU"/>
          <w14:ligatures w14:val="none"/>
        </w:rPr>
        <w:t>С целью обеспечения соответствующих условий хранения и возможности последующей эксплуатации СИЗ после окончания работ работниками производится очистка и (или) дезинфекция СИЗ, хранящихся у работников, а также передача ответственному лицу за выдачу, учет и хранение для обеспечения стирки (химчистки).</w:t>
      </w:r>
      <w:proofErr w:type="gramEnd"/>
    </w:p>
    <w:p w14:paraId="6B15E506" w14:textId="3EC49EBA"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 xml:space="preserve">14. Порядок ухода </w:t>
      </w:r>
      <w:proofErr w:type="gramStart"/>
      <w:r w:rsidR="00DA4418" w:rsidRPr="003C7B28">
        <w:rPr>
          <w:rFonts w:ascii="Times New Roman" w:eastAsia="Times New Roman" w:hAnsi="Times New Roman" w:cs="Times New Roman"/>
          <w:b/>
          <w:bCs/>
          <w:color w:val="1E2120"/>
          <w:kern w:val="0"/>
          <w:sz w:val="24"/>
          <w:szCs w:val="24"/>
          <w:lang w:eastAsia="ru-RU"/>
          <w14:ligatures w14:val="none"/>
        </w:rPr>
        <w:t>за</w:t>
      </w:r>
      <w:proofErr w:type="gramEnd"/>
      <w:r w:rsidR="00DA4418" w:rsidRPr="003C7B28">
        <w:rPr>
          <w:rFonts w:ascii="Times New Roman" w:eastAsia="Times New Roman" w:hAnsi="Times New Roman" w:cs="Times New Roman"/>
          <w:b/>
          <w:bCs/>
          <w:color w:val="1E2120"/>
          <w:kern w:val="0"/>
          <w:sz w:val="24"/>
          <w:szCs w:val="24"/>
          <w:lang w:eastAsia="ru-RU"/>
          <w14:ligatures w14:val="none"/>
        </w:rPr>
        <w:t xml:space="preserve"> СИЗ</w:t>
      </w:r>
    </w:p>
    <w:p w14:paraId="646795A8"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14.1. Лицо, ответственное за выдачу, учет и хранение СИЗ, обеспечивает уход за средствами индивидуальной защиты, включая дежурные, в том числе своевременную стирку (химчистку), дезинфекцию, обеспыливание, сушку, а также ремонт и замену СИЗ, </w:t>
      </w:r>
      <w:proofErr w:type="gramStart"/>
      <w:r w:rsidRPr="003C7B28">
        <w:rPr>
          <w:rFonts w:ascii="Times New Roman" w:eastAsia="Times New Roman" w:hAnsi="Times New Roman" w:cs="Times New Roman"/>
          <w:color w:val="1E2120"/>
          <w:kern w:val="0"/>
          <w:sz w:val="24"/>
          <w:szCs w:val="24"/>
          <w:lang w:eastAsia="ru-RU"/>
          <w14:ligatures w14:val="none"/>
        </w:rPr>
        <w:t>утративших</w:t>
      </w:r>
      <w:proofErr w:type="gramEnd"/>
      <w:r w:rsidRPr="003C7B28">
        <w:rPr>
          <w:rFonts w:ascii="Times New Roman" w:eastAsia="Times New Roman" w:hAnsi="Times New Roman" w:cs="Times New Roman"/>
          <w:color w:val="1E2120"/>
          <w:kern w:val="0"/>
          <w:sz w:val="24"/>
          <w:szCs w:val="24"/>
          <w:lang w:eastAsia="ru-RU"/>
          <w14:ligatures w14:val="none"/>
        </w:rPr>
        <w:t xml:space="preserve"> необходимые защитные свойства.</w:t>
      </w:r>
    </w:p>
    <w:p w14:paraId="39004BF8"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14.2. В зависимости от условий эксплуатации средства индивидуальной защиты, хранящиеся у работников, очищаются (обеспыливаются) и (или) дезинфицируются самими работниками.</w:t>
      </w:r>
    </w:p>
    <w:p w14:paraId="2D605DE8"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14.3. Для ухода за средствами индивидуальной защиты должны быть созданы условия в соответствии с эксплуатационной документацией изготовителя.</w:t>
      </w:r>
    </w:p>
    <w:p w14:paraId="21C0B41C"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14.4. Работы по уходу за средствами индивидуальной защиты (химчистка, стирка и ремонт, дезинфекция и т.д.) могут выполняться исполнителем, привлекаемым по договору.</w:t>
      </w:r>
    </w:p>
    <w:p w14:paraId="42001595" w14:textId="30F0D24D"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14.5. </w:t>
      </w:r>
      <w:proofErr w:type="gramStart"/>
      <w:r w:rsidRPr="003C7B28">
        <w:rPr>
          <w:rFonts w:ascii="Times New Roman" w:eastAsia="Times New Roman" w:hAnsi="Times New Roman" w:cs="Times New Roman"/>
          <w:color w:val="1E2120"/>
          <w:kern w:val="0"/>
          <w:sz w:val="24"/>
          <w:szCs w:val="24"/>
          <w:lang w:eastAsia="ru-RU"/>
          <w14:ligatures w14:val="none"/>
        </w:rPr>
        <w:t>Для недопущения ситуации отсутствия у работников СИЗ в период ухода за средствами индивидуальной защиты, работникам выдаются два и более комплекта СИЗ, указанных в Нормах.</w:t>
      </w:r>
      <w:proofErr w:type="gramEnd"/>
      <w:r w:rsidRPr="003C7B28">
        <w:rPr>
          <w:rFonts w:ascii="Times New Roman" w:eastAsia="Times New Roman" w:hAnsi="Times New Roman" w:cs="Times New Roman"/>
          <w:color w:val="1E2120"/>
          <w:kern w:val="0"/>
          <w:sz w:val="24"/>
          <w:szCs w:val="24"/>
          <w:lang w:eastAsia="ru-RU"/>
          <w14:ligatures w14:val="none"/>
        </w:rPr>
        <w:t xml:space="preserve"> В данном случае нормативный срок эксплуатации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суммируется, но не может превышать срока годности, применяемых средств индивидуальной защиты.</w:t>
      </w:r>
    </w:p>
    <w:p w14:paraId="1848DF74" w14:textId="180A25DB"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15. Порядок вывода СИЗ из эксплуатации и их замена</w:t>
      </w:r>
    </w:p>
    <w:p w14:paraId="1E3571C6"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lastRenderedPageBreak/>
        <w:t xml:space="preserve">15.1. </w:t>
      </w:r>
      <w:proofErr w:type="gramStart"/>
      <w:r w:rsidRPr="003C7B28">
        <w:rPr>
          <w:rFonts w:ascii="Times New Roman" w:eastAsia="Times New Roman" w:hAnsi="Times New Roman" w:cs="Times New Roman"/>
          <w:color w:val="1E2120"/>
          <w:kern w:val="0"/>
          <w:sz w:val="24"/>
          <w:szCs w:val="24"/>
          <w:lang w:eastAsia="ru-RU"/>
          <w14:ligatures w14:val="none"/>
        </w:rPr>
        <w:t>По истечение</w:t>
      </w:r>
      <w:proofErr w:type="gramEnd"/>
      <w:r w:rsidRPr="003C7B28">
        <w:rPr>
          <w:rFonts w:ascii="Times New Roman" w:eastAsia="Times New Roman" w:hAnsi="Times New Roman" w:cs="Times New Roman"/>
          <w:color w:val="1E2120"/>
          <w:kern w:val="0"/>
          <w:sz w:val="24"/>
          <w:szCs w:val="24"/>
          <w:lang w:eastAsia="ru-RU"/>
          <w14:ligatures w14:val="none"/>
        </w:rPr>
        <w:t xml:space="preserve"> нормативных сроков эксплуатации или сроков годности СИЗ работник обязан вернуть их лицу, ответственному за учет, хранение и выдачу СИЗ, за исключением дерматологических и средств индивидуальной защиты однократного применения.</w:t>
      </w:r>
    </w:p>
    <w:p w14:paraId="78085EBB"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15.2. </w:t>
      </w:r>
      <w:proofErr w:type="gramStart"/>
      <w:r w:rsidRPr="003C7B28">
        <w:rPr>
          <w:rFonts w:ascii="Times New Roman" w:eastAsia="Times New Roman" w:hAnsi="Times New Roman" w:cs="Times New Roman"/>
          <w:color w:val="1E2120"/>
          <w:kern w:val="0"/>
          <w:sz w:val="24"/>
          <w:szCs w:val="24"/>
          <w:lang w:eastAsia="ru-RU"/>
          <w14:ligatures w14:val="none"/>
        </w:rPr>
        <w:t>Контроль за</w:t>
      </w:r>
      <w:proofErr w:type="gramEnd"/>
      <w:r w:rsidRPr="003C7B28">
        <w:rPr>
          <w:rFonts w:ascii="Times New Roman" w:eastAsia="Times New Roman" w:hAnsi="Times New Roman" w:cs="Times New Roman"/>
          <w:color w:val="1E2120"/>
          <w:kern w:val="0"/>
          <w:sz w:val="24"/>
          <w:szCs w:val="24"/>
          <w:lang w:eastAsia="ru-RU"/>
          <w14:ligatures w14:val="none"/>
        </w:rPr>
        <w:t xml:space="preserve"> своевременной заменой средств индивидуальной защиты по истечении нормативных сроков эксплуатации и сроков годности возлагается на лицо, ответственное за учет, хранение и их выдачу.</w:t>
      </w:r>
    </w:p>
    <w:p w14:paraId="738D6B45"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15.3. </w:t>
      </w:r>
      <w:proofErr w:type="gramStart"/>
      <w:r w:rsidRPr="003C7B28">
        <w:rPr>
          <w:rFonts w:ascii="Times New Roman" w:eastAsia="Times New Roman" w:hAnsi="Times New Roman" w:cs="Times New Roman"/>
          <w:color w:val="1E2120"/>
          <w:kern w:val="0"/>
          <w:sz w:val="24"/>
          <w:szCs w:val="24"/>
          <w:lang w:eastAsia="ru-RU"/>
          <w14:ligatures w14:val="none"/>
        </w:rPr>
        <w:t>Лицо, ответственное за учет, хранение и выдачу СИЗ,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w:t>
      </w:r>
      <w:proofErr w:type="gramEnd"/>
    </w:p>
    <w:p w14:paraId="32B16CB0"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15.4. Списание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на основании акта о списании, оформленного специальной инвентаризационной комиссией.</w:t>
      </w:r>
    </w:p>
    <w:p w14:paraId="5B253946"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15.5. </w:t>
      </w:r>
      <w:proofErr w:type="gramStart"/>
      <w:r w:rsidRPr="003C7B28">
        <w:rPr>
          <w:rFonts w:ascii="Times New Roman" w:eastAsia="Times New Roman" w:hAnsi="Times New Roman" w:cs="Times New Roman"/>
          <w:color w:val="1E2120"/>
          <w:kern w:val="0"/>
          <w:sz w:val="24"/>
          <w:szCs w:val="24"/>
          <w:lang w:eastAsia="ru-RU"/>
          <w14:ligatures w14:val="none"/>
        </w:rPr>
        <w:t>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roofErr w:type="gramEnd"/>
      <w:r w:rsidRPr="003C7B28">
        <w:rPr>
          <w:rFonts w:ascii="Times New Roman" w:eastAsia="Times New Roman" w:hAnsi="Times New Roman" w:cs="Times New Roman"/>
          <w:color w:val="1E2120"/>
          <w:kern w:val="0"/>
          <w:sz w:val="24"/>
          <w:szCs w:val="24"/>
          <w:lang w:eastAsia="ru-RU"/>
          <w14:ligatures w14:val="none"/>
        </w:rPr>
        <w:t>).</w:t>
      </w:r>
    </w:p>
    <w:p w14:paraId="3EB13550" w14:textId="287CE9E2"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15.6. В случае если средство индивидуальной защиты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должно быть незамедлительно выведено из эксплуатации и заменено на новое.</w:t>
      </w:r>
    </w:p>
    <w:p w14:paraId="2F57258A" w14:textId="585B05B1"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16. Порядок планирования потребности в СИЗ, включая подбор СИЗ</w:t>
      </w:r>
    </w:p>
    <w:p w14:paraId="134233CB"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16.1. Ежегодно, ответственное лицо за выдачу, учет и хранение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анализирует нормы выдачи средств индивидуальной защиты.</w:t>
      </w:r>
    </w:p>
    <w:p w14:paraId="3D47F30E" w14:textId="7DAA8F23"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16.2. </w:t>
      </w:r>
      <w:proofErr w:type="gramStart"/>
      <w:r w:rsidRPr="003C7B28">
        <w:rPr>
          <w:rFonts w:ascii="Times New Roman" w:eastAsia="Times New Roman" w:hAnsi="Times New Roman" w:cs="Times New Roman"/>
          <w:color w:val="1E2120"/>
          <w:kern w:val="0"/>
          <w:sz w:val="24"/>
          <w:szCs w:val="24"/>
          <w:lang w:eastAsia="ru-RU"/>
          <w14:ligatures w14:val="none"/>
        </w:rPr>
        <w:t>При необходимости внесения изменений в Нормы (новые штатные единицы, замена одного вида СИЗ на другое, нескольких видов СИЗ на один) специалисту по охране труда (ответственному лицу за организацию работы по охране труда) или в службу охраны труда направляется информация (письмо) с обоснованием данной необходимости.</w:t>
      </w:r>
      <w:proofErr w:type="gramEnd"/>
      <w:r w:rsidRPr="003C7B28">
        <w:rPr>
          <w:rFonts w:ascii="Times New Roman" w:eastAsia="Times New Roman" w:hAnsi="Times New Roman" w:cs="Times New Roman"/>
          <w:color w:val="1E2120"/>
          <w:kern w:val="0"/>
          <w:sz w:val="24"/>
          <w:szCs w:val="24"/>
          <w:lang w:eastAsia="ru-RU"/>
          <w14:ligatures w14:val="none"/>
        </w:rPr>
        <w:t xml:space="preserve"> После согласования изменения вносятся в Нормы.</w:t>
      </w:r>
      <w:r w:rsidRPr="003C7B28">
        <w:rPr>
          <w:rFonts w:ascii="Times New Roman" w:eastAsia="Times New Roman" w:hAnsi="Times New Roman" w:cs="Times New Roman"/>
          <w:color w:val="1E2120"/>
          <w:kern w:val="0"/>
          <w:sz w:val="24"/>
          <w:szCs w:val="24"/>
          <w:lang w:eastAsia="ru-RU"/>
          <w14:ligatures w14:val="none"/>
        </w:rPr>
        <w:br/>
        <w:t>16.3. Для формирования потребности в СИЗ на следующий календарный период, до 20 мая ответственное лицо за выдачу, учет и хранение СИЗ после согласования со специалистом по охране труда (ответственным лицом за организацию работы по охране труда) или службой охраны труда направляет руководителю следующие документы:</w:t>
      </w:r>
    </w:p>
    <w:p w14:paraId="0C442459" w14:textId="77777777" w:rsidR="00DA4418" w:rsidRPr="003C7B28" w:rsidRDefault="00DA4418" w:rsidP="009C1FE5">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proofErr w:type="gramStart"/>
      <w:r w:rsidRPr="003C7B28">
        <w:rPr>
          <w:rFonts w:ascii="Times New Roman" w:eastAsia="Times New Roman" w:hAnsi="Times New Roman" w:cs="Times New Roman"/>
          <w:color w:val="1E2120"/>
          <w:kern w:val="0"/>
          <w:sz w:val="24"/>
          <w:szCs w:val="24"/>
          <w:lang w:eastAsia="ru-RU"/>
          <w14:ligatures w14:val="none"/>
        </w:rPr>
        <w:t>годовую заявку на приобретение средств индивидуальной защиты;</w:t>
      </w:r>
      <w:proofErr w:type="gramEnd"/>
    </w:p>
    <w:p w14:paraId="2D333004" w14:textId="77777777" w:rsidR="00DA4418" w:rsidRPr="003C7B28" w:rsidRDefault="00DA4418" w:rsidP="009C1FE5">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proofErr w:type="gramStart"/>
      <w:r w:rsidRPr="003C7B28">
        <w:rPr>
          <w:rFonts w:ascii="Times New Roman" w:eastAsia="Times New Roman" w:hAnsi="Times New Roman" w:cs="Times New Roman"/>
          <w:color w:val="1E2120"/>
          <w:kern w:val="0"/>
          <w:sz w:val="24"/>
          <w:szCs w:val="24"/>
          <w:lang w:eastAsia="ru-RU"/>
          <w14:ligatures w14:val="none"/>
        </w:rPr>
        <w:t>заявку на дополнительные (дежурные) СИЗ на год;</w:t>
      </w:r>
      <w:proofErr w:type="gramEnd"/>
    </w:p>
    <w:p w14:paraId="1FC5E072" w14:textId="77777777" w:rsidR="00DA4418" w:rsidRPr="003C7B28" w:rsidRDefault="00DA4418" w:rsidP="009C1FE5">
      <w:pPr>
        <w:numPr>
          <w:ilvl w:val="0"/>
          <w:numId w:val="8"/>
        </w:numPr>
        <w:shd w:val="clear" w:color="auto" w:fill="FFFFFF"/>
        <w:spacing w:after="0" w:line="240" w:lineRule="auto"/>
        <w:ind w:left="945"/>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годовую потребность в СИЗ, срок </w:t>
      </w:r>
      <w:proofErr w:type="gramStart"/>
      <w:r w:rsidRPr="003C7B28">
        <w:rPr>
          <w:rFonts w:ascii="Times New Roman" w:eastAsia="Times New Roman" w:hAnsi="Times New Roman" w:cs="Times New Roman"/>
          <w:color w:val="1E2120"/>
          <w:kern w:val="0"/>
          <w:sz w:val="24"/>
          <w:szCs w:val="24"/>
          <w:lang w:eastAsia="ru-RU"/>
          <w14:ligatures w14:val="none"/>
        </w:rPr>
        <w:t>носки</w:t>
      </w:r>
      <w:proofErr w:type="gramEnd"/>
      <w:r w:rsidRPr="003C7B28">
        <w:rPr>
          <w:rFonts w:ascii="Times New Roman" w:eastAsia="Times New Roman" w:hAnsi="Times New Roman" w:cs="Times New Roman"/>
          <w:color w:val="1E2120"/>
          <w:kern w:val="0"/>
          <w:sz w:val="24"/>
          <w:szCs w:val="24"/>
          <w:lang w:eastAsia="ru-RU"/>
          <w14:ligatures w14:val="none"/>
        </w:rPr>
        <w:t xml:space="preserve"> которых составляет – износ.</w:t>
      </w:r>
    </w:p>
    <w:p w14:paraId="05404AD6" w14:textId="77777777"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16.4. </w:t>
      </w:r>
      <w:proofErr w:type="gramStart"/>
      <w:r w:rsidRPr="003C7B28">
        <w:rPr>
          <w:rFonts w:ascii="Times New Roman" w:eastAsia="Times New Roman" w:hAnsi="Times New Roman" w:cs="Times New Roman"/>
          <w:color w:val="1E2120"/>
          <w:kern w:val="0"/>
          <w:sz w:val="24"/>
          <w:szCs w:val="24"/>
          <w:lang w:eastAsia="ru-RU"/>
          <w14:ligatures w14:val="none"/>
        </w:rPr>
        <w:t>На основании предоставленных потребностей формируется информация по затратам на СИЗ для планирования бюджета на следующий календарный год.</w:t>
      </w:r>
      <w:proofErr w:type="gramEnd"/>
    </w:p>
    <w:p w14:paraId="0E83A9EB" w14:textId="36F64DEA"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17. Порядок информирования работников по вопросам обеспечения СИЗ</w:t>
      </w:r>
    </w:p>
    <w:p w14:paraId="689CA268"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17.1. Информирование работников о применяемых и полагающимся им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и смывающих средствах согласно Нормам осуществляется специалистом по охране труда (лицом, ответственным за организацию работы по охране труда) или службой охраны труда.</w:t>
      </w:r>
    </w:p>
    <w:p w14:paraId="02D5A65B"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17.2. Информирование работников о способах выдачи СИЗ и смывающих средств, условиях хранения, а также об ответственности за целостность и комплектность СИЗ, в </w:t>
      </w:r>
      <w:r w:rsidRPr="003C7B28">
        <w:rPr>
          <w:rFonts w:ascii="Times New Roman" w:eastAsia="Times New Roman" w:hAnsi="Times New Roman" w:cs="Times New Roman"/>
          <w:color w:val="1E2120"/>
          <w:kern w:val="0"/>
          <w:sz w:val="24"/>
          <w:szCs w:val="24"/>
          <w:lang w:eastAsia="ru-RU"/>
          <w14:ligatures w14:val="none"/>
        </w:rPr>
        <w:lastRenderedPageBreak/>
        <w:t>случае их хранения у работников в нерабочее время, осуществляет ответственное лицо за выдачу, учет и хранение средств индивидуальной защиты.</w:t>
      </w:r>
    </w:p>
    <w:p w14:paraId="6C1A5C5C" w14:textId="5592FBE0"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17.3. Информирование работников о правилах эксплуатации средств индивидуальной защиты осуществляют руководители структурных подразделений.</w:t>
      </w:r>
    </w:p>
    <w:p w14:paraId="4A5613E8" w14:textId="2217D217" w:rsidR="00DA4418" w:rsidRPr="003C7B28" w:rsidRDefault="009C1FE5" w:rsidP="009C1FE5">
      <w:pPr>
        <w:shd w:val="clear" w:color="auto" w:fill="FFFFFF"/>
        <w:spacing w:after="0" w:line="375" w:lineRule="atLeast"/>
        <w:jc w:val="both"/>
        <w:textAlignment w:val="baseline"/>
        <w:outlineLvl w:val="2"/>
        <w:rPr>
          <w:rFonts w:ascii="Times New Roman" w:eastAsia="Times New Roman" w:hAnsi="Times New Roman" w:cs="Times New Roman"/>
          <w:b/>
          <w:bCs/>
          <w:color w:val="1E2120"/>
          <w:kern w:val="0"/>
          <w:sz w:val="24"/>
          <w:szCs w:val="24"/>
          <w:lang w:eastAsia="ru-RU"/>
          <w14:ligatures w14:val="none"/>
        </w:rPr>
      </w:pPr>
      <w:r>
        <w:rPr>
          <w:rFonts w:ascii="Times New Roman" w:eastAsia="Times New Roman" w:hAnsi="Times New Roman" w:cs="Times New Roman"/>
          <w:b/>
          <w:bCs/>
          <w:color w:val="1E2120"/>
          <w:kern w:val="0"/>
          <w:sz w:val="24"/>
          <w:szCs w:val="24"/>
          <w:lang w:eastAsia="ru-RU"/>
          <w14:ligatures w14:val="none"/>
        </w:rPr>
        <w:t xml:space="preserve">                                                                                                                                                                                                              </w:t>
      </w:r>
      <w:r w:rsidR="00DA4418" w:rsidRPr="003C7B28">
        <w:rPr>
          <w:rFonts w:ascii="Times New Roman" w:eastAsia="Times New Roman" w:hAnsi="Times New Roman" w:cs="Times New Roman"/>
          <w:b/>
          <w:bCs/>
          <w:color w:val="1E2120"/>
          <w:kern w:val="0"/>
          <w:sz w:val="24"/>
          <w:szCs w:val="24"/>
          <w:lang w:eastAsia="ru-RU"/>
          <w14:ligatures w14:val="none"/>
        </w:rPr>
        <w:t>18. Заключительные положения</w:t>
      </w:r>
    </w:p>
    <w:p w14:paraId="0A740E87" w14:textId="4E6C1CF0"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18.1. Настоящее Положение об обеспечении работников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является локальным нормативным актом </w:t>
      </w:r>
      <w:r w:rsidR="006C09B8" w:rsidRPr="003C7B28">
        <w:rPr>
          <w:rFonts w:ascii="Times New Roman" w:eastAsia="Times New Roman" w:hAnsi="Times New Roman" w:cs="Times New Roman"/>
          <w:color w:val="1E2120"/>
          <w:kern w:val="0"/>
          <w:sz w:val="24"/>
          <w:szCs w:val="24"/>
          <w:lang w:eastAsia="ru-RU"/>
          <w14:ligatures w14:val="none"/>
        </w:rPr>
        <w:t>МБОУ «Михайловская СОШ»</w:t>
      </w:r>
      <w:r w:rsidRPr="003C7B28">
        <w:rPr>
          <w:rFonts w:ascii="Times New Roman" w:eastAsia="Times New Roman" w:hAnsi="Times New Roman" w:cs="Times New Roman"/>
          <w:color w:val="1E2120"/>
          <w:kern w:val="0"/>
          <w:sz w:val="24"/>
          <w:szCs w:val="24"/>
          <w:lang w:eastAsia="ru-RU"/>
          <w14:ligatures w14:val="none"/>
        </w:rPr>
        <w:t>,  согласовывается с выборным органом первичной профсоюзной организации и утверждается (либо вводится в действие) приказом руководителя.</w:t>
      </w:r>
    </w:p>
    <w:p w14:paraId="4A348EE3" w14:textId="77777777" w:rsidR="00190275"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18.2. Все изменения и дополнения, вносимые в настоящее Положение о выдаче работникам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оформляются в письменной форме в соответствии действующим законодательством Российской Федерации.</w:t>
      </w:r>
    </w:p>
    <w:p w14:paraId="63468711" w14:textId="31E57133" w:rsidR="00DA4418" w:rsidRPr="003C7B28" w:rsidRDefault="00DA4418" w:rsidP="009C1FE5">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18.3. Положение принимается на неопределенный срок. Изменения и дополнения к Положению принимаются в порядке, предусмотренном п.18.1. настоящего Положения.</w:t>
      </w:r>
      <w:r w:rsidRPr="003C7B28">
        <w:rPr>
          <w:rFonts w:ascii="Times New Roman" w:eastAsia="Times New Roman" w:hAnsi="Times New Roman" w:cs="Times New Roman"/>
          <w:color w:val="1E2120"/>
          <w:kern w:val="0"/>
          <w:sz w:val="24"/>
          <w:szCs w:val="24"/>
          <w:lang w:eastAsia="ru-RU"/>
          <w14:ligatures w14:val="none"/>
        </w:rPr>
        <w:br/>
        <w:t>18.4.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7409D089" w14:textId="77777777" w:rsidR="00190275" w:rsidRPr="003C7B28" w:rsidRDefault="00190275"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7B9472DB" w14:textId="77777777" w:rsidR="00190275" w:rsidRPr="003C7B28" w:rsidRDefault="00190275"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1A305995" w14:textId="77777777" w:rsidR="00921095" w:rsidRPr="003C7B28" w:rsidRDefault="00921095"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4BE96346" w14:textId="77777777" w:rsidR="00921095" w:rsidRPr="003C7B28" w:rsidRDefault="00921095"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430F564F" w14:textId="77777777" w:rsidR="00FA498B" w:rsidRPr="003C7B28" w:rsidRDefault="00FA498B"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23B88493"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689F5012" w14:textId="77777777" w:rsidR="00DA2F39" w:rsidRDefault="00DA2F39" w:rsidP="00D36502">
      <w:pPr>
        <w:shd w:val="clear" w:color="auto" w:fill="FFFFFF"/>
        <w:spacing w:after="0" w:line="240" w:lineRule="auto"/>
        <w:jc w:val="right"/>
        <w:textAlignment w:val="baseline"/>
        <w:rPr>
          <w:rFonts w:ascii="Times New Roman" w:eastAsia="Times New Roman" w:hAnsi="Times New Roman" w:cs="Times New Roman"/>
          <w:b/>
          <w:bCs/>
          <w:color w:val="1E2120"/>
          <w:kern w:val="0"/>
          <w:sz w:val="24"/>
          <w:szCs w:val="24"/>
          <w:bdr w:val="none" w:sz="0" w:space="0" w:color="auto" w:frame="1"/>
          <w:lang w:eastAsia="ru-RU"/>
          <w14:ligatures w14:val="none"/>
        </w:rPr>
      </w:pPr>
    </w:p>
    <w:p w14:paraId="42CFB3D5" w14:textId="77777777" w:rsidR="00DA2F39" w:rsidRDefault="00DA2F39" w:rsidP="00D36502">
      <w:pPr>
        <w:shd w:val="clear" w:color="auto" w:fill="FFFFFF"/>
        <w:spacing w:after="0" w:line="240" w:lineRule="auto"/>
        <w:jc w:val="right"/>
        <w:textAlignment w:val="baseline"/>
        <w:rPr>
          <w:rFonts w:ascii="Times New Roman" w:eastAsia="Times New Roman" w:hAnsi="Times New Roman" w:cs="Times New Roman"/>
          <w:b/>
          <w:bCs/>
          <w:color w:val="1E2120"/>
          <w:kern w:val="0"/>
          <w:sz w:val="24"/>
          <w:szCs w:val="24"/>
          <w:bdr w:val="none" w:sz="0" w:space="0" w:color="auto" w:frame="1"/>
          <w:lang w:eastAsia="ru-RU"/>
          <w14:ligatures w14:val="none"/>
        </w:rPr>
      </w:pPr>
    </w:p>
    <w:p w14:paraId="3532BE6F" w14:textId="77777777" w:rsidR="00DA2F39" w:rsidRDefault="00DA2F39" w:rsidP="00D36502">
      <w:pPr>
        <w:shd w:val="clear" w:color="auto" w:fill="FFFFFF"/>
        <w:spacing w:after="0" w:line="240" w:lineRule="auto"/>
        <w:jc w:val="right"/>
        <w:textAlignment w:val="baseline"/>
        <w:rPr>
          <w:rFonts w:ascii="Times New Roman" w:eastAsia="Times New Roman" w:hAnsi="Times New Roman" w:cs="Times New Roman"/>
          <w:b/>
          <w:bCs/>
          <w:color w:val="1E2120"/>
          <w:kern w:val="0"/>
          <w:sz w:val="24"/>
          <w:szCs w:val="24"/>
          <w:bdr w:val="none" w:sz="0" w:space="0" w:color="auto" w:frame="1"/>
          <w:lang w:eastAsia="ru-RU"/>
          <w14:ligatures w14:val="none"/>
        </w:rPr>
      </w:pPr>
    </w:p>
    <w:p w14:paraId="7C9E48F3" w14:textId="77777777" w:rsidR="00DA2F39" w:rsidRDefault="00DA2F39" w:rsidP="00D36502">
      <w:pPr>
        <w:shd w:val="clear" w:color="auto" w:fill="FFFFFF"/>
        <w:spacing w:after="0" w:line="240" w:lineRule="auto"/>
        <w:jc w:val="right"/>
        <w:textAlignment w:val="baseline"/>
        <w:rPr>
          <w:rFonts w:ascii="Times New Roman" w:eastAsia="Times New Roman" w:hAnsi="Times New Roman" w:cs="Times New Roman"/>
          <w:b/>
          <w:bCs/>
          <w:color w:val="1E2120"/>
          <w:kern w:val="0"/>
          <w:sz w:val="24"/>
          <w:szCs w:val="24"/>
          <w:bdr w:val="none" w:sz="0" w:space="0" w:color="auto" w:frame="1"/>
          <w:lang w:eastAsia="ru-RU"/>
          <w14:ligatures w14:val="none"/>
        </w:rPr>
      </w:pPr>
      <w:bookmarkStart w:id="0" w:name="_GoBack"/>
      <w:bookmarkEnd w:id="0"/>
    </w:p>
    <w:p w14:paraId="78C2B65E" w14:textId="77777777" w:rsidR="00DA4418" w:rsidRPr="003C7B28" w:rsidRDefault="00DA4418" w:rsidP="00D36502">
      <w:pPr>
        <w:shd w:val="clear" w:color="auto" w:fill="FFFFFF"/>
        <w:spacing w:after="0" w:line="240" w:lineRule="auto"/>
        <w:jc w:val="right"/>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t>Приложение № 1</w:t>
      </w:r>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br/>
        <w:t xml:space="preserve">Нормы выдачи </w:t>
      </w:r>
      <w:proofErr w:type="gramStart"/>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t>СИЗ</w:t>
      </w:r>
      <w:proofErr w:type="gramEnd"/>
    </w:p>
    <w:p w14:paraId="60DB327A" w14:textId="77777777" w:rsidR="00DA4418" w:rsidRPr="003C7B28" w:rsidRDefault="00DA4418" w:rsidP="00DA4418">
      <w:pPr>
        <w:shd w:val="clear" w:color="auto" w:fill="FFFFFF"/>
        <w:spacing w:after="0" w:line="240" w:lineRule="auto"/>
        <w:jc w:val="right"/>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УТВЕРЖДАЮ:</w:t>
      </w:r>
      <w:r w:rsidRPr="003C7B28">
        <w:rPr>
          <w:rFonts w:ascii="Times New Roman" w:eastAsia="Times New Roman" w:hAnsi="Times New Roman" w:cs="Times New Roman"/>
          <w:color w:val="1E2120"/>
          <w:kern w:val="0"/>
          <w:sz w:val="24"/>
          <w:szCs w:val="24"/>
          <w:lang w:eastAsia="ru-RU"/>
          <w14:ligatures w14:val="none"/>
        </w:rPr>
        <w:br/>
        <w:t>Руководитель _____________</w:t>
      </w:r>
      <w:r w:rsidRPr="003C7B28">
        <w:rPr>
          <w:rFonts w:ascii="Times New Roman" w:eastAsia="Times New Roman" w:hAnsi="Times New Roman" w:cs="Times New Roman"/>
          <w:color w:val="1E2120"/>
          <w:kern w:val="0"/>
          <w:sz w:val="24"/>
          <w:szCs w:val="24"/>
          <w:lang w:eastAsia="ru-RU"/>
          <w14:ligatures w14:val="none"/>
        </w:rPr>
        <w:br/>
        <w:t>_________________________</w:t>
      </w:r>
      <w:r w:rsidRPr="003C7B28">
        <w:rPr>
          <w:rFonts w:ascii="Times New Roman" w:eastAsia="Times New Roman" w:hAnsi="Times New Roman" w:cs="Times New Roman"/>
          <w:color w:val="1E2120"/>
          <w:kern w:val="0"/>
          <w:sz w:val="24"/>
          <w:szCs w:val="24"/>
          <w:lang w:eastAsia="ru-RU"/>
          <w14:ligatures w14:val="none"/>
        </w:rPr>
        <w:br/>
        <w:t>________ /_______________ /</w:t>
      </w:r>
      <w:r w:rsidRPr="003C7B28">
        <w:rPr>
          <w:rFonts w:ascii="Times New Roman" w:eastAsia="Times New Roman" w:hAnsi="Times New Roman" w:cs="Times New Roman"/>
          <w:color w:val="1E2120"/>
          <w:kern w:val="0"/>
          <w:sz w:val="24"/>
          <w:szCs w:val="24"/>
          <w:lang w:eastAsia="ru-RU"/>
          <w14:ligatures w14:val="none"/>
        </w:rPr>
        <w:br/>
        <w:t>«____» ___________ 202__ г.</w:t>
      </w:r>
    </w:p>
    <w:p w14:paraId="542C55C0" w14:textId="77777777" w:rsidR="00DA4418" w:rsidRPr="003C7B28" w:rsidRDefault="00DA4418"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tbl>
      <w:tblPr>
        <w:tblW w:w="10780" w:type="dxa"/>
        <w:tblInd w:w="-993"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464"/>
        <w:gridCol w:w="1514"/>
        <w:gridCol w:w="657"/>
        <w:gridCol w:w="3113"/>
        <w:gridCol w:w="2723"/>
        <w:gridCol w:w="2309"/>
      </w:tblGrid>
      <w:tr w:rsidR="00DA4418" w:rsidRPr="003C7B28" w14:paraId="08B2D3B1" w14:textId="77777777" w:rsidTr="00190275">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43E28203"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w:t>
            </w:r>
            <w:r w:rsidRPr="003C7B28">
              <w:rPr>
                <w:rFonts w:ascii="Times New Roman" w:eastAsia="Times New Roman" w:hAnsi="Times New Roman" w:cs="Times New Roman"/>
                <w:b/>
                <w:bCs/>
                <w:color w:val="333333"/>
                <w:kern w:val="0"/>
                <w:sz w:val="24"/>
                <w:szCs w:val="24"/>
                <w:lang w:eastAsia="ru-RU"/>
                <w14:ligatures w14:val="none"/>
              </w:rPr>
              <w:br/>
            </w:r>
            <w:proofErr w:type="gramStart"/>
            <w:r w:rsidRPr="003C7B28">
              <w:rPr>
                <w:rFonts w:ascii="Times New Roman" w:eastAsia="Times New Roman" w:hAnsi="Times New Roman" w:cs="Times New Roman"/>
                <w:b/>
                <w:bCs/>
                <w:color w:val="333333"/>
                <w:kern w:val="0"/>
                <w:sz w:val="24"/>
                <w:szCs w:val="24"/>
                <w:lang w:eastAsia="ru-RU"/>
                <w14:ligatures w14:val="none"/>
              </w:rPr>
              <w:t>п</w:t>
            </w:r>
            <w:proofErr w:type="gramEnd"/>
            <w:r w:rsidRPr="003C7B28">
              <w:rPr>
                <w:rFonts w:ascii="Times New Roman" w:eastAsia="Times New Roman" w:hAnsi="Times New Roman" w:cs="Times New Roman"/>
                <w:b/>
                <w:bCs/>
                <w:color w:val="333333"/>
                <w:kern w:val="0"/>
                <w:sz w:val="24"/>
                <w:szCs w:val="24"/>
                <w:lang w:eastAsia="ru-RU"/>
                <w14:ligatures w14:val="none"/>
              </w:rPr>
              <w:t>/п</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3A29011"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spellStart"/>
            <w:proofErr w:type="gramStart"/>
            <w:r w:rsidRPr="003C7B28">
              <w:rPr>
                <w:rFonts w:ascii="Times New Roman" w:eastAsia="Times New Roman" w:hAnsi="Times New Roman" w:cs="Times New Roman"/>
                <w:b/>
                <w:bCs/>
                <w:color w:val="333333"/>
                <w:kern w:val="0"/>
                <w:sz w:val="24"/>
                <w:szCs w:val="24"/>
                <w:lang w:eastAsia="ru-RU"/>
                <w14:ligatures w14:val="none"/>
              </w:rPr>
              <w:t>Наимено-вание</w:t>
            </w:r>
            <w:proofErr w:type="spellEnd"/>
            <w:proofErr w:type="gramEnd"/>
            <w:r w:rsidRPr="003C7B28">
              <w:rPr>
                <w:rFonts w:ascii="Times New Roman" w:eastAsia="Times New Roman" w:hAnsi="Times New Roman" w:cs="Times New Roman"/>
                <w:b/>
                <w:bCs/>
                <w:color w:val="333333"/>
                <w:kern w:val="0"/>
                <w:sz w:val="24"/>
                <w:szCs w:val="24"/>
                <w:lang w:eastAsia="ru-RU"/>
                <w14:ligatures w14:val="none"/>
              </w:rPr>
              <w:t xml:space="preserve"> </w:t>
            </w:r>
            <w:proofErr w:type="spellStart"/>
            <w:r w:rsidRPr="003C7B28">
              <w:rPr>
                <w:rFonts w:ascii="Times New Roman" w:eastAsia="Times New Roman" w:hAnsi="Times New Roman" w:cs="Times New Roman"/>
                <w:b/>
                <w:bCs/>
                <w:color w:val="333333"/>
                <w:kern w:val="0"/>
                <w:sz w:val="24"/>
                <w:szCs w:val="24"/>
                <w:lang w:eastAsia="ru-RU"/>
                <w14:ligatures w14:val="none"/>
              </w:rPr>
              <w:t>профес</w:t>
            </w:r>
            <w:proofErr w:type="spellEnd"/>
            <w:r w:rsidRPr="003C7B28">
              <w:rPr>
                <w:rFonts w:ascii="Times New Roman" w:eastAsia="Times New Roman" w:hAnsi="Times New Roman" w:cs="Times New Roman"/>
                <w:b/>
                <w:bCs/>
                <w:color w:val="333333"/>
                <w:kern w:val="0"/>
                <w:sz w:val="24"/>
                <w:szCs w:val="24"/>
                <w:lang w:eastAsia="ru-RU"/>
                <w14:ligatures w14:val="none"/>
              </w:rPr>
              <w:t>-сии (</w:t>
            </w:r>
            <w:proofErr w:type="spellStart"/>
            <w:r w:rsidRPr="003C7B28">
              <w:rPr>
                <w:rFonts w:ascii="Times New Roman" w:eastAsia="Times New Roman" w:hAnsi="Times New Roman" w:cs="Times New Roman"/>
                <w:b/>
                <w:bCs/>
                <w:color w:val="333333"/>
                <w:kern w:val="0"/>
                <w:sz w:val="24"/>
                <w:szCs w:val="24"/>
                <w:lang w:eastAsia="ru-RU"/>
                <w14:ligatures w14:val="none"/>
              </w:rPr>
              <w:t>долж-ности</w:t>
            </w:r>
            <w:proofErr w:type="spellEnd"/>
            <w:r w:rsidRPr="003C7B28">
              <w:rPr>
                <w:rFonts w:ascii="Times New Roman" w:eastAsia="Times New Roman" w:hAnsi="Times New Roman" w:cs="Times New Roman"/>
                <w:b/>
                <w:bCs/>
                <w:color w:val="333333"/>
                <w:kern w:val="0"/>
                <w:sz w:val="24"/>
                <w:szCs w:val="24"/>
                <w:lang w:eastAsia="ru-RU"/>
                <w14:ligatures w14:val="none"/>
              </w:rPr>
              <w:t>)</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E7DDA5A"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Тип СИЗ</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D2EAA66"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spellStart"/>
            <w:r w:rsidRPr="003C7B28">
              <w:rPr>
                <w:rFonts w:ascii="Times New Roman" w:eastAsia="Times New Roman" w:hAnsi="Times New Roman" w:cs="Times New Roman"/>
                <w:b/>
                <w:bCs/>
                <w:color w:val="333333"/>
                <w:kern w:val="0"/>
                <w:sz w:val="24"/>
                <w:szCs w:val="24"/>
                <w:lang w:eastAsia="ru-RU"/>
                <w14:ligatures w14:val="none"/>
              </w:rPr>
              <w:t>Наимено-вание</w:t>
            </w:r>
            <w:proofErr w:type="spellEnd"/>
            <w:r w:rsidRPr="003C7B28">
              <w:rPr>
                <w:rFonts w:ascii="Times New Roman" w:eastAsia="Times New Roman" w:hAnsi="Times New Roman" w:cs="Times New Roman"/>
                <w:b/>
                <w:bCs/>
                <w:color w:val="333333"/>
                <w:kern w:val="0"/>
                <w:sz w:val="24"/>
                <w:szCs w:val="24"/>
                <w:lang w:eastAsia="ru-RU"/>
                <w14:ligatures w14:val="none"/>
              </w:rPr>
              <w:t xml:space="preserve"> </w:t>
            </w:r>
            <w:proofErr w:type="gramStart"/>
            <w:r w:rsidRPr="003C7B28">
              <w:rPr>
                <w:rFonts w:ascii="Times New Roman" w:eastAsia="Times New Roman" w:hAnsi="Times New Roman" w:cs="Times New Roman"/>
                <w:b/>
                <w:bCs/>
                <w:color w:val="333333"/>
                <w:kern w:val="0"/>
                <w:sz w:val="24"/>
                <w:szCs w:val="24"/>
                <w:lang w:eastAsia="ru-RU"/>
                <w14:ligatures w14:val="none"/>
              </w:rPr>
              <w:t>СИЗ</w:t>
            </w:r>
            <w:proofErr w:type="gramEnd"/>
            <w:r w:rsidRPr="003C7B28">
              <w:rPr>
                <w:rFonts w:ascii="Times New Roman" w:eastAsia="Times New Roman" w:hAnsi="Times New Roman" w:cs="Times New Roman"/>
                <w:b/>
                <w:bCs/>
                <w:color w:val="333333"/>
                <w:kern w:val="0"/>
                <w:sz w:val="24"/>
                <w:szCs w:val="24"/>
                <w:lang w:eastAsia="ru-RU"/>
                <w14:ligatures w14:val="none"/>
              </w:rPr>
              <w:t xml:space="preserve"> (с указанием конкретных данных о конструкции, классе защиты, категориях </w:t>
            </w:r>
            <w:proofErr w:type="spellStart"/>
            <w:r w:rsidRPr="003C7B28">
              <w:rPr>
                <w:rFonts w:ascii="Times New Roman" w:eastAsia="Times New Roman" w:hAnsi="Times New Roman" w:cs="Times New Roman"/>
                <w:b/>
                <w:bCs/>
                <w:color w:val="333333"/>
                <w:kern w:val="0"/>
                <w:sz w:val="24"/>
                <w:szCs w:val="24"/>
                <w:lang w:eastAsia="ru-RU"/>
                <w14:ligatures w14:val="none"/>
              </w:rPr>
              <w:t>эффектив-ности</w:t>
            </w:r>
            <w:proofErr w:type="spellEnd"/>
            <w:r w:rsidRPr="003C7B28">
              <w:rPr>
                <w:rFonts w:ascii="Times New Roman" w:eastAsia="Times New Roman" w:hAnsi="Times New Roman" w:cs="Times New Roman"/>
                <w:b/>
                <w:bCs/>
                <w:color w:val="333333"/>
                <w:kern w:val="0"/>
                <w:sz w:val="24"/>
                <w:szCs w:val="24"/>
                <w:lang w:eastAsia="ru-RU"/>
                <w14:ligatures w14:val="none"/>
              </w:rPr>
              <w:t xml:space="preserve"> и/или </w:t>
            </w:r>
            <w:proofErr w:type="spellStart"/>
            <w:r w:rsidRPr="003C7B28">
              <w:rPr>
                <w:rFonts w:ascii="Times New Roman" w:eastAsia="Times New Roman" w:hAnsi="Times New Roman" w:cs="Times New Roman"/>
                <w:b/>
                <w:bCs/>
                <w:color w:val="333333"/>
                <w:kern w:val="0"/>
                <w:sz w:val="24"/>
                <w:szCs w:val="24"/>
                <w:lang w:eastAsia="ru-RU"/>
                <w14:ligatures w14:val="none"/>
              </w:rPr>
              <w:t>эксплуата-ционных</w:t>
            </w:r>
            <w:proofErr w:type="spellEnd"/>
            <w:r w:rsidRPr="003C7B28">
              <w:rPr>
                <w:rFonts w:ascii="Times New Roman" w:eastAsia="Times New Roman" w:hAnsi="Times New Roman" w:cs="Times New Roman"/>
                <w:b/>
                <w:bCs/>
                <w:color w:val="333333"/>
                <w:kern w:val="0"/>
                <w:sz w:val="24"/>
                <w:szCs w:val="24"/>
                <w:lang w:eastAsia="ru-RU"/>
                <w14:ligatures w14:val="none"/>
              </w:rPr>
              <w:t xml:space="preserve"> уровнях)</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324C0710"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 xml:space="preserve">Нормы выдачи с указанием </w:t>
            </w:r>
            <w:proofErr w:type="spellStart"/>
            <w:proofErr w:type="gramStart"/>
            <w:r w:rsidRPr="003C7B28">
              <w:rPr>
                <w:rFonts w:ascii="Times New Roman" w:eastAsia="Times New Roman" w:hAnsi="Times New Roman" w:cs="Times New Roman"/>
                <w:b/>
                <w:bCs/>
                <w:color w:val="333333"/>
                <w:kern w:val="0"/>
                <w:sz w:val="24"/>
                <w:szCs w:val="24"/>
                <w:lang w:eastAsia="ru-RU"/>
                <w14:ligatures w14:val="none"/>
              </w:rPr>
              <w:t>периоди-чности</w:t>
            </w:r>
            <w:proofErr w:type="spellEnd"/>
            <w:proofErr w:type="gramEnd"/>
            <w:r w:rsidRPr="003C7B28">
              <w:rPr>
                <w:rFonts w:ascii="Times New Roman" w:eastAsia="Times New Roman" w:hAnsi="Times New Roman" w:cs="Times New Roman"/>
                <w:b/>
                <w:bCs/>
                <w:color w:val="333333"/>
                <w:kern w:val="0"/>
                <w:sz w:val="24"/>
                <w:szCs w:val="24"/>
                <w:lang w:eastAsia="ru-RU"/>
                <w14:ligatures w14:val="none"/>
              </w:rPr>
              <w:t xml:space="preserve"> выдачи, количества на период, единицы измерения (штуки, пары, комплекты, г, мл.)</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29B7BBF8"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 xml:space="preserve">Основание выдачи </w:t>
            </w:r>
            <w:proofErr w:type="gramStart"/>
            <w:r w:rsidRPr="003C7B28">
              <w:rPr>
                <w:rFonts w:ascii="Times New Roman" w:eastAsia="Times New Roman" w:hAnsi="Times New Roman" w:cs="Times New Roman"/>
                <w:b/>
                <w:bCs/>
                <w:color w:val="333333"/>
                <w:kern w:val="0"/>
                <w:sz w:val="24"/>
                <w:szCs w:val="24"/>
                <w:lang w:eastAsia="ru-RU"/>
                <w14:ligatures w14:val="none"/>
              </w:rPr>
              <w:t>СИЗ</w:t>
            </w:r>
            <w:proofErr w:type="gramEnd"/>
            <w:r w:rsidRPr="003C7B28">
              <w:rPr>
                <w:rFonts w:ascii="Times New Roman" w:eastAsia="Times New Roman" w:hAnsi="Times New Roman" w:cs="Times New Roman"/>
                <w:b/>
                <w:bCs/>
                <w:color w:val="333333"/>
                <w:kern w:val="0"/>
                <w:sz w:val="24"/>
                <w:szCs w:val="24"/>
                <w:lang w:eastAsia="ru-RU"/>
                <w14:ligatures w14:val="none"/>
              </w:rPr>
              <w:t xml:space="preserve"> (пункты Единых типовых норм, правил по охране труда и иных </w:t>
            </w:r>
            <w:proofErr w:type="spellStart"/>
            <w:r w:rsidRPr="003C7B28">
              <w:rPr>
                <w:rFonts w:ascii="Times New Roman" w:eastAsia="Times New Roman" w:hAnsi="Times New Roman" w:cs="Times New Roman"/>
                <w:b/>
                <w:bCs/>
                <w:color w:val="333333"/>
                <w:kern w:val="0"/>
                <w:sz w:val="24"/>
                <w:szCs w:val="24"/>
                <w:lang w:eastAsia="ru-RU"/>
                <w14:ligatures w14:val="none"/>
              </w:rPr>
              <w:t>докумен-тов</w:t>
            </w:r>
            <w:proofErr w:type="spellEnd"/>
            <w:r w:rsidRPr="003C7B28">
              <w:rPr>
                <w:rFonts w:ascii="Times New Roman" w:eastAsia="Times New Roman" w:hAnsi="Times New Roman" w:cs="Times New Roman"/>
                <w:b/>
                <w:bCs/>
                <w:color w:val="333333"/>
                <w:kern w:val="0"/>
                <w:sz w:val="24"/>
                <w:szCs w:val="24"/>
                <w:lang w:eastAsia="ru-RU"/>
                <w14:ligatures w14:val="none"/>
              </w:rPr>
              <w:t>)</w:t>
            </w:r>
          </w:p>
        </w:tc>
      </w:tr>
      <w:tr w:rsidR="00DA4418" w:rsidRPr="003C7B28" w14:paraId="438D2F14"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F6FE26D"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24E411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F250DB7"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B8BFBF3"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44D6448"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80CF12E"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r w:rsidR="00DA4418" w:rsidRPr="003C7B28" w14:paraId="6F133431"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A53E30A"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F39C922"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6E5D04E"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9750798"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9B12217"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B75BE51"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bl>
    <w:p w14:paraId="70A3127E" w14:textId="77777777" w:rsidR="00190275" w:rsidRPr="003C7B28" w:rsidRDefault="00DA4418"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Специалист по охране труда</w:t>
      </w:r>
    </w:p>
    <w:p w14:paraId="34E62615" w14:textId="7F3B2434" w:rsidR="00921095" w:rsidRPr="003C7B28" w:rsidRDefault="00DA4418" w:rsidP="00921095">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(ответственное лицо) ____________ ____________________ (фамилия, инициалы)</w:t>
      </w:r>
      <w:r w:rsidRPr="003C7B28">
        <w:rPr>
          <w:rFonts w:ascii="Times New Roman" w:eastAsia="Times New Roman" w:hAnsi="Times New Roman" w:cs="Times New Roman"/>
          <w:color w:val="1E2120"/>
          <w:kern w:val="0"/>
          <w:sz w:val="24"/>
          <w:szCs w:val="24"/>
          <w:lang w:eastAsia="ru-RU"/>
          <w14:ligatures w14:val="none"/>
        </w:rPr>
        <w:br/>
      </w:r>
    </w:p>
    <w:p w14:paraId="26D0E035" w14:textId="77777777" w:rsidR="00DA4418" w:rsidRPr="003C7B28" w:rsidRDefault="00DA4418" w:rsidP="00DA4418">
      <w:pPr>
        <w:shd w:val="clear" w:color="auto" w:fill="FFFFFF"/>
        <w:spacing w:after="0" w:line="240" w:lineRule="auto"/>
        <w:jc w:val="right"/>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lastRenderedPageBreak/>
        <w:t>Приложение № 2</w:t>
      </w:r>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br/>
        <w:t xml:space="preserve">Личная карточка учета выдачи </w:t>
      </w:r>
      <w:proofErr w:type="gramStart"/>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t>СИЗ</w:t>
      </w:r>
      <w:proofErr w:type="gramEnd"/>
    </w:p>
    <w:p w14:paraId="36361B0F"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br/>
      </w:r>
    </w:p>
    <w:p w14:paraId="54B8E511" w14:textId="77777777" w:rsidR="00DA4418" w:rsidRPr="003C7B28" w:rsidRDefault="00DA4418" w:rsidP="00DA4418">
      <w:pPr>
        <w:shd w:val="clear" w:color="auto" w:fill="FFFFFF"/>
        <w:spacing w:after="0" w:line="240" w:lineRule="auto"/>
        <w:jc w:val="right"/>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i/>
          <w:iCs/>
          <w:color w:val="1E2120"/>
          <w:kern w:val="0"/>
          <w:sz w:val="24"/>
          <w:szCs w:val="24"/>
          <w:bdr w:val="none" w:sz="0" w:space="0" w:color="auto" w:frame="1"/>
          <w:lang w:eastAsia="ru-RU"/>
          <w14:ligatures w14:val="none"/>
        </w:rPr>
        <w:t>Лицевая сторона личной карточки</w:t>
      </w:r>
    </w:p>
    <w:p w14:paraId="5438961D"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br/>
      </w:r>
    </w:p>
    <w:p w14:paraId="19E3C7AE" w14:textId="77777777" w:rsidR="00DA4418" w:rsidRPr="003C7B28" w:rsidRDefault="00DA4418" w:rsidP="00190275">
      <w:pPr>
        <w:shd w:val="clear" w:color="auto" w:fill="FFFFFF"/>
        <w:spacing w:after="0" w:line="240" w:lineRule="auto"/>
        <w:ind w:left="851"/>
        <w:jc w:val="center"/>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ЛИЧНАЯ КАРТОЧКА № ___</w:t>
      </w:r>
      <w:r w:rsidRPr="003C7B28">
        <w:rPr>
          <w:rFonts w:ascii="Times New Roman" w:eastAsia="Times New Roman" w:hAnsi="Times New Roman" w:cs="Times New Roman"/>
          <w:color w:val="1E2120"/>
          <w:kern w:val="0"/>
          <w:sz w:val="24"/>
          <w:szCs w:val="24"/>
          <w:lang w:eastAsia="ru-RU"/>
          <w14:ligatures w14:val="none"/>
        </w:rPr>
        <w:br/>
        <w:t xml:space="preserve">учета выдачи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p>
    <w:p w14:paraId="52701C53" w14:textId="77777777" w:rsidR="00DA4418" w:rsidRPr="003C7B28" w:rsidRDefault="00DA4418"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tbl>
      <w:tblPr>
        <w:tblW w:w="10780" w:type="dxa"/>
        <w:tblInd w:w="-1124"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6886"/>
        <w:gridCol w:w="3894"/>
      </w:tblGrid>
      <w:tr w:rsidR="00DA4418" w:rsidRPr="003C7B28" w14:paraId="289390D5" w14:textId="77777777" w:rsidTr="00300A8F">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1FB8C3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Фамилия _______________________</w:t>
            </w:r>
            <w:r w:rsidRPr="003C7B28">
              <w:rPr>
                <w:rFonts w:ascii="Times New Roman" w:eastAsia="Times New Roman" w:hAnsi="Times New Roman" w:cs="Times New Roman"/>
                <w:color w:val="000000"/>
                <w:kern w:val="0"/>
                <w:sz w:val="24"/>
                <w:szCs w:val="24"/>
                <w:lang w:eastAsia="ru-RU"/>
                <w14:ligatures w14:val="none"/>
              </w:rPr>
              <w:br/>
              <w:t>Имя ___________</w:t>
            </w:r>
            <w:r w:rsidRPr="003C7B28">
              <w:rPr>
                <w:rFonts w:ascii="Times New Roman" w:eastAsia="Times New Roman" w:hAnsi="Times New Roman" w:cs="Times New Roman"/>
                <w:color w:val="000000"/>
                <w:kern w:val="0"/>
                <w:sz w:val="24"/>
                <w:szCs w:val="24"/>
                <w:lang w:eastAsia="ru-RU"/>
                <w14:ligatures w14:val="none"/>
              </w:rPr>
              <w:br/>
              <w:t>Отчество (при наличии) _____________________</w:t>
            </w:r>
            <w:r w:rsidRPr="003C7B28">
              <w:rPr>
                <w:rFonts w:ascii="Times New Roman" w:eastAsia="Times New Roman" w:hAnsi="Times New Roman" w:cs="Times New Roman"/>
                <w:color w:val="000000"/>
                <w:kern w:val="0"/>
                <w:sz w:val="24"/>
                <w:szCs w:val="24"/>
                <w:lang w:eastAsia="ru-RU"/>
                <w14:ligatures w14:val="none"/>
              </w:rPr>
              <w:br/>
              <w:t>Табельный номер _________________</w:t>
            </w:r>
            <w:r w:rsidRPr="003C7B28">
              <w:rPr>
                <w:rFonts w:ascii="Times New Roman" w:eastAsia="Times New Roman" w:hAnsi="Times New Roman" w:cs="Times New Roman"/>
                <w:color w:val="000000"/>
                <w:kern w:val="0"/>
                <w:sz w:val="24"/>
                <w:szCs w:val="24"/>
                <w:lang w:eastAsia="ru-RU"/>
                <w14:ligatures w14:val="none"/>
              </w:rPr>
              <w:br/>
              <w:t>Структурное подразделение ________________</w:t>
            </w:r>
            <w:r w:rsidRPr="003C7B28">
              <w:rPr>
                <w:rFonts w:ascii="Times New Roman" w:eastAsia="Times New Roman" w:hAnsi="Times New Roman" w:cs="Times New Roman"/>
                <w:color w:val="000000"/>
                <w:kern w:val="0"/>
                <w:sz w:val="24"/>
                <w:szCs w:val="24"/>
                <w:lang w:eastAsia="ru-RU"/>
                <w14:ligatures w14:val="none"/>
              </w:rPr>
              <w:br/>
              <w:t>Профессия (должность) _____________________</w:t>
            </w:r>
            <w:r w:rsidRPr="003C7B28">
              <w:rPr>
                <w:rFonts w:ascii="Times New Roman" w:eastAsia="Times New Roman" w:hAnsi="Times New Roman" w:cs="Times New Roman"/>
                <w:color w:val="000000"/>
                <w:kern w:val="0"/>
                <w:sz w:val="24"/>
                <w:szCs w:val="24"/>
                <w:lang w:eastAsia="ru-RU"/>
                <w14:ligatures w14:val="none"/>
              </w:rPr>
              <w:br/>
              <w:t>Дата поступления на работу _______________</w:t>
            </w:r>
            <w:r w:rsidRPr="003C7B28">
              <w:rPr>
                <w:rFonts w:ascii="Times New Roman" w:eastAsia="Times New Roman" w:hAnsi="Times New Roman" w:cs="Times New Roman"/>
                <w:color w:val="000000"/>
                <w:kern w:val="0"/>
                <w:sz w:val="24"/>
                <w:szCs w:val="24"/>
                <w:lang w:eastAsia="ru-RU"/>
                <w14:ligatures w14:val="none"/>
              </w:rPr>
              <w:br/>
              <w:t>Дата изменения профессии (должности)</w:t>
            </w:r>
            <w:r w:rsidRPr="003C7B28">
              <w:rPr>
                <w:rFonts w:ascii="Times New Roman" w:eastAsia="Times New Roman" w:hAnsi="Times New Roman" w:cs="Times New Roman"/>
                <w:color w:val="000000"/>
                <w:kern w:val="0"/>
                <w:sz w:val="24"/>
                <w:szCs w:val="24"/>
                <w:lang w:eastAsia="ru-RU"/>
                <w14:ligatures w14:val="none"/>
              </w:rPr>
              <w:br/>
              <w:t>или перевода в другое</w:t>
            </w:r>
            <w:r w:rsidRPr="003C7B28">
              <w:rPr>
                <w:rFonts w:ascii="Times New Roman" w:eastAsia="Times New Roman" w:hAnsi="Times New Roman" w:cs="Times New Roman"/>
                <w:color w:val="000000"/>
                <w:kern w:val="0"/>
                <w:sz w:val="24"/>
                <w:szCs w:val="24"/>
                <w:lang w:eastAsia="ru-RU"/>
                <w14:ligatures w14:val="none"/>
              </w:rPr>
              <w:br/>
              <w:t>структурное подразделение ________________</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A401C8A"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Пол ________________</w:t>
            </w:r>
            <w:r w:rsidRPr="003C7B28">
              <w:rPr>
                <w:rFonts w:ascii="Times New Roman" w:eastAsia="Times New Roman" w:hAnsi="Times New Roman" w:cs="Times New Roman"/>
                <w:color w:val="000000"/>
                <w:kern w:val="0"/>
                <w:sz w:val="24"/>
                <w:szCs w:val="24"/>
                <w:lang w:eastAsia="ru-RU"/>
                <w14:ligatures w14:val="none"/>
              </w:rPr>
              <w:br/>
              <w:t>Рост _____________</w:t>
            </w:r>
            <w:r w:rsidRPr="003C7B28">
              <w:rPr>
                <w:rFonts w:ascii="Times New Roman" w:eastAsia="Times New Roman" w:hAnsi="Times New Roman" w:cs="Times New Roman"/>
                <w:color w:val="000000"/>
                <w:kern w:val="0"/>
                <w:sz w:val="24"/>
                <w:szCs w:val="24"/>
                <w:lang w:eastAsia="ru-RU"/>
                <w14:ligatures w14:val="none"/>
              </w:rPr>
              <w:br/>
              <w:t>Размер:</w:t>
            </w:r>
            <w:r w:rsidRPr="003C7B28">
              <w:rPr>
                <w:rFonts w:ascii="Times New Roman" w:eastAsia="Times New Roman" w:hAnsi="Times New Roman" w:cs="Times New Roman"/>
                <w:color w:val="000000"/>
                <w:kern w:val="0"/>
                <w:sz w:val="24"/>
                <w:szCs w:val="24"/>
                <w:lang w:eastAsia="ru-RU"/>
                <w14:ligatures w14:val="none"/>
              </w:rPr>
              <w:br/>
              <w:t>одежды ______________</w:t>
            </w:r>
            <w:r w:rsidRPr="003C7B28">
              <w:rPr>
                <w:rFonts w:ascii="Times New Roman" w:eastAsia="Times New Roman" w:hAnsi="Times New Roman" w:cs="Times New Roman"/>
                <w:color w:val="000000"/>
                <w:kern w:val="0"/>
                <w:sz w:val="24"/>
                <w:szCs w:val="24"/>
                <w:lang w:eastAsia="ru-RU"/>
                <w14:ligatures w14:val="none"/>
              </w:rPr>
              <w:br/>
              <w:t>обуви ________________</w:t>
            </w:r>
            <w:r w:rsidRPr="003C7B28">
              <w:rPr>
                <w:rFonts w:ascii="Times New Roman" w:eastAsia="Times New Roman" w:hAnsi="Times New Roman" w:cs="Times New Roman"/>
                <w:color w:val="000000"/>
                <w:kern w:val="0"/>
                <w:sz w:val="24"/>
                <w:szCs w:val="24"/>
                <w:lang w:eastAsia="ru-RU"/>
                <w14:ligatures w14:val="none"/>
              </w:rPr>
              <w:br/>
              <w:t>головного убора _________</w:t>
            </w:r>
            <w:r w:rsidRPr="003C7B28">
              <w:rPr>
                <w:rFonts w:ascii="Times New Roman" w:eastAsia="Times New Roman" w:hAnsi="Times New Roman" w:cs="Times New Roman"/>
                <w:color w:val="000000"/>
                <w:kern w:val="0"/>
                <w:sz w:val="24"/>
                <w:szCs w:val="24"/>
                <w:lang w:eastAsia="ru-RU"/>
                <w14:ligatures w14:val="none"/>
              </w:rPr>
              <w:br/>
              <w:t>СИЗОД _______________</w:t>
            </w:r>
            <w:r w:rsidRPr="003C7B28">
              <w:rPr>
                <w:rFonts w:ascii="Times New Roman" w:eastAsia="Times New Roman" w:hAnsi="Times New Roman" w:cs="Times New Roman"/>
                <w:color w:val="000000"/>
                <w:kern w:val="0"/>
                <w:sz w:val="24"/>
                <w:szCs w:val="24"/>
                <w:lang w:eastAsia="ru-RU"/>
                <w14:ligatures w14:val="none"/>
              </w:rPr>
              <w:br/>
              <w:t>СИЗ рук _______________</w:t>
            </w:r>
          </w:p>
        </w:tc>
      </w:tr>
    </w:tbl>
    <w:p w14:paraId="402805C8" w14:textId="77777777" w:rsidR="00DA4418" w:rsidRPr="003C7B28" w:rsidRDefault="00DA4418"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tbl>
      <w:tblPr>
        <w:tblW w:w="10780" w:type="dxa"/>
        <w:tblInd w:w="-993"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702"/>
        <w:gridCol w:w="2158"/>
        <w:gridCol w:w="1346"/>
        <w:gridCol w:w="4273"/>
        <w:gridCol w:w="2301"/>
      </w:tblGrid>
      <w:tr w:rsidR="00DA4418" w:rsidRPr="003C7B28" w14:paraId="78ECCEAD" w14:textId="77777777" w:rsidTr="00190275">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5A72B1A8"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 xml:space="preserve">№ </w:t>
            </w:r>
            <w:proofErr w:type="gramStart"/>
            <w:r w:rsidRPr="003C7B28">
              <w:rPr>
                <w:rFonts w:ascii="Times New Roman" w:eastAsia="Times New Roman" w:hAnsi="Times New Roman" w:cs="Times New Roman"/>
                <w:b/>
                <w:bCs/>
                <w:color w:val="333333"/>
                <w:kern w:val="0"/>
                <w:sz w:val="24"/>
                <w:szCs w:val="24"/>
                <w:lang w:eastAsia="ru-RU"/>
                <w14:ligatures w14:val="none"/>
              </w:rPr>
              <w:t>п</w:t>
            </w:r>
            <w:proofErr w:type="gramEnd"/>
            <w:r w:rsidRPr="003C7B28">
              <w:rPr>
                <w:rFonts w:ascii="Times New Roman" w:eastAsia="Times New Roman" w:hAnsi="Times New Roman" w:cs="Times New Roman"/>
                <w:b/>
                <w:bCs/>
                <w:color w:val="333333"/>
                <w:kern w:val="0"/>
                <w:sz w:val="24"/>
                <w:szCs w:val="24"/>
                <w:lang w:eastAsia="ru-RU"/>
                <w14:ligatures w14:val="none"/>
              </w:rPr>
              <w:t>/п</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7D16585D"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 xml:space="preserve">Наименование </w:t>
            </w:r>
            <w:proofErr w:type="gramStart"/>
            <w:r w:rsidRPr="003C7B28">
              <w:rPr>
                <w:rFonts w:ascii="Times New Roman" w:eastAsia="Times New Roman" w:hAnsi="Times New Roman" w:cs="Times New Roman"/>
                <w:b/>
                <w:bCs/>
                <w:color w:val="333333"/>
                <w:kern w:val="0"/>
                <w:sz w:val="24"/>
                <w:szCs w:val="24"/>
                <w:lang w:eastAsia="ru-RU"/>
                <w14:ligatures w14:val="none"/>
              </w:rPr>
              <w:t>СИЗ</w:t>
            </w:r>
            <w:proofErr w:type="gramEnd"/>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5D48DBEC"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Пункт Норм</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4F29DB8D"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Единица измерения, периодичность выдачи</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13D8A2DE"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Количество на период</w:t>
            </w:r>
          </w:p>
        </w:tc>
      </w:tr>
      <w:tr w:rsidR="00DA4418" w:rsidRPr="003C7B28" w14:paraId="72930643"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FC1AD3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4202108"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F9FECE6"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55007D9"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A49F6E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r w:rsidR="00DA4418" w:rsidRPr="003C7B28" w14:paraId="7634AAA4"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D643792"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8B49FF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46AF02D"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58CAF76"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13415C9"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bl>
    <w:p w14:paraId="5D8341B3" w14:textId="72EBABA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 xml:space="preserve">Ответственное лицо за ведение карточек учета выдачи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t xml:space="preserve"> ____________ ___________________ (ФИО)</w:t>
      </w:r>
      <w:r w:rsidRPr="003C7B28">
        <w:rPr>
          <w:rFonts w:ascii="Times New Roman" w:eastAsia="Times New Roman" w:hAnsi="Times New Roman" w:cs="Times New Roman"/>
          <w:color w:val="1E2120"/>
          <w:kern w:val="0"/>
          <w:sz w:val="24"/>
          <w:szCs w:val="24"/>
          <w:lang w:eastAsia="ru-RU"/>
          <w14:ligatures w14:val="none"/>
        </w:rPr>
        <w:br/>
      </w:r>
    </w:p>
    <w:p w14:paraId="0F7C4E11" w14:textId="77777777" w:rsidR="00DA4418" w:rsidRPr="003C7B28" w:rsidRDefault="00DA4418" w:rsidP="00DA4418">
      <w:pPr>
        <w:shd w:val="clear" w:color="auto" w:fill="FFFFFF"/>
        <w:spacing w:after="0" w:line="240" w:lineRule="auto"/>
        <w:jc w:val="right"/>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i/>
          <w:iCs/>
          <w:color w:val="1E2120"/>
          <w:kern w:val="0"/>
          <w:sz w:val="24"/>
          <w:szCs w:val="24"/>
          <w:bdr w:val="none" w:sz="0" w:space="0" w:color="auto" w:frame="1"/>
          <w:lang w:eastAsia="ru-RU"/>
          <w14:ligatures w14:val="none"/>
        </w:rPr>
        <w:t>Оборотная сторона личной карточки</w:t>
      </w:r>
    </w:p>
    <w:p w14:paraId="2ECB9414"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br/>
      </w:r>
    </w:p>
    <w:tbl>
      <w:tblPr>
        <w:tblW w:w="10780" w:type="dxa"/>
        <w:tblInd w:w="-851"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1109"/>
        <w:gridCol w:w="2600"/>
        <w:gridCol w:w="428"/>
        <w:gridCol w:w="648"/>
        <w:gridCol w:w="1284"/>
        <w:gridCol w:w="1168"/>
        <w:gridCol w:w="428"/>
        <w:gridCol w:w="648"/>
        <w:gridCol w:w="1157"/>
        <w:gridCol w:w="1310"/>
      </w:tblGrid>
      <w:tr w:rsidR="00DA4418" w:rsidRPr="003C7B28" w14:paraId="3FFBA84B" w14:textId="77777777" w:rsidTr="00190275">
        <w:trPr>
          <w:gridAfter w:val="9"/>
          <w:trHeight w:val="408"/>
        </w:trPr>
        <w:tc>
          <w:tcPr>
            <w:tcW w:w="0" w:type="auto"/>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52FC9C0E"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spellStart"/>
            <w:r w:rsidRPr="003C7B28">
              <w:rPr>
                <w:rFonts w:ascii="Times New Roman" w:eastAsia="Times New Roman" w:hAnsi="Times New Roman" w:cs="Times New Roman"/>
                <w:b/>
                <w:bCs/>
                <w:color w:val="333333"/>
                <w:kern w:val="0"/>
                <w:sz w:val="24"/>
                <w:szCs w:val="24"/>
                <w:lang w:eastAsia="ru-RU"/>
                <w14:ligatures w14:val="none"/>
              </w:rPr>
              <w:t>Наи</w:t>
            </w:r>
            <w:proofErr w:type="spellEnd"/>
            <w:r w:rsidRPr="003C7B28">
              <w:rPr>
                <w:rFonts w:ascii="Times New Roman" w:eastAsia="Times New Roman" w:hAnsi="Times New Roman" w:cs="Times New Roman"/>
                <w:b/>
                <w:bCs/>
                <w:color w:val="333333"/>
                <w:kern w:val="0"/>
                <w:sz w:val="24"/>
                <w:szCs w:val="24"/>
                <w:lang w:eastAsia="ru-RU"/>
                <w14:ligatures w14:val="none"/>
              </w:rPr>
              <w:t>-</w:t>
            </w:r>
            <w:proofErr w:type="spellStart"/>
            <w:r w:rsidRPr="003C7B28">
              <w:rPr>
                <w:rFonts w:ascii="Times New Roman" w:eastAsia="Times New Roman" w:hAnsi="Times New Roman" w:cs="Times New Roman"/>
                <w:b/>
                <w:bCs/>
                <w:color w:val="333333"/>
                <w:kern w:val="0"/>
                <w:sz w:val="24"/>
                <w:szCs w:val="24"/>
                <w:lang w:eastAsia="ru-RU"/>
                <w14:ligatures w14:val="none"/>
              </w:rPr>
              <w:t>ме</w:t>
            </w:r>
            <w:proofErr w:type="spellEnd"/>
            <w:r w:rsidRPr="003C7B28">
              <w:rPr>
                <w:rFonts w:ascii="Times New Roman" w:eastAsia="Times New Roman" w:hAnsi="Times New Roman" w:cs="Times New Roman"/>
                <w:b/>
                <w:bCs/>
                <w:color w:val="333333"/>
                <w:kern w:val="0"/>
                <w:sz w:val="24"/>
                <w:szCs w:val="24"/>
                <w:lang w:eastAsia="ru-RU"/>
                <w14:ligatures w14:val="none"/>
              </w:rPr>
              <w:t>-нова-</w:t>
            </w:r>
            <w:proofErr w:type="spellStart"/>
            <w:r w:rsidRPr="003C7B28">
              <w:rPr>
                <w:rFonts w:ascii="Times New Roman" w:eastAsia="Times New Roman" w:hAnsi="Times New Roman" w:cs="Times New Roman"/>
                <w:b/>
                <w:bCs/>
                <w:color w:val="333333"/>
                <w:kern w:val="0"/>
                <w:sz w:val="24"/>
                <w:szCs w:val="24"/>
                <w:lang w:eastAsia="ru-RU"/>
                <w14:ligatures w14:val="none"/>
              </w:rPr>
              <w:t>ние</w:t>
            </w:r>
            <w:proofErr w:type="spellEnd"/>
            <w:r w:rsidRPr="003C7B28">
              <w:rPr>
                <w:rFonts w:ascii="Times New Roman" w:eastAsia="Times New Roman" w:hAnsi="Times New Roman" w:cs="Times New Roman"/>
                <w:b/>
                <w:bCs/>
                <w:color w:val="333333"/>
                <w:kern w:val="0"/>
                <w:sz w:val="24"/>
                <w:szCs w:val="24"/>
                <w:lang w:eastAsia="ru-RU"/>
                <w14:ligatures w14:val="none"/>
              </w:rPr>
              <w:t xml:space="preserve"> СИЗ</w:t>
            </w:r>
          </w:p>
        </w:tc>
      </w:tr>
      <w:tr w:rsidR="00DA4418" w:rsidRPr="003C7B28" w14:paraId="6E08CDB8" w14:textId="77777777" w:rsidTr="00190275">
        <w:tc>
          <w:tcPr>
            <w:tcW w:w="0" w:type="auto"/>
            <w:vMerge/>
            <w:tcBorders>
              <w:top w:val="nil"/>
              <w:left w:val="nil"/>
              <w:bottom w:val="nil"/>
              <w:right w:val="single" w:sz="6" w:space="0" w:color="C8C7C7"/>
            </w:tcBorders>
            <w:shd w:val="clear" w:color="auto" w:fill="ECECEC"/>
            <w:vAlign w:val="center"/>
            <w:hideMark/>
          </w:tcPr>
          <w:p w14:paraId="34740B9B" w14:textId="77777777" w:rsidR="00DA4418" w:rsidRPr="003C7B28" w:rsidRDefault="00DA4418" w:rsidP="00DA4418">
            <w:pPr>
              <w:spacing w:after="0" w:line="288" w:lineRule="atLeast"/>
              <w:jc w:val="both"/>
              <w:rPr>
                <w:rFonts w:ascii="Times New Roman" w:eastAsia="Times New Roman" w:hAnsi="Times New Roman" w:cs="Times New Roman"/>
                <w:b/>
                <w:bCs/>
                <w:color w:val="333333"/>
                <w:kern w:val="0"/>
                <w:sz w:val="24"/>
                <w:szCs w:val="24"/>
                <w:lang w:eastAsia="ru-RU"/>
                <w14:ligatures w14:val="none"/>
              </w:rPr>
            </w:pPr>
          </w:p>
        </w:tc>
        <w:tc>
          <w:tcPr>
            <w:tcW w:w="0" w:type="auto"/>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2EE0249"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Модель, марка, артикул, класс защиты СИЗ, дермато-</w:t>
            </w:r>
            <w:proofErr w:type="spellStart"/>
            <w:r w:rsidRPr="003C7B28">
              <w:rPr>
                <w:rFonts w:ascii="Times New Roman" w:eastAsia="Times New Roman" w:hAnsi="Times New Roman" w:cs="Times New Roman"/>
                <w:b/>
                <w:bCs/>
                <w:color w:val="333333"/>
                <w:kern w:val="0"/>
                <w:sz w:val="24"/>
                <w:szCs w:val="24"/>
                <w:lang w:eastAsia="ru-RU"/>
                <w14:ligatures w14:val="none"/>
              </w:rPr>
              <w:t>логи</w:t>
            </w:r>
            <w:proofErr w:type="spellEnd"/>
            <w:r w:rsidRPr="003C7B28">
              <w:rPr>
                <w:rFonts w:ascii="Times New Roman" w:eastAsia="Times New Roman" w:hAnsi="Times New Roman" w:cs="Times New Roman"/>
                <w:b/>
                <w:bCs/>
                <w:color w:val="333333"/>
                <w:kern w:val="0"/>
                <w:sz w:val="24"/>
                <w:szCs w:val="24"/>
                <w:lang w:eastAsia="ru-RU"/>
                <w14:ligatures w14:val="none"/>
              </w:rPr>
              <w:t>-</w:t>
            </w:r>
            <w:proofErr w:type="spellStart"/>
            <w:r w:rsidRPr="003C7B28">
              <w:rPr>
                <w:rFonts w:ascii="Times New Roman" w:eastAsia="Times New Roman" w:hAnsi="Times New Roman" w:cs="Times New Roman"/>
                <w:b/>
                <w:bCs/>
                <w:color w:val="333333"/>
                <w:kern w:val="0"/>
                <w:sz w:val="24"/>
                <w:szCs w:val="24"/>
                <w:lang w:eastAsia="ru-RU"/>
                <w14:ligatures w14:val="none"/>
              </w:rPr>
              <w:t>ческих</w:t>
            </w:r>
            <w:proofErr w:type="spellEnd"/>
            <w:r w:rsidRPr="003C7B28">
              <w:rPr>
                <w:rFonts w:ascii="Times New Roman" w:eastAsia="Times New Roman" w:hAnsi="Times New Roman" w:cs="Times New Roman"/>
                <w:b/>
                <w:bCs/>
                <w:color w:val="333333"/>
                <w:kern w:val="0"/>
                <w:sz w:val="24"/>
                <w:szCs w:val="24"/>
                <w:lang w:eastAsia="ru-RU"/>
                <w14:ligatures w14:val="none"/>
              </w:rPr>
              <w:t xml:space="preserve"> СИЗ</w:t>
            </w:r>
          </w:p>
        </w:tc>
        <w:tc>
          <w:tcPr>
            <w:tcW w:w="0" w:type="auto"/>
            <w:gridSpan w:val="4"/>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5FDAA793"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Выдано</w:t>
            </w:r>
          </w:p>
        </w:tc>
        <w:tc>
          <w:tcPr>
            <w:tcW w:w="0" w:type="auto"/>
            <w:gridSpan w:val="4"/>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25B924F"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Возвращено &lt;**&gt;</w:t>
            </w:r>
          </w:p>
        </w:tc>
      </w:tr>
      <w:tr w:rsidR="00DA4418" w:rsidRPr="003C7B28" w14:paraId="562A5177" w14:textId="77777777" w:rsidTr="00190275">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2C8F0B2"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
        </w:tc>
        <w:tc>
          <w:tcPr>
            <w:tcW w:w="0" w:type="auto"/>
            <w:vMerge/>
            <w:tcBorders>
              <w:top w:val="nil"/>
              <w:left w:val="nil"/>
              <w:bottom w:val="nil"/>
              <w:right w:val="single" w:sz="6" w:space="0" w:color="C8C7C7"/>
            </w:tcBorders>
            <w:shd w:val="clear" w:color="auto" w:fill="ECECEC"/>
            <w:vAlign w:val="center"/>
            <w:hideMark/>
          </w:tcPr>
          <w:p w14:paraId="51C6C962" w14:textId="77777777" w:rsidR="00DA4418" w:rsidRPr="003C7B28" w:rsidRDefault="00DA4418" w:rsidP="00DA4418">
            <w:pPr>
              <w:spacing w:after="0" w:line="288" w:lineRule="atLeast"/>
              <w:jc w:val="both"/>
              <w:rPr>
                <w:rFonts w:ascii="Times New Roman" w:eastAsia="Times New Roman" w:hAnsi="Times New Roman" w:cs="Times New Roman"/>
                <w:b/>
                <w:bCs/>
                <w:color w:val="333333"/>
                <w:kern w:val="0"/>
                <w:sz w:val="24"/>
                <w:szCs w:val="24"/>
                <w:lang w:eastAsia="ru-RU"/>
                <w14:ligatures w14:val="none"/>
              </w:rPr>
            </w:pP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5228A3F2"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да та</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7C26519A"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кол-во</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5158737"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spellStart"/>
            <w:proofErr w:type="gramStart"/>
            <w:r w:rsidRPr="003C7B28">
              <w:rPr>
                <w:rFonts w:ascii="Times New Roman" w:eastAsia="Times New Roman" w:hAnsi="Times New Roman" w:cs="Times New Roman"/>
                <w:b/>
                <w:bCs/>
                <w:color w:val="333333"/>
                <w:kern w:val="0"/>
                <w:sz w:val="24"/>
                <w:szCs w:val="24"/>
                <w:lang w:eastAsia="ru-RU"/>
                <w14:ligatures w14:val="none"/>
              </w:rPr>
              <w:t>Лич</w:t>
            </w:r>
            <w:proofErr w:type="spellEnd"/>
            <w:r w:rsidRPr="003C7B28">
              <w:rPr>
                <w:rFonts w:ascii="Times New Roman" w:eastAsia="Times New Roman" w:hAnsi="Times New Roman" w:cs="Times New Roman"/>
                <w:b/>
                <w:bCs/>
                <w:color w:val="333333"/>
                <w:kern w:val="0"/>
                <w:sz w:val="24"/>
                <w:szCs w:val="24"/>
                <w:lang w:eastAsia="ru-RU"/>
                <w14:ligatures w14:val="none"/>
              </w:rPr>
              <w:t>-но</w:t>
            </w:r>
            <w:proofErr w:type="gramEnd"/>
            <w:r w:rsidRPr="003C7B28">
              <w:rPr>
                <w:rFonts w:ascii="Times New Roman" w:eastAsia="Times New Roman" w:hAnsi="Times New Roman" w:cs="Times New Roman"/>
                <w:b/>
                <w:bCs/>
                <w:color w:val="333333"/>
                <w:kern w:val="0"/>
                <w:sz w:val="24"/>
                <w:szCs w:val="24"/>
                <w:lang w:eastAsia="ru-RU"/>
                <w14:ligatures w14:val="none"/>
              </w:rPr>
              <w:t>/доза-тор &lt;*&gt;</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05F13601"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gramStart"/>
            <w:r w:rsidRPr="003C7B28">
              <w:rPr>
                <w:rFonts w:ascii="Times New Roman" w:eastAsia="Times New Roman" w:hAnsi="Times New Roman" w:cs="Times New Roman"/>
                <w:b/>
                <w:bCs/>
                <w:color w:val="333333"/>
                <w:kern w:val="0"/>
                <w:sz w:val="24"/>
                <w:szCs w:val="24"/>
                <w:lang w:eastAsia="ru-RU"/>
                <w14:ligatures w14:val="none"/>
              </w:rPr>
              <w:t>под-</w:t>
            </w:r>
            <w:proofErr w:type="spellStart"/>
            <w:r w:rsidRPr="003C7B28">
              <w:rPr>
                <w:rFonts w:ascii="Times New Roman" w:eastAsia="Times New Roman" w:hAnsi="Times New Roman" w:cs="Times New Roman"/>
                <w:b/>
                <w:bCs/>
                <w:color w:val="333333"/>
                <w:kern w:val="0"/>
                <w:sz w:val="24"/>
                <w:szCs w:val="24"/>
                <w:lang w:eastAsia="ru-RU"/>
                <w14:ligatures w14:val="none"/>
              </w:rPr>
              <w:t>пись</w:t>
            </w:r>
            <w:proofErr w:type="spellEnd"/>
            <w:proofErr w:type="gramEnd"/>
            <w:r w:rsidRPr="003C7B28">
              <w:rPr>
                <w:rFonts w:ascii="Times New Roman" w:eastAsia="Times New Roman" w:hAnsi="Times New Roman" w:cs="Times New Roman"/>
                <w:b/>
                <w:bCs/>
                <w:color w:val="333333"/>
                <w:kern w:val="0"/>
                <w:sz w:val="24"/>
                <w:szCs w:val="24"/>
                <w:lang w:eastAsia="ru-RU"/>
                <w14:ligatures w14:val="none"/>
              </w:rPr>
              <w:t xml:space="preserve"> полу-</w:t>
            </w:r>
            <w:proofErr w:type="spellStart"/>
            <w:r w:rsidRPr="003C7B28">
              <w:rPr>
                <w:rFonts w:ascii="Times New Roman" w:eastAsia="Times New Roman" w:hAnsi="Times New Roman" w:cs="Times New Roman"/>
                <w:b/>
                <w:bCs/>
                <w:color w:val="333333"/>
                <w:kern w:val="0"/>
                <w:sz w:val="24"/>
                <w:szCs w:val="24"/>
                <w:lang w:eastAsia="ru-RU"/>
                <w14:ligatures w14:val="none"/>
              </w:rPr>
              <w:t>чив</w:t>
            </w:r>
            <w:proofErr w:type="spellEnd"/>
            <w:r w:rsidRPr="003C7B28">
              <w:rPr>
                <w:rFonts w:ascii="Times New Roman" w:eastAsia="Times New Roman" w:hAnsi="Times New Roman" w:cs="Times New Roman"/>
                <w:b/>
                <w:bCs/>
                <w:color w:val="333333"/>
                <w:kern w:val="0"/>
                <w:sz w:val="24"/>
                <w:szCs w:val="24"/>
                <w:lang w:eastAsia="ru-RU"/>
                <w14:ligatures w14:val="none"/>
              </w:rPr>
              <w:t>-</w:t>
            </w:r>
            <w:proofErr w:type="spellStart"/>
            <w:r w:rsidRPr="003C7B28">
              <w:rPr>
                <w:rFonts w:ascii="Times New Roman" w:eastAsia="Times New Roman" w:hAnsi="Times New Roman" w:cs="Times New Roman"/>
                <w:b/>
                <w:bCs/>
                <w:color w:val="333333"/>
                <w:kern w:val="0"/>
                <w:sz w:val="24"/>
                <w:szCs w:val="24"/>
                <w:lang w:eastAsia="ru-RU"/>
                <w14:ligatures w14:val="none"/>
              </w:rPr>
              <w:t>шего</w:t>
            </w:r>
            <w:proofErr w:type="spellEnd"/>
            <w:r w:rsidRPr="003C7B28">
              <w:rPr>
                <w:rFonts w:ascii="Times New Roman" w:eastAsia="Times New Roman" w:hAnsi="Times New Roman" w:cs="Times New Roman"/>
                <w:b/>
                <w:bCs/>
                <w:color w:val="333333"/>
                <w:kern w:val="0"/>
                <w:sz w:val="24"/>
                <w:szCs w:val="24"/>
                <w:lang w:eastAsia="ru-RU"/>
                <w14:ligatures w14:val="none"/>
              </w:rPr>
              <w:br/>
              <w:t>СИЗ</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11B182DB"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да та</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1F5D1C4"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кол-во</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2E7D2D9C"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gramStart"/>
            <w:r w:rsidRPr="003C7B28">
              <w:rPr>
                <w:rFonts w:ascii="Times New Roman" w:eastAsia="Times New Roman" w:hAnsi="Times New Roman" w:cs="Times New Roman"/>
                <w:b/>
                <w:bCs/>
                <w:color w:val="333333"/>
                <w:kern w:val="0"/>
                <w:sz w:val="24"/>
                <w:szCs w:val="24"/>
                <w:lang w:eastAsia="ru-RU"/>
                <w14:ligatures w14:val="none"/>
              </w:rPr>
              <w:t>Под-</w:t>
            </w:r>
            <w:proofErr w:type="spellStart"/>
            <w:r w:rsidRPr="003C7B28">
              <w:rPr>
                <w:rFonts w:ascii="Times New Roman" w:eastAsia="Times New Roman" w:hAnsi="Times New Roman" w:cs="Times New Roman"/>
                <w:b/>
                <w:bCs/>
                <w:color w:val="333333"/>
                <w:kern w:val="0"/>
                <w:sz w:val="24"/>
                <w:szCs w:val="24"/>
                <w:lang w:eastAsia="ru-RU"/>
                <w14:ligatures w14:val="none"/>
              </w:rPr>
              <w:t>пись</w:t>
            </w:r>
            <w:proofErr w:type="spellEnd"/>
            <w:proofErr w:type="gramEnd"/>
            <w:r w:rsidRPr="003C7B28">
              <w:rPr>
                <w:rFonts w:ascii="Times New Roman" w:eastAsia="Times New Roman" w:hAnsi="Times New Roman" w:cs="Times New Roman"/>
                <w:b/>
                <w:bCs/>
                <w:color w:val="333333"/>
                <w:kern w:val="0"/>
                <w:sz w:val="24"/>
                <w:szCs w:val="24"/>
                <w:lang w:eastAsia="ru-RU"/>
                <w14:ligatures w14:val="none"/>
              </w:rPr>
              <w:t xml:space="preserve"> сдав-</w:t>
            </w:r>
            <w:proofErr w:type="spellStart"/>
            <w:r w:rsidRPr="003C7B28">
              <w:rPr>
                <w:rFonts w:ascii="Times New Roman" w:eastAsia="Times New Roman" w:hAnsi="Times New Roman" w:cs="Times New Roman"/>
                <w:b/>
                <w:bCs/>
                <w:color w:val="333333"/>
                <w:kern w:val="0"/>
                <w:sz w:val="24"/>
                <w:szCs w:val="24"/>
                <w:lang w:eastAsia="ru-RU"/>
                <w14:ligatures w14:val="none"/>
              </w:rPr>
              <w:t>шего</w:t>
            </w:r>
            <w:proofErr w:type="spellEnd"/>
            <w:r w:rsidRPr="003C7B28">
              <w:rPr>
                <w:rFonts w:ascii="Times New Roman" w:eastAsia="Times New Roman" w:hAnsi="Times New Roman" w:cs="Times New Roman"/>
                <w:b/>
                <w:bCs/>
                <w:color w:val="333333"/>
                <w:kern w:val="0"/>
                <w:sz w:val="24"/>
                <w:szCs w:val="24"/>
                <w:lang w:eastAsia="ru-RU"/>
                <w14:ligatures w14:val="none"/>
              </w:rPr>
              <w:t xml:space="preserve"> СИЗ</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134B989C"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 xml:space="preserve">Акт </w:t>
            </w:r>
            <w:proofErr w:type="gramStart"/>
            <w:r w:rsidRPr="003C7B28">
              <w:rPr>
                <w:rFonts w:ascii="Times New Roman" w:eastAsia="Times New Roman" w:hAnsi="Times New Roman" w:cs="Times New Roman"/>
                <w:b/>
                <w:bCs/>
                <w:color w:val="333333"/>
                <w:kern w:val="0"/>
                <w:sz w:val="24"/>
                <w:szCs w:val="24"/>
                <w:lang w:eastAsia="ru-RU"/>
                <w14:ligatures w14:val="none"/>
              </w:rPr>
              <w:t>спи-</w:t>
            </w:r>
            <w:proofErr w:type="spellStart"/>
            <w:r w:rsidRPr="003C7B28">
              <w:rPr>
                <w:rFonts w:ascii="Times New Roman" w:eastAsia="Times New Roman" w:hAnsi="Times New Roman" w:cs="Times New Roman"/>
                <w:b/>
                <w:bCs/>
                <w:color w:val="333333"/>
                <w:kern w:val="0"/>
                <w:sz w:val="24"/>
                <w:szCs w:val="24"/>
                <w:lang w:eastAsia="ru-RU"/>
                <w14:ligatures w14:val="none"/>
              </w:rPr>
              <w:t>сания</w:t>
            </w:r>
            <w:proofErr w:type="spellEnd"/>
            <w:proofErr w:type="gramEnd"/>
            <w:r w:rsidRPr="003C7B28">
              <w:rPr>
                <w:rFonts w:ascii="Times New Roman" w:eastAsia="Times New Roman" w:hAnsi="Times New Roman" w:cs="Times New Roman"/>
                <w:b/>
                <w:bCs/>
                <w:color w:val="333333"/>
                <w:kern w:val="0"/>
                <w:sz w:val="24"/>
                <w:szCs w:val="24"/>
                <w:lang w:eastAsia="ru-RU"/>
                <w14:ligatures w14:val="none"/>
              </w:rPr>
              <w:t xml:space="preserve"> (дата, но-мер)</w:t>
            </w:r>
          </w:p>
        </w:tc>
      </w:tr>
      <w:tr w:rsidR="00DA4418" w:rsidRPr="003C7B28" w14:paraId="0108412C"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084364C"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B23C2F2"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5FAA6BE"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BDB7EE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EA0EA8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E52A2F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343FBEE"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7</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224DDDD"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8</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B601944"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9</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0B5FF1A"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10</w:t>
            </w:r>
          </w:p>
        </w:tc>
      </w:tr>
      <w:tr w:rsidR="00DA4418" w:rsidRPr="003C7B28" w14:paraId="7AB220B0"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4B8D55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1DDC985"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488C0E8"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D5D4E59"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F938827"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9DB443C"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BD557A3"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28FD7A5"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35076B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0E7E112"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r w:rsidR="00DA4418" w:rsidRPr="003C7B28" w14:paraId="277222A5"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E9D0623"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9012C7C"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D143444"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B25D66A"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59F85C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3DD4637"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ADB9B06"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5D7165D"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781B7D0"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6759216"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bl>
    <w:p w14:paraId="60A7E6CF" w14:textId="77777777" w:rsidR="00DA4418" w:rsidRPr="003C7B28" w:rsidRDefault="00DA4418"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br/>
      </w:r>
      <w:r w:rsidRPr="003C7B28">
        <w:rPr>
          <w:rFonts w:ascii="Times New Roman" w:eastAsia="Times New Roman" w:hAnsi="Times New Roman" w:cs="Times New Roman"/>
          <w:color w:val="1E2120"/>
          <w:kern w:val="0"/>
          <w:sz w:val="24"/>
          <w:szCs w:val="24"/>
          <w:lang w:eastAsia="ru-RU"/>
          <w14:ligatures w14:val="none"/>
        </w:rPr>
        <w:br/>
        <w:t xml:space="preserve">&lt;*&gt; - информация указывается только для дерматологических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r w:rsidRPr="003C7B28">
        <w:rPr>
          <w:rFonts w:ascii="Times New Roman" w:eastAsia="Times New Roman" w:hAnsi="Times New Roman" w:cs="Times New Roman"/>
          <w:color w:val="1E2120"/>
          <w:kern w:val="0"/>
          <w:sz w:val="24"/>
          <w:szCs w:val="24"/>
          <w:lang w:eastAsia="ru-RU"/>
          <w14:ligatures w14:val="none"/>
        </w:rPr>
        <w:br/>
        <w:t>&lt;**&gt; - информация указывается для всех СИЗ, кроме дерматологических СИЗ и СИЗ однократного применения</w:t>
      </w:r>
    </w:p>
    <w:p w14:paraId="244E8F5B"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74DE6F12" w14:textId="77777777" w:rsidR="00DA4418" w:rsidRPr="003C7B28" w:rsidRDefault="00DA4418" w:rsidP="00DA4418">
      <w:pPr>
        <w:shd w:val="clear" w:color="auto" w:fill="FFFFFF"/>
        <w:spacing w:after="0" w:line="240" w:lineRule="auto"/>
        <w:jc w:val="right"/>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lastRenderedPageBreak/>
        <w:t>Приложение № 3</w:t>
      </w:r>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br/>
        <w:t xml:space="preserve">Карточка учета выдачи дежурных </w:t>
      </w:r>
      <w:proofErr w:type="gramStart"/>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t>СИЗ</w:t>
      </w:r>
      <w:proofErr w:type="gramEnd"/>
    </w:p>
    <w:p w14:paraId="1457FDA7"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br/>
      </w:r>
    </w:p>
    <w:p w14:paraId="0EAAA9BE" w14:textId="77777777" w:rsidR="00DA4418" w:rsidRPr="003C7B28" w:rsidRDefault="00DA4418" w:rsidP="00DA4418">
      <w:pPr>
        <w:shd w:val="clear" w:color="auto" w:fill="FFFFFF"/>
        <w:spacing w:after="0" w:line="240" w:lineRule="auto"/>
        <w:jc w:val="right"/>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i/>
          <w:iCs/>
          <w:color w:val="1E2120"/>
          <w:kern w:val="0"/>
          <w:sz w:val="24"/>
          <w:szCs w:val="24"/>
          <w:bdr w:val="none" w:sz="0" w:space="0" w:color="auto" w:frame="1"/>
          <w:lang w:eastAsia="ru-RU"/>
          <w14:ligatures w14:val="none"/>
        </w:rPr>
        <w:t>Лицевая сторона личной карточки</w:t>
      </w:r>
    </w:p>
    <w:p w14:paraId="443E88BC"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br/>
      </w:r>
    </w:p>
    <w:p w14:paraId="2E105C4E" w14:textId="77777777" w:rsidR="00DA4418" w:rsidRPr="003C7B28" w:rsidRDefault="00DA4418" w:rsidP="00DA4418">
      <w:pPr>
        <w:shd w:val="clear" w:color="auto" w:fill="FFFFFF"/>
        <w:spacing w:after="0" w:line="240" w:lineRule="auto"/>
        <w:jc w:val="center"/>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КАРТОЧКА № ___</w:t>
      </w:r>
      <w:r w:rsidRPr="003C7B28">
        <w:rPr>
          <w:rFonts w:ascii="Times New Roman" w:eastAsia="Times New Roman" w:hAnsi="Times New Roman" w:cs="Times New Roman"/>
          <w:color w:val="1E2120"/>
          <w:kern w:val="0"/>
          <w:sz w:val="24"/>
          <w:szCs w:val="24"/>
          <w:lang w:eastAsia="ru-RU"/>
          <w14:ligatures w14:val="none"/>
        </w:rPr>
        <w:br/>
        <w:t xml:space="preserve">учета выдачи дежурных </w:t>
      </w:r>
      <w:proofErr w:type="gramStart"/>
      <w:r w:rsidRPr="003C7B28">
        <w:rPr>
          <w:rFonts w:ascii="Times New Roman" w:eastAsia="Times New Roman" w:hAnsi="Times New Roman" w:cs="Times New Roman"/>
          <w:color w:val="1E2120"/>
          <w:kern w:val="0"/>
          <w:sz w:val="24"/>
          <w:szCs w:val="24"/>
          <w:lang w:eastAsia="ru-RU"/>
          <w14:ligatures w14:val="none"/>
        </w:rPr>
        <w:t>СИЗ</w:t>
      </w:r>
      <w:proofErr w:type="gramEnd"/>
    </w:p>
    <w:p w14:paraId="44B1E52B" w14:textId="77777777" w:rsidR="00DA4418" w:rsidRPr="003C7B28" w:rsidRDefault="00DA4418"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tbl>
      <w:tblPr>
        <w:tblW w:w="10780" w:type="dxa"/>
        <w:tblInd w:w="-993"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9918"/>
        <w:gridCol w:w="862"/>
      </w:tblGrid>
      <w:tr w:rsidR="00DA4418" w:rsidRPr="003C7B28" w14:paraId="0C1249E1"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7B16B60"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Идентификатор рабочего места,</w:t>
            </w:r>
            <w:r w:rsidRPr="003C7B28">
              <w:rPr>
                <w:rFonts w:ascii="Times New Roman" w:eastAsia="Times New Roman" w:hAnsi="Times New Roman" w:cs="Times New Roman"/>
                <w:color w:val="000000"/>
                <w:kern w:val="0"/>
                <w:sz w:val="24"/>
                <w:szCs w:val="24"/>
                <w:lang w:eastAsia="ru-RU"/>
                <w14:ligatures w14:val="none"/>
              </w:rPr>
              <w:br/>
              <w:t xml:space="preserve">за которым </w:t>
            </w:r>
            <w:proofErr w:type="gramStart"/>
            <w:r w:rsidRPr="003C7B28">
              <w:rPr>
                <w:rFonts w:ascii="Times New Roman" w:eastAsia="Times New Roman" w:hAnsi="Times New Roman" w:cs="Times New Roman"/>
                <w:color w:val="000000"/>
                <w:kern w:val="0"/>
                <w:sz w:val="24"/>
                <w:szCs w:val="24"/>
                <w:lang w:eastAsia="ru-RU"/>
                <w14:ligatures w14:val="none"/>
              </w:rPr>
              <w:t>закреплены дежурные СИЗ</w:t>
            </w:r>
            <w:proofErr w:type="gramEnd"/>
            <w:r w:rsidRPr="003C7B28">
              <w:rPr>
                <w:rFonts w:ascii="Times New Roman" w:eastAsia="Times New Roman" w:hAnsi="Times New Roman" w:cs="Times New Roman"/>
                <w:color w:val="000000"/>
                <w:kern w:val="0"/>
                <w:sz w:val="24"/>
                <w:szCs w:val="24"/>
                <w:lang w:eastAsia="ru-RU"/>
                <w14:ligatures w14:val="none"/>
              </w:rPr>
              <w:t>:</w:t>
            </w:r>
          </w:p>
          <w:p w14:paraId="6C712A06" w14:textId="77777777" w:rsidR="00DA4418" w:rsidRPr="003C7B28" w:rsidRDefault="00DA4418" w:rsidP="00DA4418">
            <w:pPr>
              <w:spacing w:after="180" w:line="288" w:lineRule="atLeast"/>
              <w:textAlignment w:val="baseline"/>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Структурное подразделение</w:t>
            </w:r>
          </w:p>
          <w:p w14:paraId="4C66149A" w14:textId="77777777" w:rsidR="00DA4418" w:rsidRPr="003C7B28" w:rsidRDefault="00DA4418" w:rsidP="00DA4418">
            <w:pPr>
              <w:spacing w:after="180" w:line="288" w:lineRule="atLeast"/>
              <w:textAlignment w:val="baseline"/>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Фамилия, имя, отчество (при наличии)</w:t>
            </w:r>
            <w:r w:rsidRPr="003C7B28">
              <w:rPr>
                <w:rFonts w:ascii="Times New Roman" w:eastAsia="Times New Roman" w:hAnsi="Times New Roman" w:cs="Times New Roman"/>
                <w:color w:val="000000"/>
                <w:kern w:val="0"/>
                <w:sz w:val="24"/>
                <w:szCs w:val="24"/>
                <w:lang w:eastAsia="ru-RU"/>
                <w14:ligatures w14:val="none"/>
              </w:rPr>
              <w:br/>
            </w:r>
            <w:proofErr w:type="gramStart"/>
            <w:r w:rsidRPr="003C7B28">
              <w:rPr>
                <w:rFonts w:ascii="Times New Roman" w:eastAsia="Times New Roman" w:hAnsi="Times New Roman" w:cs="Times New Roman"/>
                <w:color w:val="000000"/>
                <w:kern w:val="0"/>
                <w:sz w:val="24"/>
                <w:szCs w:val="24"/>
                <w:lang w:eastAsia="ru-RU"/>
                <w14:ligatures w14:val="none"/>
              </w:rPr>
              <w:t>ответственного</w:t>
            </w:r>
            <w:proofErr w:type="gramEnd"/>
          </w:p>
          <w:p w14:paraId="03312B7F" w14:textId="77777777" w:rsidR="00DA4418" w:rsidRPr="003C7B28" w:rsidRDefault="00DA4418" w:rsidP="00DA4418">
            <w:pPr>
              <w:spacing w:after="180" w:line="288" w:lineRule="atLeast"/>
              <w:textAlignment w:val="baseline"/>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xml:space="preserve">Профессия (должность) </w:t>
            </w:r>
            <w:proofErr w:type="gramStart"/>
            <w:r w:rsidRPr="003C7B28">
              <w:rPr>
                <w:rFonts w:ascii="Times New Roman" w:eastAsia="Times New Roman" w:hAnsi="Times New Roman" w:cs="Times New Roman"/>
                <w:color w:val="000000"/>
                <w:kern w:val="0"/>
                <w:sz w:val="24"/>
                <w:szCs w:val="24"/>
                <w:lang w:eastAsia="ru-RU"/>
                <w14:ligatures w14:val="none"/>
              </w:rPr>
              <w:t>ответственного</w:t>
            </w:r>
            <w:proofErr w:type="gramEnd"/>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05E488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bl>
    <w:p w14:paraId="34A9027F" w14:textId="77777777" w:rsidR="00DA4418" w:rsidRPr="003C7B28" w:rsidRDefault="00DA4418"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br/>
      </w:r>
      <w:r w:rsidRPr="003C7B28">
        <w:rPr>
          <w:rFonts w:ascii="Times New Roman" w:eastAsia="Times New Roman" w:hAnsi="Times New Roman" w:cs="Times New Roman"/>
          <w:color w:val="1E2120"/>
          <w:kern w:val="0"/>
          <w:sz w:val="24"/>
          <w:szCs w:val="24"/>
          <w:lang w:eastAsia="ru-RU"/>
          <w14:ligatures w14:val="none"/>
        </w:rPr>
        <w:br/>
        <w:t>Предусмотрена приказом (номер и дата приказа об утверждении Норм) выдача:</w:t>
      </w:r>
      <w:r w:rsidRPr="003C7B28">
        <w:rPr>
          <w:rFonts w:ascii="Times New Roman" w:eastAsia="Times New Roman" w:hAnsi="Times New Roman" w:cs="Times New Roman"/>
          <w:color w:val="1E2120"/>
          <w:kern w:val="0"/>
          <w:sz w:val="24"/>
          <w:szCs w:val="24"/>
          <w:lang w:eastAsia="ru-RU"/>
          <w14:ligatures w14:val="none"/>
        </w:rPr>
        <w:br/>
      </w:r>
    </w:p>
    <w:tbl>
      <w:tblPr>
        <w:tblW w:w="10780" w:type="dxa"/>
        <w:tblInd w:w="-993"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702"/>
        <w:gridCol w:w="2158"/>
        <w:gridCol w:w="1346"/>
        <w:gridCol w:w="4273"/>
        <w:gridCol w:w="2301"/>
      </w:tblGrid>
      <w:tr w:rsidR="00DA4418" w:rsidRPr="003C7B28" w14:paraId="03D9534F" w14:textId="77777777" w:rsidTr="00190275">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52D1A019"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 xml:space="preserve">№ </w:t>
            </w:r>
            <w:proofErr w:type="gramStart"/>
            <w:r w:rsidRPr="003C7B28">
              <w:rPr>
                <w:rFonts w:ascii="Times New Roman" w:eastAsia="Times New Roman" w:hAnsi="Times New Roman" w:cs="Times New Roman"/>
                <w:b/>
                <w:bCs/>
                <w:color w:val="333333"/>
                <w:kern w:val="0"/>
                <w:sz w:val="24"/>
                <w:szCs w:val="24"/>
                <w:lang w:eastAsia="ru-RU"/>
                <w14:ligatures w14:val="none"/>
              </w:rPr>
              <w:t>п</w:t>
            </w:r>
            <w:proofErr w:type="gramEnd"/>
            <w:r w:rsidRPr="003C7B28">
              <w:rPr>
                <w:rFonts w:ascii="Times New Roman" w:eastAsia="Times New Roman" w:hAnsi="Times New Roman" w:cs="Times New Roman"/>
                <w:b/>
                <w:bCs/>
                <w:color w:val="333333"/>
                <w:kern w:val="0"/>
                <w:sz w:val="24"/>
                <w:szCs w:val="24"/>
                <w:lang w:eastAsia="ru-RU"/>
                <w14:ligatures w14:val="none"/>
              </w:rPr>
              <w:t>/п</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4EF7B061"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 xml:space="preserve">Наименование </w:t>
            </w:r>
            <w:proofErr w:type="gramStart"/>
            <w:r w:rsidRPr="003C7B28">
              <w:rPr>
                <w:rFonts w:ascii="Times New Roman" w:eastAsia="Times New Roman" w:hAnsi="Times New Roman" w:cs="Times New Roman"/>
                <w:b/>
                <w:bCs/>
                <w:color w:val="333333"/>
                <w:kern w:val="0"/>
                <w:sz w:val="24"/>
                <w:szCs w:val="24"/>
                <w:lang w:eastAsia="ru-RU"/>
                <w14:ligatures w14:val="none"/>
              </w:rPr>
              <w:t>СИЗ</w:t>
            </w:r>
            <w:proofErr w:type="gramEnd"/>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0F365627"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Пункт Норм</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3293D2A3"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Единица измерения, периодичность выдачи</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C048117"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Количество на период</w:t>
            </w:r>
          </w:p>
        </w:tc>
      </w:tr>
      <w:tr w:rsidR="00DA4418" w:rsidRPr="003C7B28" w14:paraId="26B531BB"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35DAC3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BA5258D"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99E956D"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3D72C2C"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0C668F5"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r w:rsidR="00DA4418" w:rsidRPr="003C7B28" w14:paraId="1BA064B7"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041ABA7"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262DB8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58D2DF9"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429986C"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AC967C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bl>
    <w:p w14:paraId="73448556"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t>Ответственное лицо ____________ ___________________ (ФИО)</w:t>
      </w:r>
      <w:r w:rsidRPr="003C7B28">
        <w:rPr>
          <w:rFonts w:ascii="Times New Roman" w:eastAsia="Times New Roman" w:hAnsi="Times New Roman" w:cs="Times New Roman"/>
          <w:color w:val="1E2120"/>
          <w:kern w:val="0"/>
          <w:sz w:val="24"/>
          <w:szCs w:val="24"/>
          <w:lang w:eastAsia="ru-RU"/>
          <w14:ligatures w14:val="none"/>
        </w:rPr>
        <w:br/>
      </w:r>
      <w:r w:rsidRPr="003C7B28">
        <w:rPr>
          <w:rFonts w:ascii="Times New Roman" w:eastAsia="Times New Roman" w:hAnsi="Times New Roman" w:cs="Times New Roman"/>
          <w:color w:val="1E2120"/>
          <w:kern w:val="0"/>
          <w:sz w:val="24"/>
          <w:szCs w:val="24"/>
          <w:lang w:eastAsia="ru-RU"/>
          <w14:ligatures w14:val="none"/>
        </w:rPr>
        <w:br/>
      </w:r>
      <w:r w:rsidRPr="003C7B28">
        <w:rPr>
          <w:rFonts w:ascii="Times New Roman" w:eastAsia="Times New Roman" w:hAnsi="Times New Roman" w:cs="Times New Roman"/>
          <w:color w:val="1E2120"/>
          <w:kern w:val="0"/>
          <w:sz w:val="24"/>
          <w:szCs w:val="24"/>
          <w:lang w:eastAsia="ru-RU"/>
          <w14:ligatures w14:val="none"/>
        </w:rPr>
        <w:br/>
      </w:r>
    </w:p>
    <w:p w14:paraId="26BC31AD" w14:textId="77777777" w:rsidR="00DA4418" w:rsidRPr="003C7B28" w:rsidRDefault="00DA4418" w:rsidP="00DA4418">
      <w:pPr>
        <w:shd w:val="clear" w:color="auto" w:fill="FFFFFF"/>
        <w:spacing w:after="0" w:line="240" w:lineRule="auto"/>
        <w:jc w:val="right"/>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i/>
          <w:iCs/>
          <w:color w:val="1E2120"/>
          <w:kern w:val="0"/>
          <w:sz w:val="24"/>
          <w:szCs w:val="24"/>
          <w:bdr w:val="none" w:sz="0" w:space="0" w:color="auto" w:frame="1"/>
          <w:lang w:eastAsia="ru-RU"/>
          <w14:ligatures w14:val="none"/>
        </w:rPr>
        <w:t>Оборотная сторона личной карточки</w:t>
      </w:r>
    </w:p>
    <w:p w14:paraId="1CCA7006"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color w:val="1E2120"/>
          <w:kern w:val="0"/>
          <w:sz w:val="24"/>
          <w:szCs w:val="24"/>
          <w:lang w:eastAsia="ru-RU"/>
          <w14:ligatures w14:val="none"/>
        </w:rPr>
        <w:br/>
      </w:r>
    </w:p>
    <w:tbl>
      <w:tblPr>
        <w:tblW w:w="10780" w:type="dxa"/>
        <w:tblInd w:w="-993"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1417"/>
        <w:gridCol w:w="2370"/>
        <w:gridCol w:w="521"/>
        <w:gridCol w:w="676"/>
        <w:gridCol w:w="1573"/>
        <w:gridCol w:w="521"/>
        <w:gridCol w:w="676"/>
        <w:gridCol w:w="1394"/>
        <w:gridCol w:w="1632"/>
      </w:tblGrid>
      <w:tr w:rsidR="00DA4418" w:rsidRPr="003C7B28" w14:paraId="154E8E1C" w14:textId="77777777" w:rsidTr="00190275">
        <w:trPr>
          <w:gridAfter w:val="8"/>
          <w:trHeight w:val="408"/>
        </w:trPr>
        <w:tc>
          <w:tcPr>
            <w:tcW w:w="0" w:type="auto"/>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1D38562C"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spellStart"/>
            <w:r w:rsidRPr="003C7B28">
              <w:rPr>
                <w:rFonts w:ascii="Times New Roman" w:eastAsia="Times New Roman" w:hAnsi="Times New Roman" w:cs="Times New Roman"/>
                <w:b/>
                <w:bCs/>
                <w:color w:val="333333"/>
                <w:kern w:val="0"/>
                <w:sz w:val="24"/>
                <w:szCs w:val="24"/>
                <w:lang w:eastAsia="ru-RU"/>
                <w14:ligatures w14:val="none"/>
              </w:rPr>
              <w:t>Наиме</w:t>
            </w:r>
            <w:proofErr w:type="spellEnd"/>
            <w:r w:rsidRPr="003C7B28">
              <w:rPr>
                <w:rFonts w:ascii="Times New Roman" w:eastAsia="Times New Roman" w:hAnsi="Times New Roman" w:cs="Times New Roman"/>
                <w:b/>
                <w:bCs/>
                <w:color w:val="333333"/>
                <w:kern w:val="0"/>
                <w:sz w:val="24"/>
                <w:szCs w:val="24"/>
                <w:lang w:eastAsia="ru-RU"/>
                <w14:ligatures w14:val="none"/>
              </w:rPr>
              <w:t>-нова-</w:t>
            </w:r>
            <w:proofErr w:type="spellStart"/>
            <w:r w:rsidRPr="003C7B28">
              <w:rPr>
                <w:rFonts w:ascii="Times New Roman" w:eastAsia="Times New Roman" w:hAnsi="Times New Roman" w:cs="Times New Roman"/>
                <w:b/>
                <w:bCs/>
                <w:color w:val="333333"/>
                <w:kern w:val="0"/>
                <w:sz w:val="24"/>
                <w:szCs w:val="24"/>
                <w:lang w:eastAsia="ru-RU"/>
                <w14:ligatures w14:val="none"/>
              </w:rPr>
              <w:t>ние</w:t>
            </w:r>
            <w:proofErr w:type="spellEnd"/>
            <w:r w:rsidRPr="003C7B28">
              <w:rPr>
                <w:rFonts w:ascii="Times New Roman" w:eastAsia="Times New Roman" w:hAnsi="Times New Roman" w:cs="Times New Roman"/>
                <w:b/>
                <w:bCs/>
                <w:color w:val="333333"/>
                <w:kern w:val="0"/>
                <w:sz w:val="24"/>
                <w:szCs w:val="24"/>
                <w:lang w:eastAsia="ru-RU"/>
                <w14:ligatures w14:val="none"/>
              </w:rPr>
              <w:t xml:space="preserve"> СИЗ</w:t>
            </w:r>
          </w:p>
        </w:tc>
      </w:tr>
      <w:tr w:rsidR="00DA4418" w:rsidRPr="003C7B28" w14:paraId="346E8BBE" w14:textId="77777777" w:rsidTr="00190275">
        <w:tc>
          <w:tcPr>
            <w:tcW w:w="0" w:type="auto"/>
            <w:vMerge/>
            <w:tcBorders>
              <w:top w:val="nil"/>
              <w:left w:val="nil"/>
              <w:bottom w:val="nil"/>
              <w:right w:val="single" w:sz="6" w:space="0" w:color="C8C7C7"/>
            </w:tcBorders>
            <w:shd w:val="clear" w:color="auto" w:fill="ECECEC"/>
            <w:vAlign w:val="center"/>
            <w:hideMark/>
          </w:tcPr>
          <w:p w14:paraId="01AE7D86" w14:textId="77777777" w:rsidR="00DA4418" w:rsidRPr="003C7B28" w:rsidRDefault="00DA4418" w:rsidP="00DA4418">
            <w:pPr>
              <w:spacing w:after="0" w:line="288" w:lineRule="atLeast"/>
              <w:jc w:val="both"/>
              <w:rPr>
                <w:rFonts w:ascii="Times New Roman" w:eastAsia="Times New Roman" w:hAnsi="Times New Roman" w:cs="Times New Roman"/>
                <w:b/>
                <w:bCs/>
                <w:color w:val="333333"/>
                <w:kern w:val="0"/>
                <w:sz w:val="24"/>
                <w:szCs w:val="24"/>
                <w:lang w:eastAsia="ru-RU"/>
                <w14:ligatures w14:val="none"/>
              </w:rPr>
            </w:pPr>
          </w:p>
        </w:tc>
        <w:tc>
          <w:tcPr>
            <w:tcW w:w="0" w:type="auto"/>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1E123DBF"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Модель, марка, артикул, класс защиты СИЗ</w:t>
            </w:r>
          </w:p>
        </w:tc>
        <w:tc>
          <w:tcPr>
            <w:tcW w:w="0" w:type="auto"/>
            <w:gridSpan w:val="3"/>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3CD7877B"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Выдано</w:t>
            </w:r>
          </w:p>
        </w:tc>
        <w:tc>
          <w:tcPr>
            <w:tcW w:w="0" w:type="auto"/>
            <w:gridSpan w:val="4"/>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337541EA"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Возвращено &lt;**&gt;</w:t>
            </w:r>
          </w:p>
        </w:tc>
      </w:tr>
      <w:tr w:rsidR="00DA4418" w:rsidRPr="003C7B28" w14:paraId="1473C0E7" w14:textId="77777777" w:rsidTr="00190275">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0FF3DAC8"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
        </w:tc>
        <w:tc>
          <w:tcPr>
            <w:tcW w:w="0" w:type="auto"/>
            <w:vMerge/>
            <w:tcBorders>
              <w:top w:val="nil"/>
              <w:left w:val="nil"/>
              <w:bottom w:val="nil"/>
              <w:right w:val="single" w:sz="6" w:space="0" w:color="C8C7C7"/>
            </w:tcBorders>
            <w:shd w:val="clear" w:color="auto" w:fill="ECECEC"/>
            <w:vAlign w:val="center"/>
            <w:hideMark/>
          </w:tcPr>
          <w:p w14:paraId="191CED92" w14:textId="77777777" w:rsidR="00DA4418" w:rsidRPr="003C7B28" w:rsidRDefault="00DA4418" w:rsidP="00DA4418">
            <w:pPr>
              <w:spacing w:after="0" w:line="288" w:lineRule="atLeast"/>
              <w:jc w:val="both"/>
              <w:rPr>
                <w:rFonts w:ascii="Times New Roman" w:eastAsia="Times New Roman" w:hAnsi="Times New Roman" w:cs="Times New Roman"/>
                <w:b/>
                <w:bCs/>
                <w:color w:val="333333"/>
                <w:kern w:val="0"/>
                <w:sz w:val="24"/>
                <w:szCs w:val="24"/>
                <w:lang w:eastAsia="ru-RU"/>
                <w14:ligatures w14:val="none"/>
              </w:rPr>
            </w:pP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05D2B563"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gramStart"/>
            <w:r w:rsidRPr="003C7B28">
              <w:rPr>
                <w:rFonts w:ascii="Times New Roman" w:eastAsia="Times New Roman" w:hAnsi="Times New Roman" w:cs="Times New Roman"/>
                <w:b/>
                <w:bCs/>
                <w:color w:val="333333"/>
                <w:kern w:val="0"/>
                <w:sz w:val="24"/>
                <w:szCs w:val="24"/>
                <w:lang w:eastAsia="ru-RU"/>
                <w14:ligatures w14:val="none"/>
              </w:rPr>
              <w:t>да-та</w:t>
            </w:r>
            <w:proofErr w:type="gramEnd"/>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7F85450B"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кол-во</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36B6AC09"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gramStart"/>
            <w:r w:rsidRPr="003C7B28">
              <w:rPr>
                <w:rFonts w:ascii="Times New Roman" w:eastAsia="Times New Roman" w:hAnsi="Times New Roman" w:cs="Times New Roman"/>
                <w:b/>
                <w:bCs/>
                <w:color w:val="333333"/>
                <w:kern w:val="0"/>
                <w:sz w:val="24"/>
                <w:szCs w:val="24"/>
                <w:lang w:eastAsia="ru-RU"/>
                <w14:ligatures w14:val="none"/>
              </w:rPr>
              <w:t>под-</w:t>
            </w:r>
            <w:proofErr w:type="spellStart"/>
            <w:r w:rsidRPr="003C7B28">
              <w:rPr>
                <w:rFonts w:ascii="Times New Roman" w:eastAsia="Times New Roman" w:hAnsi="Times New Roman" w:cs="Times New Roman"/>
                <w:b/>
                <w:bCs/>
                <w:color w:val="333333"/>
                <w:kern w:val="0"/>
                <w:sz w:val="24"/>
                <w:szCs w:val="24"/>
                <w:lang w:eastAsia="ru-RU"/>
                <w14:ligatures w14:val="none"/>
              </w:rPr>
              <w:t>пись</w:t>
            </w:r>
            <w:proofErr w:type="spellEnd"/>
            <w:proofErr w:type="gramEnd"/>
            <w:r w:rsidRPr="003C7B28">
              <w:rPr>
                <w:rFonts w:ascii="Times New Roman" w:eastAsia="Times New Roman" w:hAnsi="Times New Roman" w:cs="Times New Roman"/>
                <w:b/>
                <w:bCs/>
                <w:color w:val="333333"/>
                <w:kern w:val="0"/>
                <w:sz w:val="24"/>
                <w:szCs w:val="24"/>
                <w:lang w:eastAsia="ru-RU"/>
                <w14:ligatures w14:val="none"/>
              </w:rPr>
              <w:t xml:space="preserve"> полу-</w:t>
            </w:r>
            <w:proofErr w:type="spellStart"/>
            <w:r w:rsidRPr="003C7B28">
              <w:rPr>
                <w:rFonts w:ascii="Times New Roman" w:eastAsia="Times New Roman" w:hAnsi="Times New Roman" w:cs="Times New Roman"/>
                <w:b/>
                <w:bCs/>
                <w:color w:val="333333"/>
                <w:kern w:val="0"/>
                <w:sz w:val="24"/>
                <w:szCs w:val="24"/>
                <w:lang w:eastAsia="ru-RU"/>
                <w14:ligatures w14:val="none"/>
              </w:rPr>
              <w:t>чив</w:t>
            </w:r>
            <w:proofErr w:type="spellEnd"/>
            <w:r w:rsidRPr="003C7B28">
              <w:rPr>
                <w:rFonts w:ascii="Times New Roman" w:eastAsia="Times New Roman" w:hAnsi="Times New Roman" w:cs="Times New Roman"/>
                <w:b/>
                <w:bCs/>
                <w:color w:val="333333"/>
                <w:kern w:val="0"/>
                <w:sz w:val="24"/>
                <w:szCs w:val="24"/>
                <w:lang w:eastAsia="ru-RU"/>
                <w14:ligatures w14:val="none"/>
              </w:rPr>
              <w:t>-</w:t>
            </w:r>
            <w:proofErr w:type="spellStart"/>
            <w:r w:rsidRPr="003C7B28">
              <w:rPr>
                <w:rFonts w:ascii="Times New Roman" w:eastAsia="Times New Roman" w:hAnsi="Times New Roman" w:cs="Times New Roman"/>
                <w:b/>
                <w:bCs/>
                <w:color w:val="333333"/>
                <w:kern w:val="0"/>
                <w:sz w:val="24"/>
                <w:szCs w:val="24"/>
                <w:lang w:eastAsia="ru-RU"/>
                <w14:ligatures w14:val="none"/>
              </w:rPr>
              <w:t>шего</w:t>
            </w:r>
            <w:proofErr w:type="spellEnd"/>
            <w:r w:rsidRPr="003C7B28">
              <w:rPr>
                <w:rFonts w:ascii="Times New Roman" w:eastAsia="Times New Roman" w:hAnsi="Times New Roman" w:cs="Times New Roman"/>
                <w:b/>
                <w:bCs/>
                <w:color w:val="333333"/>
                <w:kern w:val="0"/>
                <w:sz w:val="24"/>
                <w:szCs w:val="24"/>
                <w:lang w:eastAsia="ru-RU"/>
                <w14:ligatures w14:val="none"/>
              </w:rPr>
              <w:t xml:space="preserve"> СИЗ</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18F2A49F"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gramStart"/>
            <w:r w:rsidRPr="003C7B28">
              <w:rPr>
                <w:rFonts w:ascii="Times New Roman" w:eastAsia="Times New Roman" w:hAnsi="Times New Roman" w:cs="Times New Roman"/>
                <w:b/>
                <w:bCs/>
                <w:color w:val="333333"/>
                <w:kern w:val="0"/>
                <w:sz w:val="24"/>
                <w:szCs w:val="24"/>
                <w:lang w:eastAsia="ru-RU"/>
                <w14:ligatures w14:val="none"/>
              </w:rPr>
              <w:t>да-та</w:t>
            </w:r>
            <w:proofErr w:type="gramEnd"/>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2FA228F3"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кол-во</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7B09CD29"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proofErr w:type="gramStart"/>
            <w:r w:rsidRPr="003C7B28">
              <w:rPr>
                <w:rFonts w:ascii="Times New Roman" w:eastAsia="Times New Roman" w:hAnsi="Times New Roman" w:cs="Times New Roman"/>
                <w:b/>
                <w:bCs/>
                <w:color w:val="333333"/>
                <w:kern w:val="0"/>
                <w:sz w:val="24"/>
                <w:szCs w:val="24"/>
                <w:lang w:eastAsia="ru-RU"/>
                <w14:ligatures w14:val="none"/>
              </w:rPr>
              <w:t>Под-</w:t>
            </w:r>
            <w:proofErr w:type="spellStart"/>
            <w:r w:rsidRPr="003C7B28">
              <w:rPr>
                <w:rFonts w:ascii="Times New Roman" w:eastAsia="Times New Roman" w:hAnsi="Times New Roman" w:cs="Times New Roman"/>
                <w:b/>
                <w:bCs/>
                <w:color w:val="333333"/>
                <w:kern w:val="0"/>
                <w:sz w:val="24"/>
                <w:szCs w:val="24"/>
                <w:lang w:eastAsia="ru-RU"/>
                <w14:ligatures w14:val="none"/>
              </w:rPr>
              <w:t>пись</w:t>
            </w:r>
            <w:proofErr w:type="spellEnd"/>
            <w:proofErr w:type="gramEnd"/>
            <w:r w:rsidRPr="003C7B28">
              <w:rPr>
                <w:rFonts w:ascii="Times New Roman" w:eastAsia="Times New Roman" w:hAnsi="Times New Roman" w:cs="Times New Roman"/>
                <w:b/>
                <w:bCs/>
                <w:color w:val="333333"/>
                <w:kern w:val="0"/>
                <w:sz w:val="24"/>
                <w:szCs w:val="24"/>
                <w:lang w:eastAsia="ru-RU"/>
                <w14:ligatures w14:val="none"/>
              </w:rPr>
              <w:t xml:space="preserve"> сдав-</w:t>
            </w:r>
            <w:proofErr w:type="spellStart"/>
            <w:r w:rsidRPr="003C7B28">
              <w:rPr>
                <w:rFonts w:ascii="Times New Roman" w:eastAsia="Times New Roman" w:hAnsi="Times New Roman" w:cs="Times New Roman"/>
                <w:b/>
                <w:bCs/>
                <w:color w:val="333333"/>
                <w:kern w:val="0"/>
                <w:sz w:val="24"/>
                <w:szCs w:val="24"/>
                <w:lang w:eastAsia="ru-RU"/>
                <w14:ligatures w14:val="none"/>
              </w:rPr>
              <w:t>шего</w:t>
            </w:r>
            <w:proofErr w:type="spellEnd"/>
            <w:r w:rsidRPr="003C7B28">
              <w:rPr>
                <w:rFonts w:ascii="Times New Roman" w:eastAsia="Times New Roman" w:hAnsi="Times New Roman" w:cs="Times New Roman"/>
                <w:b/>
                <w:bCs/>
                <w:color w:val="333333"/>
                <w:kern w:val="0"/>
                <w:sz w:val="24"/>
                <w:szCs w:val="24"/>
                <w:lang w:eastAsia="ru-RU"/>
                <w14:ligatures w14:val="none"/>
              </w:rPr>
              <w:t xml:space="preserve"> СИЗ</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4210AAC3"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 xml:space="preserve">Акт </w:t>
            </w:r>
            <w:proofErr w:type="spellStart"/>
            <w:proofErr w:type="gramStart"/>
            <w:r w:rsidRPr="003C7B28">
              <w:rPr>
                <w:rFonts w:ascii="Times New Roman" w:eastAsia="Times New Roman" w:hAnsi="Times New Roman" w:cs="Times New Roman"/>
                <w:b/>
                <w:bCs/>
                <w:color w:val="333333"/>
                <w:kern w:val="0"/>
                <w:sz w:val="24"/>
                <w:szCs w:val="24"/>
                <w:lang w:eastAsia="ru-RU"/>
                <w14:ligatures w14:val="none"/>
              </w:rPr>
              <w:t>списа-ния</w:t>
            </w:r>
            <w:proofErr w:type="spellEnd"/>
            <w:proofErr w:type="gramEnd"/>
            <w:r w:rsidRPr="003C7B28">
              <w:rPr>
                <w:rFonts w:ascii="Times New Roman" w:eastAsia="Times New Roman" w:hAnsi="Times New Roman" w:cs="Times New Roman"/>
                <w:b/>
                <w:bCs/>
                <w:color w:val="333333"/>
                <w:kern w:val="0"/>
                <w:sz w:val="24"/>
                <w:szCs w:val="24"/>
                <w:lang w:eastAsia="ru-RU"/>
                <w14:ligatures w14:val="none"/>
              </w:rPr>
              <w:t xml:space="preserve"> (дата, номер)</w:t>
            </w:r>
          </w:p>
        </w:tc>
      </w:tr>
      <w:tr w:rsidR="00DA4418" w:rsidRPr="003C7B28" w14:paraId="746872F8"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7BC0B07"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3FFCC5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74F9D78"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458D956"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F96A2CA"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0F00477"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6</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2E7FE0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7</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90A3B19"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8</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88A1585"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9</w:t>
            </w:r>
          </w:p>
        </w:tc>
      </w:tr>
    </w:tbl>
    <w:p w14:paraId="660F8442" w14:textId="77777777" w:rsidR="00DA4418" w:rsidRPr="003C7B28" w:rsidRDefault="00DA4418"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7C51D507" w14:textId="77777777" w:rsidR="00DA4418" w:rsidRPr="003C7B28" w:rsidRDefault="00DA4418"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5625190E" w14:textId="77777777" w:rsidR="00921095" w:rsidRPr="003C7B28" w:rsidRDefault="00921095" w:rsidP="00DA4418">
      <w:pPr>
        <w:shd w:val="clear" w:color="auto" w:fill="FFFFFF"/>
        <w:spacing w:after="0" w:line="240" w:lineRule="auto"/>
        <w:jc w:val="both"/>
        <w:textAlignment w:val="baseline"/>
        <w:rPr>
          <w:rFonts w:ascii="Times New Roman" w:eastAsia="Times New Roman" w:hAnsi="Times New Roman" w:cs="Times New Roman"/>
          <w:color w:val="1E2120"/>
          <w:kern w:val="0"/>
          <w:sz w:val="24"/>
          <w:szCs w:val="24"/>
          <w:lang w:eastAsia="ru-RU"/>
          <w14:ligatures w14:val="none"/>
        </w:rPr>
      </w:pPr>
    </w:p>
    <w:p w14:paraId="6A6673D0" w14:textId="77777777" w:rsidR="00DA4418" w:rsidRPr="003C7B28" w:rsidRDefault="00DA4418" w:rsidP="00DA4418">
      <w:pPr>
        <w:shd w:val="clear" w:color="auto" w:fill="FFFFFF"/>
        <w:spacing w:after="0" w:line="240" w:lineRule="auto"/>
        <w:jc w:val="right"/>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t>Приложение № 4</w:t>
      </w:r>
    </w:p>
    <w:p w14:paraId="7775DF95" w14:textId="77777777" w:rsidR="00DA4418" w:rsidRPr="003C7B28" w:rsidRDefault="00DA4418" w:rsidP="00DA4418">
      <w:pPr>
        <w:shd w:val="clear" w:color="auto" w:fill="FFFFFF"/>
        <w:spacing w:after="0" w:line="240" w:lineRule="auto"/>
        <w:jc w:val="center"/>
        <w:textAlignment w:val="baseline"/>
        <w:rPr>
          <w:rFonts w:ascii="Times New Roman" w:eastAsia="Times New Roman" w:hAnsi="Times New Roman" w:cs="Times New Roman"/>
          <w:color w:val="1E2120"/>
          <w:kern w:val="0"/>
          <w:sz w:val="24"/>
          <w:szCs w:val="24"/>
          <w:lang w:eastAsia="ru-RU"/>
          <w14:ligatures w14:val="none"/>
        </w:rPr>
      </w:pPr>
      <w:r w:rsidRPr="003C7B28">
        <w:rPr>
          <w:rFonts w:ascii="Times New Roman" w:eastAsia="Times New Roman" w:hAnsi="Times New Roman" w:cs="Times New Roman"/>
          <w:b/>
          <w:bCs/>
          <w:color w:val="1E2120"/>
          <w:kern w:val="0"/>
          <w:sz w:val="24"/>
          <w:szCs w:val="24"/>
          <w:bdr w:val="none" w:sz="0" w:space="0" w:color="auto" w:frame="1"/>
          <w:lang w:eastAsia="ru-RU"/>
          <w14:ligatures w14:val="none"/>
        </w:rPr>
        <w:t>Сроки нормативной эксплуатации одежды специальной и обуви специальной для защиты от пониженных температур с учетом климатических поясов</w:t>
      </w:r>
    </w:p>
    <w:p w14:paraId="000F3BFD" w14:textId="77777777" w:rsidR="00DA4418" w:rsidRPr="003C7B28" w:rsidRDefault="00DA4418" w:rsidP="00DA4418">
      <w:pPr>
        <w:shd w:val="clear" w:color="auto" w:fill="FFFFFF"/>
        <w:spacing w:after="180" w:line="240" w:lineRule="auto"/>
        <w:jc w:val="both"/>
        <w:textAlignment w:val="baseline"/>
        <w:rPr>
          <w:rFonts w:ascii="Times New Roman" w:eastAsia="Times New Roman" w:hAnsi="Times New Roman" w:cs="Times New Roman"/>
          <w:color w:val="1E2120"/>
          <w:kern w:val="0"/>
          <w:sz w:val="24"/>
          <w:szCs w:val="24"/>
          <w:lang w:eastAsia="ru-RU"/>
          <w14:ligatures w14:val="none"/>
        </w:rPr>
      </w:pPr>
    </w:p>
    <w:tbl>
      <w:tblPr>
        <w:tblW w:w="10780" w:type="dxa"/>
        <w:tblInd w:w="-993"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firstRow="1" w:lastRow="0" w:firstColumn="1" w:lastColumn="0" w:noHBand="0" w:noVBand="1"/>
      </w:tblPr>
      <w:tblGrid>
        <w:gridCol w:w="562"/>
        <w:gridCol w:w="5555"/>
        <w:gridCol w:w="693"/>
        <w:gridCol w:w="693"/>
        <w:gridCol w:w="772"/>
        <w:gridCol w:w="746"/>
        <w:gridCol w:w="1759"/>
      </w:tblGrid>
      <w:tr w:rsidR="00DA4418" w:rsidRPr="003C7B28" w14:paraId="7B6E8546" w14:textId="77777777" w:rsidTr="00190275">
        <w:tc>
          <w:tcPr>
            <w:tcW w:w="0" w:type="auto"/>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37CF8E7"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lastRenderedPageBreak/>
              <w:t xml:space="preserve">N </w:t>
            </w:r>
            <w:proofErr w:type="gramStart"/>
            <w:r w:rsidRPr="003C7B28">
              <w:rPr>
                <w:rFonts w:ascii="Times New Roman" w:eastAsia="Times New Roman" w:hAnsi="Times New Roman" w:cs="Times New Roman"/>
                <w:b/>
                <w:bCs/>
                <w:color w:val="333333"/>
                <w:kern w:val="0"/>
                <w:sz w:val="24"/>
                <w:szCs w:val="24"/>
                <w:lang w:eastAsia="ru-RU"/>
                <w14:ligatures w14:val="none"/>
              </w:rPr>
              <w:t>п</w:t>
            </w:r>
            <w:proofErr w:type="gramEnd"/>
            <w:r w:rsidRPr="003C7B28">
              <w:rPr>
                <w:rFonts w:ascii="Times New Roman" w:eastAsia="Times New Roman" w:hAnsi="Times New Roman" w:cs="Times New Roman"/>
                <w:b/>
                <w:bCs/>
                <w:color w:val="333333"/>
                <w:kern w:val="0"/>
                <w:sz w:val="24"/>
                <w:szCs w:val="24"/>
                <w:lang w:eastAsia="ru-RU"/>
                <w14:ligatures w14:val="none"/>
              </w:rPr>
              <w:t>/п</w:t>
            </w:r>
          </w:p>
        </w:tc>
        <w:tc>
          <w:tcPr>
            <w:tcW w:w="0" w:type="auto"/>
            <w:vMerge w:val="restart"/>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4C65A543"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Наименование специальной одежды и специальной обуви для защиты от пониженных температур</w:t>
            </w:r>
          </w:p>
        </w:tc>
        <w:tc>
          <w:tcPr>
            <w:tcW w:w="0" w:type="auto"/>
            <w:gridSpan w:val="5"/>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7281DFAB"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Нормативный срок эксплуатации по климатическим поясам (в годах)</w:t>
            </w:r>
          </w:p>
        </w:tc>
      </w:tr>
      <w:tr w:rsidR="00DA4418" w:rsidRPr="003C7B28" w14:paraId="24F8A8B2" w14:textId="77777777" w:rsidTr="00190275">
        <w:tc>
          <w:tcPr>
            <w:tcW w:w="0" w:type="auto"/>
            <w:vMerge/>
            <w:tcBorders>
              <w:top w:val="nil"/>
              <w:left w:val="nil"/>
              <w:bottom w:val="nil"/>
              <w:right w:val="single" w:sz="6" w:space="0" w:color="C8C7C7"/>
            </w:tcBorders>
            <w:shd w:val="clear" w:color="auto" w:fill="ECECEC"/>
            <w:vAlign w:val="center"/>
            <w:hideMark/>
          </w:tcPr>
          <w:p w14:paraId="59FBCCD5" w14:textId="77777777" w:rsidR="00DA4418" w:rsidRPr="003C7B28" w:rsidRDefault="00DA4418" w:rsidP="00DA4418">
            <w:pPr>
              <w:spacing w:after="0" w:line="288" w:lineRule="atLeast"/>
              <w:jc w:val="both"/>
              <w:rPr>
                <w:rFonts w:ascii="Times New Roman" w:eastAsia="Times New Roman" w:hAnsi="Times New Roman" w:cs="Times New Roman"/>
                <w:b/>
                <w:bCs/>
                <w:color w:val="333333"/>
                <w:kern w:val="0"/>
                <w:sz w:val="24"/>
                <w:szCs w:val="24"/>
                <w:lang w:eastAsia="ru-RU"/>
                <w14:ligatures w14:val="none"/>
              </w:rPr>
            </w:pPr>
          </w:p>
        </w:tc>
        <w:tc>
          <w:tcPr>
            <w:tcW w:w="0" w:type="auto"/>
            <w:vMerge/>
            <w:tcBorders>
              <w:top w:val="nil"/>
              <w:left w:val="nil"/>
              <w:bottom w:val="nil"/>
              <w:right w:val="single" w:sz="6" w:space="0" w:color="C8C7C7"/>
            </w:tcBorders>
            <w:shd w:val="clear" w:color="auto" w:fill="ECECEC"/>
            <w:vAlign w:val="center"/>
            <w:hideMark/>
          </w:tcPr>
          <w:p w14:paraId="2BEDF1B4" w14:textId="77777777" w:rsidR="00DA4418" w:rsidRPr="003C7B28" w:rsidRDefault="00DA4418" w:rsidP="00DA4418">
            <w:pPr>
              <w:spacing w:after="0" w:line="288" w:lineRule="atLeast"/>
              <w:jc w:val="both"/>
              <w:rPr>
                <w:rFonts w:ascii="Times New Roman" w:eastAsia="Times New Roman" w:hAnsi="Times New Roman" w:cs="Times New Roman"/>
                <w:b/>
                <w:bCs/>
                <w:color w:val="333333"/>
                <w:kern w:val="0"/>
                <w:sz w:val="24"/>
                <w:szCs w:val="24"/>
                <w:lang w:eastAsia="ru-RU"/>
                <w14:ligatures w14:val="none"/>
              </w:rPr>
            </w:pP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25E5690"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I</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582BB9CA"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II</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20834E4E"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III</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685FCA98"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IV</w:t>
            </w:r>
          </w:p>
        </w:tc>
        <w:tc>
          <w:tcPr>
            <w:tcW w:w="0" w:type="auto"/>
            <w:tcBorders>
              <w:top w:val="nil"/>
              <w:left w:val="nil"/>
              <w:bottom w:val="nil"/>
              <w:right w:val="single" w:sz="6" w:space="0" w:color="C8C7C7"/>
            </w:tcBorders>
            <w:shd w:val="clear" w:color="auto" w:fill="E1E3E6"/>
            <w:tcMar>
              <w:top w:w="75" w:type="dxa"/>
              <w:left w:w="60" w:type="dxa"/>
              <w:bottom w:w="75" w:type="dxa"/>
              <w:right w:w="60" w:type="dxa"/>
            </w:tcMar>
            <w:vAlign w:val="center"/>
            <w:hideMark/>
          </w:tcPr>
          <w:p w14:paraId="3DEC1544" w14:textId="77777777" w:rsidR="00DA4418" w:rsidRPr="003C7B28" w:rsidRDefault="00DA4418" w:rsidP="00DA4418">
            <w:pPr>
              <w:spacing w:after="0" w:line="264" w:lineRule="atLeast"/>
              <w:jc w:val="center"/>
              <w:rPr>
                <w:rFonts w:ascii="Times New Roman" w:eastAsia="Times New Roman" w:hAnsi="Times New Roman" w:cs="Times New Roman"/>
                <w:b/>
                <w:bCs/>
                <w:color w:val="333333"/>
                <w:kern w:val="0"/>
                <w:sz w:val="24"/>
                <w:szCs w:val="24"/>
                <w:lang w:eastAsia="ru-RU"/>
                <w14:ligatures w14:val="none"/>
              </w:rPr>
            </w:pPr>
            <w:r w:rsidRPr="003C7B28">
              <w:rPr>
                <w:rFonts w:ascii="Times New Roman" w:eastAsia="Times New Roman" w:hAnsi="Times New Roman" w:cs="Times New Roman"/>
                <w:b/>
                <w:bCs/>
                <w:color w:val="333333"/>
                <w:kern w:val="0"/>
                <w:sz w:val="24"/>
                <w:szCs w:val="24"/>
                <w:lang w:eastAsia="ru-RU"/>
                <w14:ligatures w14:val="none"/>
              </w:rPr>
              <w:t>особый</w:t>
            </w:r>
          </w:p>
        </w:tc>
      </w:tr>
      <w:tr w:rsidR="00DA4418" w:rsidRPr="003C7B28" w14:paraId="221B1582"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26C8A14"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8FA242A"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Одежда специальная от пониженных температур 1, 2 класса защиты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F4A45A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F603008"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81F5422"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4EB8326"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A13511A"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r>
      <w:tr w:rsidR="00DA4418" w:rsidRPr="003C7B28" w14:paraId="1C8F53CC"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414E583"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0B5786E"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Одежда специальная от пониженных температур 3, 4 класса защиты</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CD9E363"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DF51520"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E381D08"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9BE7C6C"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BB7FDC5"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1,5</w:t>
            </w:r>
          </w:p>
        </w:tc>
      </w:tr>
      <w:tr w:rsidR="00DA4418" w:rsidRPr="003C7B28" w14:paraId="048F7F1B"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18E7BCC"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2300DEA"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Обувь специальная для защиты от пониженных температур (по поясам)</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8928473"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7F023B2"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2961711"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2FFB1E0"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657E23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1</w:t>
            </w:r>
          </w:p>
        </w:tc>
      </w:tr>
      <w:tr w:rsidR="00DA4418" w:rsidRPr="003C7B28" w14:paraId="539C063C"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100BD7B9"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4.</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15F8E6D"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Обувь валяная</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9E7CA9C"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 </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C548270"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11CCC45"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68D534C7"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56569B98"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r>
      <w:tr w:rsidR="00DA4418" w:rsidRPr="003C7B28" w14:paraId="7BCE4843" w14:textId="77777777" w:rsidTr="00190275">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3A81AD8"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5.</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31A8B4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Головной убор для защиты от пониженных температур</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2C5E5FEA"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3B92592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3</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7873AA33"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08554FBB"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c>
          <w:tcPr>
            <w:tcW w:w="0" w:type="auto"/>
            <w:tcBorders>
              <w:top w:val="nil"/>
              <w:left w:val="nil"/>
              <w:bottom w:val="single" w:sz="6" w:space="0" w:color="C8C7C7"/>
              <w:right w:val="single" w:sz="6" w:space="0" w:color="C8C7C7"/>
            </w:tcBorders>
            <w:shd w:val="clear" w:color="auto" w:fill="FFFFFF"/>
            <w:tcMar>
              <w:top w:w="0" w:type="dxa"/>
              <w:left w:w="60" w:type="dxa"/>
              <w:bottom w:w="0" w:type="dxa"/>
              <w:right w:w="0" w:type="dxa"/>
            </w:tcMar>
            <w:vAlign w:val="center"/>
            <w:hideMark/>
          </w:tcPr>
          <w:p w14:paraId="4BE06D4F" w14:textId="77777777" w:rsidR="00DA4418" w:rsidRPr="003C7B28" w:rsidRDefault="00DA4418" w:rsidP="00DA4418">
            <w:pPr>
              <w:spacing w:after="0" w:line="288" w:lineRule="atLeast"/>
              <w:rPr>
                <w:rFonts w:ascii="Times New Roman" w:eastAsia="Times New Roman" w:hAnsi="Times New Roman" w:cs="Times New Roman"/>
                <w:color w:val="000000"/>
                <w:kern w:val="0"/>
                <w:sz w:val="24"/>
                <w:szCs w:val="24"/>
                <w:lang w:eastAsia="ru-RU"/>
                <w14:ligatures w14:val="none"/>
              </w:rPr>
            </w:pPr>
            <w:r w:rsidRPr="003C7B28">
              <w:rPr>
                <w:rFonts w:ascii="Times New Roman" w:eastAsia="Times New Roman" w:hAnsi="Times New Roman" w:cs="Times New Roman"/>
                <w:color w:val="000000"/>
                <w:kern w:val="0"/>
                <w:sz w:val="24"/>
                <w:szCs w:val="24"/>
                <w:lang w:eastAsia="ru-RU"/>
                <w14:ligatures w14:val="none"/>
              </w:rPr>
              <w:t>2</w:t>
            </w:r>
          </w:p>
        </w:tc>
      </w:tr>
    </w:tbl>
    <w:p w14:paraId="155B9A5B" w14:textId="77777777" w:rsidR="008A6482" w:rsidRPr="003C7B28" w:rsidRDefault="008A6482">
      <w:pPr>
        <w:rPr>
          <w:rFonts w:ascii="Times New Roman" w:hAnsi="Times New Roman" w:cs="Times New Roman"/>
          <w:sz w:val="24"/>
          <w:szCs w:val="24"/>
        </w:rPr>
      </w:pPr>
    </w:p>
    <w:sectPr w:rsidR="008A6482" w:rsidRPr="003C7B28" w:rsidSect="00632DB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07EB57" w14:textId="77777777" w:rsidR="003048D5" w:rsidRDefault="003048D5" w:rsidP="00DA2F39">
      <w:pPr>
        <w:spacing w:after="0" w:line="240" w:lineRule="auto"/>
      </w:pPr>
      <w:r>
        <w:separator/>
      </w:r>
    </w:p>
  </w:endnote>
  <w:endnote w:type="continuationSeparator" w:id="0">
    <w:p w14:paraId="7A0B2252" w14:textId="77777777" w:rsidR="003048D5" w:rsidRDefault="003048D5" w:rsidP="00DA2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6F878" w14:textId="77777777" w:rsidR="003048D5" w:rsidRDefault="003048D5" w:rsidP="00DA2F39">
      <w:pPr>
        <w:spacing w:after="0" w:line="240" w:lineRule="auto"/>
      </w:pPr>
      <w:r>
        <w:separator/>
      </w:r>
    </w:p>
  </w:footnote>
  <w:footnote w:type="continuationSeparator" w:id="0">
    <w:p w14:paraId="217D0E8D" w14:textId="77777777" w:rsidR="003048D5" w:rsidRDefault="003048D5" w:rsidP="00DA2F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3FCD"/>
    <w:multiLevelType w:val="multilevel"/>
    <w:tmpl w:val="BC6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49516B"/>
    <w:multiLevelType w:val="multilevel"/>
    <w:tmpl w:val="98A2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A11A9D"/>
    <w:multiLevelType w:val="multilevel"/>
    <w:tmpl w:val="6FA4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EA203B"/>
    <w:multiLevelType w:val="multilevel"/>
    <w:tmpl w:val="583A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04505E"/>
    <w:multiLevelType w:val="multilevel"/>
    <w:tmpl w:val="D856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6E91BD7"/>
    <w:multiLevelType w:val="multilevel"/>
    <w:tmpl w:val="6038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744495D"/>
    <w:multiLevelType w:val="multilevel"/>
    <w:tmpl w:val="4E1E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AE66FE4"/>
    <w:multiLevelType w:val="multilevel"/>
    <w:tmpl w:val="9C34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6"/>
  </w:num>
  <w:num w:numId="4">
    <w:abstractNumId w:val="0"/>
  </w:num>
  <w:num w:numId="5">
    <w:abstractNumId w:val="2"/>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418"/>
    <w:rsid w:val="00190275"/>
    <w:rsid w:val="00300A8F"/>
    <w:rsid w:val="003048D5"/>
    <w:rsid w:val="003C7B28"/>
    <w:rsid w:val="00627D1A"/>
    <w:rsid w:val="00632DB1"/>
    <w:rsid w:val="006C09B8"/>
    <w:rsid w:val="00800BC3"/>
    <w:rsid w:val="008A6482"/>
    <w:rsid w:val="00921095"/>
    <w:rsid w:val="00991029"/>
    <w:rsid w:val="009C1FE5"/>
    <w:rsid w:val="00AB0D3F"/>
    <w:rsid w:val="00D36502"/>
    <w:rsid w:val="00D543DC"/>
    <w:rsid w:val="00DA2F39"/>
    <w:rsid w:val="00DA4418"/>
    <w:rsid w:val="00E3617D"/>
    <w:rsid w:val="00FA498B"/>
    <w:rsid w:val="00FC4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E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A441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DA441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4418"/>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DA4418"/>
    <w:rPr>
      <w:rFonts w:ascii="Times New Roman" w:eastAsia="Times New Roman" w:hAnsi="Times New Roman" w:cs="Times New Roman"/>
      <w:b/>
      <w:bCs/>
      <w:kern w:val="0"/>
      <w:sz w:val="27"/>
      <w:szCs w:val="27"/>
      <w:lang w:eastAsia="ru-RU"/>
      <w14:ligatures w14:val="none"/>
    </w:rPr>
  </w:style>
  <w:style w:type="paragraph" w:styleId="a3">
    <w:name w:val="Normal (Web)"/>
    <w:basedOn w:val="a"/>
    <w:uiPriority w:val="99"/>
    <w:semiHidden/>
    <w:unhideWhenUsed/>
    <w:rsid w:val="00DA441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DA4418"/>
    <w:rPr>
      <w:b/>
      <w:bCs/>
    </w:rPr>
  </w:style>
  <w:style w:type="character" w:styleId="a5">
    <w:name w:val="Emphasis"/>
    <w:basedOn w:val="a0"/>
    <w:uiPriority w:val="20"/>
    <w:qFormat/>
    <w:rsid w:val="00DA4418"/>
    <w:rPr>
      <w:i/>
      <w:iCs/>
    </w:rPr>
  </w:style>
  <w:style w:type="paragraph" w:styleId="a6">
    <w:name w:val="No Spacing"/>
    <w:uiPriority w:val="1"/>
    <w:qFormat/>
    <w:rsid w:val="00E3617D"/>
    <w:pPr>
      <w:spacing w:after="0" w:line="240" w:lineRule="auto"/>
    </w:pPr>
  </w:style>
  <w:style w:type="paragraph" w:styleId="a7">
    <w:name w:val="Balloon Text"/>
    <w:basedOn w:val="a"/>
    <w:link w:val="a8"/>
    <w:uiPriority w:val="99"/>
    <w:semiHidden/>
    <w:unhideWhenUsed/>
    <w:rsid w:val="006C09B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C09B8"/>
    <w:rPr>
      <w:rFonts w:ascii="Tahoma" w:hAnsi="Tahoma" w:cs="Tahoma"/>
      <w:sz w:val="16"/>
      <w:szCs w:val="16"/>
    </w:rPr>
  </w:style>
  <w:style w:type="paragraph" w:styleId="a9">
    <w:name w:val="header"/>
    <w:basedOn w:val="a"/>
    <w:link w:val="aa"/>
    <w:uiPriority w:val="99"/>
    <w:unhideWhenUsed/>
    <w:rsid w:val="00DA2F3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A2F39"/>
  </w:style>
  <w:style w:type="paragraph" w:styleId="ab">
    <w:name w:val="footer"/>
    <w:basedOn w:val="a"/>
    <w:link w:val="ac"/>
    <w:uiPriority w:val="99"/>
    <w:unhideWhenUsed/>
    <w:rsid w:val="00DA2F3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A2F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A441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DA441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A4418"/>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DA4418"/>
    <w:rPr>
      <w:rFonts w:ascii="Times New Roman" w:eastAsia="Times New Roman" w:hAnsi="Times New Roman" w:cs="Times New Roman"/>
      <w:b/>
      <w:bCs/>
      <w:kern w:val="0"/>
      <w:sz w:val="27"/>
      <w:szCs w:val="27"/>
      <w:lang w:eastAsia="ru-RU"/>
      <w14:ligatures w14:val="none"/>
    </w:rPr>
  </w:style>
  <w:style w:type="paragraph" w:styleId="a3">
    <w:name w:val="Normal (Web)"/>
    <w:basedOn w:val="a"/>
    <w:uiPriority w:val="99"/>
    <w:semiHidden/>
    <w:unhideWhenUsed/>
    <w:rsid w:val="00DA441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DA4418"/>
    <w:rPr>
      <w:b/>
      <w:bCs/>
    </w:rPr>
  </w:style>
  <w:style w:type="character" w:styleId="a5">
    <w:name w:val="Emphasis"/>
    <w:basedOn w:val="a0"/>
    <w:uiPriority w:val="20"/>
    <w:qFormat/>
    <w:rsid w:val="00DA4418"/>
    <w:rPr>
      <w:i/>
      <w:iCs/>
    </w:rPr>
  </w:style>
  <w:style w:type="paragraph" w:styleId="a6">
    <w:name w:val="No Spacing"/>
    <w:uiPriority w:val="1"/>
    <w:qFormat/>
    <w:rsid w:val="00E3617D"/>
    <w:pPr>
      <w:spacing w:after="0" w:line="240" w:lineRule="auto"/>
    </w:pPr>
  </w:style>
  <w:style w:type="paragraph" w:styleId="a7">
    <w:name w:val="Balloon Text"/>
    <w:basedOn w:val="a"/>
    <w:link w:val="a8"/>
    <w:uiPriority w:val="99"/>
    <w:semiHidden/>
    <w:unhideWhenUsed/>
    <w:rsid w:val="006C09B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C09B8"/>
    <w:rPr>
      <w:rFonts w:ascii="Tahoma" w:hAnsi="Tahoma" w:cs="Tahoma"/>
      <w:sz w:val="16"/>
      <w:szCs w:val="16"/>
    </w:rPr>
  </w:style>
  <w:style w:type="paragraph" w:styleId="a9">
    <w:name w:val="header"/>
    <w:basedOn w:val="a"/>
    <w:link w:val="aa"/>
    <w:uiPriority w:val="99"/>
    <w:unhideWhenUsed/>
    <w:rsid w:val="00DA2F3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A2F39"/>
  </w:style>
  <w:style w:type="paragraph" w:styleId="ab">
    <w:name w:val="footer"/>
    <w:basedOn w:val="a"/>
    <w:link w:val="ac"/>
    <w:uiPriority w:val="99"/>
    <w:unhideWhenUsed/>
    <w:rsid w:val="00DA2F3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A2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29C87-B6FE-4D51-BBAD-B14CA349A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15</Pages>
  <Words>6231</Words>
  <Characters>35519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cp:revision>
  <cp:lastPrinted>2023-10-27T09:02:00Z</cp:lastPrinted>
  <dcterms:created xsi:type="dcterms:W3CDTF">2023-10-23T11:01:00Z</dcterms:created>
  <dcterms:modified xsi:type="dcterms:W3CDTF">2023-11-14T12:19:00Z</dcterms:modified>
</cp:coreProperties>
</file>