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295" w:rsidRPr="00407295" w:rsidRDefault="00407295" w:rsidP="00407295">
      <w:pPr>
        <w:shd w:val="clear" w:color="auto" w:fill="FFFFFF"/>
        <w:tabs>
          <w:tab w:val="left" w:pos="303"/>
          <w:tab w:val="right" w:pos="9355"/>
        </w:tabs>
        <w:spacing w:after="0" w:line="240" w:lineRule="auto"/>
        <w:ind w:right="-1"/>
        <w:jc w:val="center"/>
        <w:rPr>
          <w:rFonts w:ascii="Times New Roman" w:eastAsia="Times New Roman" w:hAnsi="Times New Roman" w:cs="Times New Roman"/>
          <w:bCs/>
          <w:iCs/>
          <w:sz w:val="28"/>
          <w:szCs w:val="24"/>
        </w:rPr>
      </w:pPr>
      <w:r w:rsidRPr="00407295">
        <w:rPr>
          <w:rFonts w:ascii="Times New Roman" w:eastAsia="Times New Roman" w:hAnsi="Times New Roman" w:cs="Times New Roman"/>
          <w:bCs/>
          <w:iCs/>
          <w:sz w:val="28"/>
          <w:szCs w:val="24"/>
        </w:rPr>
        <w:t>4 июня  «День русского языка»</w:t>
      </w:r>
    </w:p>
    <w:p w:rsidR="00407295" w:rsidRDefault="00407295"/>
    <w:p w:rsidR="00407295" w:rsidRPr="00407295" w:rsidRDefault="00407295" w:rsidP="00407295">
      <w:pPr>
        <w:ind w:firstLine="851"/>
        <w:jc w:val="both"/>
        <w:rPr>
          <w:rFonts w:ascii="Times New Roman" w:hAnsi="Times New Roman" w:cs="Times New Roman"/>
          <w:color w:val="333333"/>
          <w:sz w:val="28"/>
          <w:szCs w:val="13"/>
          <w:shd w:val="clear" w:color="auto" w:fill="FFFFFF"/>
        </w:rPr>
      </w:pPr>
      <w:r w:rsidRPr="00407295">
        <w:rPr>
          <w:rFonts w:ascii="Times New Roman" w:hAnsi="Times New Roman" w:cs="Times New Roman"/>
          <w:color w:val="333333"/>
          <w:sz w:val="28"/>
          <w:szCs w:val="13"/>
          <w:shd w:val="clear" w:color="auto" w:fill="FFFFFF"/>
        </w:rPr>
        <w:t xml:space="preserve">Сказки А.С. Пушкина  открывают детям волшебный мир Руси прошедших веков, ненавязчиво приобщают к богатству родного языка, преподносят  первые уроки нравственности.  Они легко, сами собой, запоминаются и остаются в памяти едва ли не на всю жизнь. Именно поэтому, с самых первых лет учёбы необходимо приобщать детей к творчеству А.С. Пушкина. Среди учащихся состоялся КВН «По страницам сказок Пушкина». Команды узнавали по иллюстрациям сказки, доставали  из невода «золотую рыбку» и отвечали на её вопросы, отгадывали, какой сказочный герой прислал телеграмму, кто из героев написал объявление, узнавали сказку по набору слов, продолжали фразы из сказок. Капитаны команд отгадывали, из какой сказки предмет, и какому сказочному герою он принадлежит. Эмоции переполняли!  Хотелось бы, чтобы после </w:t>
      </w:r>
      <w:proofErr w:type="spellStart"/>
      <w:r w:rsidRPr="00407295">
        <w:rPr>
          <w:rFonts w:ascii="Times New Roman" w:hAnsi="Times New Roman" w:cs="Times New Roman"/>
          <w:color w:val="333333"/>
          <w:sz w:val="28"/>
          <w:szCs w:val="13"/>
          <w:shd w:val="clear" w:color="auto" w:fill="FFFFFF"/>
        </w:rPr>
        <w:t>КВНа</w:t>
      </w:r>
      <w:proofErr w:type="spellEnd"/>
      <w:r w:rsidRPr="00407295">
        <w:rPr>
          <w:rFonts w:ascii="Times New Roman" w:hAnsi="Times New Roman" w:cs="Times New Roman"/>
          <w:color w:val="333333"/>
          <w:sz w:val="28"/>
          <w:szCs w:val="13"/>
          <w:shd w:val="clear" w:color="auto" w:fill="FFFFFF"/>
        </w:rPr>
        <w:t xml:space="preserve">  у детей появилось желание ёщё раз перечитать сказки А. Пушкина.</w:t>
      </w:r>
    </w:p>
    <w:p w:rsidR="007669C7" w:rsidRDefault="007669C7" w:rsidP="00407295">
      <w:r>
        <w:rPr>
          <w:noProof/>
          <w:lang w:eastAsia="ru-RU"/>
        </w:rPr>
        <w:drawing>
          <wp:inline distT="0" distB="0" distL="0" distR="0">
            <wp:extent cx="2785872" cy="2785872"/>
            <wp:effectExtent l="19050" t="0" r="0" b="0"/>
            <wp:docPr id="1" name="Рисунок 1" descr="E:\ПЛОЩАДКА\2025\НОВОЕ\новое\Отчет по дням\6 день\IMG_20250604_194056_2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ПЛОЩАДКА\2025\НОВОЕ\новое\Отчет по дням\6 день\IMG_20250604_194056_266.jpg"/>
                    <pic:cNvPicPr>
                      <a:picLocks noChangeAspect="1" noChangeArrowheads="1"/>
                    </pic:cNvPicPr>
                  </pic:nvPicPr>
                  <pic:blipFill>
                    <a:blip r:embed="rId4" cstate="print"/>
                    <a:srcRect/>
                    <a:stretch>
                      <a:fillRect/>
                    </a:stretch>
                  </pic:blipFill>
                  <pic:spPr bwMode="auto">
                    <a:xfrm>
                      <a:off x="0" y="0"/>
                      <a:ext cx="2787242" cy="2787242"/>
                    </a:xfrm>
                    <a:prstGeom prst="rect">
                      <a:avLst/>
                    </a:prstGeom>
                    <a:noFill/>
                    <a:ln w="9525">
                      <a:noFill/>
                      <a:miter lim="800000"/>
                      <a:headEnd/>
                      <a:tailEnd/>
                    </a:ln>
                  </pic:spPr>
                </pic:pic>
              </a:graphicData>
            </a:graphic>
          </wp:inline>
        </w:drawing>
      </w:r>
      <w:r>
        <w:rPr>
          <w:noProof/>
          <w:lang w:eastAsia="ru-RU"/>
        </w:rPr>
        <w:drawing>
          <wp:inline distT="0" distB="0" distL="0" distR="0">
            <wp:extent cx="2913888" cy="2913888"/>
            <wp:effectExtent l="19050" t="0" r="762" b="0"/>
            <wp:docPr id="2" name="Рисунок 2" descr="E:\ПЛОЩАДКА\2025\НОВОЕ\новое\Отчет по дням\6 день\IMG_20250604_194056_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ПЛОЩАДКА\2025\НОВОЕ\новое\Отчет по дням\6 день\IMG_20250604_194056_581.jpg"/>
                    <pic:cNvPicPr>
                      <a:picLocks noChangeAspect="1" noChangeArrowheads="1"/>
                    </pic:cNvPicPr>
                  </pic:nvPicPr>
                  <pic:blipFill>
                    <a:blip r:embed="rId5" cstate="print"/>
                    <a:srcRect/>
                    <a:stretch>
                      <a:fillRect/>
                    </a:stretch>
                  </pic:blipFill>
                  <pic:spPr bwMode="auto">
                    <a:xfrm>
                      <a:off x="0" y="0"/>
                      <a:ext cx="2915322" cy="2915322"/>
                    </a:xfrm>
                    <a:prstGeom prst="rect">
                      <a:avLst/>
                    </a:prstGeom>
                    <a:noFill/>
                    <a:ln w="9525">
                      <a:noFill/>
                      <a:miter lim="800000"/>
                      <a:headEnd/>
                      <a:tailEnd/>
                    </a:ln>
                  </pic:spPr>
                </pic:pic>
              </a:graphicData>
            </a:graphic>
          </wp:inline>
        </w:drawing>
      </w:r>
      <w:r>
        <w:rPr>
          <w:noProof/>
          <w:lang w:eastAsia="ru-RU"/>
        </w:rPr>
        <w:drawing>
          <wp:inline distT="0" distB="0" distL="0" distR="0">
            <wp:extent cx="2853261" cy="2206752"/>
            <wp:effectExtent l="19050" t="0" r="4239" b="0"/>
            <wp:docPr id="7" name="Рисунок 7" descr="E:\ПЛОЩАДКА\2025\НОВОЕ\новое\Отчет по дням\6 день\IMG_20250604_194113_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ПЛОЩАДКА\2025\НОВОЕ\новое\Отчет по дням\6 день\IMG_20250604_194113_190.jpg"/>
                    <pic:cNvPicPr>
                      <a:picLocks noChangeAspect="1" noChangeArrowheads="1"/>
                    </pic:cNvPicPr>
                  </pic:nvPicPr>
                  <pic:blipFill>
                    <a:blip r:embed="rId6" cstate="print"/>
                    <a:srcRect/>
                    <a:stretch>
                      <a:fillRect/>
                    </a:stretch>
                  </pic:blipFill>
                  <pic:spPr bwMode="auto">
                    <a:xfrm>
                      <a:off x="0" y="0"/>
                      <a:ext cx="2853698" cy="2207090"/>
                    </a:xfrm>
                    <a:prstGeom prst="rect">
                      <a:avLst/>
                    </a:prstGeom>
                    <a:noFill/>
                    <a:ln w="9525">
                      <a:noFill/>
                      <a:miter lim="800000"/>
                      <a:headEnd/>
                      <a:tailEnd/>
                    </a:ln>
                  </pic:spPr>
                </pic:pic>
              </a:graphicData>
            </a:graphic>
          </wp:inline>
        </w:drawing>
      </w:r>
      <w:r>
        <w:rPr>
          <w:noProof/>
          <w:lang w:eastAsia="ru-RU"/>
        </w:rPr>
        <w:drawing>
          <wp:inline distT="0" distB="0" distL="0" distR="0">
            <wp:extent cx="2942681" cy="2206752"/>
            <wp:effectExtent l="19050" t="0" r="0" b="0"/>
            <wp:docPr id="8" name="Рисунок 8" descr="E:\ПЛОЩАДКА\2025\НОВОЕ\новое\Отчет по дням\6 день\IMG_20250604_194113_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ПЛОЩАДКА\2025\НОВОЕ\новое\Отчет по дням\6 день\IMG_20250604_194113_340.jpg"/>
                    <pic:cNvPicPr>
                      <a:picLocks noChangeAspect="1" noChangeArrowheads="1"/>
                    </pic:cNvPicPr>
                  </pic:nvPicPr>
                  <pic:blipFill>
                    <a:blip r:embed="rId7" cstate="print"/>
                    <a:srcRect/>
                    <a:stretch>
                      <a:fillRect/>
                    </a:stretch>
                  </pic:blipFill>
                  <pic:spPr bwMode="auto">
                    <a:xfrm>
                      <a:off x="0" y="0"/>
                      <a:ext cx="2943058" cy="2207035"/>
                    </a:xfrm>
                    <a:prstGeom prst="rect">
                      <a:avLst/>
                    </a:prstGeom>
                    <a:noFill/>
                    <a:ln w="9525">
                      <a:noFill/>
                      <a:miter lim="800000"/>
                      <a:headEnd/>
                      <a:tailEnd/>
                    </a:ln>
                  </pic:spPr>
                </pic:pic>
              </a:graphicData>
            </a:graphic>
          </wp:inline>
        </w:drawing>
      </w:r>
    </w:p>
    <w:p w:rsidR="00407295" w:rsidRPr="00407295" w:rsidRDefault="007669C7" w:rsidP="00407295">
      <w:r w:rsidRPr="007669C7">
        <w:lastRenderedPageBreak/>
        <w:drawing>
          <wp:inline distT="0" distB="0" distL="0" distR="0">
            <wp:extent cx="3090672" cy="3090672"/>
            <wp:effectExtent l="19050" t="0" r="0" b="0"/>
            <wp:docPr id="12" name="Рисунок 3" descr="E:\ПЛОЩАДКА\2025\НОВОЕ\новое\Отчет по дням\6 день\IMG_20250604_194102_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ПЛОЩАДКА\2025\НОВОЕ\новое\Отчет по дням\6 день\IMG_20250604_194102_298.jpg"/>
                    <pic:cNvPicPr>
                      <a:picLocks noChangeAspect="1" noChangeArrowheads="1"/>
                    </pic:cNvPicPr>
                  </pic:nvPicPr>
                  <pic:blipFill>
                    <a:blip r:embed="rId8" cstate="print"/>
                    <a:srcRect/>
                    <a:stretch>
                      <a:fillRect/>
                    </a:stretch>
                  </pic:blipFill>
                  <pic:spPr bwMode="auto">
                    <a:xfrm>
                      <a:off x="0" y="0"/>
                      <a:ext cx="3092192" cy="3092192"/>
                    </a:xfrm>
                    <a:prstGeom prst="rect">
                      <a:avLst/>
                    </a:prstGeom>
                    <a:noFill/>
                    <a:ln w="9525">
                      <a:noFill/>
                      <a:miter lim="800000"/>
                      <a:headEnd/>
                      <a:tailEnd/>
                    </a:ln>
                  </pic:spPr>
                </pic:pic>
              </a:graphicData>
            </a:graphic>
          </wp:inline>
        </w:drawing>
      </w:r>
    </w:p>
    <w:p w:rsidR="00407295" w:rsidRDefault="00407295" w:rsidP="00407295"/>
    <w:p w:rsidR="00AE5175" w:rsidRPr="00407295" w:rsidRDefault="00AE5175" w:rsidP="00407295"/>
    <w:sectPr w:rsidR="00AE5175" w:rsidRPr="00407295" w:rsidSect="007669C7">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407295"/>
    <w:rsid w:val="00407295"/>
    <w:rsid w:val="007669C7"/>
    <w:rsid w:val="0081791E"/>
    <w:rsid w:val="00AE51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2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69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69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3</cp:revision>
  <dcterms:created xsi:type="dcterms:W3CDTF">2025-06-04T16:45:00Z</dcterms:created>
  <dcterms:modified xsi:type="dcterms:W3CDTF">2025-06-17T12:45:00Z</dcterms:modified>
</cp:coreProperties>
</file>