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C1493E" w14:paraId="0304E1E4"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0143A13" w14:textId="77777777" w:rsidR="00C1493E" w:rsidRDefault="00000000">
            <w:pPr>
              <w:pStyle w:val="ConsPlusTitlePage0"/>
            </w:pPr>
            <w:r>
              <w:rPr>
                <w:noProof/>
                <w:position w:val="-61"/>
              </w:rPr>
              <w:drawing>
                <wp:inline distT="0" distB="0" distL="0" distR="0" wp14:anchorId="348CC472" wp14:editId="17592162">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C1493E" w14:paraId="4A943386"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D5AAC63" w14:textId="77777777" w:rsidR="00C1493E" w:rsidRDefault="00000000">
            <w:pPr>
              <w:pStyle w:val="ConsPlusTitlePage0"/>
              <w:jc w:val="center"/>
            </w:pPr>
            <w:r>
              <w:rPr>
                <w:sz w:val="48"/>
              </w:rPr>
              <w:t>Распоряжение Совета министров Республики Крым от 11.08.2022 N 1179-р</w:t>
            </w:r>
            <w:r>
              <w:rPr>
                <w:sz w:val="48"/>
              </w:rPr>
              <w:br/>
              <w:t>(ред. от 25.08.2025)</w:t>
            </w:r>
            <w:r>
              <w:rPr>
                <w:sz w:val="48"/>
              </w:rPr>
              <w:br/>
              <w:t>"О реализации Концепции дополнительного образования детей до 2030 года в Республике Крым"</w:t>
            </w:r>
            <w:r>
              <w:rPr>
                <w:sz w:val="48"/>
              </w:rPr>
              <w:br/>
              <w:t>(вместе с "Планом мероприятий по реализации Концепции развития дополнительного образования детей до 2030 года, I этап (2022 - 2024 годы), в Республике Крым", "Планом мероприятий по реализации Концепции развития дополнительного образования детей до 2030 года, II этап (2025 - 2030 годы), в Республике Крым")</w:t>
            </w:r>
          </w:p>
        </w:tc>
      </w:tr>
      <w:tr w:rsidR="00C1493E" w14:paraId="5EFDFA85"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2897944" w14:textId="77777777" w:rsidR="00C1493E"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29.08.2025</w:t>
            </w:r>
            <w:r>
              <w:rPr>
                <w:sz w:val="28"/>
              </w:rPr>
              <w:br/>
              <w:t> </w:t>
            </w:r>
          </w:p>
        </w:tc>
      </w:tr>
    </w:tbl>
    <w:p w14:paraId="5080B1D5" w14:textId="77777777" w:rsidR="00C1493E" w:rsidRDefault="00C1493E">
      <w:pPr>
        <w:pStyle w:val="ConsPlusNormal0"/>
        <w:sectPr w:rsidR="00C1493E">
          <w:pgSz w:w="11906" w:h="16838"/>
          <w:pgMar w:top="841" w:right="595" w:bottom="841" w:left="595" w:header="0" w:footer="0" w:gutter="0"/>
          <w:cols w:space="720"/>
          <w:titlePg/>
        </w:sectPr>
      </w:pPr>
    </w:p>
    <w:p w14:paraId="74331955" w14:textId="77777777" w:rsidR="00C1493E" w:rsidRDefault="00C1493E">
      <w:pPr>
        <w:pStyle w:val="ConsPlusNormal0"/>
        <w:outlineLvl w:val="0"/>
      </w:pPr>
    </w:p>
    <w:p w14:paraId="675FD3BA" w14:textId="77777777" w:rsidR="00C1493E" w:rsidRDefault="00000000">
      <w:pPr>
        <w:pStyle w:val="ConsPlusTitle0"/>
        <w:jc w:val="center"/>
        <w:outlineLvl w:val="0"/>
      </w:pPr>
      <w:r>
        <w:t>СОВЕТ МИНИСТРОВ РЕСПУБЛИКИ КРЫМ</w:t>
      </w:r>
    </w:p>
    <w:p w14:paraId="624A7E87" w14:textId="77777777" w:rsidR="00C1493E" w:rsidRDefault="00C1493E">
      <w:pPr>
        <w:pStyle w:val="ConsPlusTitle0"/>
        <w:jc w:val="center"/>
      </w:pPr>
    </w:p>
    <w:p w14:paraId="5EE4F9D3" w14:textId="77777777" w:rsidR="00C1493E" w:rsidRDefault="00000000">
      <w:pPr>
        <w:pStyle w:val="ConsPlusTitle0"/>
        <w:jc w:val="center"/>
      </w:pPr>
      <w:r>
        <w:t>РАСПОРЯЖЕНИЕ</w:t>
      </w:r>
    </w:p>
    <w:p w14:paraId="11510C5D" w14:textId="77777777" w:rsidR="00C1493E" w:rsidRDefault="00000000">
      <w:pPr>
        <w:pStyle w:val="ConsPlusTitle0"/>
        <w:jc w:val="center"/>
      </w:pPr>
      <w:r>
        <w:t>от 11 августа 2022 г. N 1179-р</w:t>
      </w:r>
    </w:p>
    <w:p w14:paraId="6D541729" w14:textId="77777777" w:rsidR="00C1493E" w:rsidRDefault="00C1493E">
      <w:pPr>
        <w:pStyle w:val="ConsPlusTitle0"/>
        <w:jc w:val="center"/>
      </w:pPr>
    </w:p>
    <w:p w14:paraId="4E0975C2" w14:textId="77777777" w:rsidR="00C1493E" w:rsidRDefault="00000000">
      <w:pPr>
        <w:pStyle w:val="ConsPlusTitle0"/>
        <w:jc w:val="center"/>
      </w:pPr>
      <w:r>
        <w:t>О РЕАЛИЗАЦИИ КОНЦЕПЦИИ ДОПОЛНИТЕЛЬНОГО ОБРАЗОВАНИЯ ДЕТЕЙ</w:t>
      </w:r>
    </w:p>
    <w:p w14:paraId="5BF762AD" w14:textId="77777777" w:rsidR="00C1493E" w:rsidRDefault="00000000">
      <w:pPr>
        <w:pStyle w:val="ConsPlusTitle0"/>
        <w:jc w:val="center"/>
      </w:pPr>
      <w:r>
        <w:t>ДО 2030 ГОДА В РЕСПУБЛИКЕ КРЫМ</w:t>
      </w:r>
    </w:p>
    <w:p w14:paraId="3C916076" w14:textId="77777777" w:rsidR="00C1493E" w:rsidRDefault="00C149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1493E" w14:paraId="2BE2F81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2E7200" w14:textId="77777777" w:rsidR="00C1493E" w:rsidRDefault="00C149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D82965" w14:textId="77777777" w:rsidR="00C1493E" w:rsidRDefault="00C149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B8AE6D" w14:textId="77777777" w:rsidR="00C1493E" w:rsidRDefault="00000000">
            <w:pPr>
              <w:pStyle w:val="ConsPlusNormal0"/>
              <w:jc w:val="center"/>
            </w:pPr>
            <w:r>
              <w:rPr>
                <w:color w:val="392C69"/>
              </w:rPr>
              <w:t>Список изменяющих документов</w:t>
            </w:r>
          </w:p>
          <w:p w14:paraId="6B088847" w14:textId="77777777" w:rsidR="00C1493E" w:rsidRDefault="00000000">
            <w:pPr>
              <w:pStyle w:val="ConsPlusNormal0"/>
              <w:jc w:val="center"/>
            </w:pPr>
            <w:r>
              <w:rPr>
                <w:color w:val="392C69"/>
              </w:rPr>
              <w:t xml:space="preserve">(в ред. </w:t>
            </w:r>
            <w:hyperlink r:id="rId9" w:tooltip="Распоряжение Совета министров Республики Крым от 25.08.2025 N 1338-р &quot;О внесении изменений в распоряжение Совета министров Республики Крым от 11 августа 2022 года N 1179-р&quot; (вместе с &quot;Планом мероприятий по реализации Концепции развития дополнительного образова">
              <w:r>
                <w:rPr>
                  <w:color w:val="0000FF"/>
                </w:rPr>
                <w:t>Распоряжения</w:t>
              </w:r>
            </w:hyperlink>
            <w:r>
              <w:rPr>
                <w:color w:val="392C69"/>
              </w:rPr>
              <w:t xml:space="preserve"> Совета министров Республики Крым</w:t>
            </w:r>
          </w:p>
          <w:p w14:paraId="4160FAC3" w14:textId="77777777" w:rsidR="00C1493E" w:rsidRDefault="00000000">
            <w:pPr>
              <w:pStyle w:val="ConsPlusNormal0"/>
              <w:jc w:val="center"/>
            </w:pPr>
            <w:r>
              <w:rPr>
                <w:color w:val="392C69"/>
              </w:rPr>
              <w:t>от 25.08.2025 N 1338-р)</w:t>
            </w:r>
          </w:p>
        </w:tc>
        <w:tc>
          <w:tcPr>
            <w:tcW w:w="113" w:type="dxa"/>
            <w:tcBorders>
              <w:top w:val="nil"/>
              <w:left w:val="nil"/>
              <w:bottom w:val="nil"/>
              <w:right w:val="nil"/>
            </w:tcBorders>
            <w:shd w:val="clear" w:color="auto" w:fill="F4F3F8"/>
            <w:tcMar>
              <w:top w:w="0" w:type="dxa"/>
              <w:left w:w="0" w:type="dxa"/>
              <w:bottom w:w="0" w:type="dxa"/>
              <w:right w:w="0" w:type="dxa"/>
            </w:tcMar>
          </w:tcPr>
          <w:p w14:paraId="4080E521" w14:textId="77777777" w:rsidR="00C1493E" w:rsidRDefault="00C1493E">
            <w:pPr>
              <w:pStyle w:val="ConsPlusNormal0"/>
            </w:pPr>
          </w:p>
        </w:tc>
      </w:tr>
    </w:tbl>
    <w:p w14:paraId="3D550AD6" w14:textId="77777777" w:rsidR="00C1493E" w:rsidRDefault="00C1493E">
      <w:pPr>
        <w:pStyle w:val="ConsPlusNormal0"/>
      </w:pPr>
    </w:p>
    <w:p w14:paraId="028D8438" w14:textId="77777777" w:rsidR="00C1493E" w:rsidRDefault="00000000">
      <w:pPr>
        <w:pStyle w:val="ConsPlusNormal0"/>
        <w:ind w:firstLine="540"/>
        <w:jc w:val="both"/>
      </w:pPr>
      <w:r>
        <w:t xml:space="preserve">В соответствии с указами Президента Российской Федерации от 7 мая 2024 года </w:t>
      </w:r>
      <w:hyperlink r:id="rId1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N 309</w:t>
        </w:r>
      </w:hyperlink>
      <w:r>
        <w:t xml:space="preserve"> "О национальных целях развития Российской Федерации на период до 2030 года и на перспективу до 2036 года", от 9 ноября 2022 года </w:t>
      </w:r>
      <w:hyperlink r:id="rId11"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N 809</w:t>
        </w:r>
      </w:hyperlink>
      <w:r>
        <w:t xml:space="preserve"> "Об утверждении Основ государственной политики по сохранению и укреплению традиционных российских духовно-нравственных ценностей", от 2 июля 2021 года </w:t>
      </w:r>
      <w:hyperlink r:id="rId12" w:tooltip="Указ Президента РФ от 02.07.2021 N 400 &quot;О Стратегии национальной безопасности Российской Федерации&quot; {КонсультантПлюс}">
        <w:r>
          <w:rPr>
            <w:color w:val="0000FF"/>
          </w:rPr>
          <w:t>N 400</w:t>
        </w:r>
      </w:hyperlink>
      <w:r>
        <w:t xml:space="preserve"> "О Стратегии национальной безопасности Российской Федерации", </w:t>
      </w:r>
      <w:hyperlink r:id="rId1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Планом</w:t>
        </w:r>
      </w:hyperlink>
      <w:r>
        <w:t xml:space="preserve"> мероприятий по реализации Концепции развития дополнительного образования детей до 2030 года, II этап (2025 - 2030 годы), утвержденным распоряжением Правительства Российской Федерации от 1 июля 2025 года N 1745-р, </w:t>
      </w:r>
      <w:hyperlink r:id="rId14" w:tooltip="&quot;Конституция Республики Крым&quot; (принята Государственным Советом Республики Крым 11.04.2014) (ред. от 02.07.2024) {КонсультантПлюс}">
        <w:r>
          <w:rPr>
            <w:color w:val="0000FF"/>
          </w:rPr>
          <w:t>статьями 83</w:t>
        </w:r>
      </w:hyperlink>
      <w:r>
        <w:t xml:space="preserve">, </w:t>
      </w:r>
      <w:hyperlink r:id="rId15" w:tooltip="&quot;Конституция Республики Крым&quot; (принята Государственным Советом Республики Крым 11.04.2014) (ред. от 02.07.2024) {КонсультантПлюс}">
        <w:r>
          <w:rPr>
            <w:color w:val="0000FF"/>
          </w:rPr>
          <w:t>84</w:t>
        </w:r>
      </w:hyperlink>
      <w:r>
        <w:t xml:space="preserve"> Конституции Республики Крым, </w:t>
      </w:r>
      <w:hyperlink r:id="rId16" w:tooltip="Закон Республики Крым от 19.07.2022 N 307-ЗРК/2022 &quot;Об исполнительных органах Республики Крым&quot; (принят Государственным Советом Республики Крым 15.07.2022) {КонсультантПлюс}">
        <w:r>
          <w:rPr>
            <w:color w:val="0000FF"/>
          </w:rPr>
          <w:t>статьями 14</w:t>
        </w:r>
      </w:hyperlink>
      <w:r>
        <w:t xml:space="preserve">, </w:t>
      </w:r>
      <w:hyperlink r:id="rId17" w:tooltip="Закон Республики Крым от 19.07.2022 N 307-ЗРК/2022 &quot;Об исполнительных органах Республики Крым&quot; (принят Государственным Советом Республики Крым 15.07.2022) {КонсультантПлюс}">
        <w:r>
          <w:rPr>
            <w:color w:val="0000FF"/>
          </w:rPr>
          <w:t>20</w:t>
        </w:r>
      </w:hyperlink>
      <w:r>
        <w:t xml:space="preserve"> Закона Республики Крым от 19 июля 2022 года N 307-ЗРК/2022 "Об исполнительных органах Республики Крым":</w:t>
      </w:r>
    </w:p>
    <w:p w14:paraId="0A160EF8" w14:textId="77777777" w:rsidR="00C1493E" w:rsidRDefault="00000000">
      <w:pPr>
        <w:pStyle w:val="ConsPlusNormal0"/>
        <w:jc w:val="both"/>
      </w:pPr>
      <w:r>
        <w:t xml:space="preserve">(преамбула в ред. </w:t>
      </w:r>
      <w:hyperlink r:id="rId18" w:tooltip="Распоряжение Совета министров Республики Крым от 25.08.2025 N 1338-р &quot;О внесении изменений в распоряжение Совета министров Республики Крым от 11 августа 2022 года N 1179-р&quot; (вместе с &quot;Планом мероприятий по реализации Концепции развития дополнительного образова">
        <w:r>
          <w:rPr>
            <w:color w:val="0000FF"/>
          </w:rPr>
          <w:t>Распоряжения</w:t>
        </w:r>
      </w:hyperlink>
      <w:r>
        <w:t xml:space="preserve"> Совета министров Республики Крым от 25.08.2025 N 1338-р)</w:t>
      </w:r>
    </w:p>
    <w:p w14:paraId="0B490389" w14:textId="77777777" w:rsidR="00C1493E" w:rsidRDefault="00C1493E">
      <w:pPr>
        <w:pStyle w:val="ConsPlusNormal0"/>
        <w:jc w:val="both"/>
      </w:pPr>
    </w:p>
    <w:p w14:paraId="0B195529" w14:textId="77777777" w:rsidR="00C1493E" w:rsidRDefault="00000000">
      <w:pPr>
        <w:pStyle w:val="ConsPlusNormal0"/>
        <w:ind w:firstLine="540"/>
        <w:jc w:val="both"/>
      </w:pPr>
      <w:r>
        <w:t>1. Утвердить:</w:t>
      </w:r>
    </w:p>
    <w:p w14:paraId="65E4CB87" w14:textId="77777777" w:rsidR="00C1493E" w:rsidRDefault="00C1493E">
      <w:pPr>
        <w:pStyle w:val="ConsPlusNormal0"/>
        <w:ind w:firstLine="540"/>
        <w:jc w:val="both"/>
      </w:pPr>
    </w:p>
    <w:p w14:paraId="1560F7D7" w14:textId="77777777" w:rsidR="00C1493E" w:rsidRDefault="00000000">
      <w:pPr>
        <w:pStyle w:val="ConsPlusNormal0"/>
        <w:ind w:firstLine="540"/>
        <w:jc w:val="both"/>
      </w:pPr>
      <w:r>
        <w:t xml:space="preserve">1.1. </w:t>
      </w:r>
      <w:hyperlink w:anchor="P46" w:tooltip="ПЛАН">
        <w:r>
          <w:rPr>
            <w:color w:val="0000FF"/>
          </w:rPr>
          <w:t>План</w:t>
        </w:r>
      </w:hyperlink>
      <w:r>
        <w:t xml:space="preserve"> мероприятий по реализации </w:t>
      </w:r>
      <w:hyperlink r:id="rId19"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I этап (2022 - 2024 годы), в Республике Крым (приложение 1);</w:t>
      </w:r>
    </w:p>
    <w:p w14:paraId="4410BCAF" w14:textId="77777777" w:rsidR="00C1493E" w:rsidRDefault="00000000">
      <w:pPr>
        <w:pStyle w:val="ConsPlusNormal0"/>
        <w:spacing w:before="240"/>
        <w:ind w:firstLine="540"/>
        <w:jc w:val="both"/>
      </w:pPr>
      <w:r>
        <w:t xml:space="preserve">1.2. </w:t>
      </w:r>
      <w:hyperlink w:anchor="P958" w:tooltip="ПЛАН">
        <w:r>
          <w:rPr>
            <w:color w:val="0000FF"/>
          </w:rPr>
          <w:t>План</w:t>
        </w:r>
      </w:hyperlink>
      <w:r>
        <w:t xml:space="preserve"> мероприятий по реализации </w:t>
      </w:r>
      <w:hyperlink r:id="rId20"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II этап (2025 - 2030 годы), в Республике Крым (приложение 3).</w:t>
      </w:r>
    </w:p>
    <w:p w14:paraId="51236DA6" w14:textId="77777777" w:rsidR="00C1493E" w:rsidRDefault="00000000">
      <w:pPr>
        <w:pStyle w:val="ConsPlusNormal0"/>
        <w:jc w:val="both"/>
      </w:pPr>
      <w:r>
        <w:t xml:space="preserve">(п. 1 в ред. </w:t>
      </w:r>
      <w:hyperlink r:id="rId21" w:tooltip="Распоряжение Совета министров Республики Крым от 25.08.2025 N 1338-р &quot;О внесении изменений в распоряжение Совета министров Республики Крым от 11 августа 2022 года N 1179-р&quot; (вместе с &quot;Планом мероприятий по реализации Концепции развития дополнительного образова">
        <w:r>
          <w:rPr>
            <w:color w:val="0000FF"/>
          </w:rPr>
          <w:t>Распоряжения</w:t>
        </w:r>
      </w:hyperlink>
      <w:r>
        <w:t xml:space="preserve"> Совета министров Республики Крым от 25.08.2025 N 1338-р)</w:t>
      </w:r>
    </w:p>
    <w:p w14:paraId="57325E9B" w14:textId="77777777" w:rsidR="00C1493E" w:rsidRDefault="00C1493E">
      <w:pPr>
        <w:pStyle w:val="ConsPlusNormal0"/>
        <w:jc w:val="both"/>
      </w:pPr>
    </w:p>
    <w:p w14:paraId="42645054" w14:textId="77777777" w:rsidR="00C1493E" w:rsidRDefault="00000000">
      <w:pPr>
        <w:pStyle w:val="ConsPlusNormal0"/>
        <w:ind w:firstLine="540"/>
        <w:jc w:val="both"/>
      </w:pPr>
      <w:r>
        <w:t xml:space="preserve">2. Утвердить Целевые </w:t>
      </w:r>
      <w:hyperlink w:anchor="P596" w:tooltip="ЦЕЛЕВЫЕ ПОКАЗАТЕЛИ">
        <w:r>
          <w:rPr>
            <w:color w:val="0000FF"/>
          </w:rPr>
          <w:t>показатели</w:t>
        </w:r>
      </w:hyperlink>
      <w:r>
        <w:t xml:space="preserve"> реализации </w:t>
      </w:r>
      <w:hyperlink r:id="rId22"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в Республике Крым (приложение 2).</w:t>
      </w:r>
    </w:p>
    <w:p w14:paraId="1D6A6F33" w14:textId="77777777" w:rsidR="00C1493E" w:rsidRDefault="00C1493E">
      <w:pPr>
        <w:pStyle w:val="ConsPlusNormal0"/>
        <w:jc w:val="both"/>
      </w:pPr>
    </w:p>
    <w:p w14:paraId="1738B259" w14:textId="77777777" w:rsidR="00C1493E" w:rsidRDefault="00000000">
      <w:pPr>
        <w:pStyle w:val="ConsPlusNormal0"/>
        <w:ind w:firstLine="540"/>
        <w:jc w:val="both"/>
      </w:pPr>
      <w:r>
        <w:t>3. Исполнителям Плана мероприятий:</w:t>
      </w:r>
    </w:p>
    <w:p w14:paraId="751ECA5C" w14:textId="77777777" w:rsidR="00C1493E" w:rsidRDefault="00C1493E">
      <w:pPr>
        <w:pStyle w:val="ConsPlusNormal0"/>
        <w:jc w:val="both"/>
      </w:pPr>
    </w:p>
    <w:p w14:paraId="394616F2" w14:textId="77777777" w:rsidR="00C1493E" w:rsidRDefault="00000000">
      <w:pPr>
        <w:pStyle w:val="ConsPlusNormal0"/>
        <w:ind w:firstLine="540"/>
        <w:jc w:val="both"/>
      </w:pPr>
      <w:r>
        <w:t>3.1. Обеспечить своевременное выполнение Плана мероприятий;</w:t>
      </w:r>
    </w:p>
    <w:p w14:paraId="50EB0E91" w14:textId="77777777" w:rsidR="00C1493E" w:rsidRDefault="00000000">
      <w:pPr>
        <w:pStyle w:val="ConsPlusNormal0"/>
        <w:spacing w:before="240"/>
        <w:ind w:firstLine="540"/>
        <w:jc w:val="both"/>
      </w:pPr>
      <w:r>
        <w:t>3.2. Информацию о ходе выполнения Плана мероприятий представлять в Министерство образования, науки и молодежи Республики Крым до 10 июля и 10 января ежегодно.</w:t>
      </w:r>
    </w:p>
    <w:p w14:paraId="649AA38B" w14:textId="77777777" w:rsidR="00C1493E" w:rsidRDefault="00C1493E">
      <w:pPr>
        <w:pStyle w:val="ConsPlusNormal0"/>
        <w:jc w:val="both"/>
      </w:pPr>
    </w:p>
    <w:p w14:paraId="1B8107A8" w14:textId="77777777" w:rsidR="00C1493E" w:rsidRDefault="00000000">
      <w:pPr>
        <w:pStyle w:val="ConsPlusNormal0"/>
        <w:ind w:firstLine="540"/>
        <w:jc w:val="both"/>
      </w:pPr>
      <w:r>
        <w:t xml:space="preserve">4. Министерству образования, науки и молодежи Республики Крым обобщенную информацию о ходе выполнения настоящего распоряжения представлять в Совет министров </w:t>
      </w:r>
      <w:r>
        <w:lastRenderedPageBreak/>
        <w:t>Республики Крым до 5 августа и 5 февраля ежегодно.</w:t>
      </w:r>
    </w:p>
    <w:p w14:paraId="400F6AAF" w14:textId="77777777" w:rsidR="00C1493E" w:rsidRDefault="00C1493E">
      <w:pPr>
        <w:pStyle w:val="ConsPlusNormal0"/>
        <w:jc w:val="both"/>
      </w:pPr>
    </w:p>
    <w:p w14:paraId="2A7C8D53" w14:textId="77777777" w:rsidR="00C1493E" w:rsidRDefault="00000000">
      <w:pPr>
        <w:pStyle w:val="ConsPlusNormal0"/>
        <w:ind w:firstLine="540"/>
        <w:jc w:val="both"/>
      </w:pPr>
      <w:r>
        <w:t>5. Контроль за выполнением настоящего распоряжения возложить на заместителя Председателя Совета министров Республики Крым - министра труда и социальной защиты Республики Крым Романовскую Е.В.</w:t>
      </w:r>
    </w:p>
    <w:p w14:paraId="07466327" w14:textId="77777777" w:rsidR="00C1493E" w:rsidRDefault="00C1493E">
      <w:pPr>
        <w:pStyle w:val="ConsPlusNormal0"/>
      </w:pPr>
    </w:p>
    <w:p w14:paraId="325672E9" w14:textId="77777777" w:rsidR="00C1493E" w:rsidRDefault="00000000">
      <w:pPr>
        <w:pStyle w:val="ConsPlusNormal0"/>
        <w:jc w:val="right"/>
      </w:pPr>
      <w:r>
        <w:t>Председатель Совета министров</w:t>
      </w:r>
    </w:p>
    <w:p w14:paraId="398320C6" w14:textId="77777777" w:rsidR="00C1493E" w:rsidRDefault="00000000">
      <w:pPr>
        <w:pStyle w:val="ConsPlusNormal0"/>
        <w:jc w:val="right"/>
      </w:pPr>
      <w:r>
        <w:t>Республики Крым</w:t>
      </w:r>
    </w:p>
    <w:p w14:paraId="768D1462" w14:textId="77777777" w:rsidR="00C1493E" w:rsidRDefault="00000000">
      <w:pPr>
        <w:pStyle w:val="ConsPlusNormal0"/>
        <w:jc w:val="right"/>
      </w:pPr>
      <w:r>
        <w:t>Ю.ГОЦАНЮК</w:t>
      </w:r>
    </w:p>
    <w:p w14:paraId="1D53E63F" w14:textId="77777777" w:rsidR="00C1493E" w:rsidRDefault="00C1493E">
      <w:pPr>
        <w:pStyle w:val="ConsPlusNormal0"/>
      </w:pPr>
    </w:p>
    <w:p w14:paraId="36B4AF11" w14:textId="77777777" w:rsidR="00C1493E" w:rsidRDefault="00C1493E">
      <w:pPr>
        <w:pStyle w:val="ConsPlusNormal0"/>
      </w:pPr>
    </w:p>
    <w:p w14:paraId="4CACF126" w14:textId="77777777" w:rsidR="00C1493E" w:rsidRDefault="00C1493E">
      <w:pPr>
        <w:pStyle w:val="ConsPlusNormal0"/>
      </w:pPr>
    </w:p>
    <w:p w14:paraId="21AC0DB5" w14:textId="77777777" w:rsidR="00C1493E" w:rsidRDefault="00C1493E">
      <w:pPr>
        <w:pStyle w:val="ConsPlusNormal0"/>
      </w:pPr>
    </w:p>
    <w:p w14:paraId="6096967E" w14:textId="77777777" w:rsidR="00C1493E" w:rsidRDefault="00C1493E">
      <w:pPr>
        <w:pStyle w:val="ConsPlusNormal0"/>
      </w:pPr>
    </w:p>
    <w:p w14:paraId="0C185364" w14:textId="77777777" w:rsidR="00C1493E" w:rsidRDefault="00000000">
      <w:pPr>
        <w:pStyle w:val="ConsPlusNormal0"/>
        <w:jc w:val="right"/>
        <w:outlineLvl w:val="0"/>
      </w:pPr>
      <w:r>
        <w:t>Приложение 1</w:t>
      </w:r>
    </w:p>
    <w:p w14:paraId="1C43E139" w14:textId="77777777" w:rsidR="00C1493E" w:rsidRDefault="00000000">
      <w:pPr>
        <w:pStyle w:val="ConsPlusNormal0"/>
        <w:jc w:val="right"/>
      </w:pPr>
      <w:r>
        <w:t>к распоряжению</w:t>
      </w:r>
    </w:p>
    <w:p w14:paraId="7323FC87" w14:textId="77777777" w:rsidR="00C1493E" w:rsidRDefault="00000000">
      <w:pPr>
        <w:pStyle w:val="ConsPlusNormal0"/>
        <w:jc w:val="right"/>
      </w:pPr>
      <w:r>
        <w:t>Совета министров</w:t>
      </w:r>
    </w:p>
    <w:p w14:paraId="469BC96B" w14:textId="77777777" w:rsidR="00C1493E" w:rsidRDefault="00000000">
      <w:pPr>
        <w:pStyle w:val="ConsPlusNormal0"/>
        <w:jc w:val="right"/>
      </w:pPr>
      <w:r>
        <w:t>Республики Крым</w:t>
      </w:r>
    </w:p>
    <w:p w14:paraId="618AE9CE" w14:textId="77777777" w:rsidR="00C1493E" w:rsidRDefault="00000000">
      <w:pPr>
        <w:pStyle w:val="ConsPlusNormal0"/>
        <w:jc w:val="right"/>
      </w:pPr>
      <w:r>
        <w:t>от 11.08.2022 N 1179-р</w:t>
      </w:r>
    </w:p>
    <w:p w14:paraId="29387F2B" w14:textId="77777777" w:rsidR="00C1493E" w:rsidRDefault="00C1493E">
      <w:pPr>
        <w:pStyle w:val="ConsPlusNormal0"/>
      </w:pPr>
    </w:p>
    <w:p w14:paraId="77736DB5" w14:textId="77777777" w:rsidR="00C1493E" w:rsidRDefault="00000000">
      <w:pPr>
        <w:pStyle w:val="ConsPlusTitle0"/>
        <w:jc w:val="center"/>
      </w:pPr>
      <w:bookmarkStart w:id="0" w:name="P46"/>
      <w:bookmarkEnd w:id="0"/>
      <w:r>
        <w:t>ПЛАН</w:t>
      </w:r>
    </w:p>
    <w:p w14:paraId="2244B7D6" w14:textId="77777777" w:rsidR="00C1493E" w:rsidRDefault="00000000">
      <w:pPr>
        <w:pStyle w:val="ConsPlusTitle0"/>
        <w:jc w:val="center"/>
      </w:pPr>
      <w:r>
        <w:t>МЕРОПРИЯТИЙ ПО РЕАЛИЗАЦИИ КОНЦЕПЦИИ РАЗВИТИЯ ДОПОЛНИТЕЛЬНОГО</w:t>
      </w:r>
    </w:p>
    <w:p w14:paraId="414D429E" w14:textId="77777777" w:rsidR="00C1493E" w:rsidRDefault="00000000">
      <w:pPr>
        <w:pStyle w:val="ConsPlusTitle0"/>
        <w:jc w:val="center"/>
      </w:pPr>
      <w:r>
        <w:t>ОБРАЗОВАНИЯ ДЕТЕЙ ДО 2030 ГОДА, I ЭТАП (2022 - 2024 ГОДЫ),</w:t>
      </w:r>
    </w:p>
    <w:p w14:paraId="4C0171E0" w14:textId="77777777" w:rsidR="00C1493E" w:rsidRDefault="00000000">
      <w:pPr>
        <w:pStyle w:val="ConsPlusTitle0"/>
        <w:jc w:val="center"/>
      </w:pPr>
      <w:r>
        <w:t>В РЕСПУБЛИКЕ КРЫМ</w:t>
      </w:r>
    </w:p>
    <w:p w14:paraId="6E7A8D57" w14:textId="77777777" w:rsidR="00C1493E" w:rsidRDefault="00C1493E">
      <w:pPr>
        <w:pStyle w:val="ConsPlusNormal0"/>
      </w:pPr>
    </w:p>
    <w:p w14:paraId="6E8D432E" w14:textId="77777777" w:rsidR="00C1493E" w:rsidRDefault="00C1493E">
      <w:pPr>
        <w:pStyle w:val="ConsPlusNormal0"/>
        <w:sectPr w:rsidR="00C1493E">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912"/>
        <w:gridCol w:w="1531"/>
        <w:gridCol w:w="2438"/>
        <w:gridCol w:w="1757"/>
        <w:gridCol w:w="3345"/>
      </w:tblGrid>
      <w:tr w:rsidR="00C1493E" w14:paraId="32072A89" w14:textId="77777777">
        <w:tc>
          <w:tcPr>
            <w:tcW w:w="4536" w:type="dxa"/>
            <w:gridSpan w:val="2"/>
          </w:tcPr>
          <w:p w14:paraId="3C57303A" w14:textId="77777777" w:rsidR="00C1493E" w:rsidRDefault="00000000">
            <w:pPr>
              <w:pStyle w:val="ConsPlusNormal0"/>
              <w:jc w:val="center"/>
            </w:pPr>
            <w:r>
              <w:lastRenderedPageBreak/>
              <w:t>Наименование мероприятия</w:t>
            </w:r>
          </w:p>
        </w:tc>
        <w:tc>
          <w:tcPr>
            <w:tcW w:w="1531" w:type="dxa"/>
          </w:tcPr>
          <w:p w14:paraId="77E1E5ED" w14:textId="77777777" w:rsidR="00C1493E" w:rsidRDefault="00000000">
            <w:pPr>
              <w:pStyle w:val="ConsPlusNormal0"/>
              <w:jc w:val="center"/>
            </w:pPr>
            <w:r>
              <w:t>Срок реализации</w:t>
            </w:r>
          </w:p>
        </w:tc>
        <w:tc>
          <w:tcPr>
            <w:tcW w:w="2438" w:type="dxa"/>
          </w:tcPr>
          <w:p w14:paraId="303EB287" w14:textId="77777777" w:rsidR="00C1493E" w:rsidRDefault="00000000">
            <w:pPr>
              <w:pStyle w:val="ConsPlusNormal0"/>
              <w:jc w:val="center"/>
            </w:pPr>
            <w:r>
              <w:t>Ответственные исполнители</w:t>
            </w:r>
          </w:p>
        </w:tc>
        <w:tc>
          <w:tcPr>
            <w:tcW w:w="1757" w:type="dxa"/>
          </w:tcPr>
          <w:p w14:paraId="7053C194" w14:textId="77777777" w:rsidR="00C1493E" w:rsidRDefault="00000000">
            <w:pPr>
              <w:pStyle w:val="ConsPlusNormal0"/>
              <w:jc w:val="center"/>
            </w:pPr>
            <w:r>
              <w:t>Итоговый документ</w:t>
            </w:r>
          </w:p>
        </w:tc>
        <w:tc>
          <w:tcPr>
            <w:tcW w:w="3345" w:type="dxa"/>
          </w:tcPr>
          <w:p w14:paraId="5836311E" w14:textId="77777777" w:rsidR="00C1493E" w:rsidRDefault="00000000">
            <w:pPr>
              <w:pStyle w:val="ConsPlusNormal0"/>
              <w:jc w:val="center"/>
            </w:pPr>
            <w:r>
              <w:t>Ожидаемый результат/достижение целевых показателей</w:t>
            </w:r>
          </w:p>
        </w:tc>
      </w:tr>
      <w:tr w:rsidR="00C1493E" w14:paraId="4EEB3045" w14:textId="77777777">
        <w:tc>
          <w:tcPr>
            <w:tcW w:w="13607" w:type="dxa"/>
            <w:gridSpan w:val="6"/>
          </w:tcPr>
          <w:p w14:paraId="57F78D0E" w14:textId="77777777" w:rsidR="00C1493E" w:rsidRDefault="00000000">
            <w:pPr>
              <w:pStyle w:val="ConsPlusNormal0"/>
              <w:jc w:val="center"/>
              <w:outlineLvl w:val="1"/>
            </w:pPr>
            <w:r>
              <w:t>1. Совершенствование нормативно-правового регулирования и методического сопровождения системы дополнительного образования детей</w:t>
            </w:r>
          </w:p>
        </w:tc>
      </w:tr>
      <w:tr w:rsidR="00C1493E" w14:paraId="2BF8E002" w14:textId="77777777">
        <w:tc>
          <w:tcPr>
            <w:tcW w:w="624" w:type="dxa"/>
          </w:tcPr>
          <w:p w14:paraId="2FA7AD45" w14:textId="77777777" w:rsidR="00C1493E" w:rsidRDefault="00000000">
            <w:pPr>
              <w:pStyle w:val="ConsPlusNormal0"/>
              <w:jc w:val="both"/>
            </w:pPr>
            <w:r>
              <w:t>1.1</w:t>
            </w:r>
          </w:p>
        </w:tc>
        <w:tc>
          <w:tcPr>
            <w:tcW w:w="3912" w:type="dxa"/>
          </w:tcPr>
          <w:p w14:paraId="4EAF009D" w14:textId="77777777" w:rsidR="00C1493E" w:rsidRDefault="00000000">
            <w:pPr>
              <w:pStyle w:val="ConsPlusNormal0"/>
              <w:jc w:val="both"/>
            </w:pPr>
            <w:r>
              <w:t>Разработка нормативных правовых актов, учитывающих возможность распределения объема гарантий персонифицированного финансирования дополнительного образования детей в зависимости от уровня материальной обеспеченности семьи, статуса семьи и ребенка, а также от его успехов в учебной деятельности, с целью совершенствования механизмов реализации Целевой модели персонифицированного учета и персонифицированного финансирования программ дополнительного образования детей</w:t>
            </w:r>
          </w:p>
        </w:tc>
        <w:tc>
          <w:tcPr>
            <w:tcW w:w="1531" w:type="dxa"/>
          </w:tcPr>
          <w:p w14:paraId="2AB76AFE" w14:textId="77777777" w:rsidR="00C1493E" w:rsidRDefault="00000000">
            <w:pPr>
              <w:pStyle w:val="ConsPlusNormal0"/>
              <w:jc w:val="both"/>
            </w:pPr>
            <w:r>
              <w:t>IV квартал 2022 года, далее - ежегодно</w:t>
            </w:r>
          </w:p>
        </w:tc>
        <w:tc>
          <w:tcPr>
            <w:tcW w:w="2438" w:type="dxa"/>
          </w:tcPr>
          <w:p w14:paraId="59905196"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1096D3FE" w14:textId="77777777" w:rsidR="00C1493E" w:rsidRDefault="00000000">
            <w:pPr>
              <w:pStyle w:val="ConsPlusNormal0"/>
              <w:jc w:val="both"/>
            </w:pPr>
            <w:r>
              <w:t>Доклад в Минпросвещения России</w:t>
            </w:r>
          </w:p>
        </w:tc>
        <w:tc>
          <w:tcPr>
            <w:tcW w:w="3345" w:type="dxa"/>
          </w:tcPr>
          <w:p w14:paraId="054F6B5A" w14:textId="77777777" w:rsidR="00C1493E" w:rsidRDefault="00000000">
            <w:pPr>
              <w:pStyle w:val="ConsPlusNormal0"/>
              <w:jc w:val="both"/>
            </w:pPr>
            <w:r>
              <w:t>Увеличение числа детей в Республике Крым в возрасте от 5 до 18 лет, охваченных персонифицированным финансированием дополнительного образования и дополнительными общеобразовательными программами.</w:t>
            </w:r>
          </w:p>
          <w:p w14:paraId="52D61863" w14:textId="77777777" w:rsidR="00C1493E" w:rsidRDefault="00000000">
            <w:pPr>
              <w:pStyle w:val="ConsPlusNormal0"/>
              <w:jc w:val="both"/>
            </w:pPr>
            <w:r>
              <w:t>Доля детей, которые обеспечены сертификатами персонифицированного финансирования дополнительного образования:</w:t>
            </w:r>
          </w:p>
          <w:p w14:paraId="7A726CBF" w14:textId="77777777" w:rsidR="00C1493E" w:rsidRDefault="00000000">
            <w:pPr>
              <w:pStyle w:val="ConsPlusNormal0"/>
              <w:jc w:val="both"/>
            </w:pPr>
            <w:r>
              <w:t>2022 год - 25%;</w:t>
            </w:r>
          </w:p>
          <w:p w14:paraId="12C2D2FA" w14:textId="77777777" w:rsidR="00C1493E" w:rsidRDefault="00000000">
            <w:pPr>
              <w:pStyle w:val="ConsPlusNormal0"/>
              <w:jc w:val="both"/>
            </w:pPr>
            <w:r>
              <w:t>2023 год - 25%;</w:t>
            </w:r>
          </w:p>
          <w:p w14:paraId="57247066" w14:textId="77777777" w:rsidR="00C1493E" w:rsidRDefault="00000000">
            <w:pPr>
              <w:pStyle w:val="ConsPlusNormal0"/>
              <w:jc w:val="both"/>
            </w:pPr>
            <w:r>
              <w:t>2024 год - 25%</w:t>
            </w:r>
          </w:p>
        </w:tc>
      </w:tr>
      <w:tr w:rsidR="00C1493E" w14:paraId="5393D935" w14:textId="77777777">
        <w:tc>
          <w:tcPr>
            <w:tcW w:w="624" w:type="dxa"/>
          </w:tcPr>
          <w:p w14:paraId="05B6763C" w14:textId="77777777" w:rsidR="00C1493E" w:rsidRDefault="00000000">
            <w:pPr>
              <w:pStyle w:val="ConsPlusNormal0"/>
              <w:jc w:val="both"/>
            </w:pPr>
            <w:r>
              <w:t>1.2</w:t>
            </w:r>
          </w:p>
        </w:tc>
        <w:tc>
          <w:tcPr>
            <w:tcW w:w="3912" w:type="dxa"/>
          </w:tcPr>
          <w:p w14:paraId="43E2968A" w14:textId="77777777" w:rsidR="00C1493E" w:rsidRDefault="00000000">
            <w:pPr>
              <w:pStyle w:val="ConsPlusNormal0"/>
              <w:jc w:val="both"/>
            </w:pPr>
            <w:r>
              <w:t xml:space="preserve">Создание конкурентных условий и совершенствование механизмов для увеличения числа организаций негосударственного сектора. включенных в систему персонифицированного финансирования дополнительного </w:t>
            </w:r>
            <w:r>
              <w:lastRenderedPageBreak/>
              <w:t>образования детей Республики Крым</w:t>
            </w:r>
          </w:p>
        </w:tc>
        <w:tc>
          <w:tcPr>
            <w:tcW w:w="1531" w:type="dxa"/>
          </w:tcPr>
          <w:p w14:paraId="66B6158E" w14:textId="77777777" w:rsidR="00C1493E" w:rsidRDefault="00000000">
            <w:pPr>
              <w:pStyle w:val="ConsPlusNormal0"/>
              <w:jc w:val="both"/>
            </w:pPr>
            <w:r>
              <w:lastRenderedPageBreak/>
              <w:t>IV квартал 2022 года, далее - ежегодно</w:t>
            </w:r>
          </w:p>
        </w:tc>
        <w:tc>
          <w:tcPr>
            <w:tcW w:w="2438" w:type="dxa"/>
          </w:tcPr>
          <w:p w14:paraId="7265D83A" w14:textId="77777777" w:rsidR="00C1493E" w:rsidRDefault="00000000">
            <w:pPr>
              <w:pStyle w:val="ConsPlusNormal0"/>
              <w:jc w:val="both"/>
            </w:pPr>
            <w:r>
              <w:t xml:space="preserve">Министерство образования, науки и молодежи Республики Крым, органы местного самоуправления муниципальных </w:t>
            </w:r>
            <w:r>
              <w:lastRenderedPageBreak/>
              <w:t>образований в Республике Крым</w:t>
            </w:r>
          </w:p>
        </w:tc>
        <w:tc>
          <w:tcPr>
            <w:tcW w:w="1757" w:type="dxa"/>
          </w:tcPr>
          <w:p w14:paraId="48251BA3" w14:textId="77777777" w:rsidR="00C1493E" w:rsidRDefault="00000000">
            <w:pPr>
              <w:pStyle w:val="ConsPlusNormal0"/>
              <w:jc w:val="both"/>
            </w:pPr>
            <w:r>
              <w:lastRenderedPageBreak/>
              <w:t>Доклад в Минпросвещения России</w:t>
            </w:r>
          </w:p>
        </w:tc>
        <w:tc>
          <w:tcPr>
            <w:tcW w:w="3345" w:type="dxa"/>
          </w:tcPr>
          <w:p w14:paraId="52A20BB7" w14:textId="77777777" w:rsidR="00C1493E" w:rsidRDefault="00000000">
            <w:pPr>
              <w:pStyle w:val="ConsPlusNormal0"/>
              <w:jc w:val="both"/>
            </w:pPr>
            <w:r>
              <w:t>Доля негосударственного сектора, включенного в систему персонифицированного финансирования дополнительного образования детей:</w:t>
            </w:r>
          </w:p>
          <w:p w14:paraId="2DA83A9B" w14:textId="77777777" w:rsidR="00C1493E" w:rsidRDefault="00000000">
            <w:pPr>
              <w:pStyle w:val="ConsPlusNormal0"/>
              <w:jc w:val="both"/>
            </w:pPr>
            <w:r>
              <w:lastRenderedPageBreak/>
              <w:t>2022 год - 0,25%;</w:t>
            </w:r>
          </w:p>
          <w:p w14:paraId="29DD1EF5" w14:textId="77777777" w:rsidR="00C1493E" w:rsidRDefault="00000000">
            <w:pPr>
              <w:pStyle w:val="ConsPlusNormal0"/>
              <w:jc w:val="both"/>
            </w:pPr>
            <w:r>
              <w:t>2023 год - 0,5%;</w:t>
            </w:r>
          </w:p>
          <w:p w14:paraId="22F95DE5" w14:textId="77777777" w:rsidR="00C1493E" w:rsidRDefault="00000000">
            <w:pPr>
              <w:pStyle w:val="ConsPlusNormal0"/>
              <w:jc w:val="both"/>
            </w:pPr>
            <w:r>
              <w:t>2024 год - 1%</w:t>
            </w:r>
          </w:p>
        </w:tc>
      </w:tr>
      <w:tr w:rsidR="00C1493E" w14:paraId="01DA21C2" w14:textId="77777777">
        <w:tc>
          <w:tcPr>
            <w:tcW w:w="624" w:type="dxa"/>
          </w:tcPr>
          <w:p w14:paraId="6A0096E0" w14:textId="77777777" w:rsidR="00C1493E" w:rsidRDefault="00000000">
            <w:pPr>
              <w:pStyle w:val="ConsPlusNormal0"/>
              <w:jc w:val="both"/>
            </w:pPr>
            <w:r>
              <w:lastRenderedPageBreak/>
              <w:t>1.3</w:t>
            </w:r>
          </w:p>
        </w:tc>
        <w:tc>
          <w:tcPr>
            <w:tcW w:w="3912" w:type="dxa"/>
          </w:tcPr>
          <w:p w14:paraId="33A8FA4C" w14:textId="77777777" w:rsidR="00C1493E" w:rsidRDefault="00000000">
            <w:pPr>
              <w:pStyle w:val="ConsPlusNormal0"/>
              <w:jc w:val="both"/>
            </w:pPr>
            <w:r>
              <w:t>Приведение законодательства Республики Крым в соответствие с законами Российской Федерации в сфере образования и в области физической культуры и спорта в части вопроса развития детско-юношеского спорта</w:t>
            </w:r>
          </w:p>
        </w:tc>
        <w:tc>
          <w:tcPr>
            <w:tcW w:w="1531" w:type="dxa"/>
          </w:tcPr>
          <w:p w14:paraId="7497172A" w14:textId="77777777" w:rsidR="00C1493E" w:rsidRDefault="00000000">
            <w:pPr>
              <w:pStyle w:val="ConsPlusNormal0"/>
              <w:jc w:val="both"/>
            </w:pPr>
            <w:r>
              <w:t>IV квартал 2022 года</w:t>
            </w:r>
          </w:p>
        </w:tc>
        <w:tc>
          <w:tcPr>
            <w:tcW w:w="2438" w:type="dxa"/>
          </w:tcPr>
          <w:p w14:paraId="63609320" w14:textId="77777777" w:rsidR="00C1493E" w:rsidRDefault="00000000">
            <w:pPr>
              <w:pStyle w:val="ConsPlusNormal0"/>
              <w:jc w:val="both"/>
            </w:pPr>
            <w:r>
              <w:t>Министерство образования, науки и молодежи Республики Крым;</w:t>
            </w:r>
          </w:p>
          <w:p w14:paraId="0AF92FFC" w14:textId="77777777" w:rsidR="00C1493E" w:rsidRDefault="00000000">
            <w:pPr>
              <w:pStyle w:val="ConsPlusNormal0"/>
              <w:jc w:val="both"/>
            </w:pPr>
            <w:r>
              <w:t>Министерство спорта Республики Крым</w:t>
            </w:r>
          </w:p>
        </w:tc>
        <w:tc>
          <w:tcPr>
            <w:tcW w:w="1757" w:type="dxa"/>
          </w:tcPr>
          <w:p w14:paraId="14B2859B" w14:textId="77777777" w:rsidR="00C1493E" w:rsidRDefault="00000000">
            <w:pPr>
              <w:pStyle w:val="ConsPlusNormal0"/>
              <w:jc w:val="both"/>
            </w:pPr>
            <w:r>
              <w:t>Нормативные правовые акты Республики Крым</w:t>
            </w:r>
          </w:p>
        </w:tc>
        <w:tc>
          <w:tcPr>
            <w:tcW w:w="3345" w:type="dxa"/>
          </w:tcPr>
          <w:p w14:paraId="1FBC417C" w14:textId="77777777" w:rsidR="00C1493E" w:rsidRDefault="00000000">
            <w:pPr>
              <w:pStyle w:val="ConsPlusNormal0"/>
              <w:jc w:val="both"/>
            </w:pPr>
            <w:r>
              <w:t>Увеличение количества детей и молодежи, вовлеченных в детско-юношеский и студенческий спорт;</w:t>
            </w:r>
          </w:p>
          <w:p w14:paraId="1428F20A" w14:textId="77777777" w:rsidR="00C1493E" w:rsidRDefault="00000000">
            <w:pPr>
              <w:pStyle w:val="ConsPlusNormal0"/>
              <w:jc w:val="both"/>
            </w:pPr>
            <w:r>
              <w:t>сохранена сеть организаций, осуществляющих спортивную подготовку, в ведении органов исполнительной власти Республики Крым, осуществляющих управление в сфере физической культуры и спорта</w:t>
            </w:r>
          </w:p>
        </w:tc>
      </w:tr>
      <w:tr w:rsidR="00C1493E" w14:paraId="7A7E5C5D" w14:textId="77777777">
        <w:tc>
          <w:tcPr>
            <w:tcW w:w="624" w:type="dxa"/>
          </w:tcPr>
          <w:p w14:paraId="284DC4D4" w14:textId="77777777" w:rsidR="00C1493E" w:rsidRDefault="00000000">
            <w:pPr>
              <w:pStyle w:val="ConsPlusNormal0"/>
              <w:jc w:val="both"/>
            </w:pPr>
            <w:r>
              <w:t>1.4</w:t>
            </w:r>
          </w:p>
        </w:tc>
        <w:tc>
          <w:tcPr>
            <w:tcW w:w="3912" w:type="dxa"/>
          </w:tcPr>
          <w:p w14:paraId="4A84B915" w14:textId="77777777" w:rsidR="00C1493E" w:rsidRDefault="00000000">
            <w:pPr>
              <w:pStyle w:val="ConsPlusNormal0"/>
              <w:jc w:val="both"/>
            </w:pPr>
            <w:r>
              <w:t>Разработка и утверждение дополнительных образовательных программ спортивной подготовки с учетом примерных дополнительных образовательных программ спортивной подготовки</w:t>
            </w:r>
          </w:p>
        </w:tc>
        <w:tc>
          <w:tcPr>
            <w:tcW w:w="1531" w:type="dxa"/>
          </w:tcPr>
          <w:p w14:paraId="60BD30B8" w14:textId="77777777" w:rsidR="00C1493E" w:rsidRDefault="00000000">
            <w:pPr>
              <w:pStyle w:val="ConsPlusNormal0"/>
              <w:jc w:val="both"/>
            </w:pPr>
            <w:r>
              <w:t>IV квартал 2022 года</w:t>
            </w:r>
          </w:p>
        </w:tc>
        <w:tc>
          <w:tcPr>
            <w:tcW w:w="2438" w:type="dxa"/>
          </w:tcPr>
          <w:p w14:paraId="5502F7BB" w14:textId="77777777" w:rsidR="00C1493E" w:rsidRDefault="00000000">
            <w:pPr>
              <w:pStyle w:val="ConsPlusNormal0"/>
              <w:jc w:val="both"/>
            </w:pPr>
            <w:r>
              <w:t>Руководители организаций, осуществляющих спортивную подготовку</w:t>
            </w:r>
          </w:p>
        </w:tc>
        <w:tc>
          <w:tcPr>
            <w:tcW w:w="1757" w:type="dxa"/>
          </w:tcPr>
          <w:p w14:paraId="6DE6A88F" w14:textId="77777777" w:rsidR="00C1493E" w:rsidRDefault="00000000">
            <w:pPr>
              <w:pStyle w:val="ConsPlusNormal0"/>
              <w:jc w:val="both"/>
            </w:pPr>
            <w:r>
              <w:t>Дополнительные образовательные программы</w:t>
            </w:r>
          </w:p>
        </w:tc>
        <w:tc>
          <w:tcPr>
            <w:tcW w:w="3345" w:type="dxa"/>
          </w:tcPr>
          <w:p w14:paraId="44DD57CE" w14:textId="77777777" w:rsidR="00C1493E" w:rsidRDefault="00000000">
            <w:pPr>
              <w:pStyle w:val="ConsPlusNormal0"/>
              <w:jc w:val="both"/>
            </w:pPr>
            <w:r>
              <w:t>Увеличение количества детей и молодежи, вовлеченных в детско-юношеский и студенческий спорт</w:t>
            </w:r>
          </w:p>
        </w:tc>
      </w:tr>
      <w:tr w:rsidR="00C1493E" w14:paraId="6FCCB861" w14:textId="77777777">
        <w:tc>
          <w:tcPr>
            <w:tcW w:w="624" w:type="dxa"/>
          </w:tcPr>
          <w:p w14:paraId="5CAA5684" w14:textId="77777777" w:rsidR="00C1493E" w:rsidRDefault="00000000">
            <w:pPr>
              <w:pStyle w:val="ConsPlusNormal0"/>
              <w:jc w:val="both"/>
            </w:pPr>
            <w:r>
              <w:t>1.5</w:t>
            </w:r>
          </w:p>
        </w:tc>
        <w:tc>
          <w:tcPr>
            <w:tcW w:w="3912" w:type="dxa"/>
          </w:tcPr>
          <w:p w14:paraId="0DC5F42D" w14:textId="77777777" w:rsidR="00C1493E" w:rsidRDefault="00000000">
            <w:pPr>
              <w:pStyle w:val="ConsPlusNormal0"/>
              <w:jc w:val="both"/>
            </w:pPr>
            <w:r>
              <w:t>Формирование единого календаря массовых и методических мероприятий по вопросам воспитания и дополнительного образования детей</w:t>
            </w:r>
          </w:p>
        </w:tc>
        <w:tc>
          <w:tcPr>
            <w:tcW w:w="1531" w:type="dxa"/>
          </w:tcPr>
          <w:p w14:paraId="7E351D3D" w14:textId="77777777" w:rsidR="00C1493E" w:rsidRDefault="00000000">
            <w:pPr>
              <w:pStyle w:val="ConsPlusNormal0"/>
              <w:jc w:val="both"/>
            </w:pPr>
            <w:r>
              <w:t>2022 - 2024 годы</w:t>
            </w:r>
          </w:p>
        </w:tc>
        <w:tc>
          <w:tcPr>
            <w:tcW w:w="2438" w:type="dxa"/>
          </w:tcPr>
          <w:p w14:paraId="56AFA485"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2B4769CB" w14:textId="77777777" w:rsidR="00C1493E" w:rsidRDefault="00000000">
            <w:pPr>
              <w:pStyle w:val="ConsPlusNormal0"/>
              <w:jc w:val="both"/>
            </w:pPr>
            <w:r>
              <w:t>Приказ Министерства образования, науки и молодежи Республики Крым</w:t>
            </w:r>
          </w:p>
        </w:tc>
        <w:tc>
          <w:tcPr>
            <w:tcW w:w="3345" w:type="dxa"/>
          </w:tcPr>
          <w:p w14:paraId="6DB264AA"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4DC7C370" w14:textId="77777777">
        <w:tc>
          <w:tcPr>
            <w:tcW w:w="624" w:type="dxa"/>
          </w:tcPr>
          <w:p w14:paraId="1BCA4D5D" w14:textId="77777777" w:rsidR="00C1493E" w:rsidRDefault="00000000">
            <w:pPr>
              <w:pStyle w:val="ConsPlusNormal0"/>
              <w:jc w:val="both"/>
            </w:pPr>
            <w:r>
              <w:t>1.6</w:t>
            </w:r>
          </w:p>
        </w:tc>
        <w:tc>
          <w:tcPr>
            <w:tcW w:w="3912" w:type="dxa"/>
          </w:tcPr>
          <w:p w14:paraId="3B06A075" w14:textId="77777777" w:rsidR="00C1493E" w:rsidRDefault="00000000">
            <w:pPr>
              <w:pStyle w:val="ConsPlusNormal0"/>
              <w:jc w:val="both"/>
            </w:pPr>
            <w:r>
              <w:t>Формирование единого календарного плана воспитательной работы</w:t>
            </w:r>
          </w:p>
        </w:tc>
        <w:tc>
          <w:tcPr>
            <w:tcW w:w="1531" w:type="dxa"/>
          </w:tcPr>
          <w:p w14:paraId="084680C6" w14:textId="77777777" w:rsidR="00C1493E" w:rsidRDefault="00000000">
            <w:pPr>
              <w:pStyle w:val="ConsPlusNormal0"/>
              <w:jc w:val="both"/>
            </w:pPr>
            <w:r>
              <w:t>III квартал 2022 года, далее - ежегодно</w:t>
            </w:r>
          </w:p>
        </w:tc>
        <w:tc>
          <w:tcPr>
            <w:tcW w:w="2438" w:type="dxa"/>
          </w:tcPr>
          <w:p w14:paraId="13C6DE5C"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4F4D2C43" w14:textId="77777777" w:rsidR="00C1493E" w:rsidRDefault="00000000">
            <w:pPr>
              <w:pStyle w:val="ConsPlusNormal0"/>
              <w:jc w:val="both"/>
            </w:pPr>
            <w:r>
              <w:t>Приказ Министерства образования, науки и молодежи Республики Крым</w:t>
            </w:r>
          </w:p>
        </w:tc>
        <w:tc>
          <w:tcPr>
            <w:tcW w:w="3345" w:type="dxa"/>
          </w:tcPr>
          <w:p w14:paraId="5EA7F30F" w14:textId="77777777" w:rsidR="00C1493E" w:rsidRDefault="00000000">
            <w:pPr>
              <w:pStyle w:val="ConsPlusNormal0"/>
              <w:jc w:val="both"/>
            </w:pPr>
            <w:r>
              <w:t>Увеличение доли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p w14:paraId="6C2475CA" w14:textId="77777777" w:rsidR="00C1493E" w:rsidRDefault="00000000">
            <w:pPr>
              <w:pStyle w:val="ConsPlusNormal0"/>
              <w:jc w:val="both"/>
            </w:pPr>
            <w:r>
              <w:t>увеличение количества детей, принявших участие в открытых онлайн-уроках, направленных на раннюю профориентацию и реализуемых с учетом опыта цикла открытых уроков "Проектория"</w:t>
            </w:r>
          </w:p>
        </w:tc>
      </w:tr>
      <w:tr w:rsidR="00C1493E" w14:paraId="3D935294" w14:textId="77777777">
        <w:tc>
          <w:tcPr>
            <w:tcW w:w="624" w:type="dxa"/>
          </w:tcPr>
          <w:p w14:paraId="03A17FAD" w14:textId="77777777" w:rsidR="00C1493E" w:rsidRDefault="00000000">
            <w:pPr>
              <w:pStyle w:val="ConsPlusNormal0"/>
              <w:jc w:val="both"/>
            </w:pPr>
            <w:r>
              <w:t>1.7</w:t>
            </w:r>
          </w:p>
        </w:tc>
        <w:tc>
          <w:tcPr>
            <w:tcW w:w="3912" w:type="dxa"/>
          </w:tcPr>
          <w:p w14:paraId="65ABB71C" w14:textId="77777777" w:rsidR="00C1493E" w:rsidRDefault="00000000">
            <w:pPr>
              <w:pStyle w:val="ConsPlusNormal0"/>
              <w:jc w:val="both"/>
            </w:pPr>
            <w:r>
              <w:t>Поддержание актуального состояния информации в государственной информационной системе Республики Крым "Навигатор дополнительного образования Республики Крым", в том числе в целях обеспечения предоставления государственных и муниципальных услуг государственными (муниципальными) образовательными организациями (в том числе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организациями, реализующими дополнительные образовательные программы спортивной подготовки с 1 января 2023 г.) посредством федеральной государственной информационной системы "Единый портал государственных и муниципальных услуг (функций)"</w:t>
            </w:r>
          </w:p>
        </w:tc>
        <w:tc>
          <w:tcPr>
            <w:tcW w:w="1531" w:type="dxa"/>
          </w:tcPr>
          <w:p w14:paraId="079C8DE8" w14:textId="77777777" w:rsidR="00C1493E" w:rsidRDefault="00000000">
            <w:pPr>
              <w:pStyle w:val="ConsPlusNormal0"/>
              <w:jc w:val="both"/>
            </w:pPr>
            <w:r>
              <w:t>2022 - 2024 годы</w:t>
            </w:r>
          </w:p>
        </w:tc>
        <w:tc>
          <w:tcPr>
            <w:tcW w:w="2438" w:type="dxa"/>
          </w:tcPr>
          <w:p w14:paraId="1BFCC3DE" w14:textId="77777777" w:rsidR="00C1493E" w:rsidRDefault="00000000">
            <w:pPr>
              <w:pStyle w:val="ConsPlusNormal0"/>
              <w:jc w:val="both"/>
            </w:pPr>
            <w:r>
              <w:t>Министерство образования, науки и молодежи Республики Крым;</w:t>
            </w:r>
          </w:p>
          <w:p w14:paraId="4AF2D32C" w14:textId="77777777" w:rsidR="00C1493E" w:rsidRDefault="00000000">
            <w:pPr>
              <w:pStyle w:val="ConsPlusNormal0"/>
              <w:jc w:val="both"/>
            </w:pPr>
            <w:r>
              <w:t>Министерство культуры Республики Крым,</w:t>
            </w:r>
          </w:p>
          <w:p w14:paraId="609C0950" w14:textId="77777777" w:rsidR="00C1493E" w:rsidRDefault="00000000">
            <w:pPr>
              <w:pStyle w:val="ConsPlusNormal0"/>
              <w:jc w:val="both"/>
            </w:pPr>
            <w:r>
              <w:t>Министерство спорта Республики Крым;</w:t>
            </w:r>
          </w:p>
          <w:p w14:paraId="5D1E2318"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835322C" w14:textId="77777777" w:rsidR="00C1493E" w:rsidRDefault="00000000">
            <w:pPr>
              <w:pStyle w:val="ConsPlusNormal0"/>
              <w:jc w:val="both"/>
            </w:pPr>
            <w:r>
              <w:t>Доклад в Минпросвещения России</w:t>
            </w:r>
          </w:p>
        </w:tc>
        <w:tc>
          <w:tcPr>
            <w:tcW w:w="3345" w:type="dxa"/>
          </w:tcPr>
          <w:p w14:paraId="5BD2B5BF" w14:textId="77777777" w:rsidR="00C1493E" w:rsidRDefault="00000000">
            <w:pPr>
              <w:pStyle w:val="ConsPlusNormal0"/>
              <w:jc w:val="both"/>
            </w:pPr>
            <w:r>
              <w:t>Увеличение доли детей в возрасте от 5 до 18 лет, охваченных дополнительным образованием, а также детей, которые обеспечены сертификатами персонифицированного финансирования дополнительного образования</w:t>
            </w:r>
          </w:p>
        </w:tc>
      </w:tr>
      <w:tr w:rsidR="00C1493E" w14:paraId="79751C43" w14:textId="77777777">
        <w:tc>
          <w:tcPr>
            <w:tcW w:w="624" w:type="dxa"/>
          </w:tcPr>
          <w:p w14:paraId="57D3CAB6" w14:textId="77777777" w:rsidR="00C1493E" w:rsidRDefault="00000000">
            <w:pPr>
              <w:pStyle w:val="ConsPlusNormal0"/>
              <w:jc w:val="both"/>
            </w:pPr>
            <w:r>
              <w:t>1.8</w:t>
            </w:r>
          </w:p>
        </w:tc>
        <w:tc>
          <w:tcPr>
            <w:tcW w:w="3912" w:type="dxa"/>
          </w:tcPr>
          <w:p w14:paraId="731484E0" w14:textId="77777777" w:rsidR="00C1493E" w:rsidRDefault="00000000">
            <w:pPr>
              <w:pStyle w:val="ConsPlusNormal0"/>
              <w:jc w:val="both"/>
            </w:pPr>
            <w:r>
              <w:t>Разработка методических документов, направленных на организационно-методическое сопровождение социокультурной реабилитации детей-инвалидов и детей с ограниченными возможностями здоровья (в том числе по разработке и реализации дополнительных общеобразовательных программ художественной и социально-гуманитарной направленностей, включая инклюзивные, адаптированные программы по различным видам искусств, жанрам художественного творчества, социально значимой деятельности для детей-инвалидов различных нозологий)</w:t>
            </w:r>
          </w:p>
        </w:tc>
        <w:tc>
          <w:tcPr>
            <w:tcW w:w="1531" w:type="dxa"/>
          </w:tcPr>
          <w:p w14:paraId="753A80A1" w14:textId="77777777" w:rsidR="00C1493E" w:rsidRDefault="00000000">
            <w:pPr>
              <w:pStyle w:val="ConsPlusNormal0"/>
              <w:jc w:val="both"/>
            </w:pPr>
            <w:r>
              <w:t>2022 - 2024 годы</w:t>
            </w:r>
          </w:p>
        </w:tc>
        <w:tc>
          <w:tcPr>
            <w:tcW w:w="2438" w:type="dxa"/>
          </w:tcPr>
          <w:p w14:paraId="6065990C"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34AD453D" w14:textId="77777777" w:rsidR="00C1493E" w:rsidRDefault="00000000">
            <w:pPr>
              <w:pStyle w:val="ConsPlusNormal0"/>
              <w:jc w:val="both"/>
            </w:pPr>
            <w:r>
              <w:t>Информационный отчет в Минпросвещения России</w:t>
            </w:r>
          </w:p>
        </w:tc>
        <w:tc>
          <w:tcPr>
            <w:tcW w:w="3345" w:type="dxa"/>
          </w:tcPr>
          <w:p w14:paraId="764613DE" w14:textId="77777777" w:rsidR="00C1493E" w:rsidRDefault="00000000">
            <w:pPr>
              <w:pStyle w:val="ConsPlusNormal0"/>
              <w:jc w:val="both"/>
            </w:pPr>
            <w:r>
              <w:t>Увеличение количества детей в возрасте от 5 до 18 лет с ограниченными возможностями здоровья и детей-инвалидов, осваивающих дополнительные общеобразовательные программы, в том числе с использованием дистанционных технологий</w:t>
            </w:r>
          </w:p>
        </w:tc>
      </w:tr>
      <w:tr w:rsidR="00C1493E" w14:paraId="16D38F59" w14:textId="77777777">
        <w:tc>
          <w:tcPr>
            <w:tcW w:w="624" w:type="dxa"/>
          </w:tcPr>
          <w:p w14:paraId="1CCA36D8" w14:textId="77777777" w:rsidR="00C1493E" w:rsidRDefault="00000000">
            <w:pPr>
              <w:pStyle w:val="ConsPlusNormal0"/>
              <w:jc w:val="both"/>
            </w:pPr>
            <w:r>
              <w:t>1.9</w:t>
            </w:r>
          </w:p>
        </w:tc>
        <w:tc>
          <w:tcPr>
            <w:tcW w:w="3912" w:type="dxa"/>
          </w:tcPr>
          <w:p w14:paraId="14A6C3BB" w14:textId="77777777" w:rsidR="00C1493E" w:rsidRDefault="00000000">
            <w:pPr>
              <w:pStyle w:val="ConsPlusNormal0"/>
              <w:jc w:val="both"/>
            </w:pPr>
            <w:r>
              <w:t>Разработка методических документов, направленных на организацию и проведение школьных, муниципальных и региональных этапов всероссийских социально значимых мероприятий для детей в области художественного творчества и развития социально значимой деятельности, проводимых Министерством просвещения Российской Федерации, включая определение регионального оператора и организационно-техническое сопровождение</w:t>
            </w:r>
          </w:p>
        </w:tc>
        <w:tc>
          <w:tcPr>
            <w:tcW w:w="1531" w:type="dxa"/>
          </w:tcPr>
          <w:p w14:paraId="5CAF8671" w14:textId="77777777" w:rsidR="00C1493E" w:rsidRDefault="00000000">
            <w:pPr>
              <w:pStyle w:val="ConsPlusNormal0"/>
              <w:jc w:val="both"/>
            </w:pPr>
            <w:r>
              <w:t>2022 - 2024 годы</w:t>
            </w:r>
          </w:p>
        </w:tc>
        <w:tc>
          <w:tcPr>
            <w:tcW w:w="2438" w:type="dxa"/>
          </w:tcPr>
          <w:p w14:paraId="54C58F04"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3A0C70DC" w14:textId="77777777" w:rsidR="00C1493E" w:rsidRDefault="00000000">
            <w:pPr>
              <w:pStyle w:val="ConsPlusNormal0"/>
              <w:jc w:val="both"/>
            </w:pPr>
            <w:r>
              <w:t>Приказ Министерства образования, науки и молодежи Республики Крым</w:t>
            </w:r>
          </w:p>
        </w:tc>
        <w:tc>
          <w:tcPr>
            <w:tcW w:w="3345" w:type="dxa"/>
          </w:tcPr>
          <w:p w14:paraId="0A526AB0"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73716E54" w14:textId="77777777">
        <w:tc>
          <w:tcPr>
            <w:tcW w:w="624" w:type="dxa"/>
          </w:tcPr>
          <w:p w14:paraId="4D2EFFA8" w14:textId="77777777" w:rsidR="00C1493E" w:rsidRDefault="00000000">
            <w:pPr>
              <w:pStyle w:val="ConsPlusNormal0"/>
              <w:jc w:val="both"/>
            </w:pPr>
            <w:r>
              <w:t>1.10</w:t>
            </w:r>
          </w:p>
        </w:tc>
        <w:tc>
          <w:tcPr>
            <w:tcW w:w="3912" w:type="dxa"/>
          </w:tcPr>
          <w:p w14:paraId="1F129DF6" w14:textId="77777777" w:rsidR="00C1493E" w:rsidRDefault="00000000">
            <w:pPr>
              <w:pStyle w:val="ConsPlusNormal0"/>
              <w:jc w:val="both"/>
            </w:pPr>
            <w:r>
              <w:t>Принятие методических документов, направленных на организацию и проведение муниципальных и региональных этапов всероссийских профессионально значимых мероприятий для педагогических работников, проводимых Минпросвещения России, включая определение регионального оператора и организационно-техническое сопровождение</w:t>
            </w:r>
          </w:p>
        </w:tc>
        <w:tc>
          <w:tcPr>
            <w:tcW w:w="1531" w:type="dxa"/>
          </w:tcPr>
          <w:p w14:paraId="28429640" w14:textId="77777777" w:rsidR="00C1493E" w:rsidRDefault="00000000">
            <w:pPr>
              <w:pStyle w:val="ConsPlusNormal0"/>
              <w:jc w:val="both"/>
            </w:pPr>
            <w:r>
              <w:t>Поэтапно 2022 - 2024 годы и далее</w:t>
            </w:r>
          </w:p>
        </w:tc>
        <w:tc>
          <w:tcPr>
            <w:tcW w:w="2438" w:type="dxa"/>
          </w:tcPr>
          <w:p w14:paraId="1D8ACB5A"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70A7F4B7" w14:textId="77777777" w:rsidR="00C1493E" w:rsidRDefault="00000000">
            <w:pPr>
              <w:pStyle w:val="ConsPlusNormal0"/>
              <w:jc w:val="both"/>
            </w:pPr>
            <w:r>
              <w:t>Приказ Министерства образования, науки и молодежи Республики Крым</w:t>
            </w:r>
          </w:p>
        </w:tc>
        <w:tc>
          <w:tcPr>
            <w:tcW w:w="3345" w:type="dxa"/>
          </w:tcPr>
          <w:p w14:paraId="7663F315" w14:textId="77777777" w:rsidR="00C1493E" w:rsidRDefault="00000000">
            <w:pPr>
              <w:pStyle w:val="ConsPlusNormal0"/>
              <w:jc w:val="both"/>
            </w:pPr>
            <w:r>
              <w:t>Организована подготовка педагогов дополнительного образования</w:t>
            </w:r>
          </w:p>
        </w:tc>
      </w:tr>
      <w:tr w:rsidR="00C1493E" w14:paraId="30AA66DF" w14:textId="77777777">
        <w:tc>
          <w:tcPr>
            <w:tcW w:w="13607" w:type="dxa"/>
            <w:gridSpan w:val="6"/>
          </w:tcPr>
          <w:p w14:paraId="61A2768A" w14:textId="77777777" w:rsidR="00C1493E" w:rsidRDefault="00000000">
            <w:pPr>
              <w:pStyle w:val="ConsPlusNormal0"/>
              <w:jc w:val="center"/>
              <w:outlineLvl w:val="1"/>
            </w:pPr>
            <w:r>
              <w:t>2. Повышение доступности и качества дополнительного образования детей</w:t>
            </w:r>
          </w:p>
        </w:tc>
      </w:tr>
      <w:tr w:rsidR="00C1493E" w14:paraId="72C4B3EB" w14:textId="77777777">
        <w:tc>
          <w:tcPr>
            <w:tcW w:w="624" w:type="dxa"/>
          </w:tcPr>
          <w:p w14:paraId="14395194" w14:textId="77777777" w:rsidR="00C1493E" w:rsidRDefault="00000000">
            <w:pPr>
              <w:pStyle w:val="ConsPlusNormal0"/>
              <w:jc w:val="both"/>
            </w:pPr>
            <w:r>
              <w:t>2.1</w:t>
            </w:r>
          </w:p>
        </w:tc>
        <w:tc>
          <w:tcPr>
            <w:tcW w:w="3912" w:type="dxa"/>
          </w:tcPr>
          <w:p w14:paraId="75FB6910" w14:textId="77777777" w:rsidR="00C1493E" w:rsidRDefault="00000000">
            <w:pPr>
              <w:pStyle w:val="ConsPlusNormal0"/>
              <w:jc w:val="both"/>
            </w:pPr>
            <w:r>
              <w:t>Проведение анализа доступности дополнительного образования детей в Республике Крым и приоритетных направлений развития дополнительного образования детей в соответствии с социально-экономическими потребностями Республики Крым, а также потребностями для различных категорий детей, в том числе детей с ограниченными возможностями здоровья и детей-инвалидов, детей, находящихся на длительном лечении</w:t>
            </w:r>
          </w:p>
        </w:tc>
        <w:tc>
          <w:tcPr>
            <w:tcW w:w="1531" w:type="dxa"/>
          </w:tcPr>
          <w:p w14:paraId="48FA83E5" w14:textId="77777777" w:rsidR="00C1493E" w:rsidRDefault="00000000">
            <w:pPr>
              <w:pStyle w:val="ConsPlusNormal0"/>
              <w:jc w:val="both"/>
            </w:pPr>
            <w:r>
              <w:t>IV квартал 2022 года, далее - ежегодно</w:t>
            </w:r>
          </w:p>
        </w:tc>
        <w:tc>
          <w:tcPr>
            <w:tcW w:w="2438" w:type="dxa"/>
          </w:tcPr>
          <w:p w14:paraId="4DA2D669" w14:textId="77777777" w:rsidR="00C1493E" w:rsidRDefault="00000000">
            <w:pPr>
              <w:pStyle w:val="ConsPlusNormal0"/>
              <w:jc w:val="both"/>
            </w:pPr>
            <w:r>
              <w:t>Министерство образования, науки и молодежи Республики Крым;</w:t>
            </w:r>
          </w:p>
          <w:p w14:paraId="7B085B66" w14:textId="77777777" w:rsidR="00C1493E" w:rsidRDefault="00000000">
            <w:pPr>
              <w:pStyle w:val="ConsPlusNormal0"/>
              <w:jc w:val="both"/>
            </w:pPr>
            <w:r>
              <w:t>Министерство культуры Республики Крым;</w:t>
            </w:r>
          </w:p>
          <w:p w14:paraId="0AA74F6B" w14:textId="77777777" w:rsidR="00C1493E" w:rsidRDefault="00000000">
            <w:pPr>
              <w:pStyle w:val="ConsPlusNormal0"/>
              <w:jc w:val="both"/>
            </w:pPr>
            <w:r>
              <w:t>Министерство спорта Республики Крым;</w:t>
            </w:r>
          </w:p>
          <w:p w14:paraId="4F9E7CFC"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0E2DA378" w14:textId="77777777" w:rsidR="00C1493E" w:rsidRDefault="00000000">
            <w:pPr>
              <w:pStyle w:val="ConsPlusNormal0"/>
              <w:jc w:val="both"/>
            </w:pPr>
            <w:r>
              <w:t>Доклад в Минпросвещения России</w:t>
            </w:r>
          </w:p>
        </w:tc>
        <w:tc>
          <w:tcPr>
            <w:tcW w:w="3345" w:type="dxa"/>
          </w:tcPr>
          <w:p w14:paraId="07E4F6DB" w14:textId="77777777" w:rsidR="00C1493E" w:rsidRDefault="00000000">
            <w:pPr>
              <w:pStyle w:val="ConsPlusNormal0"/>
              <w:jc w:val="both"/>
            </w:pPr>
            <w:r>
              <w:t>Доля детей в возрасте от 5 до 18 лет, охваченных дополнительным образованием:</w:t>
            </w:r>
          </w:p>
          <w:p w14:paraId="75DEF53D" w14:textId="77777777" w:rsidR="00C1493E" w:rsidRDefault="00000000">
            <w:pPr>
              <w:pStyle w:val="ConsPlusNormal0"/>
              <w:jc w:val="both"/>
            </w:pPr>
            <w:r>
              <w:t>2022 год - 80,5%;</w:t>
            </w:r>
          </w:p>
          <w:p w14:paraId="05732285" w14:textId="77777777" w:rsidR="00C1493E" w:rsidRDefault="00000000">
            <w:pPr>
              <w:pStyle w:val="ConsPlusNormal0"/>
              <w:jc w:val="both"/>
            </w:pPr>
            <w:r>
              <w:t>2023 год - 81,2%;</w:t>
            </w:r>
          </w:p>
          <w:p w14:paraId="2CFFF773" w14:textId="77777777" w:rsidR="00C1493E" w:rsidRDefault="00000000">
            <w:pPr>
              <w:pStyle w:val="ConsPlusNormal0"/>
              <w:jc w:val="both"/>
            </w:pPr>
            <w:r>
              <w:t>2024 год - 81,6%</w:t>
            </w:r>
          </w:p>
        </w:tc>
      </w:tr>
      <w:tr w:rsidR="00C1493E" w14:paraId="2C117B76" w14:textId="77777777">
        <w:tc>
          <w:tcPr>
            <w:tcW w:w="624" w:type="dxa"/>
          </w:tcPr>
          <w:p w14:paraId="7F372099" w14:textId="77777777" w:rsidR="00C1493E" w:rsidRDefault="00000000">
            <w:pPr>
              <w:pStyle w:val="ConsPlusNormal0"/>
              <w:jc w:val="both"/>
            </w:pPr>
            <w:r>
              <w:t>2.2</w:t>
            </w:r>
          </w:p>
        </w:tc>
        <w:tc>
          <w:tcPr>
            <w:tcW w:w="3912" w:type="dxa"/>
          </w:tcPr>
          <w:p w14:paraId="00EA92E2" w14:textId="77777777" w:rsidR="00C1493E" w:rsidRDefault="00000000">
            <w:pPr>
              <w:pStyle w:val="ConsPlusNormal0"/>
              <w:jc w:val="both"/>
            </w:pPr>
            <w:r>
              <w:t>Создание новых мест для увеличения количества обучающихся в сфере дополнительного образования</w:t>
            </w:r>
          </w:p>
        </w:tc>
        <w:tc>
          <w:tcPr>
            <w:tcW w:w="1531" w:type="dxa"/>
          </w:tcPr>
          <w:p w14:paraId="4211A0F9" w14:textId="77777777" w:rsidR="00C1493E" w:rsidRDefault="00000000">
            <w:pPr>
              <w:pStyle w:val="ConsPlusNormal0"/>
              <w:jc w:val="both"/>
            </w:pPr>
            <w:r>
              <w:t>IV квартал 2022 года, далее - ежегодно</w:t>
            </w:r>
          </w:p>
        </w:tc>
        <w:tc>
          <w:tcPr>
            <w:tcW w:w="2438" w:type="dxa"/>
          </w:tcPr>
          <w:p w14:paraId="39594521" w14:textId="77777777" w:rsidR="00C1493E" w:rsidRDefault="00000000">
            <w:pPr>
              <w:pStyle w:val="ConsPlusNormal0"/>
              <w:jc w:val="both"/>
            </w:pPr>
            <w:r>
              <w:t>Министерство образования, науки и молодежи Республики Крым;</w:t>
            </w:r>
          </w:p>
          <w:p w14:paraId="30BDCBAC" w14:textId="77777777" w:rsidR="00C1493E" w:rsidRDefault="00000000">
            <w:pPr>
              <w:pStyle w:val="ConsPlusNormal0"/>
              <w:jc w:val="both"/>
            </w:pPr>
            <w:r>
              <w:t>Министерство культуры Республики Крым</w:t>
            </w:r>
          </w:p>
        </w:tc>
        <w:tc>
          <w:tcPr>
            <w:tcW w:w="1757" w:type="dxa"/>
          </w:tcPr>
          <w:p w14:paraId="7C3B404D" w14:textId="77777777" w:rsidR="00C1493E" w:rsidRDefault="00000000">
            <w:pPr>
              <w:pStyle w:val="ConsPlusNormal0"/>
              <w:jc w:val="both"/>
            </w:pPr>
            <w:r>
              <w:t>Доклад в Минпросвещения России</w:t>
            </w:r>
          </w:p>
        </w:tc>
        <w:tc>
          <w:tcPr>
            <w:tcW w:w="3345" w:type="dxa"/>
          </w:tcPr>
          <w:p w14:paraId="081EBA5E" w14:textId="77777777" w:rsidR="00C1493E" w:rsidRDefault="00000000">
            <w:pPr>
              <w:pStyle w:val="ConsPlusNormal0"/>
              <w:jc w:val="both"/>
            </w:pPr>
            <w: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(нарастающий итог):</w:t>
            </w:r>
          </w:p>
          <w:p w14:paraId="1DE06D4F" w14:textId="77777777" w:rsidR="00C1493E" w:rsidRDefault="00000000">
            <w:pPr>
              <w:pStyle w:val="ConsPlusNormal0"/>
              <w:jc w:val="both"/>
            </w:pPr>
            <w:r>
              <w:t>2022 год - 62018;</w:t>
            </w:r>
          </w:p>
          <w:p w14:paraId="45CE3C47" w14:textId="77777777" w:rsidR="00C1493E" w:rsidRDefault="00000000">
            <w:pPr>
              <w:pStyle w:val="ConsPlusNormal0"/>
              <w:jc w:val="both"/>
            </w:pPr>
            <w:r>
              <w:t>2023 год - 67881;</w:t>
            </w:r>
          </w:p>
          <w:p w14:paraId="13EB3BB3" w14:textId="77777777" w:rsidR="00C1493E" w:rsidRDefault="00000000">
            <w:pPr>
              <w:pStyle w:val="ConsPlusNormal0"/>
              <w:jc w:val="both"/>
            </w:pPr>
            <w:r>
              <w:t>2024 год - 74673;</w:t>
            </w:r>
          </w:p>
          <w:p w14:paraId="425DF594" w14:textId="77777777" w:rsidR="00C1493E" w:rsidRDefault="00000000">
            <w:pPr>
              <w:pStyle w:val="ConsPlusNormal0"/>
              <w:jc w:val="both"/>
            </w:pPr>
            <w:r>
              <w:t>для реализации дополнительных предпрофессиональных программ в области искусств (нарастающий итог):</w:t>
            </w:r>
          </w:p>
          <w:p w14:paraId="29A30768" w14:textId="77777777" w:rsidR="00C1493E" w:rsidRDefault="00000000">
            <w:pPr>
              <w:pStyle w:val="ConsPlusNormal0"/>
              <w:jc w:val="both"/>
            </w:pPr>
            <w:r>
              <w:t>2022 год - 17209;</w:t>
            </w:r>
          </w:p>
          <w:p w14:paraId="6E5FF60C" w14:textId="77777777" w:rsidR="00C1493E" w:rsidRDefault="00000000">
            <w:pPr>
              <w:pStyle w:val="ConsPlusNormal0"/>
              <w:jc w:val="both"/>
            </w:pPr>
            <w:r>
              <w:t>2023 год - 17300;</w:t>
            </w:r>
          </w:p>
          <w:p w14:paraId="726F1F52" w14:textId="77777777" w:rsidR="00C1493E" w:rsidRDefault="00000000">
            <w:pPr>
              <w:pStyle w:val="ConsPlusNormal0"/>
              <w:jc w:val="both"/>
            </w:pPr>
            <w:r>
              <w:t>2024 год - 17400</w:t>
            </w:r>
          </w:p>
        </w:tc>
      </w:tr>
      <w:tr w:rsidR="00C1493E" w14:paraId="4A30A42C" w14:textId="77777777">
        <w:tc>
          <w:tcPr>
            <w:tcW w:w="624" w:type="dxa"/>
          </w:tcPr>
          <w:p w14:paraId="35BA1C49" w14:textId="77777777" w:rsidR="00C1493E" w:rsidRDefault="00000000">
            <w:pPr>
              <w:pStyle w:val="ConsPlusNormal0"/>
              <w:jc w:val="both"/>
            </w:pPr>
            <w:r>
              <w:t>2.3</w:t>
            </w:r>
          </w:p>
        </w:tc>
        <w:tc>
          <w:tcPr>
            <w:tcW w:w="3912" w:type="dxa"/>
          </w:tcPr>
          <w:p w14:paraId="3FDBDBC2" w14:textId="77777777" w:rsidR="00C1493E" w:rsidRDefault="00000000">
            <w:pPr>
              <w:pStyle w:val="ConsPlusNormal0"/>
              <w:jc w:val="both"/>
            </w:pPr>
            <w:r>
              <w:t>Выявление и распространение лучших практик повышения доступности дополнительного образования для различных категорий детей, в том числе детей с ограниченными возможностями здоровья и детей-инвалидов, детей, находящихся на длительном лечении, при помощи сетевой формы взаимодействия, с участием представителей реального сектора экономики, а также применения электронного обучения и дистанционных образовательных технологий</w:t>
            </w:r>
          </w:p>
        </w:tc>
        <w:tc>
          <w:tcPr>
            <w:tcW w:w="1531" w:type="dxa"/>
          </w:tcPr>
          <w:p w14:paraId="708A8700" w14:textId="77777777" w:rsidR="00C1493E" w:rsidRDefault="00000000">
            <w:pPr>
              <w:pStyle w:val="ConsPlusNormal0"/>
              <w:jc w:val="both"/>
            </w:pPr>
            <w:r>
              <w:t>IV квартал 2022 года, далее - ежегодно</w:t>
            </w:r>
          </w:p>
        </w:tc>
        <w:tc>
          <w:tcPr>
            <w:tcW w:w="2438" w:type="dxa"/>
          </w:tcPr>
          <w:p w14:paraId="0D6A0FED"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38F1B391" w14:textId="77777777" w:rsidR="00C1493E" w:rsidRDefault="00000000">
            <w:pPr>
              <w:pStyle w:val="ConsPlusNormal0"/>
              <w:jc w:val="both"/>
            </w:pPr>
            <w:r>
              <w:t>Доклад в Минпросвещения России</w:t>
            </w:r>
          </w:p>
        </w:tc>
        <w:tc>
          <w:tcPr>
            <w:tcW w:w="3345" w:type="dxa"/>
          </w:tcPr>
          <w:p w14:paraId="2B828B8F" w14:textId="77777777" w:rsidR="00C1493E" w:rsidRDefault="00000000">
            <w:pPr>
              <w:pStyle w:val="ConsPlusNormal0"/>
              <w:jc w:val="both"/>
            </w:pPr>
            <w:r>
              <w:t>Увеличение доли детей в возрасте от 5 до 18 лет, охваченных дополнительным образованием, в том числе детей с ограниченными возможностями здоровья и детей-инвалидов, осваивающих дополнительные общеобразовательные программы</w:t>
            </w:r>
          </w:p>
        </w:tc>
      </w:tr>
      <w:tr w:rsidR="00C1493E" w14:paraId="6773ABF7" w14:textId="77777777">
        <w:tc>
          <w:tcPr>
            <w:tcW w:w="624" w:type="dxa"/>
          </w:tcPr>
          <w:p w14:paraId="471700CE" w14:textId="77777777" w:rsidR="00C1493E" w:rsidRDefault="00000000">
            <w:pPr>
              <w:pStyle w:val="ConsPlusNormal0"/>
              <w:jc w:val="both"/>
            </w:pPr>
            <w:r>
              <w:t>2.4</w:t>
            </w:r>
          </w:p>
        </w:tc>
        <w:tc>
          <w:tcPr>
            <w:tcW w:w="3912" w:type="dxa"/>
          </w:tcPr>
          <w:p w14:paraId="5886A9FD" w14:textId="77777777" w:rsidR="00C1493E" w:rsidRDefault="00000000">
            <w:pPr>
              <w:pStyle w:val="ConsPlusNormal0"/>
              <w:jc w:val="both"/>
            </w:pPr>
            <w:r>
              <w:t xml:space="preserve">Обновление содержания дополнительных общеобразовательных программ (за исключением дополнительных предпрофессиональных программ в области искусств, а также дополнительных образовательных программ спортивной подготовки, реализуемых с 1 января 2023 г.) для формирования компетентностей, связанных с эмоциональным, физическим, интеллектуальным, духовным развитием человека, на основании анализа социально-экономических потребностей Республики Крым и потребностей детей, в том числе с учетом опыта Образовательного фонда "Талант и успех", проектов Национальной технологической инициативы, </w:t>
            </w:r>
            <w:hyperlink r:id="rId27" w:tooltip="Распоряжение Правительства РФ от 20.09.2021 N 2613-р (ред. от 21.10.2024) &lt;Об утверждении Концепции развития креативных (творческих) индустрий и механизмов осуществления их государственной поддержки до 2030 года&gt; {КонсультантПлюс}">
              <w:r>
                <w:rPr>
                  <w:color w:val="0000FF"/>
                </w:rPr>
                <w:t>Концепции</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w:t>
            </w:r>
          </w:p>
        </w:tc>
        <w:tc>
          <w:tcPr>
            <w:tcW w:w="1531" w:type="dxa"/>
          </w:tcPr>
          <w:p w14:paraId="41342FDE" w14:textId="77777777" w:rsidR="00C1493E" w:rsidRDefault="00000000">
            <w:pPr>
              <w:pStyle w:val="ConsPlusNormal0"/>
              <w:jc w:val="both"/>
            </w:pPr>
            <w:r>
              <w:t>III квартал 2022 года, далее - ежегодно</w:t>
            </w:r>
          </w:p>
        </w:tc>
        <w:tc>
          <w:tcPr>
            <w:tcW w:w="2438" w:type="dxa"/>
          </w:tcPr>
          <w:p w14:paraId="0A1D3324" w14:textId="77777777" w:rsidR="00C1493E" w:rsidRDefault="00000000">
            <w:pPr>
              <w:pStyle w:val="ConsPlusNormal0"/>
              <w:jc w:val="both"/>
            </w:pPr>
            <w:r>
              <w:t>Руководители образовательных организаций, реализующих дополнительные общеобразовательные программы;</w:t>
            </w:r>
          </w:p>
          <w:p w14:paraId="1D3F973D" w14:textId="77777777" w:rsidR="00C1493E" w:rsidRDefault="00000000">
            <w:pPr>
              <w:pStyle w:val="ConsPlusNormal0"/>
              <w:jc w:val="both"/>
            </w:pPr>
            <w:r>
              <w:t>Министерство образования, науки и молодежи Республики Крым;</w:t>
            </w:r>
          </w:p>
          <w:p w14:paraId="2B99CA9D" w14:textId="77777777" w:rsidR="00C1493E" w:rsidRDefault="00000000">
            <w:pPr>
              <w:pStyle w:val="ConsPlusNormal0"/>
              <w:jc w:val="both"/>
            </w:pPr>
            <w:r>
              <w:t>Министерство культуры Республики Крым;</w:t>
            </w:r>
          </w:p>
          <w:p w14:paraId="45FEBF81" w14:textId="77777777" w:rsidR="00C1493E" w:rsidRDefault="00000000">
            <w:pPr>
              <w:pStyle w:val="ConsPlusNormal0"/>
              <w:jc w:val="both"/>
            </w:pPr>
            <w:r>
              <w:t>Министерство спорта Республики Крым;</w:t>
            </w:r>
          </w:p>
          <w:p w14:paraId="590582DE"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437A51AB" w14:textId="77777777" w:rsidR="00C1493E" w:rsidRDefault="00000000">
            <w:pPr>
              <w:pStyle w:val="ConsPlusNormal0"/>
              <w:jc w:val="both"/>
            </w:pPr>
            <w:r>
              <w:t>Доклад в Минпросвещения России</w:t>
            </w:r>
          </w:p>
        </w:tc>
        <w:tc>
          <w:tcPr>
            <w:tcW w:w="3345" w:type="dxa"/>
          </w:tcPr>
          <w:p w14:paraId="469BF0DA" w14:textId="77777777" w:rsidR="00C1493E" w:rsidRDefault="00000000">
            <w:pPr>
              <w:pStyle w:val="ConsPlusNormal0"/>
              <w:jc w:val="both"/>
            </w:pPr>
            <w:r>
              <w:t>Доля детей в возрасте от 5 до 18 лет, охваченных дополнительным образованием</w:t>
            </w:r>
          </w:p>
        </w:tc>
      </w:tr>
      <w:tr w:rsidR="00C1493E" w14:paraId="2841AC2C" w14:textId="77777777">
        <w:tc>
          <w:tcPr>
            <w:tcW w:w="624" w:type="dxa"/>
          </w:tcPr>
          <w:p w14:paraId="5B991B97" w14:textId="77777777" w:rsidR="00C1493E" w:rsidRDefault="00000000">
            <w:pPr>
              <w:pStyle w:val="ConsPlusNormal0"/>
              <w:jc w:val="both"/>
            </w:pPr>
            <w:r>
              <w:t>2.5</w:t>
            </w:r>
          </w:p>
        </w:tc>
        <w:tc>
          <w:tcPr>
            <w:tcW w:w="3912" w:type="dxa"/>
          </w:tcPr>
          <w:p w14:paraId="1BC4492C" w14:textId="77777777" w:rsidR="00C1493E" w:rsidRDefault="00000000">
            <w:pPr>
              <w:pStyle w:val="ConsPlusNormal0"/>
              <w:jc w:val="both"/>
            </w:pPr>
            <w:r>
              <w:t>Увеличение числа организаций негосударственного сектора, реализующих дополнительные общеобразовательные программы и участвующих в мероприятия целевой модели развития региональных систем дополнительного образования детей путем разъяснения норм действующего законодательства и требований, предъявляемых к организации дополнительного образования детей</w:t>
            </w:r>
          </w:p>
        </w:tc>
        <w:tc>
          <w:tcPr>
            <w:tcW w:w="1531" w:type="dxa"/>
          </w:tcPr>
          <w:p w14:paraId="5437E43E" w14:textId="77777777" w:rsidR="00C1493E" w:rsidRDefault="00000000">
            <w:pPr>
              <w:pStyle w:val="ConsPlusNormal0"/>
              <w:jc w:val="both"/>
            </w:pPr>
            <w:r>
              <w:t>2022 - 2024 годы</w:t>
            </w:r>
          </w:p>
        </w:tc>
        <w:tc>
          <w:tcPr>
            <w:tcW w:w="2438" w:type="dxa"/>
          </w:tcPr>
          <w:p w14:paraId="7F3BEE65" w14:textId="77777777" w:rsidR="00C1493E" w:rsidRDefault="00000000">
            <w:pPr>
              <w:pStyle w:val="ConsPlusNormal0"/>
              <w:jc w:val="both"/>
            </w:pPr>
            <w:r>
              <w:t>Министерство образования, науки и молодежи Республики Крым,</w:t>
            </w:r>
          </w:p>
          <w:p w14:paraId="39358AA8"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56153382" w14:textId="77777777" w:rsidR="00C1493E" w:rsidRDefault="00000000">
            <w:pPr>
              <w:pStyle w:val="ConsPlusNormal0"/>
              <w:jc w:val="both"/>
            </w:pPr>
            <w:r>
              <w:t>Доклад в Минпросвещения России</w:t>
            </w:r>
          </w:p>
        </w:tc>
        <w:tc>
          <w:tcPr>
            <w:tcW w:w="3345" w:type="dxa"/>
          </w:tcPr>
          <w:p w14:paraId="0665F253" w14:textId="77777777" w:rsidR="00C1493E" w:rsidRDefault="00000000">
            <w:pPr>
              <w:pStyle w:val="ConsPlusNormal0"/>
              <w:jc w:val="both"/>
            </w:pPr>
            <w:r>
              <w:t>Доля организаций негосударственного сектора, реализующих дополнительные общеобразовательные программы, в общем количестве организаций в сфере дополнительного образования детей:</w:t>
            </w:r>
          </w:p>
          <w:p w14:paraId="100E0371" w14:textId="77777777" w:rsidR="00C1493E" w:rsidRDefault="00000000">
            <w:pPr>
              <w:pStyle w:val="ConsPlusNormal0"/>
              <w:jc w:val="both"/>
            </w:pPr>
            <w:r>
              <w:t>2022 год - 4,9%;</w:t>
            </w:r>
          </w:p>
          <w:p w14:paraId="04A6BCC1" w14:textId="77777777" w:rsidR="00C1493E" w:rsidRDefault="00000000">
            <w:pPr>
              <w:pStyle w:val="ConsPlusNormal0"/>
              <w:jc w:val="both"/>
            </w:pPr>
            <w:r>
              <w:t>2023 год - 4,9%;</w:t>
            </w:r>
          </w:p>
          <w:p w14:paraId="0BA3DC28" w14:textId="77777777" w:rsidR="00C1493E" w:rsidRDefault="00000000">
            <w:pPr>
              <w:pStyle w:val="ConsPlusNormal0"/>
              <w:jc w:val="both"/>
            </w:pPr>
            <w:r>
              <w:t>2024 год - 5%</w:t>
            </w:r>
          </w:p>
        </w:tc>
      </w:tr>
      <w:tr w:rsidR="00C1493E" w14:paraId="790201AE" w14:textId="77777777">
        <w:tc>
          <w:tcPr>
            <w:tcW w:w="624" w:type="dxa"/>
          </w:tcPr>
          <w:p w14:paraId="7A76CBF4" w14:textId="77777777" w:rsidR="00C1493E" w:rsidRDefault="00000000">
            <w:pPr>
              <w:pStyle w:val="ConsPlusNormal0"/>
              <w:jc w:val="both"/>
            </w:pPr>
            <w:r>
              <w:t>2.6</w:t>
            </w:r>
          </w:p>
        </w:tc>
        <w:tc>
          <w:tcPr>
            <w:tcW w:w="3912" w:type="dxa"/>
          </w:tcPr>
          <w:p w14:paraId="3A7B43C8" w14:textId="77777777" w:rsidR="00C1493E" w:rsidRDefault="00000000">
            <w:pPr>
              <w:pStyle w:val="ConsPlusNormal0"/>
              <w:jc w:val="both"/>
            </w:pPr>
            <w:r>
              <w:t>Организация методической поддержки образовательных организаций, реализующих дополнительные общеобразовательные и предпрофессиональные программы, в обновлении содержания и технологий обучения дополнительного образования</w:t>
            </w:r>
          </w:p>
        </w:tc>
        <w:tc>
          <w:tcPr>
            <w:tcW w:w="1531" w:type="dxa"/>
          </w:tcPr>
          <w:p w14:paraId="25E4181D" w14:textId="77777777" w:rsidR="00C1493E" w:rsidRDefault="00000000">
            <w:pPr>
              <w:pStyle w:val="ConsPlusNormal0"/>
              <w:jc w:val="both"/>
            </w:pPr>
            <w:r>
              <w:t>III квартал 2022 года</w:t>
            </w:r>
          </w:p>
        </w:tc>
        <w:tc>
          <w:tcPr>
            <w:tcW w:w="2438" w:type="dxa"/>
          </w:tcPr>
          <w:p w14:paraId="3A7DDCD0" w14:textId="77777777" w:rsidR="00C1493E" w:rsidRDefault="00000000">
            <w:pPr>
              <w:pStyle w:val="ConsPlusNormal0"/>
              <w:jc w:val="both"/>
            </w:pPr>
            <w:r>
              <w:t>Министерство образования, науки и молодежи Республики Крым;</w:t>
            </w:r>
          </w:p>
          <w:p w14:paraId="098CEDF5" w14:textId="77777777" w:rsidR="00C1493E" w:rsidRDefault="00000000">
            <w:pPr>
              <w:pStyle w:val="ConsPlusNormal0"/>
              <w:jc w:val="both"/>
            </w:pPr>
            <w:r>
              <w:t>Министерство культуры Республики Крым;</w:t>
            </w:r>
          </w:p>
          <w:p w14:paraId="7E919409" w14:textId="77777777" w:rsidR="00C1493E" w:rsidRDefault="00000000">
            <w:pPr>
              <w:pStyle w:val="ConsPlusNormal0"/>
              <w:jc w:val="both"/>
            </w:pPr>
            <w:r>
              <w:t>Министерство спорта Республики Крым</w:t>
            </w:r>
          </w:p>
        </w:tc>
        <w:tc>
          <w:tcPr>
            <w:tcW w:w="1757" w:type="dxa"/>
          </w:tcPr>
          <w:p w14:paraId="31E91AC7" w14:textId="77777777" w:rsidR="00C1493E" w:rsidRDefault="00000000">
            <w:pPr>
              <w:pStyle w:val="ConsPlusNormal0"/>
              <w:jc w:val="both"/>
            </w:pPr>
            <w:r>
              <w:t>Доклад в Минпросвещения России</w:t>
            </w:r>
          </w:p>
        </w:tc>
        <w:tc>
          <w:tcPr>
            <w:tcW w:w="3345" w:type="dxa"/>
          </w:tcPr>
          <w:p w14:paraId="56B5015C" w14:textId="77777777" w:rsidR="00C1493E" w:rsidRDefault="00000000">
            <w:pPr>
              <w:pStyle w:val="ConsPlusNormal0"/>
              <w:jc w:val="both"/>
            </w:pPr>
            <w:r>
              <w:t>Организована подготовка педагогов дополнительного образования</w:t>
            </w:r>
          </w:p>
        </w:tc>
      </w:tr>
      <w:tr w:rsidR="00C1493E" w14:paraId="5A2A49C6" w14:textId="77777777">
        <w:tc>
          <w:tcPr>
            <w:tcW w:w="624" w:type="dxa"/>
          </w:tcPr>
          <w:p w14:paraId="5D07798E" w14:textId="77777777" w:rsidR="00C1493E" w:rsidRDefault="00000000">
            <w:pPr>
              <w:pStyle w:val="ConsPlusNormal0"/>
              <w:jc w:val="both"/>
            </w:pPr>
            <w:r>
              <w:t>2.7</w:t>
            </w:r>
          </w:p>
        </w:tc>
        <w:tc>
          <w:tcPr>
            <w:tcW w:w="3912" w:type="dxa"/>
          </w:tcPr>
          <w:p w14:paraId="02CF147B" w14:textId="77777777" w:rsidR="00C1493E" w:rsidRDefault="00000000">
            <w:pPr>
              <w:pStyle w:val="ConsPlusNormal0"/>
              <w:jc w:val="both"/>
            </w:pPr>
            <w:r>
              <w:t>Разработка и реализация дополнительных общеобразовательных программ, направленных на формирование у обучающихся функциональной, технологической, финансовой, экологической грамотности, способствующих вхождению Российской Федерации в число десяти ведущих стран мира по качеству общего образования</w:t>
            </w:r>
          </w:p>
        </w:tc>
        <w:tc>
          <w:tcPr>
            <w:tcW w:w="1531" w:type="dxa"/>
          </w:tcPr>
          <w:p w14:paraId="5D5168A1" w14:textId="77777777" w:rsidR="00C1493E" w:rsidRDefault="00000000">
            <w:pPr>
              <w:pStyle w:val="ConsPlusNormal0"/>
              <w:jc w:val="both"/>
            </w:pPr>
            <w:r>
              <w:t>I квартал 2024 года</w:t>
            </w:r>
          </w:p>
        </w:tc>
        <w:tc>
          <w:tcPr>
            <w:tcW w:w="2438" w:type="dxa"/>
          </w:tcPr>
          <w:p w14:paraId="1727E04E" w14:textId="77777777" w:rsidR="00C1493E" w:rsidRDefault="00000000">
            <w:pPr>
              <w:pStyle w:val="ConsPlusNormal0"/>
              <w:jc w:val="both"/>
            </w:pPr>
            <w:r>
              <w:t>Министерство образования, науки и молодежи Республики Крым;</w:t>
            </w:r>
          </w:p>
          <w:p w14:paraId="6FD4C575" w14:textId="77777777" w:rsidR="00C1493E" w:rsidRDefault="00000000">
            <w:pPr>
              <w:pStyle w:val="ConsPlusNormal0"/>
              <w:jc w:val="both"/>
            </w:pPr>
            <w:r>
              <w:t>Министерство культуры Республики Крым;</w:t>
            </w:r>
          </w:p>
          <w:p w14:paraId="50A81163" w14:textId="77777777" w:rsidR="00C1493E" w:rsidRDefault="00000000">
            <w:pPr>
              <w:pStyle w:val="ConsPlusNormal0"/>
              <w:jc w:val="both"/>
            </w:pPr>
            <w:r>
              <w:t>Министерство спорта Республики Крым;</w:t>
            </w:r>
          </w:p>
          <w:p w14:paraId="5AAFF4C8" w14:textId="77777777" w:rsidR="00C1493E" w:rsidRDefault="00000000">
            <w:pPr>
              <w:pStyle w:val="ConsPlusNormal0"/>
              <w:jc w:val="both"/>
            </w:pPr>
            <w:r>
              <w:t>руководители образовательных организаций, реализующих дополнительные общеобразовательные программы</w:t>
            </w:r>
          </w:p>
        </w:tc>
        <w:tc>
          <w:tcPr>
            <w:tcW w:w="1757" w:type="dxa"/>
          </w:tcPr>
          <w:p w14:paraId="2B4E7320" w14:textId="77777777" w:rsidR="00C1493E" w:rsidRDefault="00000000">
            <w:pPr>
              <w:pStyle w:val="ConsPlusNormal0"/>
              <w:jc w:val="both"/>
            </w:pPr>
            <w:r>
              <w:t>Доклад в Минпросвещения России</w:t>
            </w:r>
          </w:p>
        </w:tc>
        <w:tc>
          <w:tcPr>
            <w:tcW w:w="3345" w:type="dxa"/>
          </w:tcPr>
          <w:p w14:paraId="7BA35DA0" w14:textId="77777777" w:rsidR="00C1493E" w:rsidRDefault="00000000">
            <w:pPr>
              <w:pStyle w:val="ConsPlusNormal0"/>
              <w:jc w:val="both"/>
            </w:pPr>
            <w:r>
              <w:t>Увеличение доли детей в возрасте от 5 до 18 лет, охваченных дополнительным образованием;</w:t>
            </w:r>
          </w:p>
          <w:p w14:paraId="454BBC82" w14:textId="77777777" w:rsidR="00C1493E" w:rsidRDefault="00000000">
            <w:pPr>
              <w:pStyle w:val="ConsPlusNormal0"/>
              <w:jc w:val="both"/>
            </w:pPr>
            <w:r>
              <w:t>увеличение охвата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p w14:paraId="058BAAF6"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082F7D2B" w14:textId="77777777">
        <w:tc>
          <w:tcPr>
            <w:tcW w:w="624" w:type="dxa"/>
          </w:tcPr>
          <w:p w14:paraId="235D29CB" w14:textId="77777777" w:rsidR="00C1493E" w:rsidRDefault="00000000">
            <w:pPr>
              <w:pStyle w:val="ConsPlusNormal0"/>
              <w:jc w:val="both"/>
            </w:pPr>
            <w:r>
              <w:t>2.8</w:t>
            </w:r>
          </w:p>
        </w:tc>
        <w:tc>
          <w:tcPr>
            <w:tcW w:w="3912" w:type="dxa"/>
          </w:tcPr>
          <w:p w14:paraId="481903B2" w14:textId="77777777" w:rsidR="00C1493E" w:rsidRDefault="00000000">
            <w:pPr>
              <w:pStyle w:val="ConsPlusNormal0"/>
              <w:jc w:val="both"/>
            </w:pPr>
            <w:r>
              <w:t>Разработка и реализация дополнительных общеобразовательных программ, направленных на профилактику и преодоление школьной неуспешности, в том числе реализуемых в каникулярный период</w:t>
            </w:r>
          </w:p>
        </w:tc>
        <w:tc>
          <w:tcPr>
            <w:tcW w:w="1531" w:type="dxa"/>
          </w:tcPr>
          <w:p w14:paraId="02AFB14A" w14:textId="77777777" w:rsidR="00C1493E" w:rsidRDefault="00000000">
            <w:pPr>
              <w:pStyle w:val="ConsPlusNormal0"/>
              <w:jc w:val="both"/>
            </w:pPr>
            <w:r>
              <w:t>II квартал 2023 года, далее - ежегодно</w:t>
            </w:r>
          </w:p>
        </w:tc>
        <w:tc>
          <w:tcPr>
            <w:tcW w:w="2438" w:type="dxa"/>
          </w:tcPr>
          <w:p w14:paraId="29310D65" w14:textId="77777777" w:rsidR="00C1493E" w:rsidRDefault="00000000">
            <w:pPr>
              <w:pStyle w:val="ConsPlusNormal0"/>
              <w:jc w:val="both"/>
            </w:pPr>
            <w:r>
              <w:t>Министерство образования, науки и молодежи Республики Крым;</w:t>
            </w:r>
          </w:p>
          <w:p w14:paraId="59DBA74C" w14:textId="77777777" w:rsidR="00C1493E" w:rsidRDefault="00000000">
            <w:pPr>
              <w:pStyle w:val="ConsPlusNormal0"/>
              <w:jc w:val="both"/>
            </w:pPr>
            <w:r>
              <w:t>руководители образовательных организаций, реализующих дополнительные общеобразовательные программы</w:t>
            </w:r>
          </w:p>
        </w:tc>
        <w:tc>
          <w:tcPr>
            <w:tcW w:w="1757" w:type="dxa"/>
          </w:tcPr>
          <w:p w14:paraId="5AADE3A7" w14:textId="77777777" w:rsidR="00C1493E" w:rsidRDefault="00000000">
            <w:pPr>
              <w:pStyle w:val="ConsPlusNormal0"/>
              <w:jc w:val="both"/>
            </w:pPr>
            <w:r>
              <w:t>Доклад в Минпросвещения России</w:t>
            </w:r>
          </w:p>
        </w:tc>
        <w:tc>
          <w:tcPr>
            <w:tcW w:w="3345" w:type="dxa"/>
          </w:tcPr>
          <w:p w14:paraId="5C035DBA"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0E0E8A9D" w14:textId="77777777">
        <w:tc>
          <w:tcPr>
            <w:tcW w:w="624" w:type="dxa"/>
          </w:tcPr>
          <w:p w14:paraId="20E190DF" w14:textId="77777777" w:rsidR="00C1493E" w:rsidRDefault="00000000">
            <w:pPr>
              <w:pStyle w:val="ConsPlusNormal0"/>
              <w:jc w:val="both"/>
            </w:pPr>
            <w:r>
              <w:t>2.9</w:t>
            </w:r>
          </w:p>
        </w:tc>
        <w:tc>
          <w:tcPr>
            <w:tcW w:w="3912" w:type="dxa"/>
          </w:tcPr>
          <w:p w14:paraId="087F81F9" w14:textId="77777777" w:rsidR="00C1493E" w:rsidRDefault="00000000">
            <w:pPr>
              <w:pStyle w:val="ConsPlusNormal0"/>
              <w:jc w:val="both"/>
            </w:pPr>
            <w:r>
              <w:t>Внедрение технологий информационно-консультационной адресной поддержки реализации прав детей на участие в дополнительных общеразвивающих программах независимо от места проживания, состояния здоровья, социально-экономического положения семьи</w:t>
            </w:r>
          </w:p>
        </w:tc>
        <w:tc>
          <w:tcPr>
            <w:tcW w:w="1531" w:type="dxa"/>
          </w:tcPr>
          <w:p w14:paraId="1EA9E176" w14:textId="77777777" w:rsidR="00C1493E" w:rsidRDefault="00000000">
            <w:pPr>
              <w:pStyle w:val="ConsPlusNormal0"/>
              <w:jc w:val="both"/>
            </w:pPr>
            <w:r>
              <w:t>I квартал 2023 года, далее - ежегодно</w:t>
            </w:r>
          </w:p>
        </w:tc>
        <w:tc>
          <w:tcPr>
            <w:tcW w:w="2438" w:type="dxa"/>
          </w:tcPr>
          <w:p w14:paraId="763B2196" w14:textId="77777777" w:rsidR="00C1493E" w:rsidRDefault="00000000">
            <w:pPr>
              <w:pStyle w:val="ConsPlusNormal0"/>
              <w:jc w:val="both"/>
            </w:pPr>
            <w:r>
              <w:t>Министерство образования, науки и молодежи Республики Крым;</w:t>
            </w:r>
          </w:p>
          <w:p w14:paraId="558480C3"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574C89B0" w14:textId="77777777" w:rsidR="00C1493E" w:rsidRDefault="00000000">
            <w:pPr>
              <w:pStyle w:val="ConsPlusNormal0"/>
              <w:jc w:val="both"/>
            </w:pPr>
            <w:r>
              <w:t>Доклад в Минпросвещения России</w:t>
            </w:r>
          </w:p>
        </w:tc>
        <w:tc>
          <w:tcPr>
            <w:tcW w:w="3345" w:type="dxa"/>
          </w:tcPr>
          <w:p w14:paraId="2E4AFE67"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048B6A97" w14:textId="77777777">
        <w:tc>
          <w:tcPr>
            <w:tcW w:w="624" w:type="dxa"/>
          </w:tcPr>
          <w:p w14:paraId="5EE870AA" w14:textId="77777777" w:rsidR="00C1493E" w:rsidRDefault="00000000">
            <w:pPr>
              <w:pStyle w:val="ConsPlusNormal0"/>
              <w:jc w:val="both"/>
            </w:pPr>
            <w:r>
              <w:t>2.10</w:t>
            </w:r>
          </w:p>
        </w:tc>
        <w:tc>
          <w:tcPr>
            <w:tcW w:w="3912" w:type="dxa"/>
          </w:tcPr>
          <w:p w14:paraId="16371C7A" w14:textId="77777777" w:rsidR="00C1493E" w:rsidRDefault="00000000">
            <w:pPr>
              <w:pStyle w:val="ConsPlusNormal0"/>
              <w:jc w:val="both"/>
            </w:pPr>
            <w:r>
              <w:t>Разработка Положения об обособленном структурном подразделении Государственного бюджетного образовательного учреждения высшего образования Республики Крым "Крымский университет культуры, искусств и туризма", обеспечивающего организационно-методическое сопровождение реализации государственной политики в области культуры и искусств, формирование штатного расписания, утверждение плана работы</w:t>
            </w:r>
          </w:p>
        </w:tc>
        <w:tc>
          <w:tcPr>
            <w:tcW w:w="1531" w:type="dxa"/>
          </w:tcPr>
          <w:p w14:paraId="5B4C2B51" w14:textId="77777777" w:rsidR="00C1493E" w:rsidRDefault="00000000">
            <w:pPr>
              <w:pStyle w:val="ConsPlusNormal0"/>
              <w:jc w:val="both"/>
            </w:pPr>
            <w:r>
              <w:t>IV квартал 2022 года, далее - ежегодно</w:t>
            </w:r>
          </w:p>
        </w:tc>
        <w:tc>
          <w:tcPr>
            <w:tcW w:w="2438" w:type="dxa"/>
          </w:tcPr>
          <w:p w14:paraId="1426A8B5" w14:textId="77777777" w:rsidR="00C1493E" w:rsidRDefault="00000000">
            <w:pPr>
              <w:pStyle w:val="ConsPlusNormal0"/>
              <w:jc w:val="both"/>
            </w:pPr>
            <w:r>
              <w:t>Министерство культуры Республики Крым</w:t>
            </w:r>
          </w:p>
        </w:tc>
        <w:tc>
          <w:tcPr>
            <w:tcW w:w="1757" w:type="dxa"/>
          </w:tcPr>
          <w:p w14:paraId="2A22D8E9" w14:textId="77777777" w:rsidR="00C1493E" w:rsidRDefault="00000000">
            <w:pPr>
              <w:pStyle w:val="ConsPlusNormal0"/>
              <w:jc w:val="both"/>
            </w:pPr>
            <w:r>
              <w:t>Доклад в Минкультуры России</w:t>
            </w:r>
          </w:p>
        </w:tc>
        <w:tc>
          <w:tcPr>
            <w:tcW w:w="3345" w:type="dxa"/>
          </w:tcPr>
          <w:p w14:paraId="15E81C1E" w14:textId="77777777" w:rsidR="00C1493E" w:rsidRDefault="00000000">
            <w:pPr>
              <w:pStyle w:val="ConsPlusNormal0"/>
              <w:jc w:val="both"/>
            </w:pPr>
            <w:r>
              <w:t>Создан и функционирует ресурсный методический центр, обеспечивающий организационно-методическое сопровождение реализации государственной политики в области культуры и искусств</w:t>
            </w:r>
          </w:p>
        </w:tc>
      </w:tr>
      <w:tr w:rsidR="00C1493E" w14:paraId="498E1DF1" w14:textId="77777777">
        <w:tc>
          <w:tcPr>
            <w:tcW w:w="624" w:type="dxa"/>
          </w:tcPr>
          <w:p w14:paraId="7384E577" w14:textId="77777777" w:rsidR="00C1493E" w:rsidRDefault="00000000">
            <w:pPr>
              <w:pStyle w:val="ConsPlusNormal0"/>
              <w:jc w:val="both"/>
            </w:pPr>
            <w:r>
              <w:t>2.11</w:t>
            </w:r>
          </w:p>
        </w:tc>
        <w:tc>
          <w:tcPr>
            <w:tcW w:w="3912" w:type="dxa"/>
          </w:tcPr>
          <w:p w14:paraId="4C63F26D" w14:textId="77777777" w:rsidR="00C1493E" w:rsidRDefault="00000000">
            <w:pPr>
              <w:pStyle w:val="ConsPlusNormal0"/>
              <w:jc w:val="both"/>
            </w:pPr>
            <w:r>
              <w:t>Увеличение количества детей, осваивающих дополнительные предпрофессиональные программы в области искусств в детских школах искусств, в том числе по духовым инструментам</w:t>
            </w:r>
          </w:p>
        </w:tc>
        <w:tc>
          <w:tcPr>
            <w:tcW w:w="1531" w:type="dxa"/>
          </w:tcPr>
          <w:p w14:paraId="31582487" w14:textId="77777777" w:rsidR="00C1493E" w:rsidRDefault="00000000">
            <w:pPr>
              <w:pStyle w:val="ConsPlusNormal0"/>
              <w:jc w:val="both"/>
            </w:pPr>
            <w:r>
              <w:t>IV квартал 2022 года, далее - ежегодно</w:t>
            </w:r>
          </w:p>
        </w:tc>
        <w:tc>
          <w:tcPr>
            <w:tcW w:w="2438" w:type="dxa"/>
          </w:tcPr>
          <w:p w14:paraId="1D7E1C39" w14:textId="77777777" w:rsidR="00C1493E" w:rsidRDefault="00000000">
            <w:pPr>
              <w:pStyle w:val="ConsPlusNormal0"/>
              <w:jc w:val="both"/>
            </w:pPr>
            <w:r>
              <w:t>Министерство культуры Республики Крым</w:t>
            </w:r>
          </w:p>
        </w:tc>
        <w:tc>
          <w:tcPr>
            <w:tcW w:w="1757" w:type="dxa"/>
          </w:tcPr>
          <w:p w14:paraId="0A0D6DA2" w14:textId="77777777" w:rsidR="00C1493E" w:rsidRDefault="00000000">
            <w:pPr>
              <w:pStyle w:val="ConsPlusNormal0"/>
              <w:jc w:val="both"/>
            </w:pPr>
            <w:r>
              <w:t>Доклад в Минкультуры России</w:t>
            </w:r>
          </w:p>
        </w:tc>
        <w:tc>
          <w:tcPr>
            <w:tcW w:w="3345" w:type="dxa"/>
          </w:tcPr>
          <w:p w14:paraId="403398CC" w14:textId="77777777" w:rsidR="00C1493E" w:rsidRDefault="00000000">
            <w:pPr>
              <w:pStyle w:val="ConsPlusNormal0"/>
              <w:jc w:val="both"/>
            </w:pPr>
            <w:r>
              <w:t>Ежегодное увеличение на 0,3 и более % количества детей, осваивающих дополнительные предпрофессиональные программы в области искусств в детских школах искусств, в том числе по духовым инструментам.</w:t>
            </w:r>
          </w:p>
          <w:p w14:paraId="1679A5C0" w14:textId="77777777" w:rsidR="00C1493E" w:rsidRDefault="00000000">
            <w:pPr>
              <w:pStyle w:val="ConsPlusNormal0"/>
              <w:jc w:val="both"/>
            </w:pPr>
            <w:r>
              <w:t>Доля детей, осваивающих дополнительные предпрофессиональные программы в области искусств в детских школах искусств за счет бюджетных средств, от общего количества обучающихся в детских школах искусств за счет бюджетных средств:</w:t>
            </w:r>
          </w:p>
          <w:p w14:paraId="53D86FD8" w14:textId="77777777" w:rsidR="00C1493E" w:rsidRDefault="00000000">
            <w:pPr>
              <w:pStyle w:val="ConsPlusNormal0"/>
              <w:jc w:val="both"/>
            </w:pPr>
            <w:r>
              <w:t>2022 год - 75%;</w:t>
            </w:r>
          </w:p>
          <w:p w14:paraId="31479B0B" w14:textId="77777777" w:rsidR="00C1493E" w:rsidRDefault="00000000">
            <w:pPr>
              <w:pStyle w:val="ConsPlusNormal0"/>
              <w:jc w:val="both"/>
            </w:pPr>
            <w:r>
              <w:t>2023 год - 75,3%;</w:t>
            </w:r>
          </w:p>
          <w:p w14:paraId="2313CC37" w14:textId="77777777" w:rsidR="00C1493E" w:rsidRDefault="00000000">
            <w:pPr>
              <w:pStyle w:val="ConsPlusNormal0"/>
              <w:jc w:val="both"/>
            </w:pPr>
            <w:r>
              <w:t>2024 год - 75,6%</w:t>
            </w:r>
          </w:p>
        </w:tc>
      </w:tr>
      <w:tr w:rsidR="00C1493E" w14:paraId="7537D78C" w14:textId="77777777">
        <w:tc>
          <w:tcPr>
            <w:tcW w:w="624" w:type="dxa"/>
          </w:tcPr>
          <w:p w14:paraId="6C1F76B9" w14:textId="77777777" w:rsidR="00C1493E" w:rsidRDefault="00000000">
            <w:pPr>
              <w:pStyle w:val="ConsPlusNormal0"/>
              <w:jc w:val="both"/>
            </w:pPr>
            <w:r>
              <w:t>2.12</w:t>
            </w:r>
          </w:p>
        </w:tc>
        <w:tc>
          <w:tcPr>
            <w:tcW w:w="3912" w:type="dxa"/>
          </w:tcPr>
          <w:p w14:paraId="0E1A7EB0" w14:textId="77777777" w:rsidR="00C1493E" w:rsidRDefault="00000000">
            <w:pPr>
              <w:pStyle w:val="ConsPlusNormal0"/>
              <w:jc w:val="both"/>
            </w:pPr>
            <w:r>
              <w:t>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 формирование навыков планирования карьеры, включающие инструменты профессиональных проб, стажировок на площадках реального сектора экономики, взаимодействие с наставниками со стороны предприятий, научных организаций, профессиональных образовательных организаций и образовательных организаций высшего образования, в том числе в рамках проектов "Билет в будущее", "Проектория", WorldSkills Russia Juniors</w:t>
            </w:r>
          </w:p>
        </w:tc>
        <w:tc>
          <w:tcPr>
            <w:tcW w:w="1531" w:type="dxa"/>
          </w:tcPr>
          <w:p w14:paraId="297AD392" w14:textId="77777777" w:rsidR="00C1493E" w:rsidRDefault="00000000">
            <w:pPr>
              <w:pStyle w:val="ConsPlusNormal0"/>
              <w:jc w:val="both"/>
            </w:pPr>
            <w:r>
              <w:t>IV квартал 2022 года, далее - ежегодно</w:t>
            </w:r>
          </w:p>
        </w:tc>
        <w:tc>
          <w:tcPr>
            <w:tcW w:w="2438" w:type="dxa"/>
          </w:tcPr>
          <w:p w14:paraId="68135344" w14:textId="77777777" w:rsidR="00C1493E" w:rsidRDefault="00000000">
            <w:pPr>
              <w:pStyle w:val="ConsPlusNormal0"/>
              <w:jc w:val="both"/>
            </w:pPr>
            <w:r>
              <w:t>Министерство образования, науки и молодежи Республики Крым;</w:t>
            </w:r>
          </w:p>
          <w:p w14:paraId="486E3FA1"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488BDADB" w14:textId="77777777" w:rsidR="00C1493E" w:rsidRDefault="00000000">
            <w:pPr>
              <w:pStyle w:val="ConsPlusNormal0"/>
              <w:jc w:val="both"/>
            </w:pPr>
            <w:r>
              <w:t>Доклад в Минпросвещения России</w:t>
            </w:r>
          </w:p>
        </w:tc>
        <w:tc>
          <w:tcPr>
            <w:tcW w:w="3345" w:type="dxa"/>
          </w:tcPr>
          <w:p w14:paraId="3857D575" w14:textId="77777777" w:rsidR="00C1493E" w:rsidRDefault="00000000">
            <w:pPr>
              <w:pStyle w:val="ConsPlusNormal0"/>
              <w:jc w:val="both"/>
            </w:pPr>
            <w:r>
              <w:t>Увеличение доли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p w14:paraId="1CA4B170" w14:textId="77777777" w:rsidR="00C1493E" w:rsidRDefault="00000000">
            <w:pPr>
              <w:pStyle w:val="ConsPlusNormal0"/>
              <w:jc w:val="both"/>
            </w:pPr>
            <w:r>
              <w:t>увеличение количества детей, принявших участие в открытых онлайн-уроках, направленных на раннюю профориентацию и реализуемых с учетом опыта цикла открытых уроков "Проектория"</w:t>
            </w:r>
          </w:p>
        </w:tc>
      </w:tr>
      <w:tr w:rsidR="00C1493E" w14:paraId="48503462" w14:textId="77777777">
        <w:tc>
          <w:tcPr>
            <w:tcW w:w="624" w:type="dxa"/>
          </w:tcPr>
          <w:p w14:paraId="7A550919" w14:textId="77777777" w:rsidR="00C1493E" w:rsidRDefault="00000000">
            <w:pPr>
              <w:pStyle w:val="ConsPlusNormal0"/>
              <w:jc w:val="both"/>
            </w:pPr>
            <w:r>
              <w:t>2.13</w:t>
            </w:r>
          </w:p>
        </w:tc>
        <w:tc>
          <w:tcPr>
            <w:tcW w:w="3912" w:type="dxa"/>
          </w:tcPr>
          <w:p w14:paraId="2B4AEC02" w14:textId="77777777" w:rsidR="00C1493E" w:rsidRDefault="00000000">
            <w:pPr>
              <w:pStyle w:val="ConsPlusNormal0"/>
              <w:jc w:val="both"/>
            </w:pPr>
            <w:r>
              <w:t>Вовлечение обучающихся общеобразовательных организаций в научно-техническое творчество под научным руководством образовательных организаций высшего образования, научных организаций, высокотехнологичных компаний (ФГАОУ ВО "Крымский федеральный университет им. В.И. Вернадского", ФГАОУ ВО "Севастопольский государственный университет", ГБОУ ВО РК "Крымский инженерно-педагогический институт имени Февзи Якубова", ФГБУН "Крымская астрофизическая обсерватория РАН", ФГБУН "Научно-исследовательский институт сельского хозяйства Крыма", АО "Завод "Фиолент", ООО "МПК Скворцово", АО "Судостроительный завод имени Б.Е. Бутомы", АО Электромашиностроительный завод "Фирма Сэлма")</w:t>
            </w:r>
          </w:p>
        </w:tc>
        <w:tc>
          <w:tcPr>
            <w:tcW w:w="1531" w:type="dxa"/>
          </w:tcPr>
          <w:p w14:paraId="744CE02A" w14:textId="77777777" w:rsidR="00C1493E" w:rsidRDefault="00000000">
            <w:pPr>
              <w:pStyle w:val="ConsPlusNormal0"/>
              <w:jc w:val="both"/>
            </w:pPr>
            <w:r>
              <w:t>II квартал 2022 года, далее - ежегодно</w:t>
            </w:r>
          </w:p>
        </w:tc>
        <w:tc>
          <w:tcPr>
            <w:tcW w:w="2438" w:type="dxa"/>
          </w:tcPr>
          <w:p w14:paraId="4440AA7C" w14:textId="77777777" w:rsidR="00C1493E" w:rsidRDefault="00000000">
            <w:pPr>
              <w:pStyle w:val="ConsPlusNormal0"/>
              <w:jc w:val="both"/>
            </w:pPr>
            <w:r>
              <w:t>Министерство образования, науки и молодежи Республики Крым;</w:t>
            </w:r>
          </w:p>
          <w:p w14:paraId="7FD9415E" w14:textId="77777777" w:rsidR="00C1493E" w:rsidRDefault="00000000">
            <w:pPr>
              <w:pStyle w:val="ConsPlusNormal0"/>
              <w:jc w:val="both"/>
            </w:pPr>
            <w:r>
              <w:t>руководители образовательных организаций высшего образования, научных организаций, высокотехнологичных компаний</w:t>
            </w:r>
          </w:p>
        </w:tc>
        <w:tc>
          <w:tcPr>
            <w:tcW w:w="1757" w:type="dxa"/>
          </w:tcPr>
          <w:p w14:paraId="4CADA9AF" w14:textId="77777777" w:rsidR="00C1493E" w:rsidRDefault="00000000">
            <w:pPr>
              <w:pStyle w:val="ConsPlusNormal0"/>
              <w:jc w:val="both"/>
            </w:pPr>
            <w:r>
              <w:t>Доклад в Минпросвещения России</w:t>
            </w:r>
          </w:p>
        </w:tc>
        <w:tc>
          <w:tcPr>
            <w:tcW w:w="3345" w:type="dxa"/>
          </w:tcPr>
          <w:p w14:paraId="3D538633" w14:textId="77777777" w:rsidR="00C1493E" w:rsidRDefault="00000000">
            <w:pPr>
              <w:pStyle w:val="ConsPlusNormal0"/>
              <w:jc w:val="both"/>
            </w:pPr>
            <w:r>
              <w:t>Увеличение количества технологических кружков, созданных на базе общеобразовательных организаций (для подготовки нового поколения технологических лидеров, инженеров)</w:t>
            </w:r>
          </w:p>
        </w:tc>
      </w:tr>
      <w:tr w:rsidR="00C1493E" w14:paraId="018E13E3" w14:textId="77777777">
        <w:tc>
          <w:tcPr>
            <w:tcW w:w="624" w:type="dxa"/>
          </w:tcPr>
          <w:p w14:paraId="47F675FB" w14:textId="77777777" w:rsidR="00C1493E" w:rsidRDefault="00000000">
            <w:pPr>
              <w:pStyle w:val="ConsPlusNormal0"/>
              <w:jc w:val="both"/>
            </w:pPr>
            <w:r>
              <w:t>2.14</w:t>
            </w:r>
          </w:p>
        </w:tc>
        <w:tc>
          <w:tcPr>
            <w:tcW w:w="3912" w:type="dxa"/>
          </w:tcPr>
          <w:p w14:paraId="55190AFA" w14:textId="77777777" w:rsidR="00C1493E" w:rsidRDefault="00000000">
            <w:pPr>
              <w:pStyle w:val="ConsPlusNormal0"/>
              <w:jc w:val="both"/>
            </w:pPr>
            <w:r>
              <w:t>Создание на базе общеобразовательных организаций технологических кружков с целью подготовки нового поколения технологических лидеров, инженеров и ученых</w:t>
            </w:r>
          </w:p>
        </w:tc>
        <w:tc>
          <w:tcPr>
            <w:tcW w:w="1531" w:type="dxa"/>
          </w:tcPr>
          <w:p w14:paraId="3CC70F22" w14:textId="77777777" w:rsidR="00C1493E" w:rsidRDefault="00000000">
            <w:pPr>
              <w:pStyle w:val="ConsPlusNormal0"/>
              <w:jc w:val="both"/>
            </w:pPr>
            <w:r>
              <w:t>2022 - 2024 годы</w:t>
            </w:r>
          </w:p>
        </w:tc>
        <w:tc>
          <w:tcPr>
            <w:tcW w:w="2438" w:type="dxa"/>
          </w:tcPr>
          <w:p w14:paraId="3B9C5DEC" w14:textId="77777777" w:rsidR="00C1493E" w:rsidRDefault="00000000">
            <w:pPr>
              <w:pStyle w:val="ConsPlusNormal0"/>
              <w:jc w:val="both"/>
            </w:pPr>
            <w:r>
              <w:t>Министерство образования, науки и молодежи Республики Крым;</w:t>
            </w:r>
          </w:p>
          <w:p w14:paraId="78CC0704"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46360DF4" w14:textId="77777777" w:rsidR="00C1493E" w:rsidRDefault="00000000">
            <w:pPr>
              <w:pStyle w:val="ConsPlusNormal0"/>
              <w:jc w:val="both"/>
            </w:pPr>
            <w:r>
              <w:t>Доклад в Минпросвещения России</w:t>
            </w:r>
          </w:p>
        </w:tc>
        <w:tc>
          <w:tcPr>
            <w:tcW w:w="3345" w:type="dxa"/>
          </w:tcPr>
          <w:p w14:paraId="22C219E4" w14:textId="77777777" w:rsidR="00C1493E" w:rsidRDefault="00000000">
            <w:pPr>
              <w:pStyle w:val="ConsPlusNormal0"/>
              <w:jc w:val="both"/>
            </w:pPr>
            <w:r>
              <w:t>Количество технологических кружков, созданных на базе общеобразовательных организаций (для подготовки нового поколения технологических лидеров, инженеров и ученых):</w:t>
            </w:r>
          </w:p>
          <w:p w14:paraId="0B6807EA" w14:textId="77777777" w:rsidR="00C1493E" w:rsidRDefault="00000000">
            <w:pPr>
              <w:pStyle w:val="ConsPlusNormal0"/>
              <w:jc w:val="both"/>
            </w:pPr>
            <w:r>
              <w:t>2022 год - 50;</w:t>
            </w:r>
          </w:p>
          <w:p w14:paraId="31044572" w14:textId="77777777" w:rsidR="00C1493E" w:rsidRDefault="00000000">
            <w:pPr>
              <w:pStyle w:val="ConsPlusNormal0"/>
              <w:jc w:val="both"/>
            </w:pPr>
            <w:r>
              <w:t>2023 год - 75;</w:t>
            </w:r>
          </w:p>
          <w:p w14:paraId="0BE8EB0D" w14:textId="77777777" w:rsidR="00C1493E" w:rsidRDefault="00000000">
            <w:pPr>
              <w:pStyle w:val="ConsPlusNormal0"/>
              <w:jc w:val="both"/>
            </w:pPr>
            <w:r>
              <w:t>2024 год - 100</w:t>
            </w:r>
          </w:p>
        </w:tc>
      </w:tr>
      <w:tr w:rsidR="00C1493E" w14:paraId="0AAAB0DD" w14:textId="77777777">
        <w:tc>
          <w:tcPr>
            <w:tcW w:w="624" w:type="dxa"/>
          </w:tcPr>
          <w:p w14:paraId="429DADDA" w14:textId="77777777" w:rsidR="00C1493E" w:rsidRDefault="00000000">
            <w:pPr>
              <w:pStyle w:val="ConsPlusNormal0"/>
              <w:jc w:val="both"/>
            </w:pPr>
            <w:r>
              <w:t>2.15</w:t>
            </w:r>
          </w:p>
        </w:tc>
        <w:tc>
          <w:tcPr>
            <w:tcW w:w="3912" w:type="dxa"/>
          </w:tcPr>
          <w:p w14:paraId="36235B7D" w14:textId="77777777" w:rsidR="00C1493E" w:rsidRDefault="00000000">
            <w:pPr>
              <w:pStyle w:val="ConsPlusNormal0"/>
              <w:jc w:val="both"/>
            </w:pPr>
            <w:r>
              <w:t>Проведение оценки удовлетворенности обучающихся и (или) их родителей (законных представителей) доступностью и качеством предоставления образовательных услуг в сфере дополнительного образования</w:t>
            </w:r>
          </w:p>
        </w:tc>
        <w:tc>
          <w:tcPr>
            <w:tcW w:w="1531" w:type="dxa"/>
          </w:tcPr>
          <w:p w14:paraId="0579A0CE" w14:textId="77777777" w:rsidR="00C1493E" w:rsidRDefault="00000000">
            <w:pPr>
              <w:pStyle w:val="ConsPlusNormal0"/>
              <w:jc w:val="both"/>
            </w:pPr>
            <w:r>
              <w:t>IV квартал 2022 года, далее - ежегодно</w:t>
            </w:r>
          </w:p>
        </w:tc>
        <w:tc>
          <w:tcPr>
            <w:tcW w:w="2438" w:type="dxa"/>
          </w:tcPr>
          <w:p w14:paraId="261AC2DF" w14:textId="77777777" w:rsidR="00C1493E" w:rsidRDefault="00000000">
            <w:pPr>
              <w:pStyle w:val="ConsPlusNormal0"/>
              <w:jc w:val="both"/>
            </w:pPr>
            <w:r>
              <w:t>Министерство образования, науки и молодежи Республики Крым;</w:t>
            </w:r>
          </w:p>
          <w:p w14:paraId="6BB2BC27" w14:textId="77777777" w:rsidR="00C1493E" w:rsidRDefault="00000000">
            <w:pPr>
              <w:pStyle w:val="ConsPlusNormal0"/>
              <w:jc w:val="both"/>
            </w:pPr>
            <w:r>
              <w:t>Министерство культуры Республики Крым;</w:t>
            </w:r>
          </w:p>
          <w:p w14:paraId="42E90786" w14:textId="77777777" w:rsidR="00C1493E" w:rsidRDefault="00000000">
            <w:pPr>
              <w:pStyle w:val="ConsPlusNormal0"/>
              <w:jc w:val="both"/>
            </w:pPr>
            <w:r>
              <w:t>Министерство спорта Республики Крым;</w:t>
            </w:r>
          </w:p>
          <w:p w14:paraId="00D27421"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24BDBE4D" w14:textId="77777777" w:rsidR="00C1493E" w:rsidRDefault="00000000">
            <w:pPr>
              <w:pStyle w:val="ConsPlusNormal0"/>
              <w:jc w:val="both"/>
            </w:pPr>
            <w:r>
              <w:t>Доклады в Минпросвещения России,</w:t>
            </w:r>
          </w:p>
          <w:p w14:paraId="1E3A5F2D" w14:textId="77777777" w:rsidR="00C1493E" w:rsidRDefault="00000000">
            <w:pPr>
              <w:pStyle w:val="ConsPlusNormal0"/>
              <w:jc w:val="both"/>
            </w:pPr>
            <w:r>
              <w:t>Минкультуры России, Минспорт России</w:t>
            </w:r>
          </w:p>
        </w:tc>
        <w:tc>
          <w:tcPr>
            <w:tcW w:w="3345" w:type="dxa"/>
          </w:tcPr>
          <w:p w14:paraId="4062001A"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6B935EF5" w14:textId="77777777">
        <w:tc>
          <w:tcPr>
            <w:tcW w:w="624" w:type="dxa"/>
          </w:tcPr>
          <w:p w14:paraId="514FCE20" w14:textId="77777777" w:rsidR="00C1493E" w:rsidRDefault="00000000">
            <w:pPr>
              <w:pStyle w:val="ConsPlusNormal0"/>
              <w:jc w:val="both"/>
            </w:pPr>
            <w:r>
              <w:t>2.16</w:t>
            </w:r>
          </w:p>
        </w:tc>
        <w:tc>
          <w:tcPr>
            <w:tcW w:w="3912" w:type="dxa"/>
          </w:tcPr>
          <w:p w14:paraId="7DA3722B" w14:textId="77777777" w:rsidR="00C1493E" w:rsidRDefault="00000000">
            <w:pPr>
              <w:pStyle w:val="ConsPlusNormal0"/>
              <w:jc w:val="both"/>
            </w:pPr>
            <w:r>
              <w:t>Распространение походно-экспедиционной и экскурсионной форм организации деятельности с обучающимися при реализации дополнительных общеобразовательных программ за пределами фактического местонахождения образовательной организации (за исключением детских школ искусств и организаций, реализующих дополнительные образовательные программы спортивной подготовки с 1 января 2023 г.)</w:t>
            </w:r>
          </w:p>
        </w:tc>
        <w:tc>
          <w:tcPr>
            <w:tcW w:w="1531" w:type="dxa"/>
          </w:tcPr>
          <w:p w14:paraId="025FE5F1" w14:textId="77777777" w:rsidR="00C1493E" w:rsidRDefault="00000000">
            <w:pPr>
              <w:pStyle w:val="ConsPlusNormal0"/>
              <w:jc w:val="both"/>
            </w:pPr>
            <w:r>
              <w:t>II квартал 2023 года, далее - ежегодно</w:t>
            </w:r>
          </w:p>
        </w:tc>
        <w:tc>
          <w:tcPr>
            <w:tcW w:w="2438" w:type="dxa"/>
          </w:tcPr>
          <w:p w14:paraId="34050E04" w14:textId="77777777" w:rsidR="00C1493E" w:rsidRDefault="00000000">
            <w:pPr>
              <w:pStyle w:val="ConsPlusNormal0"/>
              <w:jc w:val="both"/>
            </w:pPr>
            <w:r>
              <w:t>Министерство образования, науки и молодежи Республики Крым,</w:t>
            </w:r>
          </w:p>
          <w:p w14:paraId="40F78386" w14:textId="77777777" w:rsidR="00C1493E" w:rsidRDefault="00000000">
            <w:pPr>
              <w:pStyle w:val="ConsPlusNormal0"/>
              <w:jc w:val="both"/>
            </w:pPr>
            <w:r>
              <w:t>заинтересованные общероссийские и республиканские общественные организации</w:t>
            </w:r>
          </w:p>
        </w:tc>
        <w:tc>
          <w:tcPr>
            <w:tcW w:w="1757" w:type="dxa"/>
          </w:tcPr>
          <w:p w14:paraId="727D94E0" w14:textId="77777777" w:rsidR="00C1493E" w:rsidRDefault="00000000">
            <w:pPr>
              <w:pStyle w:val="ConsPlusNormal0"/>
              <w:jc w:val="both"/>
            </w:pPr>
            <w:r>
              <w:t>Доклад в Минпросвещения России</w:t>
            </w:r>
          </w:p>
        </w:tc>
        <w:tc>
          <w:tcPr>
            <w:tcW w:w="3345" w:type="dxa"/>
          </w:tcPr>
          <w:p w14:paraId="56C5567A" w14:textId="77777777" w:rsidR="00C1493E" w:rsidRDefault="00000000">
            <w:pPr>
              <w:pStyle w:val="ConsPlusNormal0"/>
              <w:jc w:val="both"/>
            </w:pPr>
            <w:r>
              <w:t>Увеличение доли детей, обучающихся в 5 - 9 классах, принимающих участие в экскурсиях по историко-культурной, научно-образовательной, патриотической тематике, а также в детских культурно-патриотических круизах</w:t>
            </w:r>
          </w:p>
        </w:tc>
      </w:tr>
      <w:tr w:rsidR="00C1493E" w14:paraId="447BD9A0" w14:textId="77777777">
        <w:tc>
          <w:tcPr>
            <w:tcW w:w="624" w:type="dxa"/>
          </w:tcPr>
          <w:p w14:paraId="0FAED8A4" w14:textId="77777777" w:rsidR="00C1493E" w:rsidRDefault="00000000">
            <w:pPr>
              <w:pStyle w:val="ConsPlusNormal0"/>
              <w:jc w:val="both"/>
            </w:pPr>
            <w:r>
              <w:t>2.17</w:t>
            </w:r>
          </w:p>
        </w:tc>
        <w:tc>
          <w:tcPr>
            <w:tcW w:w="3912" w:type="dxa"/>
          </w:tcPr>
          <w:p w14:paraId="41B9B3F7" w14:textId="77777777" w:rsidR="00C1493E" w:rsidRDefault="00000000">
            <w:pPr>
              <w:pStyle w:val="ConsPlusNormal0"/>
              <w:jc w:val="both"/>
            </w:pPr>
            <w:r>
              <w:t>Организация и проведение регионального этапа Всероссийской Большой олимпиады "Искусство - Технологии - Спорт"</w:t>
            </w:r>
          </w:p>
        </w:tc>
        <w:tc>
          <w:tcPr>
            <w:tcW w:w="1531" w:type="dxa"/>
          </w:tcPr>
          <w:p w14:paraId="0C39E0E7" w14:textId="77777777" w:rsidR="00C1493E" w:rsidRDefault="00000000">
            <w:pPr>
              <w:pStyle w:val="ConsPlusNormal0"/>
              <w:jc w:val="both"/>
            </w:pPr>
            <w:r>
              <w:t>IV квартал 2022 года, далее - ежегодно</w:t>
            </w:r>
          </w:p>
        </w:tc>
        <w:tc>
          <w:tcPr>
            <w:tcW w:w="2438" w:type="dxa"/>
          </w:tcPr>
          <w:p w14:paraId="2375AD0D" w14:textId="77777777" w:rsidR="00C1493E" w:rsidRDefault="00000000">
            <w:pPr>
              <w:pStyle w:val="ConsPlusNormal0"/>
              <w:jc w:val="both"/>
            </w:pPr>
            <w:r>
              <w:t>Министерство образования, науки и молодежи Республики Крым;</w:t>
            </w:r>
          </w:p>
          <w:p w14:paraId="747C88DC"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89B6884" w14:textId="77777777" w:rsidR="00C1493E" w:rsidRDefault="00000000">
            <w:pPr>
              <w:pStyle w:val="ConsPlusNormal0"/>
              <w:jc w:val="both"/>
            </w:pPr>
            <w:r>
              <w:t>Доклад в Минпросвещения России</w:t>
            </w:r>
          </w:p>
        </w:tc>
        <w:tc>
          <w:tcPr>
            <w:tcW w:w="3345" w:type="dxa"/>
          </w:tcPr>
          <w:p w14:paraId="2D056EE4"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3E4DA993" w14:textId="77777777">
        <w:tc>
          <w:tcPr>
            <w:tcW w:w="624" w:type="dxa"/>
          </w:tcPr>
          <w:p w14:paraId="5E589CD3" w14:textId="77777777" w:rsidR="00C1493E" w:rsidRDefault="00000000">
            <w:pPr>
              <w:pStyle w:val="ConsPlusNormal0"/>
              <w:jc w:val="both"/>
            </w:pPr>
            <w:r>
              <w:t>2.18</w:t>
            </w:r>
          </w:p>
        </w:tc>
        <w:tc>
          <w:tcPr>
            <w:tcW w:w="3912" w:type="dxa"/>
          </w:tcPr>
          <w:p w14:paraId="0885325B" w14:textId="77777777" w:rsidR="00C1493E" w:rsidRDefault="00000000">
            <w:pPr>
              <w:pStyle w:val="ConsPlusNormal0"/>
              <w:jc w:val="both"/>
            </w:pPr>
            <w:r>
              <w:t>Организация проведения олимпиад и иных конкурсных мероприятий для детей и молодежи, каникулярных профориентационных школ, профильных и специализированных смен</w:t>
            </w:r>
          </w:p>
        </w:tc>
        <w:tc>
          <w:tcPr>
            <w:tcW w:w="1531" w:type="dxa"/>
          </w:tcPr>
          <w:p w14:paraId="78E98F84" w14:textId="77777777" w:rsidR="00C1493E" w:rsidRDefault="00000000">
            <w:pPr>
              <w:pStyle w:val="ConsPlusNormal0"/>
              <w:jc w:val="both"/>
            </w:pPr>
            <w:r>
              <w:t>2022 - 2024 годы</w:t>
            </w:r>
          </w:p>
        </w:tc>
        <w:tc>
          <w:tcPr>
            <w:tcW w:w="2438" w:type="dxa"/>
          </w:tcPr>
          <w:p w14:paraId="3333BF94" w14:textId="77777777" w:rsidR="00C1493E" w:rsidRDefault="00000000">
            <w:pPr>
              <w:pStyle w:val="ConsPlusNormal0"/>
              <w:jc w:val="both"/>
            </w:pPr>
            <w:r>
              <w:t>Министерство образования, науки и молодежи Республики Крым;</w:t>
            </w:r>
          </w:p>
          <w:p w14:paraId="634957B9" w14:textId="77777777" w:rsidR="00C1493E" w:rsidRDefault="00000000">
            <w:pPr>
              <w:pStyle w:val="ConsPlusNormal0"/>
              <w:jc w:val="both"/>
            </w:pPr>
            <w:r>
              <w:t>Министерство культуры Республики Крым;</w:t>
            </w:r>
          </w:p>
          <w:p w14:paraId="0FB72E93" w14:textId="77777777" w:rsidR="00C1493E" w:rsidRDefault="00000000">
            <w:pPr>
              <w:pStyle w:val="ConsPlusNormal0"/>
              <w:jc w:val="both"/>
            </w:pPr>
            <w:r>
              <w:t>Министерство спорта Республики Крым;</w:t>
            </w:r>
          </w:p>
          <w:p w14:paraId="01827321"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04877589" w14:textId="77777777" w:rsidR="00C1493E" w:rsidRDefault="00000000">
            <w:pPr>
              <w:pStyle w:val="ConsPlusNormal0"/>
              <w:jc w:val="both"/>
            </w:pPr>
            <w:r>
              <w:t>Доклад в Минпросвещения России</w:t>
            </w:r>
          </w:p>
        </w:tc>
        <w:tc>
          <w:tcPr>
            <w:tcW w:w="3345" w:type="dxa"/>
          </w:tcPr>
          <w:p w14:paraId="5BB4B341"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43548766" w14:textId="77777777">
        <w:tc>
          <w:tcPr>
            <w:tcW w:w="624" w:type="dxa"/>
          </w:tcPr>
          <w:p w14:paraId="446F48A4" w14:textId="77777777" w:rsidR="00C1493E" w:rsidRDefault="00000000">
            <w:pPr>
              <w:pStyle w:val="ConsPlusNormal0"/>
              <w:jc w:val="both"/>
            </w:pPr>
            <w:r>
              <w:t>2.19</w:t>
            </w:r>
          </w:p>
        </w:tc>
        <w:tc>
          <w:tcPr>
            <w:tcW w:w="3912" w:type="dxa"/>
          </w:tcPr>
          <w:p w14:paraId="7C42860E" w14:textId="77777777" w:rsidR="00C1493E" w:rsidRDefault="00000000">
            <w:pPr>
              <w:pStyle w:val="ConsPlusNormal0"/>
              <w:jc w:val="both"/>
            </w:pPr>
            <w:r>
              <w:t>Проведение региональных этапов общероссийских конкурсов "Лучшая детская школа искусств", "Лучший преподаватель детской школы искусств" и "Молодые дарования России", других творческих мероприятий общероссийского и международного уровней</w:t>
            </w:r>
          </w:p>
        </w:tc>
        <w:tc>
          <w:tcPr>
            <w:tcW w:w="1531" w:type="dxa"/>
          </w:tcPr>
          <w:p w14:paraId="1F1DB60F" w14:textId="77777777" w:rsidR="00C1493E" w:rsidRDefault="00000000">
            <w:pPr>
              <w:pStyle w:val="ConsPlusNormal0"/>
              <w:jc w:val="both"/>
            </w:pPr>
            <w:r>
              <w:t>2022 - 2024 годы</w:t>
            </w:r>
          </w:p>
        </w:tc>
        <w:tc>
          <w:tcPr>
            <w:tcW w:w="2438" w:type="dxa"/>
          </w:tcPr>
          <w:p w14:paraId="51DE1160" w14:textId="77777777" w:rsidR="00C1493E" w:rsidRDefault="00000000">
            <w:pPr>
              <w:pStyle w:val="ConsPlusNormal0"/>
              <w:jc w:val="both"/>
            </w:pPr>
            <w:r>
              <w:t>Министерство культуры Республики Крым;</w:t>
            </w:r>
          </w:p>
          <w:p w14:paraId="4F4D64FE"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7284B4C" w14:textId="77777777" w:rsidR="00C1493E" w:rsidRDefault="00000000">
            <w:pPr>
              <w:pStyle w:val="ConsPlusNormal0"/>
              <w:jc w:val="both"/>
            </w:pPr>
            <w:r>
              <w:t>Доклад в Минкультуры России</w:t>
            </w:r>
          </w:p>
        </w:tc>
        <w:tc>
          <w:tcPr>
            <w:tcW w:w="3345" w:type="dxa"/>
          </w:tcPr>
          <w:p w14:paraId="0FDD9973" w14:textId="77777777" w:rsidR="00C1493E" w:rsidRDefault="00000000">
            <w:pPr>
              <w:pStyle w:val="ConsPlusNormal0"/>
              <w:jc w:val="both"/>
            </w:pPr>
            <w:r>
              <w:t>Участие не менее 10% детских школ искусств Республики Крым в региональных этапах общероссийских конкурсов "Лучшая детская школа искусств", "Лучший преподаватель детской школы искусств" и "Молодые дарования России", других творческих мероприятий общероссийского и международного уровней</w:t>
            </w:r>
          </w:p>
        </w:tc>
      </w:tr>
      <w:tr w:rsidR="00C1493E" w14:paraId="1FDBD6C2" w14:textId="77777777">
        <w:tc>
          <w:tcPr>
            <w:tcW w:w="624" w:type="dxa"/>
          </w:tcPr>
          <w:p w14:paraId="1CDB3DDB" w14:textId="77777777" w:rsidR="00C1493E" w:rsidRDefault="00000000">
            <w:pPr>
              <w:pStyle w:val="ConsPlusNormal0"/>
              <w:jc w:val="both"/>
            </w:pPr>
            <w:r>
              <w:t>2.20</w:t>
            </w:r>
          </w:p>
        </w:tc>
        <w:tc>
          <w:tcPr>
            <w:tcW w:w="3912" w:type="dxa"/>
          </w:tcPr>
          <w:p w14:paraId="21E0C052" w14:textId="77777777" w:rsidR="00C1493E" w:rsidRDefault="00000000">
            <w:pPr>
              <w:pStyle w:val="ConsPlusNormal0"/>
              <w:jc w:val="both"/>
            </w:pPr>
            <w:r>
              <w:t>Содействие в наполнении единого национального портала дополнительного образования детей лучшими практиками, методическими разработками</w:t>
            </w:r>
          </w:p>
        </w:tc>
        <w:tc>
          <w:tcPr>
            <w:tcW w:w="1531" w:type="dxa"/>
          </w:tcPr>
          <w:p w14:paraId="463EC163" w14:textId="77777777" w:rsidR="00C1493E" w:rsidRDefault="00000000">
            <w:pPr>
              <w:pStyle w:val="ConsPlusNormal0"/>
              <w:jc w:val="both"/>
            </w:pPr>
            <w:r>
              <w:t>2022 - 2024 годы</w:t>
            </w:r>
          </w:p>
        </w:tc>
        <w:tc>
          <w:tcPr>
            <w:tcW w:w="2438" w:type="dxa"/>
          </w:tcPr>
          <w:p w14:paraId="708DC442" w14:textId="77777777" w:rsidR="00C1493E" w:rsidRDefault="00000000">
            <w:pPr>
              <w:pStyle w:val="ConsPlusNormal0"/>
              <w:jc w:val="both"/>
            </w:pPr>
            <w:r>
              <w:t>Министерство образования, науки и молодежи Республики Крым;</w:t>
            </w:r>
          </w:p>
          <w:p w14:paraId="09AF1B41" w14:textId="77777777" w:rsidR="00C1493E" w:rsidRDefault="00000000">
            <w:pPr>
              <w:pStyle w:val="ConsPlusNormal0"/>
              <w:jc w:val="both"/>
            </w:pPr>
            <w:r>
              <w:t>Министерство культуры Республики Крым;</w:t>
            </w:r>
          </w:p>
          <w:p w14:paraId="1DB54915" w14:textId="77777777" w:rsidR="00C1493E" w:rsidRDefault="00000000">
            <w:pPr>
              <w:pStyle w:val="ConsPlusNormal0"/>
              <w:jc w:val="both"/>
            </w:pPr>
            <w:r>
              <w:t>Министерство спорта Республики Крым</w:t>
            </w:r>
          </w:p>
        </w:tc>
        <w:tc>
          <w:tcPr>
            <w:tcW w:w="1757" w:type="dxa"/>
          </w:tcPr>
          <w:p w14:paraId="4EC17482" w14:textId="77777777" w:rsidR="00C1493E" w:rsidRDefault="00000000">
            <w:pPr>
              <w:pStyle w:val="ConsPlusNormal0"/>
              <w:jc w:val="both"/>
            </w:pPr>
            <w:r>
              <w:t>Доклад в Минпросвещения России</w:t>
            </w:r>
          </w:p>
        </w:tc>
        <w:tc>
          <w:tcPr>
            <w:tcW w:w="3345" w:type="dxa"/>
          </w:tcPr>
          <w:p w14:paraId="6E9F7CCF" w14:textId="77777777" w:rsidR="00C1493E" w:rsidRDefault="00000000">
            <w:pPr>
              <w:pStyle w:val="ConsPlusNormal0"/>
              <w:jc w:val="both"/>
            </w:pPr>
            <w:r>
              <w:t>Увеличение доли детей в возрасте от 5 до 18 лет, охваченных дополнительным образованием;</w:t>
            </w:r>
          </w:p>
          <w:p w14:paraId="77840C61" w14:textId="77777777" w:rsidR="00C1493E" w:rsidRDefault="00000000">
            <w:pPr>
              <w:pStyle w:val="ConsPlusNormal0"/>
              <w:jc w:val="both"/>
            </w:pPr>
            <w:r>
              <w:t>организована подготовка педагогов дополнительного образования</w:t>
            </w:r>
          </w:p>
        </w:tc>
      </w:tr>
      <w:tr w:rsidR="00C1493E" w14:paraId="275C39E7" w14:textId="77777777">
        <w:tc>
          <w:tcPr>
            <w:tcW w:w="624" w:type="dxa"/>
          </w:tcPr>
          <w:p w14:paraId="4FCA8B25" w14:textId="77777777" w:rsidR="00C1493E" w:rsidRDefault="00000000">
            <w:pPr>
              <w:pStyle w:val="ConsPlusNormal0"/>
              <w:jc w:val="both"/>
            </w:pPr>
            <w:r>
              <w:t>2.21</w:t>
            </w:r>
          </w:p>
        </w:tc>
        <w:tc>
          <w:tcPr>
            <w:tcW w:w="3912" w:type="dxa"/>
          </w:tcPr>
          <w:p w14:paraId="2848ECE6" w14:textId="77777777" w:rsidR="00C1493E" w:rsidRDefault="00000000">
            <w:pPr>
              <w:pStyle w:val="ConsPlusNormal0"/>
              <w:jc w:val="both"/>
            </w:pPr>
            <w:r>
              <w:t>Подготовка примерных форм учебной документации по организации и осуществлению образовательной деятельности при реализации дополнительных предпрофессиональных программ в области искусств, в том числе рекомендаций по разработке программ учебных предметов дополнительных общеобразовательных предпрофессиональных и общеразвивающих программ в области искусств; рекомендаций по разработке графика учебного процесса при реализации дополнительных предпрофессиональных программ в области искусств; примерного графика образовательного процесса (по видам искусств); рекомендаций по разработке учебных планов дополнительных предпрофессиональных программ в области искусств</w:t>
            </w:r>
          </w:p>
        </w:tc>
        <w:tc>
          <w:tcPr>
            <w:tcW w:w="1531" w:type="dxa"/>
          </w:tcPr>
          <w:p w14:paraId="10B500F5" w14:textId="77777777" w:rsidR="00C1493E" w:rsidRDefault="00000000">
            <w:pPr>
              <w:pStyle w:val="ConsPlusNormal0"/>
              <w:jc w:val="both"/>
            </w:pPr>
            <w:r>
              <w:t>2022 - 2024 годы</w:t>
            </w:r>
          </w:p>
        </w:tc>
        <w:tc>
          <w:tcPr>
            <w:tcW w:w="2438" w:type="dxa"/>
          </w:tcPr>
          <w:p w14:paraId="0AF282D6" w14:textId="77777777" w:rsidR="00C1493E" w:rsidRDefault="00000000">
            <w:pPr>
              <w:pStyle w:val="ConsPlusNormal0"/>
              <w:jc w:val="both"/>
            </w:pPr>
            <w:r>
              <w:t>Министерство культуры Республики Крым</w:t>
            </w:r>
          </w:p>
        </w:tc>
        <w:tc>
          <w:tcPr>
            <w:tcW w:w="1757" w:type="dxa"/>
          </w:tcPr>
          <w:p w14:paraId="1491F854" w14:textId="77777777" w:rsidR="00C1493E" w:rsidRDefault="00000000">
            <w:pPr>
              <w:pStyle w:val="ConsPlusNormal0"/>
              <w:jc w:val="both"/>
            </w:pPr>
            <w:r>
              <w:t>Доклад в Минкультуры России</w:t>
            </w:r>
          </w:p>
        </w:tc>
        <w:tc>
          <w:tcPr>
            <w:tcW w:w="3345" w:type="dxa"/>
          </w:tcPr>
          <w:p w14:paraId="3EF064EA" w14:textId="77777777" w:rsidR="00C1493E" w:rsidRDefault="00000000">
            <w:pPr>
              <w:pStyle w:val="ConsPlusNormal0"/>
              <w:jc w:val="both"/>
            </w:pPr>
            <w:r>
              <w:t>Использованы и внедрены лучшие практики, методические разработки в области искусств в учреждениях художественного образования Республики Крым</w:t>
            </w:r>
          </w:p>
        </w:tc>
      </w:tr>
      <w:tr w:rsidR="00C1493E" w14:paraId="13E22542" w14:textId="77777777">
        <w:tc>
          <w:tcPr>
            <w:tcW w:w="624" w:type="dxa"/>
          </w:tcPr>
          <w:p w14:paraId="1826250B" w14:textId="77777777" w:rsidR="00C1493E" w:rsidRDefault="00000000">
            <w:pPr>
              <w:pStyle w:val="ConsPlusNormal0"/>
              <w:jc w:val="both"/>
            </w:pPr>
            <w:r>
              <w:t>2.22</w:t>
            </w:r>
          </w:p>
        </w:tc>
        <w:tc>
          <w:tcPr>
            <w:tcW w:w="3912" w:type="dxa"/>
          </w:tcPr>
          <w:p w14:paraId="0A67CD79" w14:textId="77777777" w:rsidR="00C1493E" w:rsidRDefault="00000000">
            <w:pPr>
              <w:pStyle w:val="ConsPlusNormal0"/>
              <w:jc w:val="both"/>
            </w:pPr>
            <w:r>
              <w:t>Формирование реестра примерных адаптированных дополнительных общеобразовательных программ для детей с ограниченными возможностями здоровья и детей-инвалидов с учетом нозологий</w:t>
            </w:r>
          </w:p>
        </w:tc>
        <w:tc>
          <w:tcPr>
            <w:tcW w:w="1531" w:type="dxa"/>
          </w:tcPr>
          <w:p w14:paraId="4B425075" w14:textId="77777777" w:rsidR="00C1493E" w:rsidRDefault="00000000">
            <w:pPr>
              <w:pStyle w:val="ConsPlusNormal0"/>
              <w:jc w:val="both"/>
            </w:pPr>
            <w:r>
              <w:t>2022 - 2024 годы</w:t>
            </w:r>
          </w:p>
        </w:tc>
        <w:tc>
          <w:tcPr>
            <w:tcW w:w="2438" w:type="dxa"/>
          </w:tcPr>
          <w:p w14:paraId="4A156681" w14:textId="77777777" w:rsidR="00C1493E" w:rsidRDefault="00000000">
            <w:pPr>
              <w:pStyle w:val="ConsPlusNormal0"/>
              <w:jc w:val="both"/>
            </w:pPr>
            <w:r>
              <w:t>Министерство образования, науки и молодежи Республики Крым;</w:t>
            </w:r>
          </w:p>
          <w:p w14:paraId="320A4013" w14:textId="77777777" w:rsidR="00C1493E" w:rsidRDefault="00000000">
            <w:pPr>
              <w:pStyle w:val="ConsPlusNormal0"/>
              <w:jc w:val="both"/>
            </w:pPr>
            <w:r>
              <w:t>органы местного самоуправления муниципальных образований в Республике Крым;</w:t>
            </w:r>
          </w:p>
          <w:p w14:paraId="4E48F13E" w14:textId="77777777" w:rsidR="00C1493E" w:rsidRDefault="00000000">
            <w:pPr>
              <w:pStyle w:val="ConsPlusNormal0"/>
              <w:jc w:val="both"/>
            </w:pPr>
            <w:r>
              <w:t>руководители образовательных организаций, реализующих дополнительные общеобразовательные программы</w:t>
            </w:r>
          </w:p>
        </w:tc>
        <w:tc>
          <w:tcPr>
            <w:tcW w:w="1757" w:type="dxa"/>
          </w:tcPr>
          <w:p w14:paraId="5F5BB748" w14:textId="77777777" w:rsidR="00C1493E" w:rsidRDefault="00000000">
            <w:pPr>
              <w:pStyle w:val="ConsPlusNormal0"/>
              <w:jc w:val="both"/>
            </w:pPr>
            <w:r>
              <w:t>Доклад в Минпросвещения России</w:t>
            </w:r>
          </w:p>
        </w:tc>
        <w:tc>
          <w:tcPr>
            <w:tcW w:w="3345" w:type="dxa"/>
          </w:tcPr>
          <w:p w14:paraId="5C93243D" w14:textId="77777777" w:rsidR="00C1493E" w:rsidRDefault="00000000">
            <w:pPr>
              <w:pStyle w:val="ConsPlusNormal0"/>
              <w:jc w:val="both"/>
            </w:pPr>
            <w:r>
              <w:t>Увеличение доли детей в возрасте от 5 до 18 лет, охваченных дополнительным образованием, в том числе детей с ограниченными возможностями здоровья и детей-инвалидов, осваивающих дополнительные общеобразовательные программы</w:t>
            </w:r>
          </w:p>
        </w:tc>
      </w:tr>
      <w:tr w:rsidR="00C1493E" w14:paraId="697A0A8C" w14:textId="77777777">
        <w:tc>
          <w:tcPr>
            <w:tcW w:w="624" w:type="dxa"/>
          </w:tcPr>
          <w:p w14:paraId="65BC1A6F" w14:textId="77777777" w:rsidR="00C1493E" w:rsidRDefault="00000000">
            <w:pPr>
              <w:pStyle w:val="ConsPlusNormal0"/>
              <w:jc w:val="both"/>
            </w:pPr>
            <w:r>
              <w:t>2.23</w:t>
            </w:r>
          </w:p>
        </w:tc>
        <w:tc>
          <w:tcPr>
            <w:tcW w:w="3912" w:type="dxa"/>
          </w:tcPr>
          <w:p w14:paraId="7C4EFCC5" w14:textId="77777777" w:rsidR="00C1493E" w:rsidRDefault="00000000">
            <w:pPr>
              <w:pStyle w:val="ConsPlusNormal0"/>
              <w:jc w:val="both"/>
            </w:pPr>
            <w:r>
              <w:t>Вовлечение детей, находящихся в трудной жизненной ситуации, в том числе детей с ограниченными возможностями здоровья, детей-инвалидов, детей-сирот и детей, оставшихся без попечения родителей, в интеллектуальные и (или) творческие конкурсы, физкультурные и спортивные мероприятия</w:t>
            </w:r>
          </w:p>
        </w:tc>
        <w:tc>
          <w:tcPr>
            <w:tcW w:w="1531" w:type="dxa"/>
          </w:tcPr>
          <w:p w14:paraId="7D4419B5" w14:textId="77777777" w:rsidR="00C1493E" w:rsidRDefault="00000000">
            <w:pPr>
              <w:pStyle w:val="ConsPlusNormal0"/>
              <w:jc w:val="both"/>
            </w:pPr>
            <w:r>
              <w:t>III квартал 2023 года, далее - ежегодно</w:t>
            </w:r>
          </w:p>
        </w:tc>
        <w:tc>
          <w:tcPr>
            <w:tcW w:w="2438" w:type="dxa"/>
          </w:tcPr>
          <w:p w14:paraId="389B369B" w14:textId="77777777" w:rsidR="00C1493E" w:rsidRDefault="00000000">
            <w:pPr>
              <w:pStyle w:val="ConsPlusNormal0"/>
              <w:jc w:val="both"/>
            </w:pPr>
            <w:r>
              <w:t>Министерство образования, науки и молодежи Республики Крым;</w:t>
            </w:r>
          </w:p>
          <w:p w14:paraId="358AA9E8" w14:textId="77777777" w:rsidR="00C1493E" w:rsidRDefault="00000000">
            <w:pPr>
              <w:pStyle w:val="ConsPlusNormal0"/>
              <w:jc w:val="both"/>
            </w:pPr>
            <w:r>
              <w:t>Министерство культуры Республики Крым;</w:t>
            </w:r>
          </w:p>
          <w:p w14:paraId="23A4FBB4" w14:textId="77777777" w:rsidR="00C1493E" w:rsidRDefault="00000000">
            <w:pPr>
              <w:pStyle w:val="ConsPlusNormal0"/>
              <w:jc w:val="both"/>
            </w:pPr>
            <w:r>
              <w:t>Министерство спорта Республики Крым;</w:t>
            </w:r>
          </w:p>
          <w:p w14:paraId="0B58FABE"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F97F009"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32E07F22"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3BFFD3B7" w14:textId="77777777">
        <w:tc>
          <w:tcPr>
            <w:tcW w:w="624" w:type="dxa"/>
          </w:tcPr>
          <w:p w14:paraId="09F39CD7" w14:textId="77777777" w:rsidR="00C1493E" w:rsidRDefault="00000000">
            <w:pPr>
              <w:pStyle w:val="ConsPlusNormal0"/>
              <w:jc w:val="both"/>
            </w:pPr>
            <w:r>
              <w:t>2.24</w:t>
            </w:r>
          </w:p>
        </w:tc>
        <w:tc>
          <w:tcPr>
            <w:tcW w:w="3912" w:type="dxa"/>
          </w:tcPr>
          <w:p w14:paraId="61D4A0DF" w14:textId="77777777" w:rsidR="00C1493E" w:rsidRDefault="00000000">
            <w:pPr>
              <w:pStyle w:val="ConsPlusNormal0"/>
              <w:jc w:val="both"/>
            </w:pPr>
            <w:r>
              <w:t>Размещение в федеральной государственной информационной системе "Единый портал государственных и муниципальных услуг (функций)" сведений об организациях, реализующих дополнительные общеобразовательные программы, через АИС "Навигатор дополнительного образования детей Республики Крым"</w:t>
            </w:r>
          </w:p>
        </w:tc>
        <w:tc>
          <w:tcPr>
            <w:tcW w:w="1531" w:type="dxa"/>
          </w:tcPr>
          <w:p w14:paraId="352C70C4" w14:textId="77777777" w:rsidR="00C1493E" w:rsidRDefault="00000000">
            <w:pPr>
              <w:pStyle w:val="ConsPlusNormal0"/>
              <w:jc w:val="both"/>
            </w:pPr>
            <w:r>
              <w:t>IV квартал 2022 года, далее - ежегодно</w:t>
            </w:r>
          </w:p>
        </w:tc>
        <w:tc>
          <w:tcPr>
            <w:tcW w:w="2438" w:type="dxa"/>
          </w:tcPr>
          <w:p w14:paraId="04EEDC4F" w14:textId="77777777" w:rsidR="00C1493E" w:rsidRDefault="00000000">
            <w:pPr>
              <w:pStyle w:val="ConsPlusNormal0"/>
              <w:jc w:val="both"/>
            </w:pPr>
            <w:r>
              <w:t>Министерство образования, науки и молодежи Республики Крым;</w:t>
            </w:r>
          </w:p>
          <w:p w14:paraId="5A8672A7" w14:textId="77777777" w:rsidR="00C1493E" w:rsidRDefault="00000000">
            <w:pPr>
              <w:pStyle w:val="ConsPlusNormal0"/>
              <w:jc w:val="both"/>
            </w:pPr>
            <w:r>
              <w:t>Министерство культуры Республики Крым;</w:t>
            </w:r>
          </w:p>
          <w:p w14:paraId="72E95418" w14:textId="77777777" w:rsidR="00C1493E" w:rsidRDefault="00000000">
            <w:pPr>
              <w:pStyle w:val="ConsPlusNormal0"/>
              <w:jc w:val="both"/>
            </w:pPr>
            <w:r>
              <w:t>Министерство спорта Республики Крым;</w:t>
            </w:r>
          </w:p>
          <w:p w14:paraId="7C4C1E57"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0F34F91A" w14:textId="77777777" w:rsidR="00C1493E" w:rsidRDefault="00000000">
            <w:pPr>
              <w:pStyle w:val="ConsPlusNormal0"/>
              <w:jc w:val="both"/>
            </w:pPr>
            <w:r>
              <w:t>Доклад в Минпросвещения России</w:t>
            </w:r>
          </w:p>
        </w:tc>
        <w:tc>
          <w:tcPr>
            <w:tcW w:w="3345" w:type="dxa"/>
          </w:tcPr>
          <w:p w14:paraId="7E4519E8"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6BBD66D2" w14:textId="77777777">
        <w:tc>
          <w:tcPr>
            <w:tcW w:w="624" w:type="dxa"/>
          </w:tcPr>
          <w:p w14:paraId="6069E5D3" w14:textId="77777777" w:rsidR="00C1493E" w:rsidRDefault="00000000">
            <w:pPr>
              <w:pStyle w:val="ConsPlusNormal0"/>
              <w:jc w:val="both"/>
            </w:pPr>
            <w:r>
              <w:t>2.25</w:t>
            </w:r>
          </w:p>
        </w:tc>
        <w:tc>
          <w:tcPr>
            <w:tcW w:w="3912" w:type="dxa"/>
          </w:tcPr>
          <w:p w14:paraId="59A2C164" w14:textId="77777777" w:rsidR="00C1493E" w:rsidRDefault="00000000">
            <w:pPr>
              <w:pStyle w:val="ConsPlusNormal0"/>
              <w:jc w:val="both"/>
            </w:pPr>
            <w:r>
              <w:t>Обновление содержания дополнительных общеобразовательных программ по направленностям, обеспечивающих формирование ключевых компетентностей, связанных с эмоциональным, физическим, интеллектуальным, духовным развитием человека</w:t>
            </w:r>
          </w:p>
        </w:tc>
        <w:tc>
          <w:tcPr>
            <w:tcW w:w="1531" w:type="dxa"/>
          </w:tcPr>
          <w:p w14:paraId="53E20F30" w14:textId="77777777" w:rsidR="00C1493E" w:rsidRDefault="00000000">
            <w:pPr>
              <w:pStyle w:val="ConsPlusNormal0"/>
              <w:jc w:val="both"/>
            </w:pPr>
            <w:r>
              <w:t>III квартал 2023 года</w:t>
            </w:r>
          </w:p>
        </w:tc>
        <w:tc>
          <w:tcPr>
            <w:tcW w:w="2438" w:type="dxa"/>
          </w:tcPr>
          <w:p w14:paraId="226D99ED" w14:textId="77777777" w:rsidR="00C1493E" w:rsidRDefault="00000000">
            <w:pPr>
              <w:pStyle w:val="ConsPlusNormal0"/>
              <w:jc w:val="both"/>
            </w:pPr>
            <w:r>
              <w:t>Министерство образования, науки и молодежи Республики Крым;</w:t>
            </w:r>
          </w:p>
          <w:p w14:paraId="61B6EBBE" w14:textId="77777777" w:rsidR="00C1493E" w:rsidRDefault="00000000">
            <w:pPr>
              <w:pStyle w:val="ConsPlusNormal0"/>
              <w:jc w:val="both"/>
            </w:pPr>
            <w:r>
              <w:t>руководители образовательных организаций, реализующих дополнительные общеобразовательные программы</w:t>
            </w:r>
          </w:p>
        </w:tc>
        <w:tc>
          <w:tcPr>
            <w:tcW w:w="1757" w:type="dxa"/>
          </w:tcPr>
          <w:p w14:paraId="417EBF46" w14:textId="77777777" w:rsidR="00C1493E" w:rsidRDefault="00000000">
            <w:pPr>
              <w:pStyle w:val="ConsPlusNormal0"/>
              <w:jc w:val="both"/>
            </w:pPr>
            <w:r>
              <w:t>Доклад в Минпросвещения России</w:t>
            </w:r>
          </w:p>
        </w:tc>
        <w:tc>
          <w:tcPr>
            <w:tcW w:w="3345" w:type="dxa"/>
          </w:tcPr>
          <w:p w14:paraId="367CC5CF" w14:textId="77777777" w:rsidR="00C1493E" w:rsidRDefault="00000000">
            <w:pPr>
              <w:pStyle w:val="ConsPlusNormal0"/>
              <w:jc w:val="both"/>
            </w:pPr>
            <w:r>
              <w:t>Создание школьных музеев, школьных театров и школьных спортивных клубов на базе общеобразовательных организаций в Республике Крым</w:t>
            </w:r>
          </w:p>
        </w:tc>
      </w:tr>
      <w:tr w:rsidR="00C1493E" w14:paraId="41D50D4E" w14:textId="77777777">
        <w:tc>
          <w:tcPr>
            <w:tcW w:w="624" w:type="dxa"/>
          </w:tcPr>
          <w:p w14:paraId="5C1E7136" w14:textId="77777777" w:rsidR="00C1493E" w:rsidRDefault="00000000">
            <w:pPr>
              <w:pStyle w:val="ConsPlusNormal0"/>
              <w:jc w:val="both"/>
            </w:pPr>
            <w:r>
              <w:t>2.26</w:t>
            </w:r>
          </w:p>
        </w:tc>
        <w:tc>
          <w:tcPr>
            <w:tcW w:w="3912" w:type="dxa"/>
          </w:tcPr>
          <w:p w14:paraId="16EA0640" w14:textId="77777777" w:rsidR="00C1493E" w:rsidRDefault="00000000">
            <w:pPr>
              <w:pStyle w:val="ConsPlusNormal0"/>
              <w:jc w:val="both"/>
            </w:pPr>
            <w:r>
              <w:t>Обеспечение управления Министерством культуры Республики Крым сетью детских школ искусств в целях проведения единой государственной политики в сфере художественного образования, в том числе по модернизации детских школ искусств Республики Крым в рамках реализации национального проекта "Культура"</w:t>
            </w:r>
          </w:p>
        </w:tc>
        <w:tc>
          <w:tcPr>
            <w:tcW w:w="1531" w:type="dxa"/>
          </w:tcPr>
          <w:p w14:paraId="2AFE92BA" w14:textId="77777777" w:rsidR="00C1493E" w:rsidRDefault="00000000">
            <w:pPr>
              <w:pStyle w:val="ConsPlusNormal0"/>
              <w:jc w:val="both"/>
            </w:pPr>
            <w:r>
              <w:t>IV квартал 2022 года, далее - ежегодно</w:t>
            </w:r>
          </w:p>
        </w:tc>
        <w:tc>
          <w:tcPr>
            <w:tcW w:w="2438" w:type="dxa"/>
          </w:tcPr>
          <w:p w14:paraId="034FBC5F" w14:textId="77777777" w:rsidR="00C1493E" w:rsidRDefault="00000000">
            <w:pPr>
              <w:pStyle w:val="ConsPlusNormal0"/>
              <w:jc w:val="both"/>
            </w:pPr>
            <w:r>
              <w:t>Министерство культуры Республики Крым</w:t>
            </w:r>
          </w:p>
        </w:tc>
        <w:tc>
          <w:tcPr>
            <w:tcW w:w="1757" w:type="dxa"/>
          </w:tcPr>
          <w:p w14:paraId="24FA30FA" w14:textId="77777777" w:rsidR="00C1493E" w:rsidRDefault="00000000">
            <w:pPr>
              <w:pStyle w:val="ConsPlusNormal0"/>
              <w:jc w:val="both"/>
            </w:pPr>
            <w:r>
              <w:t>Доклад в Минкультуры России</w:t>
            </w:r>
          </w:p>
        </w:tc>
        <w:tc>
          <w:tcPr>
            <w:tcW w:w="3345" w:type="dxa"/>
          </w:tcPr>
          <w:p w14:paraId="2D359D99" w14:textId="77777777" w:rsidR="00C1493E" w:rsidRDefault="00000000">
            <w:pPr>
              <w:pStyle w:val="ConsPlusNormal0"/>
              <w:jc w:val="both"/>
            </w:pPr>
            <w:r>
              <w:t>Доля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находящихся в ведении органов местного самоуправления, Министерства культуры Республики Крым:</w:t>
            </w:r>
          </w:p>
          <w:p w14:paraId="7CEBB897" w14:textId="77777777" w:rsidR="00C1493E" w:rsidRDefault="00000000">
            <w:pPr>
              <w:pStyle w:val="ConsPlusNormal0"/>
              <w:jc w:val="both"/>
            </w:pPr>
            <w:r>
              <w:t>2022 год - 100%;</w:t>
            </w:r>
          </w:p>
          <w:p w14:paraId="7A157A07" w14:textId="77777777" w:rsidR="00C1493E" w:rsidRDefault="00000000">
            <w:pPr>
              <w:pStyle w:val="ConsPlusNormal0"/>
              <w:jc w:val="both"/>
            </w:pPr>
            <w:r>
              <w:t>2023 год - 100%;</w:t>
            </w:r>
          </w:p>
          <w:p w14:paraId="24F76471" w14:textId="77777777" w:rsidR="00C1493E" w:rsidRDefault="00000000">
            <w:pPr>
              <w:pStyle w:val="ConsPlusNormal0"/>
              <w:jc w:val="both"/>
            </w:pPr>
            <w:r>
              <w:t>2024 год - 100%</w:t>
            </w:r>
          </w:p>
        </w:tc>
      </w:tr>
      <w:tr w:rsidR="00C1493E" w14:paraId="69C8148F" w14:textId="77777777">
        <w:tc>
          <w:tcPr>
            <w:tcW w:w="624" w:type="dxa"/>
          </w:tcPr>
          <w:p w14:paraId="256C4367" w14:textId="77777777" w:rsidR="00C1493E" w:rsidRDefault="00000000">
            <w:pPr>
              <w:pStyle w:val="ConsPlusNormal0"/>
              <w:jc w:val="both"/>
            </w:pPr>
            <w:r>
              <w:t>2.27</w:t>
            </w:r>
          </w:p>
        </w:tc>
        <w:tc>
          <w:tcPr>
            <w:tcW w:w="3912" w:type="dxa"/>
          </w:tcPr>
          <w:p w14:paraId="456286A2" w14:textId="77777777" w:rsidR="00C1493E" w:rsidRDefault="00000000">
            <w:pPr>
              <w:pStyle w:val="ConsPlusNormal0"/>
              <w:jc w:val="both"/>
            </w:pPr>
            <w:r>
              <w:t>Создание и развитие школьных спортивных клубов в общеобразовательных организациях</w:t>
            </w:r>
          </w:p>
        </w:tc>
        <w:tc>
          <w:tcPr>
            <w:tcW w:w="1531" w:type="dxa"/>
          </w:tcPr>
          <w:p w14:paraId="6FD3C1E0" w14:textId="77777777" w:rsidR="00C1493E" w:rsidRDefault="00000000">
            <w:pPr>
              <w:pStyle w:val="ConsPlusNormal0"/>
              <w:jc w:val="both"/>
            </w:pPr>
            <w:r>
              <w:t>IV квартал 2022 года, далее - ежегодно</w:t>
            </w:r>
          </w:p>
        </w:tc>
        <w:tc>
          <w:tcPr>
            <w:tcW w:w="2438" w:type="dxa"/>
          </w:tcPr>
          <w:p w14:paraId="29C1A417" w14:textId="77777777" w:rsidR="00C1493E" w:rsidRDefault="00000000">
            <w:pPr>
              <w:pStyle w:val="ConsPlusNormal0"/>
              <w:jc w:val="both"/>
            </w:pPr>
            <w:r>
              <w:t>Министерство образования, науки и молодежи Республики Крым;</w:t>
            </w:r>
          </w:p>
          <w:p w14:paraId="04C0C79F"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72B6DA41" w14:textId="77777777" w:rsidR="00C1493E" w:rsidRDefault="00000000">
            <w:pPr>
              <w:pStyle w:val="ConsPlusNormal0"/>
              <w:jc w:val="both"/>
            </w:pPr>
            <w:r>
              <w:t>Доклад в Минпросвещения России</w:t>
            </w:r>
          </w:p>
        </w:tc>
        <w:tc>
          <w:tcPr>
            <w:tcW w:w="3345" w:type="dxa"/>
          </w:tcPr>
          <w:p w14:paraId="6BDFD1FE" w14:textId="77777777" w:rsidR="00C1493E" w:rsidRDefault="00000000">
            <w:pPr>
              <w:pStyle w:val="ConsPlusNormal0"/>
              <w:jc w:val="both"/>
            </w:pPr>
            <w:r>
              <w:t>Доля общеобразовательных организаций, имеющих школьный спортивный клуб:</w:t>
            </w:r>
          </w:p>
          <w:p w14:paraId="0487EA26" w14:textId="77777777" w:rsidR="00C1493E" w:rsidRDefault="00000000">
            <w:pPr>
              <w:pStyle w:val="ConsPlusNormal0"/>
              <w:jc w:val="both"/>
            </w:pPr>
            <w:r>
              <w:t>2022 год - 80%;</w:t>
            </w:r>
          </w:p>
          <w:p w14:paraId="6D2E646E" w14:textId="77777777" w:rsidR="00C1493E" w:rsidRDefault="00000000">
            <w:pPr>
              <w:pStyle w:val="ConsPlusNormal0"/>
              <w:jc w:val="both"/>
            </w:pPr>
            <w:r>
              <w:t>2023 год - 90%;</w:t>
            </w:r>
          </w:p>
          <w:p w14:paraId="27CFCBBF" w14:textId="77777777" w:rsidR="00C1493E" w:rsidRDefault="00000000">
            <w:pPr>
              <w:pStyle w:val="ConsPlusNormal0"/>
              <w:jc w:val="both"/>
            </w:pPr>
            <w:r>
              <w:t>2024 год - 100%</w:t>
            </w:r>
          </w:p>
        </w:tc>
      </w:tr>
      <w:tr w:rsidR="00C1493E" w14:paraId="29D5C923" w14:textId="77777777">
        <w:tc>
          <w:tcPr>
            <w:tcW w:w="624" w:type="dxa"/>
          </w:tcPr>
          <w:p w14:paraId="3BC9984D" w14:textId="77777777" w:rsidR="00C1493E" w:rsidRDefault="00000000">
            <w:pPr>
              <w:pStyle w:val="ConsPlusNormal0"/>
              <w:jc w:val="both"/>
            </w:pPr>
            <w:r>
              <w:t>2.28</w:t>
            </w:r>
          </w:p>
        </w:tc>
        <w:tc>
          <w:tcPr>
            <w:tcW w:w="3912" w:type="dxa"/>
          </w:tcPr>
          <w:p w14:paraId="3FE4A075" w14:textId="77777777" w:rsidR="00C1493E" w:rsidRDefault="00000000">
            <w:pPr>
              <w:pStyle w:val="ConsPlusNormal0"/>
              <w:jc w:val="both"/>
            </w:pPr>
            <w:r>
              <w:t>Создание в Республике Крым сети муниципальных "Экостанций" для формирования у обучающихся экологической культуры и естественно-научной грамотности, подготовки кадрового резерва для критически востребованных профессий в области "зеленой экономики", низкоуглеродной индустрии, сельского и лесного хозяйства</w:t>
            </w:r>
          </w:p>
        </w:tc>
        <w:tc>
          <w:tcPr>
            <w:tcW w:w="1531" w:type="dxa"/>
          </w:tcPr>
          <w:p w14:paraId="40EC8437" w14:textId="77777777" w:rsidR="00C1493E" w:rsidRDefault="00000000">
            <w:pPr>
              <w:pStyle w:val="ConsPlusNormal0"/>
              <w:jc w:val="both"/>
            </w:pPr>
            <w:r>
              <w:t>II квартал 2023 года</w:t>
            </w:r>
          </w:p>
        </w:tc>
        <w:tc>
          <w:tcPr>
            <w:tcW w:w="2438" w:type="dxa"/>
          </w:tcPr>
          <w:p w14:paraId="4C991868" w14:textId="77777777" w:rsidR="00C1493E" w:rsidRDefault="00000000">
            <w:pPr>
              <w:pStyle w:val="ConsPlusNormal0"/>
              <w:jc w:val="both"/>
            </w:pPr>
            <w:r>
              <w:t>Министерство образования, науки и молодежи Республики Крым;</w:t>
            </w:r>
          </w:p>
          <w:p w14:paraId="284A333C"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419C5C63" w14:textId="77777777" w:rsidR="00C1493E" w:rsidRDefault="00000000">
            <w:pPr>
              <w:pStyle w:val="ConsPlusNormal0"/>
              <w:jc w:val="both"/>
            </w:pPr>
            <w:r>
              <w:t>Приказ Министерства образования, науки и молодежи Республики Крым</w:t>
            </w:r>
          </w:p>
        </w:tc>
        <w:tc>
          <w:tcPr>
            <w:tcW w:w="3345" w:type="dxa"/>
          </w:tcPr>
          <w:p w14:paraId="269128C5" w14:textId="77777777" w:rsidR="00C1493E" w:rsidRDefault="00000000">
            <w:pPr>
              <w:pStyle w:val="ConsPlusNormal0"/>
              <w:jc w:val="both"/>
            </w:pPr>
            <w:r>
              <w:t>В 25 муниципальных образованиях Республики Крым создана муниципальная "Экостанция" для формирования у обучающихся экологической культуры и естественно-научной грамотности</w:t>
            </w:r>
          </w:p>
        </w:tc>
      </w:tr>
      <w:tr w:rsidR="00C1493E" w14:paraId="515E6682" w14:textId="77777777">
        <w:tc>
          <w:tcPr>
            <w:tcW w:w="624" w:type="dxa"/>
          </w:tcPr>
          <w:p w14:paraId="099206B4" w14:textId="77777777" w:rsidR="00C1493E" w:rsidRDefault="00000000">
            <w:pPr>
              <w:pStyle w:val="ConsPlusNormal0"/>
              <w:jc w:val="both"/>
            </w:pPr>
            <w:r>
              <w:t>2.29</w:t>
            </w:r>
          </w:p>
        </w:tc>
        <w:tc>
          <w:tcPr>
            <w:tcW w:w="3912" w:type="dxa"/>
          </w:tcPr>
          <w:p w14:paraId="4217E9B4" w14:textId="77777777" w:rsidR="00C1493E" w:rsidRDefault="00000000">
            <w:pPr>
              <w:pStyle w:val="ConsPlusNormal0"/>
              <w:jc w:val="both"/>
            </w:pPr>
            <w:r>
              <w:t>Разработка и использование в образовательной деятельности туристских маршрутов для ознакомления детей с историей, культурой, традициями, природой региона, а также для знакомства с лицами, внесшими весомый вклад в его развитие, том числе предназначенных для включения во внеурочную деятельность и программы академического обмена между общеобразовательными организациями, а также в программы форумов, конгрессов и других мероприятий, организуемых для детей</w:t>
            </w:r>
          </w:p>
        </w:tc>
        <w:tc>
          <w:tcPr>
            <w:tcW w:w="1531" w:type="dxa"/>
          </w:tcPr>
          <w:p w14:paraId="2A6D6EB7" w14:textId="77777777" w:rsidR="00C1493E" w:rsidRDefault="00000000">
            <w:pPr>
              <w:pStyle w:val="ConsPlusNormal0"/>
              <w:jc w:val="both"/>
            </w:pPr>
            <w:r>
              <w:t>IV квартал 2022 года, далее - ежегодно</w:t>
            </w:r>
          </w:p>
        </w:tc>
        <w:tc>
          <w:tcPr>
            <w:tcW w:w="2438" w:type="dxa"/>
          </w:tcPr>
          <w:p w14:paraId="433D3188" w14:textId="77777777" w:rsidR="00C1493E" w:rsidRDefault="00000000">
            <w:pPr>
              <w:pStyle w:val="ConsPlusNormal0"/>
              <w:jc w:val="both"/>
            </w:pPr>
            <w:r>
              <w:t>Министерство образования, науки и молодежи Республики Крым;</w:t>
            </w:r>
          </w:p>
          <w:p w14:paraId="1DA1FA16"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A03E300" w14:textId="77777777" w:rsidR="00C1493E" w:rsidRDefault="00000000">
            <w:pPr>
              <w:pStyle w:val="ConsPlusNormal0"/>
              <w:jc w:val="both"/>
            </w:pPr>
            <w:r>
              <w:t>Доклад в Минпросвещения России</w:t>
            </w:r>
          </w:p>
        </w:tc>
        <w:tc>
          <w:tcPr>
            <w:tcW w:w="3345" w:type="dxa"/>
          </w:tcPr>
          <w:p w14:paraId="32285C01" w14:textId="77777777" w:rsidR="00C1493E" w:rsidRDefault="00000000">
            <w:pPr>
              <w:pStyle w:val="ConsPlusNormal0"/>
              <w:jc w:val="both"/>
            </w:pPr>
            <w:r>
              <w:t>Увеличение количества разработанных туристских маршрутов для ознакомления детей с историей, культурой, традициями, природой соответствующего региона, а также для знакомства с лицами, внесшими весомый вклад в его развитие</w:t>
            </w:r>
          </w:p>
        </w:tc>
      </w:tr>
      <w:tr w:rsidR="00C1493E" w14:paraId="70BE7602" w14:textId="77777777">
        <w:tc>
          <w:tcPr>
            <w:tcW w:w="13607" w:type="dxa"/>
            <w:gridSpan w:val="6"/>
          </w:tcPr>
          <w:p w14:paraId="2D8F6265" w14:textId="77777777" w:rsidR="00C1493E" w:rsidRDefault="00000000">
            <w:pPr>
              <w:pStyle w:val="ConsPlusNormal0"/>
              <w:jc w:val="center"/>
              <w:outlineLvl w:val="1"/>
            </w:pPr>
            <w:r>
              <w:t>3. Развитие материально-технического обеспечения и инфраструктуры дополнительного образования детей</w:t>
            </w:r>
          </w:p>
        </w:tc>
      </w:tr>
      <w:tr w:rsidR="00C1493E" w14:paraId="24B49BDA" w14:textId="77777777">
        <w:tc>
          <w:tcPr>
            <w:tcW w:w="624" w:type="dxa"/>
          </w:tcPr>
          <w:p w14:paraId="55C22934" w14:textId="77777777" w:rsidR="00C1493E" w:rsidRDefault="00000000">
            <w:pPr>
              <w:pStyle w:val="ConsPlusNormal0"/>
              <w:jc w:val="both"/>
            </w:pPr>
            <w:r>
              <w:t>3.1</w:t>
            </w:r>
          </w:p>
        </w:tc>
        <w:tc>
          <w:tcPr>
            <w:tcW w:w="3912" w:type="dxa"/>
          </w:tcPr>
          <w:p w14:paraId="14B3A11C" w14:textId="77777777" w:rsidR="00C1493E" w:rsidRDefault="00000000">
            <w:pPr>
              <w:pStyle w:val="ConsPlusNormal0"/>
              <w:jc w:val="both"/>
            </w:pPr>
            <w:r>
              <w:t>Создание условий для обучения детей по модели "Школа полного дня"</w:t>
            </w:r>
          </w:p>
        </w:tc>
        <w:tc>
          <w:tcPr>
            <w:tcW w:w="1531" w:type="dxa"/>
          </w:tcPr>
          <w:p w14:paraId="4A387441" w14:textId="77777777" w:rsidR="00C1493E" w:rsidRDefault="00000000">
            <w:pPr>
              <w:pStyle w:val="ConsPlusNormal0"/>
              <w:jc w:val="both"/>
            </w:pPr>
            <w:r>
              <w:t>III квартал 2023 года, далее - ежегодно</w:t>
            </w:r>
          </w:p>
        </w:tc>
        <w:tc>
          <w:tcPr>
            <w:tcW w:w="2438" w:type="dxa"/>
          </w:tcPr>
          <w:p w14:paraId="72D0CD95" w14:textId="77777777" w:rsidR="00C1493E" w:rsidRDefault="00000000">
            <w:pPr>
              <w:pStyle w:val="ConsPlusNormal0"/>
              <w:jc w:val="both"/>
            </w:pPr>
            <w:r>
              <w:t>Министерство образования, науки и молодежи Республики Крым;</w:t>
            </w:r>
          </w:p>
          <w:p w14:paraId="4F6BC384"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7438787D" w14:textId="77777777" w:rsidR="00C1493E" w:rsidRDefault="00000000">
            <w:pPr>
              <w:pStyle w:val="ConsPlusNormal0"/>
              <w:jc w:val="both"/>
            </w:pPr>
            <w:r>
              <w:t>Доклад в Минпросвещения России</w:t>
            </w:r>
          </w:p>
        </w:tc>
        <w:tc>
          <w:tcPr>
            <w:tcW w:w="3345" w:type="dxa"/>
          </w:tcPr>
          <w:p w14:paraId="357355F0" w14:textId="77777777" w:rsidR="00C1493E" w:rsidRDefault="00000000">
            <w:pPr>
              <w:pStyle w:val="ConsPlusNormal0"/>
              <w:jc w:val="both"/>
            </w:pPr>
            <w:r>
              <w:t>Увеличение доли детей и молодежи в возрасте от 7 до 35 лет, у которых выявлены выдающиеся способности и таланты</w:t>
            </w:r>
          </w:p>
        </w:tc>
      </w:tr>
      <w:tr w:rsidR="00C1493E" w14:paraId="19715D9C" w14:textId="77777777">
        <w:tc>
          <w:tcPr>
            <w:tcW w:w="624" w:type="dxa"/>
          </w:tcPr>
          <w:p w14:paraId="3FCBAE7F" w14:textId="77777777" w:rsidR="00C1493E" w:rsidRDefault="00000000">
            <w:pPr>
              <w:pStyle w:val="ConsPlusNormal0"/>
              <w:jc w:val="both"/>
            </w:pPr>
            <w:r>
              <w:t>3.2</w:t>
            </w:r>
          </w:p>
        </w:tc>
        <w:tc>
          <w:tcPr>
            <w:tcW w:w="3912" w:type="dxa"/>
          </w:tcPr>
          <w:p w14:paraId="03F20FBD" w14:textId="77777777" w:rsidR="00C1493E" w:rsidRDefault="00000000">
            <w:pPr>
              <w:pStyle w:val="ConsPlusNormal0"/>
              <w:jc w:val="both"/>
            </w:pPr>
            <w:r>
              <w:t>Сохранение и модернизация сети детских школ искусств, осуществляющих художественное образование, в ведении Министерства культуры Республики Крым</w:t>
            </w:r>
          </w:p>
        </w:tc>
        <w:tc>
          <w:tcPr>
            <w:tcW w:w="1531" w:type="dxa"/>
          </w:tcPr>
          <w:p w14:paraId="785271B7" w14:textId="77777777" w:rsidR="00C1493E" w:rsidRDefault="00000000">
            <w:pPr>
              <w:pStyle w:val="ConsPlusNormal0"/>
              <w:jc w:val="both"/>
            </w:pPr>
            <w:r>
              <w:t>IV квартал 2022 года, далее - ежегодно</w:t>
            </w:r>
          </w:p>
        </w:tc>
        <w:tc>
          <w:tcPr>
            <w:tcW w:w="2438" w:type="dxa"/>
          </w:tcPr>
          <w:p w14:paraId="0DE17231" w14:textId="77777777" w:rsidR="00C1493E" w:rsidRDefault="00000000">
            <w:pPr>
              <w:pStyle w:val="ConsPlusNormal0"/>
              <w:jc w:val="both"/>
            </w:pPr>
            <w:r>
              <w:t>Министерство культуры Республики Крым;</w:t>
            </w:r>
          </w:p>
          <w:p w14:paraId="1CE68D42"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53C5CD14" w14:textId="77777777" w:rsidR="00C1493E" w:rsidRDefault="00000000">
            <w:pPr>
              <w:pStyle w:val="ConsPlusNormal0"/>
              <w:jc w:val="both"/>
            </w:pPr>
            <w:r>
              <w:t>Доклад в Минкультуры России</w:t>
            </w:r>
          </w:p>
        </w:tc>
        <w:tc>
          <w:tcPr>
            <w:tcW w:w="3345" w:type="dxa"/>
          </w:tcPr>
          <w:p w14:paraId="665969A1" w14:textId="77777777" w:rsidR="00C1493E" w:rsidRDefault="00000000">
            <w:pPr>
              <w:pStyle w:val="ConsPlusNormal0"/>
              <w:jc w:val="both"/>
            </w:pPr>
            <w:r>
              <w:t>Сохранена сеть детских школ искусств Республики Крым по видам искусств (музыкальных, художественных, хоровых, хореографических и школ искусств) в количестве 65 ед.;</w:t>
            </w:r>
          </w:p>
          <w:p w14:paraId="0F363EE0" w14:textId="77777777" w:rsidR="00C1493E" w:rsidRDefault="00000000">
            <w:pPr>
              <w:pStyle w:val="ConsPlusNormal0"/>
              <w:jc w:val="both"/>
            </w:pPr>
            <w:r>
              <w:t>модернизация детских школ искусств Республики Крым:</w:t>
            </w:r>
          </w:p>
          <w:p w14:paraId="2F16D4BE" w14:textId="77777777" w:rsidR="00C1493E" w:rsidRDefault="00000000">
            <w:pPr>
              <w:pStyle w:val="ConsPlusNormal0"/>
              <w:jc w:val="both"/>
            </w:pPr>
            <w:r>
              <w:t>2022 год - 9;</w:t>
            </w:r>
          </w:p>
          <w:p w14:paraId="19EC4DCC" w14:textId="77777777" w:rsidR="00C1493E" w:rsidRDefault="00000000">
            <w:pPr>
              <w:pStyle w:val="ConsPlusNormal0"/>
              <w:jc w:val="both"/>
            </w:pPr>
            <w:r>
              <w:t>2024 год - 9</w:t>
            </w:r>
          </w:p>
        </w:tc>
      </w:tr>
      <w:tr w:rsidR="00C1493E" w14:paraId="129848E8" w14:textId="77777777">
        <w:tc>
          <w:tcPr>
            <w:tcW w:w="624" w:type="dxa"/>
          </w:tcPr>
          <w:p w14:paraId="2D20DCA0" w14:textId="77777777" w:rsidR="00C1493E" w:rsidRDefault="00000000">
            <w:pPr>
              <w:pStyle w:val="ConsPlusNormal0"/>
              <w:jc w:val="both"/>
            </w:pPr>
            <w:r>
              <w:t>3.3</w:t>
            </w:r>
          </w:p>
        </w:tc>
        <w:tc>
          <w:tcPr>
            <w:tcW w:w="3912" w:type="dxa"/>
          </w:tcPr>
          <w:p w14:paraId="60BCAD61" w14:textId="77777777" w:rsidR="00C1493E" w:rsidRDefault="00000000">
            <w:pPr>
              <w:pStyle w:val="ConsPlusNormal0"/>
              <w:jc w:val="both"/>
            </w:pPr>
            <w:r>
              <w:t>Сохранение сети организаций, осуществляющих спортивную подготовку, в ведении Министерства спорта Республики Крым</w:t>
            </w:r>
          </w:p>
        </w:tc>
        <w:tc>
          <w:tcPr>
            <w:tcW w:w="1531" w:type="dxa"/>
          </w:tcPr>
          <w:p w14:paraId="4154587A" w14:textId="77777777" w:rsidR="00C1493E" w:rsidRDefault="00000000">
            <w:pPr>
              <w:pStyle w:val="ConsPlusNormal0"/>
              <w:jc w:val="both"/>
            </w:pPr>
            <w:r>
              <w:t>IV квартал 2023 года, далее - ежегодно</w:t>
            </w:r>
          </w:p>
        </w:tc>
        <w:tc>
          <w:tcPr>
            <w:tcW w:w="2438" w:type="dxa"/>
          </w:tcPr>
          <w:p w14:paraId="5BD30BEC" w14:textId="77777777" w:rsidR="00C1493E" w:rsidRDefault="00000000">
            <w:pPr>
              <w:pStyle w:val="ConsPlusNormal0"/>
              <w:jc w:val="both"/>
            </w:pPr>
            <w:r>
              <w:t>Министерство спорта Республики Крым</w:t>
            </w:r>
          </w:p>
        </w:tc>
        <w:tc>
          <w:tcPr>
            <w:tcW w:w="1757" w:type="dxa"/>
          </w:tcPr>
          <w:p w14:paraId="4A7D4123" w14:textId="77777777" w:rsidR="00C1493E" w:rsidRDefault="00000000">
            <w:pPr>
              <w:pStyle w:val="ConsPlusNormal0"/>
              <w:jc w:val="both"/>
            </w:pPr>
            <w:r>
              <w:t>Доклад в Минспорт России</w:t>
            </w:r>
          </w:p>
        </w:tc>
        <w:tc>
          <w:tcPr>
            <w:tcW w:w="3345" w:type="dxa"/>
          </w:tcPr>
          <w:p w14:paraId="4238C4D7" w14:textId="77777777" w:rsidR="00C1493E" w:rsidRDefault="00000000">
            <w:pPr>
              <w:pStyle w:val="ConsPlusNormal0"/>
              <w:jc w:val="both"/>
            </w:pPr>
            <w:r>
              <w:t>Сохранена сеть организаций, осуществляющих спортивную подготовку, отнесенных к ведению Министерства спорта Республики Крым:</w:t>
            </w:r>
          </w:p>
          <w:p w14:paraId="16E43FE1" w14:textId="77777777" w:rsidR="00C1493E" w:rsidRDefault="00000000">
            <w:pPr>
              <w:pStyle w:val="ConsPlusNormal0"/>
              <w:jc w:val="both"/>
            </w:pPr>
            <w:r>
              <w:t>2022 год - 100%;</w:t>
            </w:r>
          </w:p>
          <w:p w14:paraId="4D735110" w14:textId="77777777" w:rsidR="00C1493E" w:rsidRDefault="00000000">
            <w:pPr>
              <w:pStyle w:val="ConsPlusNormal0"/>
              <w:jc w:val="both"/>
            </w:pPr>
            <w:r>
              <w:t>2023 год - 100%;</w:t>
            </w:r>
          </w:p>
          <w:p w14:paraId="5BF9A0BD" w14:textId="77777777" w:rsidR="00C1493E" w:rsidRDefault="00000000">
            <w:pPr>
              <w:pStyle w:val="ConsPlusNormal0"/>
              <w:jc w:val="both"/>
            </w:pPr>
            <w:r>
              <w:t>2024 год - 100%</w:t>
            </w:r>
          </w:p>
        </w:tc>
      </w:tr>
      <w:tr w:rsidR="00C1493E" w14:paraId="5837E84A" w14:textId="77777777">
        <w:tc>
          <w:tcPr>
            <w:tcW w:w="624" w:type="dxa"/>
          </w:tcPr>
          <w:p w14:paraId="7731A260" w14:textId="77777777" w:rsidR="00C1493E" w:rsidRDefault="00000000">
            <w:pPr>
              <w:pStyle w:val="ConsPlusNormal0"/>
              <w:jc w:val="both"/>
            </w:pPr>
            <w:r>
              <w:t>3.4</w:t>
            </w:r>
          </w:p>
        </w:tc>
        <w:tc>
          <w:tcPr>
            <w:tcW w:w="3912" w:type="dxa"/>
          </w:tcPr>
          <w:p w14:paraId="462F429F" w14:textId="77777777" w:rsidR="00C1493E" w:rsidRDefault="00000000">
            <w:pPr>
              <w:pStyle w:val="ConsPlusNormal0"/>
              <w:jc w:val="both"/>
            </w:pPr>
            <w:r>
              <w:t>Утверждение и реализация программы развития региональных и муниципальных центров детско-юношеского туризма на основании модели, разработанной ФГБОУ ДО "Федеральный центр дополнительного образования и организации отдыха и оздоровления детей"</w:t>
            </w:r>
          </w:p>
        </w:tc>
        <w:tc>
          <w:tcPr>
            <w:tcW w:w="1531" w:type="dxa"/>
          </w:tcPr>
          <w:p w14:paraId="1E1BB072" w14:textId="77777777" w:rsidR="00C1493E" w:rsidRDefault="00000000">
            <w:pPr>
              <w:pStyle w:val="ConsPlusNormal0"/>
              <w:jc w:val="both"/>
            </w:pPr>
            <w:r>
              <w:t>IV квартал 2022 года</w:t>
            </w:r>
          </w:p>
        </w:tc>
        <w:tc>
          <w:tcPr>
            <w:tcW w:w="2438" w:type="dxa"/>
          </w:tcPr>
          <w:p w14:paraId="274CC15C" w14:textId="77777777" w:rsidR="00C1493E" w:rsidRDefault="00000000">
            <w:pPr>
              <w:pStyle w:val="ConsPlusNormal0"/>
              <w:jc w:val="both"/>
            </w:pPr>
            <w:r>
              <w:t>Министерство образования, науки и молодежи Республики Крым;</w:t>
            </w:r>
          </w:p>
          <w:p w14:paraId="46A2A5E3"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8C2C988" w14:textId="77777777" w:rsidR="00C1493E" w:rsidRDefault="00000000">
            <w:pPr>
              <w:pStyle w:val="ConsPlusNormal0"/>
              <w:jc w:val="both"/>
            </w:pPr>
            <w:r>
              <w:t>Доклад в Минпросвещения России</w:t>
            </w:r>
          </w:p>
        </w:tc>
        <w:tc>
          <w:tcPr>
            <w:tcW w:w="3345" w:type="dxa"/>
          </w:tcPr>
          <w:p w14:paraId="13BA5EF8" w14:textId="77777777" w:rsidR="00C1493E" w:rsidRDefault="00000000">
            <w:pPr>
              <w:pStyle w:val="ConsPlusNormal0"/>
              <w:jc w:val="both"/>
            </w:pPr>
            <w:r>
              <w:t>Сохранена сеть региональных и муниципальных центров детско-юношеского туризма:</w:t>
            </w:r>
          </w:p>
          <w:p w14:paraId="6FDA0D88" w14:textId="77777777" w:rsidR="00C1493E" w:rsidRDefault="00000000">
            <w:pPr>
              <w:pStyle w:val="ConsPlusNormal0"/>
              <w:jc w:val="both"/>
            </w:pPr>
            <w:r>
              <w:t>2022 год - 100%;</w:t>
            </w:r>
          </w:p>
          <w:p w14:paraId="1B461883" w14:textId="77777777" w:rsidR="00C1493E" w:rsidRDefault="00000000">
            <w:pPr>
              <w:pStyle w:val="ConsPlusNormal0"/>
              <w:jc w:val="both"/>
            </w:pPr>
            <w:r>
              <w:t>2023 год - 100%;</w:t>
            </w:r>
          </w:p>
          <w:p w14:paraId="6B27280A" w14:textId="77777777" w:rsidR="00C1493E" w:rsidRDefault="00000000">
            <w:pPr>
              <w:pStyle w:val="ConsPlusNormal0"/>
              <w:jc w:val="both"/>
            </w:pPr>
            <w:r>
              <w:t>2024 год - 100%</w:t>
            </w:r>
          </w:p>
        </w:tc>
      </w:tr>
      <w:tr w:rsidR="00C1493E" w14:paraId="6537FA51" w14:textId="77777777">
        <w:tc>
          <w:tcPr>
            <w:tcW w:w="624" w:type="dxa"/>
          </w:tcPr>
          <w:p w14:paraId="73D74502" w14:textId="77777777" w:rsidR="00C1493E" w:rsidRDefault="00000000">
            <w:pPr>
              <w:pStyle w:val="ConsPlusNormal0"/>
              <w:jc w:val="both"/>
            </w:pPr>
            <w:r>
              <w:t>3.5</w:t>
            </w:r>
          </w:p>
        </w:tc>
        <w:tc>
          <w:tcPr>
            <w:tcW w:w="3912" w:type="dxa"/>
          </w:tcPr>
          <w:p w14:paraId="247F4DAC" w14:textId="77777777" w:rsidR="00C1493E" w:rsidRDefault="00000000">
            <w:pPr>
              <w:pStyle w:val="ConsPlusNormal0"/>
              <w:jc w:val="both"/>
            </w:pPr>
            <w:r>
              <w:t>Обновление материально-технической базы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531" w:type="dxa"/>
          </w:tcPr>
          <w:p w14:paraId="42D38159" w14:textId="77777777" w:rsidR="00C1493E" w:rsidRDefault="00000000">
            <w:pPr>
              <w:pStyle w:val="ConsPlusNormal0"/>
              <w:jc w:val="both"/>
            </w:pPr>
            <w:r>
              <w:t>IV квартал 2022 года, далее - ежегодно</w:t>
            </w:r>
          </w:p>
        </w:tc>
        <w:tc>
          <w:tcPr>
            <w:tcW w:w="2438" w:type="dxa"/>
          </w:tcPr>
          <w:p w14:paraId="47160035" w14:textId="77777777" w:rsidR="00C1493E" w:rsidRDefault="00000000">
            <w:pPr>
              <w:pStyle w:val="ConsPlusNormal0"/>
              <w:jc w:val="both"/>
            </w:pPr>
            <w:r>
              <w:t>Министерство образования, науки и молодежи Республики Крым;</w:t>
            </w:r>
          </w:p>
          <w:p w14:paraId="3212D908"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181CD157" w14:textId="77777777" w:rsidR="00C1493E" w:rsidRDefault="00000000">
            <w:pPr>
              <w:pStyle w:val="ConsPlusNormal0"/>
              <w:jc w:val="both"/>
            </w:pPr>
            <w:r>
              <w:t>Доклад в Минпросвещения России</w:t>
            </w:r>
          </w:p>
        </w:tc>
        <w:tc>
          <w:tcPr>
            <w:tcW w:w="3345" w:type="dxa"/>
          </w:tcPr>
          <w:p w14:paraId="2497AA62" w14:textId="77777777" w:rsidR="00C1493E" w:rsidRDefault="00000000">
            <w:pPr>
              <w:pStyle w:val="ConsPlusNormal0"/>
              <w:jc w:val="both"/>
            </w:pPr>
            <w:r>
              <w:t>В общеобразовательных организациях, расположенных в сельской местности и малых городах, обновлена материально-техническая база для занятий детей физической культурой и спортом, нарастающий итог, единиц:</w:t>
            </w:r>
          </w:p>
          <w:p w14:paraId="697038C8" w14:textId="77777777" w:rsidR="00C1493E" w:rsidRDefault="00000000">
            <w:pPr>
              <w:pStyle w:val="ConsPlusNormal0"/>
              <w:jc w:val="both"/>
            </w:pPr>
            <w:r>
              <w:t>2022 год - 60;</w:t>
            </w:r>
          </w:p>
          <w:p w14:paraId="113F3FEE" w14:textId="77777777" w:rsidR="00C1493E" w:rsidRDefault="00000000">
            <w:pPr>
              <w:pStyle w:val="ConsPlusNormal0"/>
              <w:jc w:val="both"/>
            </w:pPr>
            <w:r>
              <w:t>2023 год - 71;</w:t>
            </w:r>
          </w:p>
          <w:p w14:paraId="428436D2" w14:textId="77777777" w:rsidR="00C1493E" w:rsidRDefault="00000000">
            <w:pPr>
              <w:pStyle w:val="ConsPlusNormal0"/>
              <w:jc w:val="both"/>
            </w:pPr>
            <w:r>
              <w:t>2024 год - 82</w:t>
            </w:r>
          </w:p>
        </w:tc>
      </w:tr>
      <w:tr w:rsidR="00C1493E" w14:paraId="7E0FB4E9" w14:textId="77777777">
        <w:tc>
          <w:tcPr>
            <w:tcW w:w="13607" w:type="dxa"/>
            <w:gridSpan w:val="6"/>
          </w:tcPr>
          <w:p w14:paraId="2F8AE213" w14:textId="77777777" w:rsidR="00C1493E" w:rsidRDefault="00000000">
            <w:pPr>
              <w:pStyle w:val="ConsPlusNormal0"/>
              <w:jc w:val="center"/>
              <w:outlineLvl w:val="1"/>
            </w:pPr>
            <w:r>
              <w:t>4. Развитие кадрового потенциала - системы дополнительного образования детей</w:t>
            </w:r>
          </w:p>
        </w:tc>
      </w:tr>
      <w:tr w:rsidR="00C1493E" w14:paraId="526D447D" w14:textId="77777777">
        <w:tc>
          <w:tcPr>
            <w:tcW w:w="624" w:type="dxa"/>
          </w:tcPr>
          <w:p w14:paraId="3B9C4FD2" w14:textId="77777777" w:rsidR="00C1493E" w:rsidRDefault="00000000">
            <w:pPr>
              <w:pStyle w:val="ConsPlusNormal0"/>
              <w:jc w:val="both"/>
            </w:pPr>
            <w:r>
              <w:t>4.1</w:t>
            </w:r>
          </w:p>
        </w:tc>
        <w:tc>
          <w:tcPr>
            <w:tcW w:w="3912" w:type="dxa"/>
          </w:tcPr>
          <w:p w14:paraId="76AF0AD2" w14:textId="77777777" w:rsidR="00C1493E" w:rsidRDefault="00000000">
            <w:pPr>
              <w:pStyle w:val="ConsPlusNormal0"/>
              <w:jc w:val="both"/>
            </w:pPr>
            <w:r>
              <w:t>Создание и обеспечение функционирования системы подготовки и непрерывного повышения квалификации управленческих и педагогических кадров дополнительного образования детей</w:t>
            </w:r>
          </w:p>
        </w:tc>
        <w:tc>
          <w:tcPr>
            <w:tcW w:w="1531" w:type="dxa"/>
          </w:tcPr>
          <w:p w14:paraId="343F0AD5" w14:textId="77777777" w:rsidR="00C1493E" w:rsidRDefault="00000000">
            <w:pPr>
              <w:pStyle w:val="ConsPlusNormal0"/>
              <w:jc w:val="both"/>
            </w:pPr>
            <w:r>
              <w:t>IV квартал 2022 года, далее - ежегодно</w:t>
            </w:r>
          </w:p>
        </w:tc>
        <w:tc>
          <w:tcPr>
            <w:tcW w:w="2438" w:type="dxa"/>
          </w:tcPr>
          <w:p w14:paraId="718F609F" w14:textId="77777777" w:rsidR="00C1493E" w:rsidRDefault="00000000">
            <w:pPr>
              <w:pStyle w:val="ConsPlusNormal0"/>
              <w:jc w:val="both"/>
            </w:pPr>
            <w:r>
              <w:t>Министерство образования, науки и молодежи Республики Крым;</w:t>
            </w:r>
          </w:p>
          <w:p w14:paraId="247AAC66" w14:textId="77777777" w:rsidR="00C1493E" w:rsidRDefault="00000000">
            <w:pPr>
              <w:pStyle w:val="ConsPlusNormal0"/>
              <w:jc w:val="both"/>
            </w:pPr>
            <w:r>
              <w:t>Министерство культуры Республики Крым;</w:t>
            </w:r>
          </w:p>
          <w:p w14:paraId="1134899E" w14:textId="77777777" w:rsidR="00C1493E" w:rsidRDefault="00000000">
            <w:pPr>
              <w:pStyle w:val="ConsPlusNormal0"/>
              <w:jc w:val="both"/>
            </w:pPr>
            <w:r>
              <w:t>Министерство спорта Республики Крым</w:t>
            </w:r>
          </w:p>
        </w:tc>
        <w:tc>
          <w:tcPr>
            <w:tcW w:w="1757" w:type="dxa"/>
          </w:tcPr>
          <w:p w14:paraId="27902D98"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6131E6B9" w14:textId="77777777" w:rsidR="00C1493E" w:rsidRDefault="00000000">
            <w:pPr>
              <w:pStyle w:val="ConsPlusNormal0"/>
              <w:jc w:val="both"/>
            </w:pPr>
            <w:r>
              <w:t>Организована подготовка педагогов дополнительного образования</w:t>
            </w:r>
          </w:p>
        </w:tc>
      </w:tr>
      <w:tr w:rsidR="00C1493E" w14:paraId="5AA76467" w14:textId="77777777">
        <w:tc>
          <w:tcPr>
            <w:tcW w:w="624" w:type="dxa"/>
          </w:tcPr>
          <w:p w14:paraId="44E93DDC" w14:textId="77777777" w:rsidR="00C1493E" w:rsidRDefault="00000000">
            <w:pPr>
              <w:pStyle w:val="ConsPlusNormal0"/>
              <w:jc w:val="both"/>
            </w:pPr>
            <w:r>
              <w:t>4.2</w:t>
            </w:r>
          </w:p>
        </w:tc>
        <w:tc>
          <w:tcPr>
            <w:tcW w:w="3912" w:type="dxa"/>
          </w:tcPr>
          <w:p w14:paraId="42F70194" w14:textId="77777777" w:rsidR="00C1493E" w:rsidRDefault="00000000">
            <w:pPr>
              <w:pStyle w:val="ConsPlusNormal0"/>
              <w:jc w:val="both"/>
            </w:pPr>
            <w:r>
              <w:t>Проведение региональных этапов конкурсов профессионального мастерства в целях поддержки и профессионального развития специалистов системы дополнительного образования детей, в том числе среди педагогических работников, осуществляющих обучение детей по дополнительным предпрофессиональным программам в области искусств, в том числе проведение регионального этапа Общероссийского конкурса "Лучший преподаватель детской школы искусств"</w:t>
            </w:r>
          </w:p>
        </w:tc>
        <w:tc>
          <w:tcPr>
            <w:tcW w:w="1531" w:type="dxa"/>
          </w:tcPr>
          <w:p w14:paraId="190470BF" w14:textId="77777777" w:rsidR="00C1493E" w:rsidRDefault="00000000">
            <w:pPr>
              <w:pStyle w:val="ConsPlusNormal0"/>
              <w:jc w:val="both"/>
            </w:pPr>
            <w:r>
              <w:t>2022 - 2024 годы</w:t>
            </w:r>
          </w:p>
        </w:tc>
        <w:tc>
          <w:tcPr>
            <w:tcW w:w="2438" w:type="dxa"/>
          </w:tcPr>
          <w:p w14:paraId="5A660B07" w14:textId="77777777" w:rsidR="00C1493E" w:rsidRDefault="00000000">
            <w:pPr>
              <w:pStyle w:val="ConsPlusNormal0"/>
              <w:jc w:val="both"/>
            </w:pPr>
            <w:r>
              <w:t>Министерство образования, науки и молодежи Республики Крым;</w:t>
            </w:r>
          </w:p>
          <w:p w14:paraId="17C1FBDD" w14:textId="77777777" w:rsidR="00C1493E" w:rsidRDefault="00000000">
            <w:pPr>
              <w:pStyle w:val="ConsPlusNormal0"/>
              <w:jc w:val="both"/>
            </w:pPr>
            <w:r>
              <w:t>Министерство культуры Республики Крым;</w:t>
            </w:r>
          </w:p>
          <w:p w14:paraId="07E80B7B" w14:textId="77777777" w:rsidR="00C1493E" w:rsidRDefault="00000000">
            <w:pPr>
              <w:pStyle w:val="ConsPlusNormal0"/>
              <w:jc w:val="both"/>
            </w:pPr>
            <w:r>
              <w:t>Министерство спорта Республики Крым</w:t>
            </w:r>
          </w:p>
        </w:tc>
        <w:tc>
          <w:tcPr>
            <w:tcW w:w="1757" w:type="dxa"/>
          </w:tcPr>
          <w:p w14:paraId="6C0D1804"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4D5F4358" w14:textId="77777777" w:rsidR="00C1493E" w:rsidRDefault="00000000">
            <w:pPr>
              <w:pStyle w:val="ConsPlusNormal0"/>
              <w:jc w:val="both"/>
            </w:pPr>
            <w:r>
              <w:t>Организована подготовка педагогов дополнительного образования</w:t>
            </w:r>
          </w:p>
        </w:tc>
      </w:tr>
      <w:tr w:rsidR="00C1493E" w14:paraId="6E4FAFF0" w14:textId="77777777">
        <w:tc>
          <w:tcPr>
            <w:tcW w:w="624" w:type="dxa"/>
          </w:tcPr>
          <w:p w14:paraId="62C3B0A9" w14:textId="77777777" w:rsidR="00C1493E" w:rsidRDefault="00000000">
            <w:pPr>
              <w:pStyle w:val="ConsPlusNormal0"/>
              <w:jc w:val="both"/>
            </w:pPr>
            <w:r>
              <w:t>4.3</w:t>
            </w:r>
          </w:p>
        </w:tc>
        <w:tc>
          <w:tcPr>
            <w:tcW w:w="3912" w:type="dxa"/>
          </w:tcPr>
          <w:p w14:paraId="085D3D28" w14:textId="77777777" w:rsidR="00C1493E" w:rsidRDefault="00000000">
            <w:pPr>
              <w:pStyle w:val="ConsPlusNormal0"/>
              <w:jc w:val="both"/>
            </w:pPr>
            <w:r>
              <w:t>Организация и проведение регионального этапа Всероссийского конкурса профессионального мастерства среди педагогических работников, осуществляющих обучение детей по дополнительным общеобразовательным программам в области физической культуры и спорта</w:t>
            </w:r>
          </w:p>
        </w:tc>
        <w:tc>
          <w:tcPr>
            <w:tcW w:w="1531" w:type="dxa"/>
          </w:tcPr>
          <w:p w14:paraId="7BFFE15F" w14:textId="77777777" w:rsidR="00C1493E" w:rsidRDefault="00000000">
            <w:pPr>
              <w:pStyle w:val="ConsPlusNormal0"/>
              <w:jc w:val="both"/>
            </w:pPr>
            <w:r>
              <w:t>2022 - 2024 годы</w:t>
            </w:r>
          </w:p>
        </w:tc>
        <w:tc>
          <w:tcPr>
            <w:tcW w:w="2438" w:type="dxa"/>
          </w:tcPr>
          <w:p w14:paraId="22760268" w14:textId="77777777" w:rsidR="00C1493E" w:rsidRDefault="00000000">
            <w:pPr>
              <w:pStyle w:val="ConsPlusNormal0"/>
              <w:jc w:val="both"/>
            </w:pPr>
            <w:r>
              <w:t>Министерство образования, науки и молодежи Республики Крым;</w:t>
            </w:r>
          </w:p>
          <w:p w14:paraId="2447243A" w14:textId="77777777" w:rsidR="00C1493E" w:rsidRDefault="00000000">
            <w:pPr>
              <w:pStyle w:val="ConsPlusNormal0"/>
              <w:jc w:val="both"/>
            </w:pPr>
            <w:r>
              <w:t>Министерство спорта Республики Крым;</w:t>
            </w:r>
          </w:p>
          <w:p w14:paraId="584593BE"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0041D597" w14:textId="77777777" w:rsidR="00C1493E" w:rsidRDefault="00000000">
            <w:pPr>
              <w:pStyle w:val="ConsPlusNormal0"/>
              <w:jc w:val="both"/>
            </w:pPr>
            <w:r>
              <w:t>Информационный отчет</w:t>
            </w:r>
          </w:p>
        </w:tc>
        <w:tc>
          <w:tcPr>
            <w:tcW w:w="3345" w:type="dxa"/>
          </w:tcPr>
          <w:p w14:paraId="78ABB51A" w14:textId="77777777" w:rsidR="00C1493E" w:rsidRDefault="00000000">
            <w:pPr>
              <w:pStyle w:val="ConsPlusNormal0"/>
              <w:jc w:val="both"/>
            </w:pPr>
            <w:r>
              <w:t>Выявлены лучшие педагогические работники, осуществляющие обучение детей по дополнительным общеобразовательным программам</w:t>
            </w:r>
          </w:p>
        </w:tc>
      </w:tr>
      <w:tr w:rsidR="00C1493E" w14:paraId="5E42162A" w14:textId="77777777">
        <w:tc>
          <w:tcPr>
            <w:tcW w:w="624" w:type="dxa"/>
          </w:tcPr>
          <w:p w14:paraId="021D7E68" w14:textId="77777777" w:rsidR="00C1493E" w:rsidRDefault="00000000">
            <w:pPr>
              <w:pStyle w:val="ConsPlusNormal0"/>
              <w:jc w:val="both"/>
            </w:pPr>
            <w:r>
              <w:t>4.4</w:t>
            </w:r>
          </w:p>
        </w:tc>
        <w:tc>
          <w:tcPr>
            <w:tcW w:w="3912" w:type="dxa"/>
          </w:tcPr>
          <w:p w14:paraId="408704C4" w14:textId="77777777" w:rsidR="00C1493E" w:rsidRDefault="00000000">
            <w:pPr>
              <w:pStyle w:val="ConsPlusNormal0"/>
              <w:jc w:val="both"/>
            </w:pPr>
            <w:r>
              <w:t>Организация и проведение регионального этапа Открытого заочного Всероссийского смотра-конкурса на лучшую постановку физкультурной работы и развитие массового спорта среди школьных спортивных клубов по итогам работы за учебный год</w:t>
            </w:r>
          </w:p>
        </w:tc>
        <w:tc>
          <w:tcPr>
            <w:tcW w:w="1531" w:type="dxa"/>
          </w:tcPr>
          <w:p w14:paraId="16CEBAC2" w14:textId="77777777" w:rsidR="00C1493E" w:rsidRDefault="00000000">
            <w:pPr>
              <w:pStyle w:val="ConsPlusNormal0"/>
              <w:jc w:val="both"/>
            </w:pPr>
            <w:r>
              <w:t>2022 - 2024 годы</w:t>
            </w:r>
          </w:p>
        </w:tc>
        <w:tc>
          <w:tcPr>
            <w:tcW w:w="2438" w:type="dxa"/>
          </w:tcPr>
          <w:p w14:paraId="13DF7002" w14:textId="77777777" w:rsidR="00C1493E" w:rsidRDefault="00000000">
            <w:pPr>
              <w:pStyle w:val="ConsPlusNormal0"/>
              <w:jc w:val="both"/>
            </w:pPr>
            <w:r>
              <w:t>Министерство образования, науки и молодежи Республики Крым;</w:t>
            </w:r>
          </w:p>
          <w:p w14:paraId="7DD8B3CC"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7D76865A" w14:textId="77777777" w:rsidR="00C1493E" w:rsidRDefault="00000000">
            <w:pPr>
              <w:pStyle w:val="ConsPlusNormal0"/>
              <w:jc w:val="both"/>
            </w:pPr>
            <w:r>
              <w:t>Информационный отчет</w:t>
            </w:r>
          </w:p>
        </w:tc>
        <w:tc>
          <w:tcPr>
            <w:tcW w:w="3345" w:type="dxa"/>
          </w:tcPr>
          <w:p w14:paraId="470D249B" w14:textId="77777777" w:rsidR="00C1493E" w:rsidRDefault="00000000">
            <w:pPr>
              <w:pStyle w:val="ConsPlusNormal0"/>
              <w:jc w:val="both"/>
            </w:pPr>
            <w:r>
              <w:t>Увеличение доли общеобразовательных организаций, имеющих школьный спортивный клуб</w:t>
            </w:r>
          </w:p>
        </w:tc>
      </w:tr>
      <w:tr w:rsidR="00C1493E" w14:paraId="3FA4A4D8" w14:textId="77777777">
        <w:tc>
          <w:tcPr>
            <w:tcW w:w="624" w:type="dxa"/>
          </w:tcPr>
          <w:p w14:paraId="28592A84" w14:textId="77777777" w:rsidR="00C1493E" w:rsidRDefault="00000000">
            <w:pPr>
              <w:pStyle w:val="ConsPlusNormal0"/>
              <w:jc w:val="both"/>
            </w:pPr>
            <w:r>
              <w:t>4.5</w:t>
            </w:r>
          </w:p>
        </w:tc>
        <w:tc>
          <w:tcPr>
            <w:tcW w:w="3912" w:type="dxa"/>
          </w:tcPr>
          <w:p w14:paraId="7FC0DAF2" w14:textId="77777777" w:rsidR="00C1493E" w:rsidRDefault="00000000">
            <w:pPr>
              <w:pStyle w:val="ConsPlusNormal0"/>
              <w:jc w:val="both"/>
            </w:pPr>
            <w:r>
              <w:t>Организация и проведение регионального этапа Открытого публичного Всероссийского конкурса среди организаций дополнительного образования физкультурно-спортивной направленности по итогам работы за учебный год</w:t>
            </w:r>
          </w:p>
        </w:tc>
        <w:tc>
          <w:tcPr>
            <w:tcW w:w="1531" w:type="dxa"/>
          </w:tcPr>
          <w:p w14:paraId="249C83AE" w14:textId="77777777" w:rsidR="00C1493E" w:rsidRDefault="00000000">
            <w:pPr>
              <w:pStyle w:val="ConsPlusNormal0"/>
              <w:jc w:val="both"/>
            </w:pPr>
            <w:r>
              <w:t>2022 - 2024 годы</w:t>
            </w:r>
          </w:p>
        </w:tc>
        <w:tc>
          <w:tcPr>
            <w:tcW w:w="2438" w:type="dxa"/>
          </w:tcPr>
          <w:p w14:paraId="2374772A" w14:textId="77777777" w:rsidR="00C1493E" w:rsidRDefault="00000000">
            <w:pPr>
              <w:pStyle w:val="ConsPlusNormal0"/>
              <w:jc w:val="both"/>
            </w:pPr>
            <w:r>
              <w:t>Министерство образования, науки и молодежи Республики Крым;</w:t>
            </w:r>
          </w:p>
          <w:p w14:paraId="460C4EA3"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131AEE3" w14:textId="77777777" w:rsidR="00C1493E" w:rsidRDefault="00000000">
            <w:pPr>
              <w:pStyle w:val="ConsPlusNormal0"/>
              <w:jc w:val="both"/>
            </w:pPr>
            <w:r>
              <w:t>Информационный отчет</w:t>
            </w:r>
          </w:p>
        </w:tc>
        <w:tc>
          <w:tcPr>
            <w:tcW w:w="3345" w:type="dxa"/>
          </w:tcPr>
          <w:p w14:paraId="4A0F14FA" w14:textId="77777777" w:rsidR="00C1493E" w:rsidRDefault="00000000">
            <w:pPr>
              <w:pStyle w:val="ConsPlusNormal0"/>
              <w:jc w:val="both"/>
            </w:pPr>
            <w:r>
              <w:t>Внедрены новые эффективные методики и практики в организациях дополнительного образования физкультурно-спортивной</w:t>
            </w:r>
          </w:p>
        </w:tc>
      </w:tr>
      <w:tr w:rsidR="00C1493E" w14:paraId="3E36C9E2" w14:textId="77777777">
        <w:tc>
          <w:tcPr>
            <w:tcW w:w="624" w:type="dxa"/>
          </w:tcPr>
          <w:p w14:paraId="2A54CD22" w14:textId="77777777" w:rsidR="00C1493E" w:rsidRDefault="00000000">
            <w:pPr>
              <w:pStyle w:val="ConsPlusNormal0"/>
              <w:jc w:val="both"/>
            </w:pPr>
            <w:r>
              <w:t>4.6</w:t>
            </w:r>
          </w:p>
        </w:tc>
        <w:tc>
          <w:tcPr>
            <w:tcW w:w="3912" w:type="dxa"/>
          </w:tcPr>
          <w:p w14:paraId="124E62F4" w14:textId="77777777" w:rsidR="00C1493E" w:rsidRDefault="00000000">
            <w:pPr>
              <w:pStyle w:val="ConsPlusNormal0"/>
              <w:jc w:val="both"/>
            </w:pPr>
            <w:r>
              <w:t>Реализация мер по привлечению квалифицированных педагогических кадров в организации дополнительного образования, в том числе расположенные в сельской местности</w:t>
            </w:r>
          </w:p>
        </w:tc>
        <w:tc>
          <w:tcPr>
            <w:tcW w:w="1531" w:type="dxa"/>
          </w:tcPr>
          <w:p w14:paraId="6436D6B2" w14:textId="77777777" w:rsidR="00C1493E" w:rsidRDefault="00000000">
            <w:pPr>
              <w:pStyle w:val="ConsPlusNormal0"/>
              <w:jc w:val="both"/>
            </w:pPr>
            <w:r>
              <w:t>I квартал 2023 года, далее - ежегодно</w:t>
            </w:r>
          </w:p>
        </w:tc>
        <w:tc>
          <w:tcPr>
            <w:tcW w:w="2438" w:type="dxa"/>
          </w:tcPr>
          <w:p w14:paraId="26D76360" w14:textId="77777777" w:rsidR="00C1493E" w:rsidRDefault="00000000">
            <w:pPr>
              <w:pStyle w:val="ConsPlusNormal0"/>
              <w:jc w:val="both"/>
            </w:pPr>
            <w:r>
              <w:t>Министерство образования, науки и молодежи Республики Крым;</w:t>
            </w:r>
          </w:p>
          <w:p w14:paraId="300C2541" w14:textId="77777777" w:rsidR="00C1493E" w:rsidRDefault="00000000">
            <w:pPr>
              <w:pStyle w:val="ConsPlusNormal0"/>
              <w:jc w:val="both"/>
            </w:pPr>
            <w:r>
              <w:t>Министерство культуры Республики Крым;</w:t>
            </w:r>
          </w:p>
          <w:p w14:paraId="5CFDFE1C" w14:textId="77777777" w:rsidR="00C1493E" w:rsidRDefault="00000000">
            <w:pPr>
              <w:pStyle w:val="ConsPlusNormal0"/>
              <w:jc w:val="both"/>
            </w:pPr>
            <w:r>
              <w:t>Министерство спорта Республики Крым</w:t>
            </w:r>
          </w:p>
        </w:tc>
        <w:tc>
          <w:tcPr>
            <w:tcW w:w="1757" w:type="dxa"/>
          </w:tcPr>
          <w:p w14:paraId="170A6DAA"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061DBF0B" w14:textId="77777777" w:rsidR="00C1493E" w:rsidRDefault="00000000">
            <w:pPr>
              <w:pStyle w:val="ConsPlusNormal0"/>
              <w:jc w:val="both"/>
            </w:pPr>
            <w:r>
              <w:t>Организации дополнительного образования укомплектованы квалифицированными педагогическими кадрами</w:t>
            </w:r>
          </w:p>
        </w:tc>
      </w:tr>
      <w:tr w:rsidR="00C1493E" w14:paraId="06632D03" w14:textId="77777777">
        <w:tc>
          <w:tcPr>
            <w:tcW w:w="624" w:type="dxa"/>
          </w:tcPr>
          <w:p w14:paraId="56EBC87A" w14:textId="77777777" w:rsidR="00C1493E" w:rsidRDefault="00000000">
            <w:pPr>
              <w:pStyle w:val="ConsPlusNormal0"/>
              <w:jc w:val="both"/>
            </w:pPr>
            <w:r>
              <w:t>4.7</w:t>
            </w:r>
          </w:p>
        </w:tc>
        <w:tc>
          <w:tcPr>
            <w:tcW w:w="3912" w:type="dxa"/>
          </w:tcPr>
          <w:p w14:paraId="2E76E74F" w14:textId="77777777" w:rsidR="00C1493E" w:rsidRDefault="00000000">
            <w:pPr>
              <w:pStyle w:val="ConsPlusNormal0"/>
              <w:jc w:val="both"/>
            </w:pPr>
            <w:r>
              <w:t>Разработка мер поддержки для молодых специалистов, работающих в системе дополнительного образования, содействие их профессиональному развитию</w:t>
            </w:r>
          </w:p>
        </w:tc>
        <w:tc>
          <w:tcPr>
            <w:tcW w:w="1531" w:type="dxa"/>
          </w:tcPr>
          <w:p w14:paraId="22948643" w14:textId="77777777" w:rsidR="00C1493E" w:rsidRDefault="00000000">
            <w:pPr>
              <w:pStyle w:val="ConsPlusNormal0"/>
              <w:jc w:val="both"/>
            </w:pPr>
            <w:r>
              <w:t>IV квартал 2023 года, далее - ежегодно</w:t>
            </w:r>
          </w:p>
        </w:tc>
        <w:tc>
          <w:tcPr>
            <w:tcW w:w="2438" w:type="dxa"/>
          </w:tcPr>
          <w:p w14:paraId="36EF7389" w14:textId="77777777" w:rsidR="00C1493E" w:rsidRDefault="00000000">
            <w:pPr>
              <w:pStyle w:val="ConsPlusNormal0"/>
              <w:jc w:val="both"/>
            </w:pPr>
            <w:r>
              <w:t>Министерство образования, науки и молодежи Республики Крым;</w:t>
            </w:r>
          </w:p>
          <w:p w14:paraId="1B301548" w14:textId="77777777" w:rsidR="00C1493E" w:rsidRDefault="00000000">
            <w:pPr>
              <w:pStyle w:val="ConsPlusNormal0"/>
              <w:jc w:val="both"/>
            </w:pPr>
            <w:r>
              <w:t>Министерство культуры Республики Крым;</w:t>
            </w:r>
          </w:p>
          <w:p w14:paraId="1EAD1BB6" w14:textId="77777777" w:rsidR="00C1493E" w:rsidRDefault="00000000">
            <w:pPr>
              <w:pStyle w:val="ConsPlusNormal0"/>
              <w:jc w:val="both"/>
            </w:pPr>
            <w:r>
              <w:t>Министерство спорта Республики Крым</w:t>
            </w:r>
          </w:p>
        </w:tc>
        <w:tc>
          <w:tcPr>
            <w:tcW w:w="1757" w:type="dxa"/>
          </w:tcPr>
          <w:p w14:paraId="720CE390"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73831255" w14:textId="77777777" w:rsidR="00C1493E" w:rsidRDefault="00000000">
            <w:pPr>
              <w:pStyle w:val="ConsPlusNormal0"/>
              <w:jc w:val="both"/>
            </w:pPr>
            <w:r>
              <w:t>Проведены конкурсы профессионального мастерства для молодых специалистов, работающих в системе дополнительного образования</w:t>
            </w:r>
          </w:p>
        </w:tc>
      </w:tr>
      <w:tr w:rsidR="00C1493E" w14:paraId="7F934610" w14:textId="77777777">
        <w:tc>
          <w:tcPr>
            <w:tcW w:w="624" w:type="dxa"/>
          </w:tcPr>
          <w:p w14:paraId="25C26F62" w14:textId="77777777" w:rsidR="00C1493E" w:rsidRDefault="00000000">
            <w:pPr>
              <w:pStyle w:val="ConsPlusNormal0"/>
              <w:jc w:val="both"/>
            </w:pPr>
            <w:r>
              <w:t>4.8</w:t>
            </w:r>
          </w:p>
        </w:tc>
        <w:tc>
          <w:tcPr>
            <w:tcW w:w="3912" w:type="dxa"/>
          </w:tcPr>
          <w:p w14:paraId="2F37CB49" w14:textId="77777777" w:rsidR="00C1493E" w:rsidRDefault="00000000">
            <w:pPr>
              <w:pStyle w:val="ConsPlusNormal0"/>
              <w:jc w:val="both"/>
            </w:pPr>
            <w:r>
              <w:t>Выявление и распространение лучших практик наставничества в системе дополнительного образования детей, том числе разработанных организациями негосударственного сектора, реализующими дополнительные общеобразовательные программы</w:t>
            </w:r>
          </w:p>
        </w:tc>
        <w:tc>
          <w:tcPr>
            <w:tcW w:w="1531" w:type="dxa"/>
          </w:tcPr>
          <w:p w14:paraId="0A7E6A58" w14:textId="77777777" w:rsidR="00C1493E" w:rsidRDefault="00000000">
            <w:pPr>
              <w:pStyle w:val="ConsPlusNormal0"/>
              <w:jc w:val="both"/>
            </w:pPr>
            <w:r>
              <w:t>II квартал 2023 года, далее - ежегодно</w:t>
            </w:r>
          </w:p>
        </w:tc>
        <w:tc>
          <w:tcPr>
            <w:tcW w:w="2438" w:type="dxa"/>
          </w:tcPr>
          <w:p w14:paraId="2EC255A3" w14:textId="77777777" w:rsidR="00C1493E" w:rsidRDefault="00000000">
            <w:pPr>
              <w:pStyle w:val="ConsPlusNormal0"/>
              <w:jc w:val="both"/>
            </w:pPr>
            <w:r>
              <w:t>Министерство образования, науки и молодежи Республики Крым;</w:t>
            </w:r>
          </w:p>
          <w:p w14:paraId="705C135F" w14:textId="77777777" w:rsidR="00C1493E" w:rsidRDefault="00000000">
            <w:pPr>
              <w:pStyle w:val="ConsPlusNormal0"/>
              <w:jc w:val="both"/>
            </w:pPr>
            <w:r>
              <w:t>Министерство культуры Республики Крым;</w:t>
            </w:r>
          </w:p>
          <w:p w14:paraId="17601674" w14:textId="77777777" w:rsidR="00C1493E" w:rsidRDefault="00000000">
            <w:pPr>
              <w:pStyle w:val="ConsPlusNormal0"/>
              <w:jc w:val="both"/>
            </w:pPr>
            <w:r>
              <w:t>Министерство спорта Республики Крым</w:t>
            </w:r>
          </w:p>
        </w:tc>
        <w:tc>
          <w:tcPr>
            <w:tcW w:w="1757" w:type="dxa"/>
          </w:tcPr>
          <w:p w14:paraId="5C4A2C31" w14:textId="77777777" w:rsidR="00C1493E" w:rsidRDefault="00000000">
            <w:pPr>
              <w:pStyle w:val="ConsPlusNormal0"/>
              <w:jc w:val="both"/>
            </w:pPr>
            <w:r>
              <w:t>Доклады в Минпросвещения России, Минкультуры России, Минспорт России</w:t>
            </w:r>
          </w:p>
        </w:tc>
        <w:tc>
          <w:tcPr>
            <w:tcW w:w="3345" w:type="dxa"/>
          </w:tcPr>
          <w:p w14:paraId="248E3BA7" w14:textId="77777777" w:rsidR="00C1493E" w:rsidRDefault="00000000">
            <w:pPr>
              <w:pStyle w:val="ConsPlusNormal0"/>
              <w:jc w:val="both"/>
            </w:pPr>
            <w:r>
              <w:t>Внедрена система наставничества в организациях, реализующих дополнительные общеобразовательные программы</w:t>
            </w:r>
          </w:p>
        </w:tc>
      </w:tr>
      <w:tr w:rsidR="00C1493E" w14:paraId="67D7B4C2" w14:textId="77777777">
        <w:tc>
          <w:tcPr>
            <w:tcW w:w="624" w:type="dxa"/>
          </w:tcPr>
          <w:p w14:paraId="4FF3D031" w14:textId="77777777" w:rsidR="00C1493E" w:rsidRDefault="00000000">
            <w:pPr>
              <w:pStyle w:val="ConsPlusNormal0"/>
              <w:jc w:val="both"/>
            </w:pPr>
            <w:r>
              <w:t>4.9</w:t>
            </w:r>
          </w:p>
        </w:tc>
        <w:tc>
          <w:tcPr>
            <w:tcW w:w="3912" w:type="dxa"/>
          </w:tcPr>
          <w:p w14:paraId="5786D5B8" w14:textId="77777777" w:rsidR="00C1493E" w:rsidRDefault="00000000">
            <w:pPr>
              <w:pStyle w:val="ConsPlusNormal0"/>
              <w:jc w:val="both"/>
            </w:pPr>
            <w:r>
              <w:t>Создание условий для развития института наставничества в системе дополнительного образования детей</w:t>
            </w:r>
          </w:p>
        </w:tc>
        <w:tc>
          <w:tcPr>
            <w:tcW w:w="1531" w:type="dxa"/>
          </w:tcPr>
          <w:p w14:paraId="6AC1DF97" w14:textId="77777777" w:rsidR="00C1493E" w:rsidRDefault="00000000">
            <w:pPr>
              <w:pStyle w:val="ConsPlusNormal0"/>
              <w:jc w:val="both"/>
            </w:pPr>
            <w:r>
              <w:t>IV квартал 2024 года, далее - ежегодно</w:t>
            </w:r>
          </w:p>
        </w:tc>
        <w:tc>
          <w:tcPr>
            <w:tcW w:w="2438" w:type="dxa"/>
          </w:tcPr>
          <w:p w14:paraId="2AAB8557"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11271A26" w14:textId="77777777" w:rsidR="00C1493E" w:rsidRDefault="00000000">
            <w:pPr>
              <w:pStyle w:val="ConsPlusNormal0"/>
              <w:jc w:val="both"/>
            </w:pPr>
            <w:r>
              <w:t>Доклад в Минпросвещения России</w:t>
            </w:r>
          </w:p>
        </w:tc>
        <w:tc>
          <w:tcPr>
            <w:tcW w:w="3345" w:type="dxa"/>
          </w:tcPr>
          <w:p w14:paraId="2422D87B" w14:textId="77777777" w:rsidR="00C1493E" w:rsidRDefault="00000000">
            <w:pPr>
              <w:pStyle w:val="ConsPlusNormal0"/>
              <w:jc w:val="both"/>
            </w:pPr>
            <w:r>
              <w:t>Внедрена система наставничества в организациях, реализующих дополнительные общеобразовательные программы</w:t>
            </w:r>
          </w:p>
        </w:tc>
      </w:tr>
      <w:tr w:rsidR="00C1493E" w14:paraId="7EC8FA83" w14:textId="77777777">
        <w:tc>
          <w:tcPr>
            <w:tcW w:w="624" w:type="dxa"/>
          </w:tcPr>
          <w:p w14:paraId="593E5AA8" w14:textId="77777777" w:rsidR="00C1493E" w:rsidRDefault="00000000">
            <w:pPr>
              <w:pStyle w:val="ConsPlusNormal0"/>
              <w:jc w:val="both"/>
            </w:pPr>
            <w:r>
              <w:t>4.10</w:t>
            </w:r>
          </w:p>
        </w:tc>
        <w:tc>
          <w:tcPr>
            <w:tcW w:w="3912" w:type="dxa"/>
          </w:tcPr>
          <w:p w14:paraId="4828B340" w14:textId="77777777" w:rsidR="00C1493E" w:rsidRDefault="00000000">
            <w:pPr>
              <w:pStyle w:val="ConsPlusNormal0"/>
              <w:jc w:val="both"/>
            </w:pPr>
            <w:r>
              <w:t>Переподготовка (повышение квалификации) сотрудников регионального модельного центра, муниципальных опорных центров дополнительного образования детей, ведущих образовательных организаций по программам (курсам, модулям), разработанным в рамках реализации мероприятия по формированию современной системы сопровождения, развития и совершенствования профессионального мастерства педагогических и управленческих кадров сферы дополнительного образования детей</w:t>
            </w:r>
          </w:p>
        </w:tc>
        <w:tc>
          <w:tcPr>
            <w:tcW w:w="1531" w:type="dxa"/>
          </w:tcPr>
          <w:p w14:paraId="5C717E62" w14:textId="77777777" w:rsidR="00C1493E" w:rsidRDefault="00000000">
            <w:pPr>
              <w:pStyle w:val="ConsPlusNormal0"/>
              <w:jc w:val="both"/>
            </w:pPr>
            <w:r>
              <w:t>IV квартал 2022 года, далее - ежегодно</w:t>
            </w:r>
          </w:p>
        </w:tc>
        <w:tc>
          <w:tcPr>
            <w:tcW w:w="2438" w:type="dxa"/>
          </w:tcPr>
          <w:p w14:paraId="090A512B" w14:textId="77777777" w:rsidR="00C1493E" w:rsidRDefault="00000000">
            <w:pPr>
              <w:pStyle w:val="ConsPlusNormal0"/>
              <w:jc w:val="both"/>
            </w:pPr>
            <w:r>
              <w:t>Министерство образования, науки и молодежи Республики Крым;</w:t>
            </w:r>
          </w:p>
          <w:p w14:paraId="6BD890BF"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6E35DD14" w14:textId="77777777" w:rsidR="00C1493E" w:rsidRDefault="00000000">
            <w:pPr>
              <w:pStyle w:val="ConsPlusNormal0"/>
              <w:jc w:val="both"/>
            </w:pPr>
            <w:r>
              <w:t>Информационный отчет</w:t>
            </w:r>
          </w:p>
        </w:tc>
        <w:tc>
          <w:tcPr>
            <w:tcW w:w="3345" w:type="dxa"/>
          </w:tcPr>
          <w:p w14:paraId="236F4579" w14:textId="77777777" w:rsidR="00C1493E" w:rsidRDefault="00000000">
            <w:pPr>
              <w:pStyle w:val="ConsPlusNormal0"/>
              <w:jc w:val="both"/>
            </w:pPr>
            <w:r>
              <w:t>Организована подготовка педагогов дополнительного образования</w:t>
            </w:r>
          </w:p>
        </w:tc>
      </w:tr>
      <w:tr w:rsidR="00C1493E" w14:paraId="6B5BEA49" w14:textId="77777777">
        <w:tc>
          <w:tcPr>
            <w:tcW w:w="624" w:type="dxa"/>
          </w:tcPr>
          <w:p w14:paraId="7F3F5F55" w14:textId="77777777" w:rsidR="00C1493E" w:rsidRDefault="00000000">
            <w:pPr>
              <w:pStyle w:val="ConsPlusNormal0"/>
              <w:jc w:val="both"/>
            </w:pPr>
            <w:r>
              <w:t>4.11</w:t>
            </w:r>
          </w:p>
        </w:tc>
        <w:tc>
          <w:tcPr>
            <w:tcW w:w="3912" w:type="dxa"/>
          </w:tcPr>
          <w:p w14:paraId="3D3947E0" w14:textId="77777777" w:rsidR="00C1493E" w:rsidRDefault="00000000">
            <w:pPr>
              <w:pStyle w:val="ConsPlusNormal0"/>
              <w:jc w:val="both"/>
            </w:pPr>
            <w:r>
              <w:t>Участие представителей Республики Крым во всероссийских форумах, конференциях и обучающих семинарах с целью формирования профессиональных компетенций в области дополнительного образования, культуры, физической культуры и спорта</w:t>
            </w:r>
          </w:p>
        </w:tc>
        <w:tc>
          <w:tcPr>
            <w:tcW w:w="1531" w:type="dxa"/>
          </w:tcPr>
          <w:p w14:paraId="598729ED" w14:textId="77777777" w:rsidR="00C1493E" w:rsidRDefault="00000000">
            <w:pPr>
              <w:pStyle w:val="ConsPlusNormal0"/>
              <w:jc w:val="both"/>
            </w:pPr>
            <w:r>
              <w:t>2022 - 2024 годы</w:t>
            </w:r>
          </w:p>
        </w:tc>
        <w:tc>
          <w:tcPr>
            <w:tcW w:w="2438" w:type="dxa"/>
          </w:tcPr>
          <w:p w14:paraId="316042DD" w14:textId="77777777" w:rsidR="00C1493E" w:rsidRDefault="00000000">
            <w:pPr>
              <w:pStyle w:val="ConsPlusNormal0"/>
              <w:jc w:val="both"/>
            </w:pPr>
            <w:r>
              <w:t>Министерство образования, науки и молодежи Республики Крым,</w:t>
            </w:r>
          </w:p>
          <w:p w14:paraId="54F1E2FD" w14:textId="77777777" w:rsidR="00C1493E" w:rsidRDefault="00000000">
            <w:pPr>
              <w:pStyle w:val="ConsPlusNormal0"/>
              <w:jc w:val="both"/>
            </w:pPr>
            <w:r>
              <w:t>Министерство культуры Республики Крым,</w:t>
            </w:r>
          </w:p>
          <w:p w14:paraId="5E9DE16B" w14:textId="77777777" w:rsidR="00C1493E" w:rsidRDefault="00000000">
            <w:pPr>
              <w:pStyle w:val="ConsPlusNormal0"/>
              <w:jc w:val="both"/>
            </w:pPr>
            <w:r>
              <w:t>Министерство спорта Республики Крым</w:t>
            </w:r>
          </w:p>
        </w:tc>
        <w:tc>
          <w:tcPr>
            <w:tcW w:w="1757" w:type="dxa"/>
          </w:tcPr>
          <w:p w14:paraId="69DDBA15" w14:textId="77777777" w:rsidR="00C1493E" w:rsidRDefault="00000000">
            <w:pPr>
              <w:pStyle w:val="ConsPlusNormal0"/>
              <w:jc w:val="both"/>
            </w:pPr>
            <w:r>
              <w:t>Информационный отчет</w:t>
            </w:r>
          </w:p>
        </w:tc>
        <w:tc>
          <w:tcPr>
            <w:tcW w:w="3345" w:type="dxa"/>
          </w:tcPr>
          <w:p w14:paraId="7A38AD43" w14:textId="77777777" w:rsidR="00C1493E" w:rsidRDefault="00000000">
            <w:pPr>
              <w:pStyle w:val="ConsPlusNormal0"/>
              <w:jc w:val="both"/>
            </w:pPr>
            <w:r>
              <w:t>Организована подготовка педагогов дополнительного образования</w:t>
            </w:r>
          </w:p>
        </w:tc>
      </w:tr>
      <w:tr w:rsidR="00C1493E" w14:paraId="3870EE1E" w14:textId="77777777">
        <w:tc>
          <w:tcPr>
            <w:tcW w:w="13607" w:type="dxa"/>
            <w:gridSpan w:val="6"/>
          </w:tcPr>
          <w:p w14:paraId="4037D19B" w14:textId="77777777" w:rsidR="00C1493E" w:rsidRDefault="00000000">
            <w:pPr>
              <w:pStyle w:val="ConsPlusNormal0"/>
              <w:jc w:val="center"/>
              <w:outlineLvl w:val="1"/>
            </w:pPr>
            <w:r>
              <w:t>5. Управление реализацией Концепции развития дополнительного образования детей до 2030 года, I этап (2022 - 2024 годы)</w:t>
            </w:r>
          </w:p>
        </w:tc>
      </w:tr>
      <w:tr w:rsidR="00C1493E" w14:paraId="2107937A" w14:textId="77777777">
        <w:tc>
          <w:tcPr>
            <w:tcW w:w="624" w:type="dxa"/>
          </w:tcPr>
          <w:p w14:paraId="5F6BC153" w14:textId="77777777" w:rsidR="00C1493E" w:rsidRDefault="00000000">
            <w:pPr>
              <w:pStyle w:val="ConsPlusNormal0"/>
              <w:jc w:val="both"/>
            </w:pPr>
            <w:r>
              <w:t>5.1</w:t>
            </w:r>
          </w:p>
        </w:tc>
        <w:tc>
          <w:tcPr>
            <w:tcW w:w="3912" w:type="dxa"/>
          </w:tcPr>
          <w:p w14:paraId="43E4717B" w14:textId="77777777" w:rsidR="00C1493E" w:rsidRDefault="00000000">
            <w:pPr>
              <w:pStyle w:val="ConsPlusNormal0"/>
              <w:jc w:val="both"/>
            </w:pPr>
            <w:r>
              <w:t xml:space="preserve">Мониторинг исполнения плана мероприятий по реализации </w:t>
            </w:r>
            <w:hyperlink r:id="rId28"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I этап (2022 - 2024 годы)</w:t>
            </w:r>
          </w:p>
        </w:tc>
        <w:tc>
          <w:tcPr>
            <w:tcW w:w="1531" w:type="dxa"/>
          </w:tcPr>
          <w:p w14:paraId="2DE25DD7" w14:textId="77777777" w:rsidR="00C1493E" w:rsidRDefault="00000000">
            <w:pPr>
              <w:pStyle w:val="ConsPlusNormal0"/>
              <w:jc w:val="both"/>
            </w:pPr>
            <w:r>
              <w:t>IV квартал 2022 г., далее - ежегодно</w:t>
            </w:r>
          </w:p>
        </w:tc>
        <w:tc>
          <w:tcPr>
            <w:tcW w:w="2438" w:type="dxa"/>
          </w:tcPr>
          <w:p w14:paraId="6036D8FF" w14:textId="77777777" w:rsidR="00C1493E" w:rsidRDefault="00000000">
            <w:pPr>
              <w:pStyle w:val="ConsPlusNormal0"/>
              <w:jc w:val="both"/>
            </w:pPr>
            <w:r>
              <w:t>Министерство образования, науки и молодежи Республики Крым;</w:t>
            </w:r>
          </w:p>
          <w:p w14:paraId="332F8AF3" w14:textId="77777777" w:rsidR="00C1493E" w:rsidRDefault="00000000">
            <w:pPr>
              <w:pStyle w:val="ConsPlusNormal0"/>
              <w:jc w:val="both"/>
            </w:pPr>
            <w:r>
              <w:t>Министерство культуры Республики Крым;</w:t>
            </w:r>
          </w:p>
          <w:p w14:paraId="41F25DB9" w14:textId="77777777" w:rsidR="00C1493E" w:rsidRDefault="00000000">
            <w:pPr>
              <w:pStyle w:val="ConsPlusNormal0"/>
              <w:jc w:val="both"/>
            </w:pPr>
            <w:r>
              <w:t>Министерство спорта Республики Крым</w:t>
            </w:r>
          </w:p>
        </w:tc>
        <w:tc>
          <w:tcPr>
            <w:tcW w:w="1757" w:type="dxa"/>
          </w:tcPr>
          <w:p w14:paraId="0A026D0F" w14:textId="77777777" w:rsidR="00C1493E" w:rsidRDefault="00000000">
            <w:pPr>
              <w:pStyle w:val="ConsPlusNormal0"/>
              <w:jc w:val="both"/>
            </w:pPr>
            <w:r>
              <w:t>Доклад в Минпросвещения России</w:t>
            </w:r>
          </w:p>
        </w:tc>
        <w:tc>
          <w:tcPr>
            <w:tcW w:w="3345" w:type="dxa"/>
          </w:tcPr>
          <w:p w14:paraId="1A1E8CAD" w14:textId="77777777" w:rsidR="00C1493E" w:rsidRDefault="00000000">
            <w:pPr>
              <w:pStyle w:val="ConsPlusNormal0"/>
              <w:jc w:val="both"/>
            </w:pPr>
            <w:r>
              <w:t xml:space="preserve">Достигнуты целевые показатели реализации </w:t>
            </w:r>
            <w:hyperlink r:id="rId29"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в Республике Крым, I этап (2022 - 2024 годы)</w:t>
            </w:r>
          </w:p>
        </w:tc>
      </w:tr>
      <w:tr w:rsidR="00C1493E" w14:paraId="19B6201C" w14:textId="77777777">
        <w:tc>
          <w:tcPr>
            <w:tcW w:w="624" w:type="dxa"/>
          </w:tcPr>
          <w:p w14:paraId="3AB185DD" w14:textId="77777777" w:rsidR="00C1493E" w:rsidRDefault="00000000">
            <w:pPr>
              <w:pStyle w:val="ConsPlusNormal0"/>
              <w:jc w:val="both"/>
            </w:pPr>
            <w:r>
              <w:t>5.2</w:t>
            </w:r>
          </w:p>
        </w:tc>
        <w:tc>
          <w:tcPr>
            <w:tcW w:w="3912" w:type="dxa"/>
          </w:tcPr>
          <w:p w14:paraId="47694142" w14:textId="77777777" w:rsidR="00C1493E" w:rsidRDefault="00000000">
            <w:pPr>
              <w:pStyle w:val="ConsPlusNormal0"/>
              <w:jc w:val="both"/>
            </w:pPr>
            <w:r>
              <w:t>Мониторинг соответствия региональных систем дополнительного образования детей (за исключением отраслевых региональных систем дополнительного образования в области культуры и искусств) целям и задачам целевой модели развития региональных систем дополнительного образования детей</w:t>
            </w:r>
          </w:p>
        </w:tc>
        <w:tc>
          <w:tcPr>
            <w:tcW w:w="1531" w:type="dxa"/>
          </w:tcPr>
          <w:p w14:paraId="2BF94FE1" w14:textId="77777777" w:rsidR="00C1493E" w:rsidRDefault="00000000">
            <w:pPr>
              <w:pStyle w:val="ConsPlusNormal0"/>
              <w:jc w:val="both"/>
            </w:pPr>
            <w:r>
              <w:t>2022 - 2024 годы</w:t>
            </w:r>
          </w:p>
        </w:tc>
        <w:tc>
          <w:tcPr>
            <w:tcW w:w="2438" w:type="dxa"/>
          </w:tcPr>
          <w:p w14:paraId="167A287B" w14:textId="77777777" w:rsidR="00C1493E" w:rsidRDefault="00000000">
            <w:pPr>
              <w:pStyle w:val="ConsPlusNormal0"/>
              <w:jc w:val="both"/>
            </w:pPr>
            <w:r>
              <w:t>Министерство образования, науки и молодежи Республики Крым;</w:t>
            </w:r>
          </w:p>
          <w:p w14:paraId="676FC3EF" w14:textId="77777777" w:rsidR="00C1493E" w:rsidRDefault="00000000">
            <w:pPr>
              <w:pStyle w:val="ConsPlusNormal0"/>
              <w:jc w:val="both"/>
            </w:pPr>
            <w:r>
              <w:t>Министерство культуры Республики Крым;</w:t>
            </w:r>
          </w:p>
          <w:p w14:paraId="45BC8C14" w14:textId="77777777" w:rsidR="00C1493E" w:rsidRDefault="00000000">
            <w:pPr>
              <w:pStyle w:val="ConsPlusNormal0"/>
              <w:jc w:val="both"/>
            </w:pPr>
            <w:r>
              <w:t>Министерство спорта Республики Крым</w:t>
            </w:r>
          </w:p>
        </w:tc>
        <w:tc>
          <w:tcPr>
            <w:tcW w:w="1757" w:type="dxa"/>
          </w:tcPr>
          <w:p w14:paraId="6D56B673" w14:textId="77777777" w:rsidR="00C1493E" w:rsidRDefault="00000000">
            <w:pPr>
              <w:pStyle w:val="ConsPlusNormal0"/>
              <w:jc w:val="both"/>
            </w:pPr>
            <w:r>
              <w:t>Доклад в Минпросвещения России</w:t>
            </w:r>
          </w:p>
        </w:tc>
        <w:tc>
          <w:tcPr>
            <w:tcW w:w="3345" w:type="dxa"/>
          </w:tcPr>
          <w:p w14:paraId="32A25C27" w14:textId="77777777" w:rsidR="00C1493E" w:rsidRDefault="00000000">
            <w:pPr>
              <w:pStyle w:val="ConsPlusNormal0"/>
              <w:jc w:val="both"/>
            </w:pPr>
            <w:r>
              <w:t>Внедрена и функционирует Целевая модель дополнительного образования детей</w:t>
            </w:r>
          </w:p>
        </w:tc>
      </w:tr>
      <w:tr w:rsidR="00C1493E" w14:paraId="68C7904B" w14:textId="77777777">
        <w:tc>
          <w:tcPr>
            <w:tcW w:w="624" w:type="dxa"/>
          </w:tcPr>
          <w:p w14:paraId="7AFA80C6" w14:textId="77777777" w:rsidR="00C1493E" w:rsidRDefault="00000000">
            <w:pPr>
              <w:pStyle w:val="ConsPlusNormal0"/>
              <w:jc w:val="both"/>
            </w:pPr>
            <w:r>
              <w:t>5.3</w:t>
            </w:r>
          </w:p>
        </w:tc>
        <w:tc>
          <w:tcPr>
            <w:tcW w:w="3912" w:type="dxa"/>
          </w:tcPr>
          <w:p w14:paraId="772B2B61" w14:textId="77777777" w:rsidR="00C1493E" w:rsidRDefault="00000000">
            <w:pPr>
              <w:pStyle w:val="ConsPlusNormal0"/>
              <w:jc w:val="both"/>
            </w:pPr>
            <w:r>
              <w:t xml:space="preserve">Внедрение практики публичного заслушивания отчетов руководителей органов местного самоуправления, регионального модельного центра и муниципальных опорных центров дополнительного образования детей о выполнении плана мероприятий по реализации </w:t>
            </w:r>
            <w:hyperlink r:id="rId30"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I этап (2022 - 2024 годы)</w:t>
            </w:r>
          </w:p>
        </w:tc>
        <w:tc>
          <w:tcPr>
            <w:tcW w:w="1531" w:type="dxa"/>
          </w:tcPr>
          <w:p w14:paraId="4E2C2764" w14:textId="77777777" w:rsidR="00C1493E" w:rsidRDefault="00000000">
            <w:pPr>
              <w:pStyle w:val="ConsPlusNormal0"/>
              <w:jc w:val="both"/>
            </w:pPr>
            <w:r>
              <w:t>IV квартал 2022 года, далее - ежегодно</w:t>
            </w:r>
          </w:p>
        </w:tc>
        <w:tc>
          <w:tcPr>
            <w:tcW w:w="2438" w:type="dxa"/>
          </w:tcPr>
          <w:p w14:paraId="0EF00A9D" w14:textId="77777777" w:rsidR="00C1493E" w:rsidRDefault="00000000">
            <w:pPr>
              <w:pStyle w:val="ConsPlusNormal0"/>
              <w:jc w:val="both"/>
            </w:pPr>
            <w:r>
              <w:t>Министерство образования, науки и молодежи Республики Крым;</w:t>
            </w:r>
          </w:p>
          <w:p w14:paraId="29D3D000"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3DDF54DC" w14:textId="77777777" w:rsidR="00C1493E" w:rsidRDefault="00000000">
            <w:pPr>
              <w:pStyle w:val="ConsPlusNormal0"/>
              <w:jc w:val="both"/>
            </w:pPr>
            <w:r>
              <w:t>Аналитический отчет</w:t>
            </w:r>
          </w:p>
        </w:tc>
        <w:tc>
          <w:tcPr>
            <w:tcW w:w="3345" w:type="dxa"/>
          </w:tcPr>
          <w:p w14:paraId="3BC752FD" w14:textId="77777777" w:rsidR="00C1493E" w:rsidRDefault="00000000">
            <w:pPr>
              <w:pStyle w:val="ConsPlusNormal0"/>
              <w:jc w:val="both"/>
            </w:pPr>
            <w:r>
              <w:t xml:space="preserve">Достигнуты целевые показатели реализации </w:t>
            </w:r>
            <w:hyperlink r:id="rId31"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в Республике Крым, I этап (2022 - 2024 годы)</w:t>
            </w:r>
          </w:p>
        </w:tc>
      </w:tr>
      <w:tr w:rsidR="00C1493E" w14:paraId="773B6F4C" w14:textId="77777777">
        <w:tc>
          <w:tcPr>
            <w:tcW w:w="624" w:type="dxa"/>
          </w:tcPr>
          <w:p w14:paraId="4AF78C06" w14:textId="77777777" w:rsidR="00C1493E" w:rsidRDefault="00000000">
            <w:pPr>
              <w:pStyle w:val="ConsPlusNormal0"/>
              <w:jc w:val="both"/>
            </w:pPr>
            <w:r>
              <w:t>5.4</w:t>
            </w:r>
          </w:p>
        </w:tc>
        <w:tc>
          <w:tcPr>
            <w:tcW w:w="3912" w:type="dxa"/>
          </w:tcPr>
          <w:p w14:paraId="15C3A8E9" w14:textId="77777777" w:rsidR="00C1493E" w:rsidRDefault="00000000">
            <w:pPr>
              <w:pStyle w:val="ConsPlusNormal0"/>
              <w:jc w:val="both"/>
            </w:pPr>
            <w:r>
              <w:t>Мониторинг практики внедрения в Республике Крым системы персонифицированного финансирования дополнительного образования детей, включая анализ таких показателей, как количество детей, обучающихся по дополнительным общеобразовательным программам за счет консолидированного бюджета Республики Крым, участие негосударственных организаций, уровень удовлетворенности родителей (законных представителей) обучающихся качеством дополнительного образования (за исключением детских школ искусств, организаций, реализующих дополнительные образовательные программы спортивной подготовки с 1 января 2023 года)</w:t>
            </w:r>
          </w:p>
        </w:tc>
        <w:tc>
          <w:tcPr>
            <w:tcW w:w="1531" w:type="dxa"/>
          </w:tcPr>
          <w:p w14:paraId="0E33A73F" w14:textId="77777777" w:rsidR="00C1493E" w:rsidRDefault="00000000">
            <w:pPr>
              <w:pStyle w:val="ConsPlusNormal0"/>
              <w:jc w:val="both"/>
            </w:pPr>
            <w:r>
              <w:t>IV квартал 2022 года</w:t>
            </w:r>
          </w:p>
        </w:tc>
        <w:tc>
          <w:tcPr>
            <w:tcW w:w="2438" w:type="dxa"/>
          </w:tcPr>
          <w:p w14:paraId="6EA3E2FE" w14:textId="77777777" w:rsidR="00C1493E" w:rsidRDefault="00000000">
            <w:pPr>
              <w:pStyle w:val="ConsPlusNormal0"/>
              <w:jc w:val="both"/>
            </w:pPr>
            <w:r>
              <w:t>Министерство образования, науки и молодежи Республики Крым</w:t>
            </w:r>
          </w:p>
        </w:tc>
        <w:tc>
          <w:tcPr>
            <w:tcW w:w="1757" w:type="dxa"/>
          </w:tcPr>
          <w:p w14:paraId="20481293" w14:textId="77777777" w:rsidR="00C1493E" w:rsidRDefault="00000000">
            <w:pPr>
              <w:pStyle w:val="ConsPlusNormal0"/>
              <w:jc w:val="both"/>
            </w:pPr>
            <w:r>
              <w:t>Доклад в Минпросвещения России</w:t>
            </w:r>
          </w:p>
        </w:tc>
        <w:tc>
          <w:tcPr>
            <w:tcW w:w="3345" w:type="dxa"/>
          </w:tcPr>
          <w:p w14:paraId="07FD6540" w14:textId="77777777" w:rsidR="00C1493E" w:rsidRDefault="00000000">
            <w:pPr>
              <w:pStyle w:val="ConsPlusNormal0"/>
              <w:jc w:val="both"/>
            </w:pPr>
            <w:r>
              <w:t>Увеличение доли детей, которые обеспечены сертификатами персонифицированного финансирования дополнительного образования;</w:t>
            </w:r>
          </w:p>
          <w:p w14:paraId="1F22058B" w14:textId="77777777" w:rsidR="00C1493E" w:rsidRDefault="00000000">
            <w:pPr>
              <w:pStyle w:val="ConsPlusNormal0"/>
              <w:jc w:val="both"/>
            </w:pPr>
            <w:r>
              <w:t>увеличение доли негосударственного сектора, включенного в систему персонифицированного финансирования дополнительного образования детей</w:t>
            </w:r>
          </w:p>
        </w:tc>
      </w:tr>
      <w:tr w:rsidR="00C1493E" w14:paraId="20C52309" w14:textId="77777777">
        <w:tc>
          <w:tcPr>
            <w:tcW w:w="624" w:type="dxa"/>
          </w:tcPr>
          <w:p w14:paraId="3E29B397" w14:textId="77777777" w:rsidR="00C1493E" w:rsidRDefault="00000000">
            <w:pPr>
              <w:pStyle w:val="ConsPlusNormal0"/>
              <w:jc w:val="both"/>
            </w:pPr>
            <w:r>
              <w:t>5.5</w:t>
            </w:r>
          </w:p>
        </w:tc>
        <w:tc>
          <w:tcPr>
            <w:tcW w:w="3912" w:type="dxa"/>
          </w:tcPr>
          <w:p w14:paraId="60DB80CB" w14:textId="77777777" w:rsidR="00C1493E" w:rsidRDefault="00000000">
            <w:pPr>
              <w:pStyle w:val="ConsPlusNormal0"/>
              <w:jc w:val="both"/>
            </w:pPr>
            <w:r>
              <w:t>Мониторинг образовательных организаций, реализующих программы физкультурно-спортивной направленности</w:t>
            </w:r>
          </w:p>
        </w:tc>
        <w:tc>
          <w:tcPr>
            <w:tcW w:w="1531" w:type="dxa"/>
          </w:tcPr>
          <w:p w14:paraId="5FE8DCE3" w14:textId="77777777" w:rsidR="00C1493E" w:rsidRDefault="00000000">
            <w:pPr>
              <w:pStyle w:val="ConsPlusNormal0"/>
              <w:jc w:val="both"/>
            </w:pPr>
            <w:r>
              <w:t>2022 - 2024 годы</w:t>
            </w:r>
          </w:p>
        </w:tc>
        <w:tc>
          <w:tcPr>
            <w:tcW w:w="2438" w:type="dxa"/>
          </w:tcPr>
          <w:p w14:paraId="036ED4F3" w14:textId="77777777" w:rsidR="00C1493E" w:rsidRDefault="00000000">
            <w:pPr>
              <w:pStyle w:val="ConsPlusNormal0"/>
              <w:jc w:val="both"/>
            </w:pPr>
            <w:r>
              <w:t>Министерство спорта Республики Крым;</w:t>
            </w:r>
          </w:p>
          <w:p w14:paraId="4DEC11A5"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746DB696" w14:textId="77777777" w:rsidR="00C1493E" w:rsidRDefault="00000000">
            <w:pPr>
              <w:pStyle w:val="ConsPlusNormal0"/>
              <w:jc w:val="both"/>
            </w:pPr>
            <w:r>
              <w:t>Информационный отчет</w:t>
            </w:r>
          </w:p>
        </w:tc>
        <w:tc>
          <w:tcPr>
            <w:tcW w:w="3345" w:type="dxa"/>
          </w:tcPr>
          <w:p w14:paraId="30029BEB" w14:textId="77777777" w:rsidR="00C1493E" w:rsidRDefault="00000000">
            <w:pPr>
              <w:pStyle w:val="ConsPlusNormal0"/>
              <w:jc w:val="both"/>
            </w:pPr>
            <w:r>
              <w:t>Сохранена сеть организаций, осуществляющих спортивную подготовку, в ведении Министерства спорта Республики Крым:</w:t>
            </w:r>
          </w:p>
          <w:p w14:paraId="6F2450EC" w14:textId="77777777" w:rsidR="00C1493E" w:rsidRDefault="00000000">
            <w:pPr>
              <w:pStyle w:val="ConsPlusNormal0"/>
              <w:jc w:val="both"/>
            </w:pPr>
            <w:r>
              <w:t>2022 год - 100%;</w:t>
            </w:r>
          </w:p>
          <w:p w14:paraId="5F4163AC" w14:textId="77777777" w:rsidR="00C1493E" w:rsidRDefault="00000000">
            <w:pPr>
              <w:pStyle w:val="ConsPlusNormal0"/>
              <w:jc w:val="both"/>
            </w:pPr>
            <w:r>
              <w:t>2023 год - 100%;</w:t>
            </w:r>
          </w:p>
          <w:p w14:paraId="6A9993B9" w14:textId="77777777" w:rsidR="00C1493E" w:rsidRDefault="00000000">
            <w:pPr>
              <w:pStyle w:val="ConsPlusNormal0"/>
              <w:jc w:val="both"/>
            </w:pPr>
            <w:r>
              <w:t>2024 год - 100%</w:t>
            </w:r>
          </w:p>
        </w:tc>
      </w:tr>
      <w:tr w:rsidR="00C1493E" w14:paraId="687FFE7C" w14:textId="77777777">
        <w:tc>
          <w:tcPr>
            <w:tcW w:w="13607" w:type="dxa"/>
            <w:gridSpan w:val="6"/>
          </w:tcPr>
          <w:p w14:paraId="45DDC94A" w14:textId="77777777" w:rsidR="00C1493E" w:rsidRDefault="00000000">
            <w:pPr>
              <w:pStyle w:val="ConsPlusNormal0"/>
              <w:jc w:val="center"/>
              <w:outlineLvl w:val="1"/>
            </w:pPr>
            <w:r>
              <w:t>6. Информационная поддержка реализации Концепции развития дополнительного образования детей до 2030 года, I этап (2022 - 2024 годы)</w:t>
            </w:r>
          </w:p>
        </w:tc>
      </w:tr>
      <w:tr w:rsidR="00C1493E" w14:paraId="1CA69BA2" w14:textId="77777777">
        <w:tc>
          <w:tcPr>
            <w:tcW w:w="624" w:type="dxa"/>
          </w:tcPr>
          <w:p w14:paraId="1152DCC0" w14:textId="77777777" w:rsidR="00C1493E" w:rsidRDefault="00000000">
            <w:pPr>
              <w:pStyle w:val="ConsPlusNormal0"/>
              <w:jc w:val="both"/>
            </w:pPr>
            <w:r>
              <w:t>6.1</w:t>
            </w:r>
          </w:p>
        </w:tc>
        <w:tc>
          <w:tcPr>
            <w:tcW w:w="3912" w:type="dxa"/>
          </w:tcPr>
          <w:p w14:paraId="32EB7556" w14:textId="77777777" w:rsidR="00C1493E" w:rsidRDefault="00000000">
            <w:pPr>
              <w:pStyle w:val="ConsPlusNormal0"/>
              <w:jc w:val="both"/>
            </w:pPr>
            <w:r>
              <w:t>Формирование ведомственных медиапланов по информированию общественности о работе системы дополнительного образования Республики Крым</w:t>
            </w:r>
          </w:p>
        </w:tc>
        <w:tc>
          <w:tcPr>
            <w:tcW w:w="1531" w:type="dxa"/>
          </w:tcPr>
          <w:p w14:paraId="0E0137F1" w14:textId="77777777" w:rsidR="00C1493E" w:rsidRDefault="00000000">
            <w:pPr>
              <w:pStyle w:val="ConsPlusNormal0"/>
              <w:jc w:val="both"/>
            </w:pPr>
            <w:r>
              <w:t>2022 - 2024 годы</w:t>
            </w:r>
          </w:p>
        </w:tc>
        <w:tc>
          <w:tcPr>
            <w:tcW w:w="2438" w:type="dxa"/>
          </w:tcPr>
          <w:p w14:paraId="5FCBC7E7" w14:textId="77777777" w:rsidR="00C1493E" w:rsidRDefault="00000000">
            <w:pPr>
              <w:pStyle w:val="ConsPlusNormal0"/>
              <w:jc w:val="both"/>
            </w:pPr>
            <w:r>
              <w:t>Министерство образования, науки и молодежи Республики Крым;</w:t>
            </w:r>
          </w:p>
          <w:p w14:paraId="27C0E154" w14:textId="77777777" w:rsidR="00C1493E" w:rsidRDefault="00000000">
            <w:pPr>
              <w:pStyle w:val="ConsPlusNormal0"/>
              <w:jc w:val="both"/>
            </w:pPr>
            <w:r>
              <w:t>Министерство культуры Республики Крым;</w:t>
            </w:r>
          </w:p>
          <w:p w14:paraId="2D912963" w14:textId="77777777" w:rsidR="00C1493E" w:rsidRDefault="00000000">
            <w:pPr>
              <w:pStyle w:val="ConsPlusNormal0"/>
              <w:jc w:val="both"/>
            </w:pPr>
            <w:r>
              <w:t>Министерство спорта Республики Крым</w:t>
            </w:r>
          </w:p>
        </w:tc>
        <w:tc>
          <w:tcPr>
            <w:tcW w:w="1757" w:type="dxa"/>
          </w:tcPr>
          <w:p w14:paraId="34ED7496" w14:textId="77777777" w:rsidR="00C1493E" w:rsidRDefault="00000000">
            <w:pPr>
              <w:pStyle w:val="ConsPlusNormal0"/>
              <w:jc w:val="both"/>
            </w:pPr>
            <w:r>
              <w:t>Нормативные акты</w:t>
            </w:r>
          </w:p>
        </w:tc>
        <w:tc>
          <w:tcPr>
            <w:tcW w:w="3345" w:type="dxa"/>
          </w:tcPr>
          <w:p w14:paraId="149E6C1F"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3DD1AFEC" w14:textId="77777777">
        <w:tc>
          <w:tcPr>
            <w:tcW w:w="624" w:type="dxa"/>
          </w:tcPr>
          <w:p w14:paraId="3EAD5C6F" w14:textId="77777777" w:rsidR="00C1493E" w:rsidRDefault="00000000">
            <w:pPr>
              <w:pStyle w:val="ConsPlusNormal0"/>
              <w:jc w:val="both"/>
            </w:pPr>
            <w:r>
              <w:t>6.2</w:t>
            </w:r>
          </w:p>
        </w:tc>
        <w:tc>
          <w:tcPr>
            <w:tcW w:w="3912" w:type="dxa"/>
          </w:tcPr>
          <w:p w14:paraId="1BBFEC36" w14:textId="77777777" w:rsidR="00C1493E" w:rsidRDefault="00000000">
            <w:pPr>
              <w:pStyle w:val="ConsPlusNormal0"/>
              <w:jc w:val="both"/>
            </w:pPr>
            <w:r>
              <w:t xml:space="preserve">Информационное обеспечение мероприятий по реализации </w:t>
            </w:r>
            <w:hyperlink r:id="rId32" w:tooltip="Распоряжение Правительства РФ от 31.03.2022 N 678-р (ред. от 01.07.2025)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 I этап (2022 - 2024 годы), в средствах массовой информации, на официальных сайтах исполнительных органов Республики Крым и образовательных организаций Республики Крым в информационно-телекоммуникационной сети "Интернет"</w:t>
            </w:r>
          </w:p>
        </w:tc>
        <w:tc>
          <w:tcPr>
            <w:tcW w:w="1531" w:type="dxa"/>
          </w:tcPr>
          <w:p w14:paraId="2CD59DF3" w14:textId="77777777" w:rsidR="00C1493E" w:rsidRDefault="00000000">
            <w:pPr>
              <w:pStyle w:val="ConsPlusNormal0"/>
              <w:jc w:val="both"/>
            </w:pPr>
            <w:r>
              <w:t>Ежегодно</w:t>
            </w:r>
          </w:p>
        </w:tc>
        <w:tc>
          <w:tcPr>
            <w:tcW w:w="2438" w:type="dxa"/>
          </w:tcPr>
          <w:p w14:paraId="1A192DF3" w14:textId="77777777" w:rsidR="00C1493E" w:rsidRDefault="00000000">
            <w:pPr>
              <w:pStyle w:val="ConsPlusNormal0"/>
              <w:jc w:val="both"/>
            </w:pPr>
            <w:r>
              <w:t>Министерство образования, науки и молодежи Республики Крым;</w:t>
            </w:r>
          </w:p>
          <w:p w14:paraId="53047F5E" w14:textId="77777777" w:rsidR="00C1493E" w:rsidRDefault="00000000">
            <w:pPr>
              <w:pStyle w:val="ConsPlusNormal0"/>
              <w:jc w:val="both"/>
            </w:pPr>
            <w:r>
              <w:t>Министерство культуры Республики Крым;</w:t>
            </w:r>
          </w:p>
          <w:p w14:paraId="6E972CE9" w14:textId="77777777" w:rsidR="00C1493E" w:rsidRDefault="00000000">
            <w:pPr>
              <w:pStyle w:val="ConsPlusNormal0"/>
              <w:jc w:val="both"/>
            </w:pPr>
            <w:r>
              <w:t>Министерство спорта Республики Крым;</w:t>
            </w:r>
          </w:p>
          <w:p w14:paraId="38A2D8D6"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5A655CB0" w14:textId="77777777" w:rsidR="00C1493E" w:rsidRDefault="00000000">
            <w:pPr>
              <w:pStyle w:val="ConsPlusNormal0"/>
              <w:jc w:val="both"/>
            </w:pPr>
            <w:r>
              <w:t>Информационный отчет</w:t>
            </w:r>
          </w:p>
        </w:tc>
        <w:tc>
          <w:tcPr>
            <w:tcW w:w="3345" w:type="dxa"/>
          </w:tcPr>
          <w:p w14:paraId="7DA1A8B2"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759093C5" w14:textId="77777777">
        <w:tc>
          <w:tcPr>
            <w:tcW w:w="624" w:type="dxa"/>
          </w:tcPr>
          <w:p w14:paraId="3056C2EF" w14:textId="77777777" w:rsidR="00C1493E" w:rsidRDefault="00000000">
            <w:pPr>
              <w:pStyle w:val="ConsPlusNormal0"/>
              <w:jc w:val="both"/>
            </w:pPr>
            <w:r>
              <w:t>6.3</w:t>
            </w:r>
          </w:p>
        </w:tc>
        <w:tc>
          <w:tcPr>
            <w:tcW w:w="3912" w:type="dxa"/>
          </w:tcPr>
          <w:p w14:paraId="0B810845" w14:textId="77777777" w:rsidR="00C1493E" w:rsidRDefault="00000000">
            <w:pPr>
              <w:pStyle w:val="ConsPlusNormal0"/>
              <w:jc w:val="both"/>
            </w:pPr>
            <w:r>
              <w:t>Информирование общественности о возможностях образовательных организаций и представителей реального сектора экономики, осуществляющих образовательную деятельность по дополнительным общеобразовательным программам, в средствах массовой информации</w:t>
            </w:r>
          </w:p>
        </w:tc>
        <w:tc>
          <w:tcPr>
            <w:tcW w:w="1531" w:type="dxa"/>
          </w:tcPr>
          <w:p w14:paraId="7026F071" w14:textId="77777777" w:rsidR="00C1493E" w:rsidRDefault="00000000">
            <w:pPr>
              <w:pStyle w:val="ConsPlusNormal0"/>
              <w:jc w:val="both"/>
            </w:pPr>
            <w:r>
              <w:t>2022 - 2024 годы</w:t>
            </w:r>
          </w:p>
        </w:tc>
        <w:tc>
          <w:tcPr>
            <w:tcW w:w="2438" w:type="dxa"/>
          </w:tcPr>
          <w:p w14:paraId="20E313CB" w14:textId="77777777" w:rsidR="00C1493E" w:rsidRDefault="00000000">
            <w:pPr>
              <w:pStyle w:val="ConsPlusNormal0"/>
              <w:jc w:val="both"/>
            </w:pPr>
            <w:r>
              <w:t>Министерство образования, науки и молодежи Республики Крым;</w:t>
            </w:r>
          </w:p>
          <w:p w14:paraId="427B0639" w14:textId="77777777" w:rsidR="00C1493E" w:rsidRDefault="00000000">
            <w:pPr>
              <w:pStyle w:val="ConsPlusNormal0"/>
              <w:jc w:val="both"/>
            </w:pPr>
            <w:r>
              <w:t>Министерство культуры Республики Крым;</w:t>
            </w:r>
          </w:p>
          <w:p w14:paraId="04AA8A62" w14:textId="77777777" w:rsidR="00C1493E" w:rsidRDefault="00000000">
            <w:pPr>
              <w:pStyle w:val="ConsPlusNormal0"/>
              <w:jc w:val="both"/>
            </w:pPr>
            <w:r>
              <w:t>Министерство спорта Республики Крым;</w:t>
            </w:r>
          </w:p>
          <w:p w14:paraId="1D8B84A1" w14:textId="77777777" w:rsidR="00C1493E" w:rsidRDefault="00000000">
            <w:pPr>
              <w:pStyle w:val="ConsPlusNormal0"/>
              <w:jc w:val="both"/>
            </w:pPr>
            <w:r>
              <w:t>органы местного самоуправления муниципальных образований в Республике Крым</w:t>
            </w:r>
          </w:p>
        </w:tc>
        <w:tc>
          <w:tcPr>
            <w:tcW w:w="1757" w:type="dxa"/>
          </w:tcPr>
          <w:p w14:paraId="0C6BE2B8" w14:textId="77777777" w:rsidR="00C1493E" w:rsidRDefault="00000000">
            <w:pPr>
              <w:pStyle w:val="ConsPlusNormal0"/>
              <w:jc w:val="both"/>
            </w:pPr>
            <w:r>
              <w:t>Информационный отчет</w:t>
            </w:r>
          </w:p>
        </w:tc>
        <w:tc>
          <w:tcPr>
            <w:tcW w:w="3345" w:type="dxa"/>
          </w:tcPr>
          <w:p w14:paraId="21E5523C" w14:textId="77777777" w:rsidR="00C1493E" w:rsidRDefault="00000000">
            <w:pPr>
              <w:pStyle w:val="ConsPlusNormal0"/>
              <w:jc w:val="both"/>
            </w:pPr>
            <w:r>
              <w:t>Увеличение доли детей в возрасте от 5 до 18 лет, охваченных дополнительным образованием</w:t>
            </w:r>
          </w:p>
        </w:tc>
      </w:tr>
      <w:tr w:rsidR="00C1493E" w14:paraId="41123885" w14:textId="77777777">
        <w:tc>
          <w:tcPr>
            <w:tcW w:w="624" w:type="dxa"/>
          </w:tcPr>
          <w:p w14:paraId="4681F3D0" w14:textId="77777777" w:rsidR="00C1493E" w:rsidRDefault="00000000">
            <w:pPr>
              <w:pStyle w:val="ConsPlusNormal0"/>
              <w:jc w:val="both"/>
            </w:pPr>
            <w:r>
              <w:t>6.4</w:t>
            </w:r>
          </w:p>
        </w:tc>
        <w:tc>
          <w:tcPr>
            <w:tcW w:w="3912" w:type="dxa"/>
          </w:tcPr>
          <w:p w14:paraId="02734729" w14:textId="77777777" w:rsidR="00C1493E" w:rsidRDefault="00000000">
            <w:pPr>
              <w:pStyle w:val="ConsPlusNormal0"/>
              <w:jc w:val="both"/>
            </w:pPr>
            <w:r>
              <w:t>Информирование общественности о проведении организационных мероприятий, в том числе информационно-разъяснительной кампании, в целях внедрения Целевой модели системы персонифицированного финансирования дополнительного образования детей в Республике Крым в информационно-телекоммуникационной сети "Интернет", в средствах массовой информации, на официальных сайтах исполнительных органов Республики Крым, органов местного самоуправления муниципальных образований в Республике Крым, образовательных организаций Республики Крым</w:t>
            </w:r>
          </w:p>
        </w:tc>
        <w:tc>
          <w:tcPr>
            <w:tcW w:w="1531" w:type="dxa"/>
          </w:tcPr>
          <w:p w14:paraId="1B7DA625" w14:textId="77777777" w:rsidR="00C1493E" w:rsidRDefault="00000000">
            <w:pPr>
              <w:pStyle w:val="ConsPlusNormal0"/>
              <w:jc w:val="both"/>
            </w:pPr>
            <w:r>
              <w:t>Ежеквартально</w:t>
            </w:r>
          </w:p>
        </w:tc>
        <w:tc>
          <w:tcPr>
            <w:tcW w:w="2438" w:type="dxa"/>
          </w:tcPr>
          <w:p w14:paraId="3E5BA067" w14:textId="77777777" w:rsidR="00C1493E" w:rsidRDefault="00000000">
            <w:pPr>
              <w:pStyle w:val="ConsPlusNormal0"/>
              <w:jc w:val="both"/>
            </w:pPr>
            <w:r>
              <w:t>Министерство образования, науки и молодежи Республики Крым;</w:t>
            </w:r>
          </w:p>
          <w:p w14:paraId="5C255A6B" w14:textId="77777777" w:rsidR="00C1493E" w:rsidRDefault="00000000">
            <w:pPr>
              <w:pStyle w:val="ConsPlusNormal0"/>
              <w:jc w:val="both"/>
            </w:pPr>
            <w:r>
              <w:t>органы местного самоуправления муниципальных образований в Республике Крым (по согласованию);</w:t>
            </w:r>
          </w:p>
          <w:p w14:paraId="200AB442" w14:textId="77777777" w:rsidR="00C1493E" w:rsidRDefault="00000000">
            <w:pPr>
              <w:pStyle w:val="ConsPlusNormal0"/>
              <w:jc w:val="both"/>
            </w:pPr>
            <w:r>
              <w:t>РМЦ и МОЦ</w:t>
            </w:r>
          </w:p>
        </w:tc>
        <w:tc>
          <w:tcPr>
            <w:tcW w:w="1757" w:type="dxa"/>
          </w:tcPr>
          <w:p w14:paraId="55B20558" w14:textId="77777777" w:rsidR="00C1493E" w:rsidRDefault="00000000">
            <w:pPr>
              <w:pStyle w:val="ConsPlusNormal0"/>
              <w:jc w:val="both"/>
            </w:pPr>
            <w:r>
              <w:t>Отчет в Минпросвещения России</w:t>
            </w:r>
          </w:p>
        </w:tc>
        <w:tc>
          <w:tcPr>
            <w:tcW w:w="3345" w:type="dxa"/>
          </w:tcPr>
          <w:p w14:paraId="2983D1BE" w14:textId="77777777" w:rsidR="00C1493E" w:rsidRDefault="00000000">
            <w:pPr>
              <w:pStyle w:val="ConsPlusNormal0"/>
              <w:jc w:val="both"/>
            </w:pPr>
            <w:r>
              <w:t>Увеличение доли детей, которые обеспечены сертификатами персонифицированного финансирования дополнительного образования</w:t>
            </w:r>
          </w:p>
        </w:tc>
      </w:tr>
    </w:tbl>
    <w:p w14:paraId="730F1FA1" w14:textId="77777777" w:rsidR="00C1493E" w:rsidRDefault="00C1493E">
      <w:pPr>
        <w:pStyle w:val="ConsPlusNormal0"/>
        <w:sectPr w:rsidR="00C1493E">
          <w:headerReference w:type="default" r:id="rId33"/>
          <w:footerReference w:type="default" r:id="rId34"/>
          <w:headerReference w:type="first" r:id="rId35"/>
          <w:footerReference w:type="first" r:id="rId36"/>
          <w:pgSz w:w="16838" w:h="11906" w:orient="landscape"/>
          <w:pgMar w:top="1133" w:right="1440" w:bottom="566" w:left="1440" w:header="0" w:footer="0" w:gutter="0"/>
          <w:cols w:space="720"/>
          <w:titlePg/>
        </w:sectPr>
      </w:pPr>
    </w:p>
    <w:p w14:paraId="263D511C" w14:textId="77777777" w:rsidR="00C1493E" w:rsidRDefault="00C1493E">
      <w:pPr>
        <w:pStyle w:val="ConsPlusNormal0"/>
      </w:pPr>
    </w:p>
    <w:p w14:paraId="195D6F20" w14:textId="77777777" w:rsidR="00C1493E" w:rsidRDefault="00C1493E">
      <w:pPr>
        <w:pStyle w:val="ConsPlusNormal0"/>
      </w:pPr>
    </w:p>
    <w:p w14:paraId="307CCAD5" w14:textId="77777777" w:rsidR="00C1493E" w:rsidRDefault="00C1493E">
      <w:pPr>
        <w:pStyle w:val="ConsPlusNormal0"/>
      </w:pPr>
    </w:p>
    <w:p w14:paraId="3E7E2DAA" w14:textId="77777777" w:rsidR="00C1493E" w:rsidRDefault="00C1493E">
      <w:pPr>
        <w:pStyle w:val="ConsPlusNormal0"/>
      </w:pPr>
    </w:p>
    <w:p w14:paraId="09AA95E6" w14:textId="77777777" w:rsidR="00C1493E" w:rsidRDefault="00C1493E">
      <w:pPr>
        <w:pStyle w:val="ConsPlusNormal0"/>
        <w:jc w:val="right"/>
      </w:pPr>
    </w:p>
    <w:p w14:paraId="70454270" w14:textId="77777777" w:rsidR="00C1493E" w:rsidRDefault="00000000">
      <w:pPr>
        <w:pStyle w:val="ConsPlusNormal0"/>
        <w:jc w:val="right"/>
        <w:outlineLvl w:val="0"/>
      </w:pPr>
      <w:r>
        <w:t>Приложение 2</w:t>
      </w:r>
    </w:p>
    <w:p w14:paraId="2C12B122" w14:textId="77777777" w:rsidR="00C1493E" w:rsidRDefault="00000000">
      <w:pPr>
        <w:pStyle w:val="ConsPlusNormal0"/>
        <w:jc w:val="right"/>
      </w:pPr>
      <w:r>
        <w:t>к распоряжению</w:t>
      </w:r>
    </w:p>
    <w:p w14:paraId="6422354C" w14:textId="77777777" w:rsidR="00C1493E" w:rsidRDefault="00000000">
      <w:pPr>
        <w:pStyle w:val="ConsPlusNormal0"/>
        <w:jc w:val="right"/>
      </w:pPr>
      <w:r>
        <w:t>Совета министров</w:t>
      </w:r>
    </w:p>
    <w:p w14:paraId="0F639D8C" w14:textId="77777777" w:rsidR="00C1493E" w:rsidRDefault="00000000">
      <w:pPr>
        <w:pStyle w:val="ConsPlusNormal0"/>
        <w:jc w:val="right"/>
      </w:pPr>
      <w:r>
        <w:t>Республики Крым</w:t>
      </w:r>
    </w:p>
    <w:p w14:paraId="7B9FBDC7" w14:textId="77777777" w:rsidR="00C1493E" w:rsidRDefault="00000000">
      <w:pPr>
        <w:pStyle w:val="ConsPlusNormal0"/>
        <w:jc w:val="right"/>
      </w:pPr>
      <w:r>
        <w:t>от 11.08.2022 N 1179-р</w:t>
      </w:r>
    </w:p>
    <w:p w14:paraId="3A4064CB" w14:textId="77777777" w:rsidR="00C1493E" w:rsidRDefault="00C1493E">
      <w:pPr>
        <w:pStyle w:val="ConsPlusNormal0"/>
      </w:pPr>
    </w:p>
    <w:p w14:paraId="53678FFE" w14:textId="77777777" w:rsidR="00C1493E" w:rsidRDefault="00000000">
      <w:pPr>
        <w:pStyle w:val="ConsPlusTitle0"/>
        <w:jc w:val="center"/>
      </w:pPr>
      <w:bookmarkStart w:id="1" w:name="P596"/>
      <w:bookmarkEnd w:id="1"/>
      <w:r>
        <w:t>ЦЕЛЕВЫЕ ПОКАЗАТЕЛИ</w:t>
      </w:r>
    </w:p>
    <w:p w14:paraId="470BF1B8" w14:textId="77777777" w:rsidR="00C1493E" w:rsidRDefault="00000000">
      <w:pPr>
        <w:pStyle w:val="ConsPlusTitle0"/>
        <w:jc w:val="center"/>
      </w:pPr>
      <w:r>
        <w:t>РЕАЛИЗАЦИИ КОНЦЕПЦИИ РАЗВИТИЯ ДОПОЛНИТЕЛЬНОГО ОБРАЗОВАНИЯ</w:t>
      </w:r>
    </w:p>
    <w:p w14:paraId="3044EFA5" w14:textId="77777777" w:rsidR="00C1493E" w:rsidRDefault="00000000">
      <w:pPr>
        <w:pStyle w:val="ConsPlusTitle0"/>
        <w:jc w:val="center"/>
      </w:pPr>
      <w:r>
        <w:t>ДЕТЕЙ ДО 2030 ГОДА В РЕСПУБЛИКЕ КРЫМ</w:t>
      </w:r>
    </w:p>
    <w:p w14:paraId="5FAA5193" w14:textId="77777777" w:rsidR="00C1493E" w:rsidRDefault="00C1493E">
      <w:pPr>
        <w:pStyle w:val="ConsPlusNorm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3"/>
        <w:gridCol w:w="2529"/>
        <w:gridCol w:w="1184"/>
        <w:gridCol w:w="1024"/>
        <w:gridCol w:w="1191"/>
        <w:gridCol w:w="776"/>
        <w:gridCol w:w="776"/>
        <w:gridCol w:w="776"/>
        <w:gridCol w:w="776"/>
        <w:gridCol w:w="776"/>
        <w:gridCol w:w="776"/>
        <w:gridCol w:w="776"/>
        <w:gridCol w:w="895"/>
        <w:gridCol w:w="895"/>
        <w:gridCol w:w="2441"/>
      </w:tblGrid>
      <w:tr w:rsidR="00C1493E" w14:paraId="3D9A7AC7" w14:textId="77777777">
        <w:tc>
          <w:tcPr>
            <w:tcW w:w="567" w:type="dxa"/>
            <w:vMerge w:val="restart"/>
          </w:tcPr>
          <w:p w14:paraId="24085CEE" w14:textId="77777777" w:rsidR="00C1493E" w:rsidRDefault="00000000">
            <w:pPr>
              <w:pStyle w:val="ConsPlusNormal0"/>
              <w:jc w:val="center"/>
            </w:pPr>
            <w:r>
              <w:t>N п/п</w:t>
            </w:r>
          </w:p>
        </w:tc>
        <w:tc>
          <w:tcPr>
            <w:tcW w:w="3685" w:type="dxa"/>
            <w:vMerge w:val="restart"/>
          </w:tcPr>
          <w:p w14:paraId="6FE1D8D8" w14:textId="77777777" w:rsidR="00C1493E" w:rsidRDefault="00000000">
            <w:pPr>
              <w:pStyle w:val="ConsPlusNormal0"/>
              <w:jc w:val="center"/>
            </w:pPr>
            <w:r>
              <w:t>Наименование показателя</w:t>
            </w:r>
          </w:p>
        </w:tc>
        <w:tc>
          <w:tcPr>
            <w:tcW w:w="1361" w:type="dxa"/>
            <w:vMerge w:val="restart"/>
          </w:tcPr>
          <w:p w14:paraId="4648D420" w14:textId="77777777" w:rsidR="00C1493E" w:rsidRDefault="00000000">
            <w:pPr>
              <w:pStyle w:val="ConsPlusNormal0"/>
              <w:jc w:val="center"/>
            </w:pPr>
            <w:r>
              <w:t>Единица измерения</w:t>
            </w:r>
          </w:p>
        </w:tc>
        <w:tc>
          <w:tcPr>
            <w:tcW w:w="2552" w:type="dxa"/>
            <w:gridSpan w:val="2"/>
          </w:tcPr>
          <w:p w14:paraId="72FE9AA0" w14:textId="77777777" w:rsidR="00C1493E" w:rsidRDefault="00000000">
            <w:pPr>
              <w:pStyle w:val="ConsPlusNormal0"/>
              <w:jc w:val="center"/>
            </w:pPr>
            <w:r>
              <w:t>Базовое значение</w:t>
            </w:r>
          </w:p>
        </w:tc>
        <w:tc>
          <w:tcPr>
            <w:tcW w:w="9175" w:type="dxa"/>
            <w:gridSpan w:val="9"/>
          </w:tcPr>
          <w:p w14:paraId="2C7EE583" w14:textId="77777777" w:rsidR="00C1493E" w:rsidRDefault="00000000">
            <w:pPr>
              <w:pStyle w:val="ConsPlusNormal0"/>
              <w:jc w:val="center"/>
            </w:pPr>
            <w:r>
              <w:t>Период, год</w:t>
            </w:r>
          </w:p>
        </w:tc>
        <w:tc>
          <w:tcPr>
            <w:tcW w:w="1984" w:type="dxa"/>
            <w:vMerge w:val="restart"/>
          </w:tcPr>
          <w:p w14:paraId="1B378FF5" w14:textId="77777777" w:rsidR="00C1493E" w:rsidRDefault="00000000">
            <w:pPr>
              <w:pStyle w:val="ConsPlusNormal0"/>
              <w:jc w:val="center"/>
            </w:pPr>
            <w:r>
              <w:t>Периодичность сбора данных</w:t>
            </w:r>
          </w:p>
        </w:tc>
      </w:tr>
      <w:tr w:rsidR="00C1493E" w14:paraId="5AB7615C" w14:textId="77777777">
        <w:tc>
          <w:tcPr>
            <w:tcW w:w="0" w:type="auto"/>
            <w:vMerge/>
          </w:tcPr>
          <w:p w14:paraId="6A64F6C9" w14:textId="77777777" w:rsidR="00C1493E" w:rsidRDefault="00C1493E">
            <w:pPr>
              <w:pStyle w:val="ConsPlusNormal0"/>
            </w:pPr>
          </w:p>
        </w:tc>
        <w:tc>
          <w:tcPr>
            <w:tcW w:w="0" w:type="auto"/>
            <w:vMerge/>
          </w:tcPr>
          <w:p w14:paraId="3E5C7CB3" w14:textId="77777777" w:rsidR="00C1493E" w:rsidRDefault="00C1493E">
            <w:pPr>
              <w:pStyle w:val="ConsPlusNormal0"/>
            </w:pPr>
          </w:p>
        </w:tc>
        <w:tc>
          <w:tcPr>
            <w:tcW w:w="0" w:type="auto"/>
            <w:vMerge/>
          </w:tcPr>
          <w:p w14:paraId="7D28A648" w14:textId="77777777" w:rsidR="00C1493E" w:rsidRDefault="00C1493E">
            <w:pPr>
              <w:pStyle w:val="ConsPlusNormal0"/>
            </w:pPr>
          </w:p>
        </w:tc>
        <w:tc>
          <w:tcPr>
            <w:tcW w:w="1191" w:type="dxa"/>
          </w:tcPr>
          <w:p w14:paraId="1B800E65" w14:textId="77777777" w:rsidR="00C1493E" w:rsidRDefault="00000000">
            <w:pPr>
              <w:pStyle w:val="ConsPlusNormal0"/>
              <w:jc w:val="center"/>
            </w:pPr>
            <w:r>
              <w:t>значение</w:t>
            </w:r>
          </w:p>
        </w:tc>
        <w:tc>
          <w:tcPr>
            <w:tcW w:w="1361" w:type="dxa"/>
          </w:tcPr>
          <w:p w14:paraId="1AB50472" w14:textId="77777777" w:rsidR="00C1493E" w:rsidRDefault="00000000">
            <w:pPr>
              <w:pStyle w:val="ConsPlusNormal0"/>
              <w:jc w:val="center"/>
            </w:pPr>
            <w:r>
              <w:t>дата</w:t>
            </w:r>
          </w:p>
        </w:tc>
        <w:tc>
          <w:tcPr>
            <w:tcW w:w="1019" w:type="dxa"/>
          </w:tcPr>
          <w:p w14:paraId="2D785565" w14:textId="77777777" w:rsidR="00C1493E" w:rsidRDefault="00000000">
            <w:pPr>
              <w:pStyle w:val="ConsPlusNormal0"/>
              <w:jc w:val="center"/>
            </w:pPr>
            <w:r>
              <w:t>2022</w:t>
            </w:r>
          </w:p>
        </w:tc>
        <w:tc>
          <w:tcPr>
            <w:tcW w:w="1019" w:type="dxa"/>
          </w:tcPr>
          <w:p w14:paraId="7C70BE35" w14:textId="77777777" w:rsidR="00C1493E" w:rsidRDefault="00000000">
            <w:pPr>
              <w:pStyle w:val="ConsPlusNormal0"/>
              <w:jc w:val="center"/>
            </w:pPr>
            <w:r>
              <w:t>2023</w:t>
            </w:r>
          </w:p>
        </w:tc>
        <w:tc>
          <w:tcPr>
            <w:tcW w:w="1019" w:type="dxa"/>
          </w:tcPr>
          <w:p w14:paraId="0C3DF224" w14:textId="77777777" w:rsidR="00C1493E" w:rsidRDefault="00000000">
            <w:pPr>
              <w:pStyle w:val="ConsPlusNormal0"/>
              <w:jc w:val="center"/>
            </w:pPr>
            <w:r>
              <w:t>2024</w:t>
            </w:r>
          </w:p>
        </w:tc>
        <w:tc>
          <w:tcPr>
            <w:tcW w:w="1019" w:type="dxa"/>
          </w:tcPr>
          <w:p w14:paraId="3F7EFE5C" w14:textId="77777777" w:rsidR="00C1493E" w:rsidRDefault="00000000">
            <w:pPr>
              <w:pStyle w:val="ConsPlusNormal0"/>
              <w:jc w:val="center"/>
            </w:pPr>
            <w:r>
              <w:t>2025</w:t>
            </w:r>
          </w:p>
        </w:tc>
        <w:tc>
          <w:tcPr>
            <w:tcW w:w="1019" w:type="dxa"/>
          </w:tcPr>
          <w:p w14:paraId="05F0DA81" w14:textId="77777777" w:rsidR="00C1493E" w:rsidRDefault="00000000">
            <w:pPr>
              <w:pStyle w:val="ConsPlusNormal0"/>
              <w:jc w:val="center"/>
            </w:pPr>
            <w:r>
              <w:t>2026</w:t>
            </w:r>
          </w:p>
        </w:tc>
        <w:tc>
          <w:tcPr>
            <w:tcW w:w="1019" w:type="dxa"/>
          </w:tcPr>
          <w:p w14:paraId="03FB3A7E" w14:textId="77777777" w:rsidR="00C1493E" w:rsidRDefault="00000000">
            <w:pPr>
              <w:pStyle w:val="ConsPlusNormal0"/>
              <w:jc w:val="center"/>
            </w:pPr>
            <w:r>
              <w:t>2027</w:t>
            </w:r>
          </w:p>
        </w:tc>
        <w:tc>
          <w:tcPr>
            <w:tcW w:w="1019" w:type="dxa"/>
          </w:tcPr>
          <w:p w14:paraId="57FFAD04" w14:textId="77777777" w:rsidR="00C1493E" w:rsidRDefault="00000000">
            <w:pPr>
              <w:pStyle w:val="ConsPlusNormal0"/>
              <w:jc w:val="center"/>
            </w:pPr>
            <w:r>
              <w:t>2028</w:t>
            </w:r>
          </w:p>
        </w:tc>
        <w:tc>
          <w:tcPr>
            <w:tcW w:w="1019" w:type="dxa"/>
          </w:tcPr>
          <w:p w14:paraId="069D69F8" w14:textId="77777777" w:rsidR="00C1493E" w:rsidRDefault="00000000">
            <w:pPr>
              <w:pStyle w:val="ConsPlusNormal0"/>
              <w:jc w:val="center"/>
            </w:pPr>
            <w:r>
              <w:t>2029</w:t>
            </w:r>
          </w:p>
        </w:tc>
        <w:tc>
          <w:tcPr>
            <w:tcW w:w="1023" w:type="dxa"/>
          </w:tcPr>
          <w:p w14:paraId="5FF6F7B4" w14:textId="77777777" w:rsidR="00C1493E" w:rsidRDefault="00000000">
            <w:pPr>
              <w:pStyle w:val="ConsPlusNormal0"/>
              <w:jc w:val="center"/>
            </w:pPr>
            <w:r>
              <w:t>2030</w:t>
            </w:r>
          </w:p>
        </w:tc>
        <w:tc>
          <w:tcPr>
            <w:tcW w:w="0" w:type="auto"/>
            <w:vMerge/>
          </w:tcPr>
          <w:p w14:paraId="20899F77" w14:textId="77777777" w:rsidR="00C1493E" w:rsidRDefault="00C1493E">
            <w:pPr>
              <w:pStyle w:val="ConsPlusNormal0"/>
            </w:pPr>
          </w:p>
        </w:tc>
      </w:tr>
      <w:tr w:rsidR="00C1493E" w14:paraId="2E5FD253" w14:textId="77777777">
        <w:tc>
          <w:tcPr>
            <w:tcW w:w="567" w:type="dxa"/>
          </w:tcPr>
          <w:p w14:paraId="481EEB0D" w14:textId="77777777" w:rsidR="00C1493E" w:rsidRDefault="00000000">
            <w:pPr>
              <w:pStyle w:val="ConsPlusNormal0"/>
              <w:jc w:val="both"/>
            </w:pPr>
            <w:r>
              <w:t>1</w:t>
            </w:r>
          </w:p>
        </w:tc>
        <w:tc>
          <w:tcPr>
            <w:tcW w:w="3685" w:type="dxa"/>
          </w:tcPr>
          <w:p w14:paraId="652C2963" w14:textId="77777777" w:rsidR="00C1493E" w:rsidRDefault="00000000">
            <w:pPr>
              <w:pStyle w:val="ConsPlusNormal0"/>
              <w:jc w:val="both"/>
            </w:pPr>
            <w:r>
              <w:t>Доля детей в возрасте от 5 до 18 лет, охваченных дополнительным образованием</w:t>
            </w:r>
          </w:p>
        </w:tc>
        <w:tc>
          <w:tcPr>
            <w:tcW w:w="1361" w:type="dxa"/>
          </w:tcPr>
          <w:p w14:paraId="6A3CA8BC" w14:textId="77777777" w:rsidR="00C1493E" w:rsidRDefault="00000000">
            <w:pPr>
              <w:pStyle w:val="ConsPlusNormal0"/>
              <w:jc w:val="both"/>
            </w:pPr>
            <w:r>
              <w:t>процентов</w:t>
            </w:r>
          </w:p>
        </w:tc>
        <w:tc>
          <w:tcPr>
            <w:tcW w:w="1191" w:type="dxa"/>
          </w:tcPr>
          <w:p w14:paraId="3422121C" w14:textId="77777777" w:rsidR="00C1493E" w:rsidRDefault="00000000">
            <w:pPr>
              <w:pStyle w:val="ConsPlusNormal0"/>
              <w:jc w:val="center"/>
            </w:pPr>
            <w:r>
              <w:t>73</w:t>
            </w:r>
          </w:p>
        </w:tc>
        <w:tc>
          <w:tcPr>
            <w:tcW w:w="1361" w:type="dxa"/>
          </w:tcPr>
          <w:p w14:paraId="1A1D7F89" w14:textId="77777777" w:rsidR="00C1493E" w:rsidRDefault="00000000">
            <w:pPr>
              <w:pStyle w:val="ConsPlusNormal0"/>
              <w:jc w:val="both"/>
            </w:pPr>
            <w:r>
              <w:t>01.01.2022</w:t>
            </w:r>
          </w:p>
        </w:tc>
        <w:tc>
          <w:tcPr>
            <w:tcW w:w="1019" w:type="dxa"/>
          </w:tcPr>
          <w:p w14:paraId="78B2698E" w14:textId="77777777" w:rsidR="00C1493E" w:rsidRDefault="00000000">
            <w:pPr>
              <w:pStyle w:val="ConsPlusNormal0"/>
              <w:jc w:val="center"/>
            </w:pPr>
            <w:r>
              <w:t>80,5</w:t>
            </w:r>
          </w:p>
        </w:tc>
        <w:tc>
          <w:tcPr>
            <w:tcW w:w="1019" w:type="dxa"/>
          </w:tcPr>
          <w:p w14:paraId="6F887507" w14:textId="77777777" w:rsidR="00C1493E" w:rsidRDefault="00000000">
            <w:pPr>
              <w:pStyle w:val="ConsPlusNormal0"/>
              <w:jc w:val="center"/>
            </w:pPr>
            <w:r>
              <w:t>81,2</w:t>
            </w:r>
          </w:p>
        </w:tc>
        <w:tc>
          <w:tcPr>
            <w:tcW w:w="1019" w:type="dxa"/>
          </w:tcPr>
          <w:p w14:paraId="60FE84E7" w14:textId="77777777" w:rsidR="00C1493E" w:rsidRDefault="00000000">
            <w:pPr>
              <w:pStyle w:val="ConsPlusNormal0"/>
              <w:jc w:val="center"/>
            </w:pPr>
            <w:r>
              <w:t>81,6</w:t>
            </w:r>
          </w:p>
        </w:tc>
        <w:tc>
          <w:tcPr>
            <w:tcW w:w="1019" w:type="dxa"/>
          </w:tcPr>
          <w:p w14:paraId="1F3D7965" w14:textId="77777777" w:rsidR="00C1493E" w:rsidRDefault="00000000">
            <w:pPr>
              <w:pStyle w:val="ConsPlusNormal0"/>
              <w:jc w:val="center"/>
            </w:pPr>
            <w:r>
              <w:t>81,7</w:t>
            </w:r>
          </w:p>
        </w:tc>
        <w:tc>
          <w:tcPr>
            <w:tcW w:w="1019" w:type="dxa"/>
          </w:tcPr>
          <w:p w14:paraId="1466EB9D" w14:textId="77777777" w:rsidR="00C1493E" w:rsidRDefault="00000000">
            <w:pPr>
              <w:pStyle w:val="ConsPlusNormal0"/>
              <w:jc w:val="center"/>
            </w:pPr>
            <w:r>
              <w:t>81,8</w:t>
            </w:r>
          </w:p>
        </w:tc>
        <w:tc>
          <w:tcPr>
            <w:tcW w:w="1019" w:type="dxa"/>
          </w:tcPr>
          <w:p w14:paraId="4B69AA4B" w14:textId="77777777" w:rsidR="00C1493E" w:rsidRDefault="00000000">
            <w:pPr>
              <w:pStyle w:val="ConsPlusNormal0"/>
              <w:jc w:val="center"/>
            </w:pPr>
            <w:r>
              <w:t>81,9</w:t>
            </w:r>
          </w:p>
        </w:tc>
        <w:tc>
          <w:tcPr>
            <w:tcW w:w="1019" w:type="dxa"/>
          </w:tcPr>
          <w:p w14:paraId="2FB6EB4B" w14:textId="77777777" w:rsidR="00C1493E" w:rsidRDefault="00000000">
            <w:pPr>
              <w:pStyle w:val="ConsPlusNormal0"/>
              <w:jc w:val="center"/>
            </w:pPr>
            <w:r>
              <w:t>82</w:t>
            </w:r>
          </w:p>
        </w:tc>
        <w:tc>
          <w:tcPr>
            <w:tcW w:w="1019" w:type="dxa"/>
          </w:tcPr>
          <w:p w14:paraId="176D733E" w14:textId="77777777" w:rsidR="00C1493E" w:rsidRDefault="00000000">
            <w:pPr>
              <w:pStyle w:val="ConsPlusNormal0"/>
              <w:jc w:val="center"/>
            </w:pPr>
            <w:r>
              <w:t>82</w:t>
            </w:r>
          </w:p>
        </w:tc>
        <w:tc>
          <w:tcPr>
            <w:tcW w:w="1023" w:type="dxa"/>
          </w:tcPr>
          <w:p w14:paraId="5CEAC094" w14:textId="77777777" w:rsidR="00C1493E" w:rsidRDefault="00000000">
            <w:pPr>
              <w:pStyle w:val="ConsPlusNormal0"/>
              <w:jc w:val="center"/>
            </w:pPr>
            <w:r>
              <w:t>82</w:t>
            </w:r>
          </w:p>
        </w:tc>
        <w:tc>
          <w:tcPr>
            <w:tcW w:w="1984" w:type="dxa"/>
          </w:tcPr>
          <w:p w14:paraId="34EACA4E" w14:textId="77777777" w:rsidR="00C1493E" w:rsidRDefault="00000000">
            <w:pPr>
              <w:pStyle w:val="ConsPlusNormal0"/>
              <w:jc w:val="both"/>
            </w:pPr>
            <w:r>
              <w:t>Ежемесячно, не позднее 5-го рабочего дня после отчетного периода</w:t>
            </w:r>
          </w:p>
        </w:tc>
      </w:tr>
      <w:tr w:rsidR="00C1493E" w14:paraId="7864DB51" w14:textId="77777777">
        <w:tc>
          <w:tcPr>
            <w:tcW w:w="567" w:type="dxa"/>
          </w:tcPr>
          <w:p w14:paraId="2D1498A3" w14:textId="77777777" w:rsidR="00C1493E" w:rsidRDefault="00000000">
            <w:pPr>
              <w:pStyle w:val="ConsPlusNormal0"/>
              <w:jc w:val="both"/>
            </w:pPr>
            <w:r>
              <w:t>2</w:t>
            </w:r>
          </w:p>
        </w:tc>
        <w:tc>
          <w:tcPr>
            <w:tcW w:w="3685" w:type="dxa"/>
          </w:tcPr>
          <w:p w14:paraId="0A3080EE" w14:textId="77777777" w:rsidR="00C1493E" w:rsidRDefault="00000000">
            <w:pPr>
              <w:pStyle w:val="ConsPlusNormal0"/>
              <w:jc w:val="both"/>
            </w:pPr>
            <w:r>
              <w:t>Доля детей, которые обеспечены сертификатами персонифицированного финансирования дополнительного образования</w:t>
            </w:r>
          </w:p>
        </w:tc>
        <w:tc>
          <w:tcPr>
            <w:tcW w:w="1361" w:type="dxa"/>
          </w:tcPr>
          <w:p w14:paraId="01CEEA87" w14:textId="77777777" w:rsidR="00C1493E" w:rsidRDefault="00000000">
            <w:pPr>
              <w:pStyle w:val="ConsPlusNormal0"/>
              <w:jc w:val="both"/>
            </w:pPr>
            <w:r>
              <w:t>процентов</w:t>
            </w:r>
          </w:p>
        </w:tc>
        <w:tc>
          <w:tcPr>
            <w:tcW w:w="1191" w:type="dxa"/>
          </w:tcPr>
          <w:p w14:paraId="7A07FC21" w14:textId="77777777" w:rsidR="00C1493E" w:rsidRDefault="00000000">
            <w:pPr>
              <w:pStyle w:val="ConsPlusNormal0"/>
              <w:jc w:val="center"/>
            </w:pPr>
            <w:r>
              <w:t>23</w:t>
            </w:r>
          </w:p>
        </w:tc>
        <w:tc>
          <w:tcPr>
            <w:tcW w:w="1361" w:type="dxa"/>
          </w:tcPr>
          <w:p w14:paraId="1F607BF3" w14:textId="77777777" w:rsidR="00C1493E" w:rsidRDefault="00000000">
            <w:pPr>
              <w:pStyle w:val="ConsPlusNormal0"/>
              <w:jc w:val="both"/>
            </w:pPr>
            <w:r>
              <w:t>01.01.2022</w:t>
            </w:r>
          </w:p>
        </w:tc>
        <w:tc>
          <w:tcPr>
            <w:tcW w:w="1019" w:type="dxa"/>
          </w:tcPr>
          <w:p w14:paraId="537FCA5B" w14:textId="77777777" w:rsidR="00C1493E" w:rsidRDefault="00000000">
            <w:pPr>
              <w:pStyle w:val="ConsPlusNormal0"/>
              <w:jc w:val="center"/>
            </w:pPr>
            <w:r>
              <w:t>25</w:t>
            </w:r>
          </w:p>
        </w:tc>
        <w:tc>
          <w:tcPr>
            <w:tcW w:w="1019" w:type="dxa"/>
          </w:tcPr>
          <w:p w14:paraId="6882DDEC" w14:textId="77777777" w:rsidR="00C1493E" w:rsidRDefault="00000000">
            <w:pPr>
              <w:pStyle w:val="ConsPlusNormal0"/>
              <w:jc w:val="center"/>
            </w:pPr>
            <w:r>
              <w:t>25</w:t>
            </w:r>
          </w:p>
        </w:tc>
        <w:tc>
          <w:tcPr>
            <w:tcW w:w="1019" w:type="dxa"/>
          </w:tcPr>
          <w:p w14:paraId="7F8890E7" w14:textId="77777777" w:rsidR="00C1493E" w:rsidRDefault="00000000">
            <w:pPr>
              <w:pStyle w:val="ConsPlusNormal0"/>
              <w:jc w:val="center"/>
            </w:pPr>
            <w:r>
              <w:t>25</w:t>
            </w:r>
          </w:p>
        </w:tc>
        <w:tc>
          <w:tcPr>
            <w:tcW w:w="1019" w:type="dxa"/>
          </w:tcPr>
          <w:p w14:paraId="352BFCE2" w14:textId="77777777" w:rsidR="00C1493E" w:rsidRDefault="00000000">
            <w:pPr>
              <w:pStyle w:val="ConsPlusNormal0"/>
              <w:jc w:val="center"/>
            </w:pPr>
            <w:r>
              <w:t>25,5</w:t>
            </w:r>
          </w:p>
        </w:tc>
        <w:tc>
          <w:tcPr>
            <w:tcW w:w="1019" w:type="dxa"/>
          </w:tcPr>
          <w:p w14:paraId="73913374" w14:textId="77777777" w:rsidR="00C1493E" w:rsidRDefault="00000000">
            <w:pPr>
              <w:pStyle w:val="ConsPlusNormal0"/>
              <w:jc w:val="center"/>
            </w:pPr>
            <w:r>
              <w:t>26</w:t>
            </w:r>
          </w:p>
        </w:tc>
        <w:tc>
          <w:tcPr>
            <w:tcW w:w="1019" w:type="dxa"/>
          </w:tcPr>
          <w:p w14:paraId="246FE2AD" w14:textId="77777777" w:rsidR="00C1493E" w:rsidRDefault="00000000">
            <w:pPr>
              <w:pStyle w:val="ConsPlusNormal0"/>
              <w:jc w:val="center"/>
            </w:pPr>
            <w:r>
              <w:t>27</w:t>
            </w:r>
          </w:p>
        </w:tc>
        <w:tc>
          <w:tcPr>
            <w:tcW w:w="1019" w:type="dxa"/>
          </w:tcPr>
          <w:p w14:paraId="7357D24C" w14:textId="77777777" w:rsidR="00C1493E" w:rsidRDefault="00000000">
            <w:pPr>
              <w:pStyle w:val="ConsPlusNormal0"/>
              <w:jc w:val="center"/>
            </w:pPr>
            <w:r>
              <w:t>28</w:t>
            </w:r>
          </w:p>
        </w:tc>
        <w:tc>
          <w:tcPr>
            <w:tcW w:w="1019" w:type="dxa"/>
          </w:tcPr>
          <w:p w14:paraId="0B2BAA72" w14:textId="77777777" w:rsidR="00C1493E" w:rsidRDefault="00000000">
            <w:pPr>
              <w:pStyle w:val="ConsPlusNormal0"/>
              <w:jc w:val="center"/>
            </w:pPr>
            <w:r>
              <w:t>29</w:t>
            </w:r>
          </w:p>
        </w:tc>
        <w:tc>
          <w:tcPr>
            <w:tcW w:w="1023" w:type="dxa"/>
          </w:tcPr>
          <w:p w14:paraId="25367C35" w14:textId="77777777" w:rsidR="00C1493E" w:rsidRDefault="00000000">
            <w:pPr>
              <w:pStyle w:val="ConsPlusNormal0"/>
              <w:jc w:val="center"/>
            </w:pPr>
            <w:r>
              <w:t>30</w:t>
            </w:r>
          </w:p>
        </w:tc>
        <w:tc>
          <w:tcPr>
            <w:tcW w:w="1984" w:type="dxa"/>
          </w:tcPr>
          <w:p w14:paraId="3647B7D9" w14:textId="77777777" w:rsidR="00C1493E" w:rsidRDefault="00000000">
            <w:pPr>
              <w:pStyle w:val="ConsPlusNormal0"/>
              <w:jc w:val="both"/>
            </w:pPr>
            <w:r>
              <w:t>Ежегодно, не позднее 5-го рабочего дня после отчетного периода</w:t>
            </w:r>
          </w:p>
        </w:tc>
      </w:tr>
      <w:tr w:rsidR="00C1493E" w14:paraId="5CC24BAE" w14:textId="77777777">
        <w:tc>
          <w:tcPr>
            <w:tcW w:w="567" w:type="dxa"/>
          </w:tcPr>
          <w:p w14:paraId="503EAA4F" w14:textId="77777777" w:rsidR="00C1493E" w:rsidRDefault="00000000">
            <w:pPr>
              <w:pStyle w:val="ConsPlusNormal0"/>
              <w:jc w:val="both"/>
            </w:pPr>
            <w:r>
              <w:t>3</w:t>
            </w:r>
          </w:p>
        </w:tc>
        <w:tc>
          <w:tcPr>
            <w:tcW w:w="3685" w:type="dxa"/>
          </w:tcPr>
          <w:p w14:paraId="0F188A85" w14:textId="77777777" w:rsidR="00C1493E" w:rsidRDefault="00000000">
            <w:pPr>
              <w:pStyle w:val="ConsPlusNormal0"/>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tc>
        <w:tc>
          <w:tcPr>
            <w:tcW w:w="1361" w:type="dxa"/>
          </w:tcPr>
          <w:p w14:paraId="3B86C06C" w14:textId="77777777" w:rsidR="00C1493E" w:rsidRDefault="00000000">
            <w:pPr>
              <w:pStyle w:val="ConsPlusNormal0"/>
              <w:jc w:val="both"/>
            </w:pPr>
            <w:r>
              <w:t>процентов</w:t>
            </w:r>
          </w:p>
        </w:tc>
        <w:tc>
          <w:tcPr>
            <w:tcW w:w="1191" w:type="dxa"/>
          </w:tcPr>
          <w:p w14:paraId="3B90BA3D" w14:textId="77777777" w:rsidR="00C1493E" w:rsidRDefault="00000000">
            <w:pPr>
              <w:pStyle w:val="ConsPlusNormal0"/>
              <w:jc w:val="center"/>
            </w:pPr>
            <w:r>
              <w:t>3</w:t>
            </w:r>
          </w:p>
        </w:tc>
        <w:tc>
          <w:tcPr>
            <w:tcW w:w="1361" w:type="dxa"/>
          </w:tcPr>
          <w:p w14:paraId="3A45892E" w14:textId="77777777" w:rsidR="00C1493E" w:rsidRDefault="00000000">
            <w:pPr>
              <w:pStyle w:val="ConsPlusNormal0"/>
              <w:jc w:val="both"/>
            </w:pPr>
            <w:r>
              <w:t>01.01.2022</w:t>
            </w:r>
          </w:p>
        </w:tc>
        <w:tc>
          <w:tcPr>
            <w:tcW w:w="1019" w:type="dxa"/>
          </w:tcPr>
          <w:p w14:paraId="18AC8D71" w14:textId="77777777" w:rsidR="00C1493E" w:rsidRDefault="00000000">
            <w:pPr>
              <w:pStyle w:val="ConsPlusNormal0"/>
              <w:jc w:val="center"/>
            </w:pPr>
            <w:r>
              <w:t>3,93</w:t>
            </w:r>
          </w:p>
        </w:tc>
        <w:tc>
          <w:tcPr>
            <w:tcW w:w="1019" w:type="dxa"/>
          </w:tcPr>
          <w:p w14:paraId="2EBAF8D3" w14:textId="77777777" w:rsidR="00C1493E" w:rsidRDefault="00000000">
            <w:pPr>
              <w:pStyle w:val="ConsPlusNormal0"/>
              <w:jc w:val="center"/>
            </w:pPr>
            <w:r>
              <w:t>4,14</w:t>
            </w:r>
          </w:p>
        </w:tc>
        <w:tc>
          <w:tcPr>
            <w:tcW w:w="1019" w:type="dxa"/>
          </w:tcPr>
          <w:p w14:paraId="55E88926" w14:textId="77777777" w:rsidR="00C1493E" w:rsidRDefault="00000000">
            <w:pPr>
              <w:pStyle w:val="ConsPlusNormal0"/>
              <w:jc w:val="center"/>
            </w:pPr>
            <w:r>
              <w:t>4,31</w:t>
            </w:r>
          </w:p>
        </w:tc>
        <w:tc>
          <w:tcPr>
            <w:tcW w:w="1019" w:type="dxa"/>
          </w:tcPr>
          <w:p w14:paraId="54E2501E" w14:textId="77777777" w:rsidR="00C1493E" w:rsidRDefault="00000000">
            <w:pPr>
              <w:pStyle w:val="ConsPlusNormal0"/>
              <w:jc w:val="center"/>
            </w:pPr>
            <w:r>
              <w:t>4,48</w:t>
            </w:r>
          </w:p>
        </w:tc>
        <w:tc>
          <w:tcPr>
            <w:tcW w:w="1019" w:type="dxa"/>
          </w:tcPr>
          <w:p w14:paraId="09287C86" w14:textId="77777777" w:rsidR="00C1493E" w:rsidRDefault="00000000">
            <w:pPr>
              <w:pStyle w:val="ConsPlusNormal0"/>
              <w:jc w:val="center"/>
            </w:pPr>
            <w:r>
              <w:t>4,65</w:t>
            </w:r>
          </w:p>
        </w:tc>
        <w:tc>
          <w:tcPr>
            <w:tcW w:w="1019" w:type="dxa"/>
          </w:tcPr>
          <w:p w14:paraId="713DCA30" w14:textId="77777777" w:rsidR="00C1493E" w:rsidRDefault="00000000">
            <w:pPr>
              <w:pStyle w:val="ConsPlusNormal0"/>
              <w:jc w:val="center"/>
            </w:pPr>
            <w:r>
              <w:t>4,82</w:t>
            </w:r>
          </w:p>
        </w:tc>
        <w:tc>
          <w:tcPr>
            <w:tcW w:w="1019" w:type="dxa"/>
          </w:tcPr>
          <w:p w14:paraId="6A828567" w14:textId="77777777" w:rsidR="00C1493E" w:rsidRDefault="00000000">
            <w:pPr>
              <w:pStyle w:val="ConsPlusNormal0"/>
              <w:jc w:val="center"/>
            </w:pPr>
            <w:r>
              <w:t>5,01</w:t>
            </w:r>
          </w:p>
        </w:tc>
        <w:tc>
          <w:tcPr>
            <w:tcW w:w="1019" w:type="dxa"/>
          </w:tcPr>
          <w:p w14:paraId="2C44A4E6" w14:textId="77777777" w:rsidR="00C1493E" w:rsidRDefault="00000000">
            <w:pPr>
              <w:pStyle w:val="ConsPlusNormal0"/>
              <w:jc w:val="center"/>
            </w:pPr>
            <w:r>
              <w:t>5,20</w:t>
            </w:r>
          </w:p>
        </w:tc>
        <w:tc>
          <w:tcPr>
            <w:tcW w:w="1023" w:type="dxa"/>
          </w:tcPr>
          <w:p w14:paraId="6076D548" w14:textId="77777777" w:rsidR="00C1493E" w:rsidRDefault="00000000">
            <w:pPr>
              <w:pStyle w:val="ConsPlusNormal0"/>
              <w:jc w:val="center"/>
            </w:pPr>
            <w:r>
              <w:t>5,41</w:t>
            </w:r>
          </w:p>
        </w:tc>
        <w:tc>
          <w:tcPr>
            <w:tcW w:w="1984" w:type="dxa"/>
          </w:tcPr>
          <w:p w14:paraId="49E1212B" w14:textId="77777777" w:rsidR="00C1493E" w:rsidRDefault="00000000">
            <w:pPr>
              <w:pStyle w:val="ConsPlusNormal0"/>
              <w:jc w:val="both"/>
            </w:pPr>
            <w:r>
              <w:t>Ежемесячно, не позднее 5-го рабочего дня после отчетного периода</w:t>
            </w:r>
          </w:p>
        </w:tc>
      </w:tr>
      <w:tr w:rsidR="00C1493E" w14:paraId="7C85EC0D" w14:textId="77777777">
        <w:tc>
          <w:tcPr>
            <w:tcW w:w="567" w:type="dxa"/>
          </w:tcPr>
          <w:p w14:paraId="24DE42FB" w14:textId="77777777" w:rsidR="00C1493E" w:rsidRDefault="00000000">
            <w:pPr>
              <w:pStyle w:val="ConsPlusNormal0"/>
              <w:jc w:val="both"/>
            </w:pPr>
            <w:r>
              <w:t>4</w:t>
            </w:r>
          </w:p>
        </w:tc>
        <w:tc>
          <w:tcPr>
            <w:tcW w:w="3685" w:type="dxa"/>
          </w:tcPr>
          <w:p w14:paraId="7DBC58D1" w14:textId="77777777" w:rsidR="00C1493E" w:rsidRDefault="00000000">
            <w:pPr>
              <w:pStyle w:val="ConsPlusNormal0"/>
              <w:jc w:val="both"/>
            </w:pPr>
            <w:r>
              <w:t>Доля детей и молодежи в возрасте от 7 до 35 лет, у которых выявлены выдающиеся способности и таланты</w:t>
            </w:r>
          </w:p>
        </w:tc>
        <w:tc>
          <w:tcPr>
            <w:tcW w:w="1361" w:type="dxa"/>
          </w:tcPr>
          <w:p w14:paraId="3DA84EA0" w14:textId="77777777" w:rsidR="00C1493E" w:rsidRDefault="00000000">
            <w:pPr>
              <w:pStyle w:val="ConsPlusNormal0"/>
              <w:jc w:val="both"/>
            </w:pPr>
            <w:r>
              <w:t>процентов</w:t>
            </w:r>
          </w:p>
        </w:tc>
        <w:tc>
          <w:tcPr>
            <w:tcW w:w="1191" w:type="dxa"/>
          </w:tcPr>
          <w:p w14:paraId="7CDD1DF9" w14:textId="77777777" w:rsidR="00C1493E" w:rsidRDefault="00000000">
            <w:pPr>
              <w:pStyle w:val="ConsPlusNormal0"/>
              <w:jc w:val="center"/>
            </w:pPr>
            <w:r>
              <w:t>0,24</w:t>
            </w:r>
          </w:p>
        </w:tc>
        <w:tc>
          <w:tcPr>
            <w:tcW w:w="1361" w:type="dxa"/>
          </w:tcPr>
          <w:p w14:paraId="49D3CF18" w14:textId="77777777" w:rsidR="00C1493E" w:rsidRDefault="00000000">
            <w:pPr>
              <w:pStyle w:val="ConsPlusNormal0"/>
              <w:jc w:val="both"/>
            </w:pPr>
            <w:r>
              <w:t>01.01.2022</w:t>
            </w:r>
          </w:p>
        </w:tc>
        <w:tc>
          <w:tcPr>
            <w:tcW w:w="1019" w:type="dxa"/>
          </w:tcPr>
          <w:p w14:paraId="5DBCAC73" w14:textId="77777777" w:rsidR="00C1493E" w:rsidRDefault="00000000">
            <w:pPr>
              <w:pStyle w:val="ConsPlusNormal0"/>
              <w:jc w:val="center"/>
            </w:pPr>
            <w:r>
              <w:t>0,24</w:t>
            </w:r>
          </w:p>
        </w:tc>
        <w:tc>
          <w:tcPr>
            <w:tcW w:w="1019" w:type="dxa"/>
          </w:tcPr>
          <w:p w14:paraId="2A30A4BA" w14:textId="77777777" w:rsidR="00C1493E" w:rsidRDefault="00000000">
            <w:pPr>
              <w:pStyle w:val="ConsPlusNormal0"/>
              <w:jc w:val="center"/>
            </w:pPr>
            <w:r>
              <w:t>0,31</w:t>
            </w:r>
          </w:p>
        </w:tc>
        <w:tc>
          <w:tcPr>
            <w:tcW w:w="1019" w:type="dxa"/>
          </w:tcPr>
          <w:p w14:paraId="272C2B18" w14:textId="77777777" w:rsidR="00C1493E" w:rsidRDefault="00000000">
            <w:pPr>
              <w:pStyle w:val="ConsPlusNormal0"/>
              <w:jc w:val="center"/>
            </w:pPr>
            <w:r>
              <w:t>0,31</w:t>
            </w:r>
          </w:p>
        </w:tc>
        <w:tc>
          <w:tcPr>
            <w:tcW w:w="1019" w:type="dxa"/>
          </w:tcPr>
          <w:p w14:paraId="647E020C" w14:textId="77777777" w:rsidR="00C1493E" w:rsidRDefault="00000000">
            <w:pPr>
              <w:pStyle w:val="ConsPlusNormal0"/>
              <w:jc w:val="center"/>
            </w:pPr>
            <w:r>
              <w:t>0,32</w:t>
            </w:r>
          </w:p>
        </w:tc>
        <w:tc>
          <w:tcPr>
            <w:tcW w:w="1019" w:type="dxa"/>
          </w:tcPr>
          <w:p w14:paraId="51216764" w14:textId="77777777" w:rsidR="00C1493E" w:rsidRDefault="00000000">
            <w:pPr>
              <w:pStyle w:val="ConsPlusNormal0"/>
              <w:jc w:val="center"/>
            </w:pPr>
            <w:r>
              <w:t>0,32</w:t>
            </w:r>
          </w:p>
        </w:tc>
        <w:tc>
          <w:tcPr>
            <w:tcW w:w="1019" w:type="dxa"/>
          </w:tcPr>
          <w:p w14:paraId="098849CA" w14:textId="77777777" w:rsidR="00C1493E" w:rsidRDefault="00000000">
            <w:pPr>
              <w:pStyle w:val="ConsPlusNormal0"/>
              <w:jc w:val="center"/>
            </w:pPr>
            <w:r>
              <w:t>0,33</w:t>
            </w:r>
          </w:p>
        </w:tc>
        <w:tc>
          <w:tcPr>
            <w:tcW w:w="1019" w:type="dxa"/>
          </w:tcPr>
          <w:p w14:paraId="4C83716C" w14:textId="77777777" w:rsidR="00C1493E" w:rsidRDefault="00000000">
            <w:pPr>
              <w:pStyle w:val="ConsPlusNormal0"/>
              <w:jc w:val="center"/>
            </w:pPr>
            <w:r>
              <w:t>0,33</w:t>
            </w:r>
          </w:p>
        </w:tc>
        <w:tc>
          <w:tcPr>
            <w:tcW w:w="1019" w:type="dxa"/>
          </w:tcPr>
          <w:p w14:paraId="69A3080F" w14:textId="77777777" w:rsidR="00C1493E" w:rsidRDefault="00000000">
            <w:pPr>
              <w:pStyle w:val="ConsPlusNormal0"/>
              <w:jc w:val="center"/>
            </w:pPr>
            <w:r>
              <w:t>0,33</w:t>
            </w:r>
          </w:p>
        </w:tc>
        <w:tc>
          <w:tcPr>
            <w:tcW w:w="1023" w:type="dxa"/>
          </w:tcPr>
          <w:p w14:paraId="2E7920C2" w14:textId="77777777" w:rsidR="00C1493E" w:rsidRDefault="00000000">
            <w:pPr>
              <w:pStyle w:val="ConsPlusNormal0"/>
              <w:jc w:val="center"/>
            </w:pPr>
            <w:r>
              <w:t>0,4</w:t>
            </w:r>
          </w:p>
        </w:tc>
        <w:tc>
          <w:tcPr>
            <w:tcW w:w="1984" w:type="dxa"/>
          </w:tcPr>
          <w:p w14:paraId="77EA8F3C" w14:textId="77777777" w:rsidR="00C1493E" w:rsidRDefault="00000000">
            <w:pPr>
              <w:pStyle w:val="ConsPlusNormal0"/>
              <w:jc w:val="both"/>
            </w:pPr>
            <w:r>
              <w:t>Ежемесячно, не позднее 5-го рабочего дня после отчетного периода</w:t>
            </w:r>
          </w:p>
        </w:tc>
      </w:tr>
      <w:tr w:rsidR="00C1493E" w14:paraId="07B17D05" w14:textId="77777777">
        <w:tc>
          <w:tcPr>
            <w:tcW w:w="567" w:type="dxa"/>
          </w:tcPr>
          <w:p w14:paraId="38BDA748" w14:textId="77777777" w:rsidR="00C1493E" w:rsidRDefault="00000000">
            <w:pPr>
              <w:pStyle w:val="ConsPlusNormal0"/>
              <w:jc w:val="both"/>
            </w:pPr>
            <w:r>
              <w:t>5</w:t>
            </w:r>
          </w:p>
        </w:tc>
        <w:tc>
          <w:tcPr>
            <w:tcW w:w="3685" w:type="dxa"/>
          </w:tcPr>
          <w:p w14:paraId="5EC75909" w14:textId="77777777" w:rsidR="00C1493E" w:rsidRDefault="00000000">
            <w:pPr>
              <w:pStyle w:val="ConsPlusNormal0"/>
              <w:jc w:val="both"/>
            </w:pPr>
            <w:r>
              <w:t>Доля организаций негосударственного сектора, реализующих дополнительные общеобразовательные программы, в общем количестве организаций в сфере дополнительного образования детей</w:t>
            </w:r>
          </w:p>
        </w:tc>
        <w:tc>
          <w:tcPr>
            <w:tcW w:w="1361" w:type="dxa"/>
          </w:tcPr>
          <w:p w14:paraId="20AF8CFB" w14:textId="77777777" w:rsidR="00C1493E" w:rsidRDefault="00000000">
            <w:pPr>
              <w:pStyle w:val="ConsPlusNormal0"/>
              <w:jc w:val="both"/>
            </w:pPr>
            <w:r>
              <w:t>процентов</w:t>
            </w:r>
          </w:p>
        </w:tc>
        <w:tc>
          <w:tcPr>
            <w:tcW w:w="1191" w:type="dxa"/>
          </w:tcPr>
          <w:p w14:paraId="09C04371" w14:textId="77777777" w:rsidR="00C1493E" w:rsidRDefault="00000000">
            <w:pPr>
              <w:pStyle w:val="ConsPlusNormal0"/>
              <w:jc w:val="center"/>
            </w:pPr>
            <w:r>
              <w:t>4,9</w:t>
            </w:r>
          </w:p>
        </w:tc>
        <w:tc>
          <w:tcPr>
            <w:tcW w:w="1361" w:type="dxa"/>
          </w:tcPr>
          <w:p w14:paraId="2FE7F9C1" w14:textId="77777777" w:rsidR="00C1493E" w:rsidRDefault="00000000">
            <w:pPr>
              <w:pStyle w:val="ConsPlusNormal0"/>
              <w:jc w:val="both"/>
            </w:pPr>
            <w:r>
              <w:t>01.01.2022</w:t>
            </w:r>
          </w:p>
        </w:tc>
        <w:tc>
          <w:tcPr>
            <w:tcW w:w="1019" w:type="dxa"/>
          </w:tcPr>
          <w:p w14:paraId="71652153" w14:textId="77777777" w:rsidR="00C1493E" w:rsidRDefault="00000000">
            <w:pPr>
              <w:pStyle w:val="ConsPlusNormal0"/>
              <w:jc w:val="center"/>
            </w:pPr>
            <w:r>
              <w:t>4,9</w:t>
            </w:r>
          </w:p>
        </w:tc>
        <w:tc>
          <w:tcPr>
            <w:tcW w:w="1019" w:type="dxa"/>
          </w:tcPr>
          <w:p w14:paraId="4FBC608B" w14:textId="77777777" w:rsidR="00C1493E" w:rsidRDefault="00000000">
            <w:pPr>
              <w:pStyle w:val="ConsPlusNormal0"/>
              <w:jc w:val="center"/>
            </w:pPr>
            <w:r>
              <w:t>4,9</w:t>
            </w:r>
          </w:p>
        </w:tc>
        <w:tc>
          <w:tcPr>
            <w:tcW w:w="1019" w:type="dxa"/>
          </w:tcPr>
          <w:p w14:paraId="08D083D9" w14:textId="77777777" w:rsidR="00C1493E" w:rsidRDefault="00000000">
            <w:pPr>
              <w:pStyle w:val="ConsPlusNormal0"/>
              <w:jc w:val="center"/>
            </w:pPr>
            <w:r>
              <w:t>5</w:t>
            </w:r>
          </w:p>
        </w:tc>
        <w:tc>
          <w:tcPr>
            <w:tcW w:w="1019" w:type="dxa"/>
          </w:tcPr>
          <w:p w14:paraId="425EDD05" w14:textId="77777777" w:rsidR="00C1493E" w:rsidRDefault="00000000">
            <w:pPr>
              <w:pStyle w:val="ConsPlusNormal0"/>
              <w:jc w:val="center"/>
            </w:pPr>
            <w:r>
              <w:t>6</w:t>
            </w:r>
          </w:p>
        </w:tc>
        <w:tc>
          <w:tcPr>
            <w:tcW w:w="1019" w:type="dxa"/>
          </w:tcPr>
          <w:p w14:paraId="4C51E3B4" w14:textId="77777777" w:rsidR="00C1493E" w:rsidRDefault="00000000">
            <w:pPr>
              <w:pStyle w:val="ConsPlusNormal0"/>
              <w:jc w:val="center"/>
            </w:pPr>
            <w:r>
              <w:t>6,5</w:t>
            </w:r>
          </w:p>
        </w:tc>
        <w:tc>
          <w:tcPr>
            <w:tcW w:w="1019" w:type="dxa"/>
          </w:tcPr>
          <w:p w14:paraId="7C9956E4" w14:textId="77777777" w:rsidR="00C1493E" w:rsidRDefault="00000000">
            <w:pPr>
              <w:pStyle w:val="ConsPlusNormal0"/>
              <w:jc w:val="center"/>
            </w:pPr>
            <w:r>
              <w:t>7</w:t>
            </w:r>
          </w:p>
        </w:tc>
        <w:tc>
          <w:tcPr>
            <w:tcW w:w="1019" w:type="dxa"/>
          </w:tcPr>
          <w:p w14:paraId="21A75540" w14:textId="77777777" w:rsidR="00C1493E" w:rsidRDefault="00000000">
            <w:pPr>
              <w:pStyle w:val="ConsPlusNormal0"/>
              <w:jc w:val="center"/>
            </w:pPr>
            <w:r>
              <w:t>7,5</w:t>
            </w:r>
          </w:p>
        </w:tc>
        <w:tc>
          <w:tcPr>
            <w:tcW w:w="1019" w:type="dxa"/>
          </w:tcPr>
          <w:p w14:paraId="2B7E4BCC" w14:textId="77777777" w:rsidR="00C1493E" w:rsidRDefault="00000000">
            <w:pPr>
              <w:pStyle w:val="ConsPlusNormal0"/>
              <w:jc w:val="center"/>
            </w:pPr>
            <w:r>
              <w:t>8,5</w:t>
            </w:r>
          </w:p>
        </w:tc>
        <w:tc>
          <w:tcPr>
            <w:tcW w:w="1023" w:type="dxa"/>
          </w:tcPr>
          <w:p w14:paraId="272E98E4" w14:textId="77777777" w:rsidR="00C1493E" w:rsidRDefault="00000000">
            <w:pPr>
              <w:pStyle w:val="ConsPlusNormal0"/>
              <w:jc w:val="center"/>
            </w:pPr>
            <w:r>
              <w:t>10</w:t>
            </w:r>
          </w:p>
        </w:tc>
        <w:tc>
          <w:tcPr>
            <w:tcW w:w="1984" w:type="dxa"/>
          </w:tcPr>
          <w:p w14:paraId="41AC3D1E" w14:textId="77777777" w:rsidR="00C1493E" w:rsidRDefault="00000000">
            <w:pPr>
              <w:pStyle w:val="ConsPlusNormal0"/>
              <w:jc w:val="both"/>
            </w:pPr>
            <w:r>
              <w:t>Ежегодно, не позднее 5-го рабочего дня после отчетного периода</w:t>
            </w:r>
          </w:p>
        </w:tc>
      </w:tr>
      <w:tr w:rsidR="00C1493E" w14:paraId="0F1B3795" w14:textId="77777777">
        <w:tc>
          <w:tcPr>
            <w:tcW w:w="567" w:type="dxa"/>
          </w:tcPr>
          <w:p w14:paraId="3F15E97B" w14:textId="77777777" w:rsidR="00C1493E" w:rsidRDefault="00000000">
            <w:pPr>
              <w:pStyle w:val="ConsPlusNormal0"/>
              <w:jc w:val="both"/>
            </w:pPr>
            <w:r>
              <w:t>6</w:t>
            </w:r>
          </w:p>
        </w:tc>
        <w:tc>
          <w:tcPr>
            <w:tcW w:w="3685" w:type="dxa"/>
          </w:tcPr>
          <w:p w14:paraId="46AAE428" w14:textId="77777777" w:rsidR="00C1493E" w:rsidRDefault="00000000">
            <w:pPr>
              <w:pStyle w:val="ConsPlusNormal0"/>
              <w:jc w:val="both"/>
            </w:pPr>
            <w:r>
              <w:t>Доля негосударственного сектора, включенного в систему персонифицированного финансирования дополнительного образования детей</w:t>
            </w:r>
          </w:p>
        </w:tc>
        <w:tc>
          <w:tcPr>
            <w:tcW w:w="1361" w:type="dxa"/>
          </w:tcPr>
          <w:p w14:paraId="24FFAF85" w14:textId="77777777" w:rsidR="00C1493E" w:rsidRDefault="00000000">
            <w:pPr>
              <w:pStyle w:val="ConsPlusNormal0"/>
              <w:jc w:val="both"/>
            </w:pPr>
            <w:r>
              <w:t>процентов</w:t>
            </w:r>
          </w:p>
        </w:tc>
        <w:tc>
          <w:tcPr>
            <w:tcW w:w="1191" w:type="dxa"/>
          </w:tcPr>
          <w:p w14:paraId="7FFD44C0" w14:textId="77777777" w:rsidR="00C1493E" w:rsidRDefault="00000000">
            <w:pPr>
              <w:pStyle w:val="ConsPlusNormal0"/>
              <w:jc w:val="center"/>
            </w:pPr>
            <w:r>
              <w:t>0,2</w:t>
            </w:r>
          </w:p>
        </w:tc>
        <w:tc>
          <w:tcPr>
            <w:tcW w:w="1361" w:type="dxa"/>
          </w:tcPr>
          <w:p w14:paraId="324365DF" w14:textId="77777777" w:rsidR="00C1493E" w:rsidRDefault="00000000">
            <w:pPr>
              <w:pStyle w:val="ConsPlusNormal0"/>
              <w:jc w:val="both"/>
            </w:pPr>
            <w:r>
              <w:t>01.01.2022</w:t>
            </w:r>
          </w:p>
        </w:tc>
        <w:tc>
          <w:tcPr>
            <w:tcW w:w="1019" w:type="dxa"/>
          </w:tcPr>
          <w:p w14:paraId="5EA7FA0C" w14:textId="77777777" w:rsidR="00C1493E" w:rsidRDefault="00000000">
            <w:pPr>
              <w:pStyle w:val="ConsPlusNormal0"/>
              <w:jc w:val="center"/>
            </w:pPr>
            <w:r>
              <w:t>0,25</w:t>
            </w:r>
          </w:p>
        </w:tc>
        <w:tc>
          <w:tcPr>
            <w:tcW w:w="1019" w:type="dxa"/>
          </w:tcPr>
          <w:p w14:paraId="6D30769F" w14:textId="77777777" w:rsidR="00C1493E" w:rsidRDefault="00000000">
            <w:pPr>
              <w:pStyle w:val="ConsPlusNormal0"/>
              <w:jc w:val="center"/>
            </w:pPr>
            <w:r>
              <w:t>0,5</w:t>
            </w:r>
          </w:p>
        </w:tc>
        <w:tc>
          <w:tcPr>
            <w:tcW w:w="1019" w:type="dxa"/>
          </w:tcPr>
          <w:p w14:paraId="7743B0E9" w14:textId="77777777" w:rsidR="00C1493E" w:rsidRDefault="00000000">
            <w:pPr>
              <w:pStyle w:val="ConsPlusNormal0"/>
              <w:jc w:val="center"/>
            </w:pPr>
            <w:r>
              <w:t>1</w:t>
            </w:r>
          </w:p>
        </w:tc>
        <w:tc>
          <w:tcPr>
            <w:tcW w:w="1019" w:type="dxa"/>
          </w:tcPr>
          <w:p w14:paraId="7AE6E449" w14:textId="77777777" w:rsidR="00C1493E" w:rsidRDefault="00000000">
            <w:pPr>
              <w:pStyle w:val="ConsPlusNormal0"/>
              <w:jc w:val="center"/>
            </w:pPr>
            <w:r>
              <w:t>1,5</w:t>
            </w:r>
          </w:p>
        </w:tc>
        <w:tc>
          <w:tcPr>
            <w:tcW w:w="1019" w:type="dxa"/>
          </w:tcPr>
          <w:p w14:paraId="06D0B84A" w14:textId="77777777" w:rsidR="00C1493E" w:rsidRDefault="00000000">
            <w:pPr>
              <w:pStyle w:val="ConsPlusNormal0"/>
              <w:jc w:val="center"/>
            </w:pPr>
            <w:r>
              <w:t>2</w:t>
            </w:r>
          </w:p>
        </w:tc>
        <w:tc>
          <w:tcPr>
            <w:tcW w:w="1019" w:type="dxa"/>
          </w:tcPr>
          <w:p w14:paraId="103A946D" w14:textId="77777777" w:rsidR="00C1493E" w:rsidRDefault="00000000">
            <w:pPr>
              <w:pStyle w:val="ConsPlusNormal0"/>
              <w:jc w:val="center"/>
            </w:pPr>
            <w:r>
              <w:t>2,5</w:t>
            </w:r>
          </w:p>
        </w:tc>
        <w:tc>
          <w:tcPr>
            <w:tcW w:w="1019" w:type="dxa"/>
          </w:tcPr>
          <w:p w14:paraId="325CCD26" w14:textId="77777777" w:rsidR="00C1493E" w:rsidRDefault="00000000">
            <w:pPr>
              <w:pStyle w:val="ConsPlusNormal0"/>
              <w:jc w:val="center"/>
            </w:pPr>
            <w:r>
              <w:t>3</w:t>
            </w:r>
          </w:p>
        </w:tc>
        <w:tc>
          <w:tcPr>
            <w:tcW w:w="1019" w:type="dxa"/>
          </w:tcPr>
          <w:p w14:paraId="2D370372" w14:textId="77777777" w:rsidR="00C1493E" w:rsidRDefault="00000000">
            <w:pPr>
              <w:pStyle w:val="ConsPlusNormal0"/>
              <w:jc w:val="center"/>
            </w:pPr>
            <w:r>
              <w:t>4</w:t>
            </w:r>
          </w:p>
        </w:tc>
        <w:tc>
          <w:tcPr>
            <w:tcW w:w="1023" w:type="dxa"/>
          </w:tcPr>
          <w:p w14:paraId="328C01AF" w14:textId="77777777" w:rsidR="00C1493E" w:rsidRDefault="00000000">
            <w:pPr>
              <w:pStyle w:val="ConsPlusNormal0"/>
              <w:jc w:val="center"/>
            </w:pPr>
            <w:r>
              <w:t>5</w:t>
            </w:r>
          </w:p>
        </w:tc>
        <w:tc>
          <w:tcPr>
            <w:tcW w:w="1984" w:type="dxa"/>
          </w:tcPr>
          <w:p w14:paraId="4029652D" w14:textId="77777777" w:rsidR="00C1493E" w:rsidRDefault="00000000">
            <w:pPr>
              <w:pStyle w:val="ConsPlusNormal0"/>
              <w:jc w:val="both"/>
            </w:pPr>
            <w:r>
              <w:t>Ежегодно, не позднее 5-го рабочего дня после отчетного периода</w:t>
            </w:r>
          </w:p>
        </w:tc>
      </w:tr>
      <w:tr w:rsidR="00C1493E" w14:paraId="4043C5E5" w14:textId="77777777">
        <w:tc>
          <w:tcPr>
            <w:tcW w:w="567" w:type="dxa"/>
          </w:tcPr>
          <w:p w14:paraId="22300681" w14:textId="77777777" w:rsidR="00C1493E" w:rsidRDefault="00000000">
            <w:pPr>
              <w:pStyle w:val="ConsPlusNormal0"/>
              <w:jc w:val="both"/>
            </w:pPr>
            <w:r>
              <w:t>7</w:t>
            </w:r>
          </w:p>
        </w:tc>
        <w:tc>
          <w:tcPr>
            <w:tcW w:w="3685" w:type="dxa"/>
          </w:tcPr>
          <w:p w14:paraId="27763F42" w14:textId="77777777" w:rsidR="00C1493E" w:rsidRDefault="00000000">
            <w:pPr>
              <w:pStyle w:val="ConsPlusNormal0"/>
              <w:jc w:val="both"/>
            </w:pPr>
            <w:r>
              <w:t>Доля общеобразовательных организаций, имеющих школьный спортивный клуб</w:t>
            </w:r>
          </w:p>
        </w:tc>
        <w:tc>
          <w:tcPr>
            <w:tcW w:w="1361" w:type="dxa"/>
          </w:tcPr>
          <w:p w14:paraId="7E6589E2" w14:textId="77777777" w:rsidR="00C1493E" w:rsidRDefault="00000000">
            <w:pPr>
              <w:pStyle w:val="ConsPlusNormal0"/>
              <w:jc w:val="both"/>
            </w:pPr>
            <w:r>
              <w:t>процентов</w:t>
            </w:r>
          </w:p>
        </w:tc>
        <w:tc>
          <w:tcPr>
            <w:tcW w:w="1191" w:type="dxa"/>
          </w:tcPr>
          <w:p w14:paraId="1867AB2D" w14:textId="77777777" w:rsidR="00C1493E" w:rsidRDefault="00000000">
            <w:pPr>
              <w:pStyle w:val="ConsPlusNormal0"/>
              <w:jc w:val="center"/>
            </w:pPr>
            <w:r>
              <w:t>73,5</w:t>
            </w:r>
          </w:p>
        </w:tc>
        <w:tc>
          <w:tcPr>
            <w:tcW w:w="1361" w:type="dxa"/>
          </w:tcPr>
          <w:p w14:paraId="5C1E8B6D" w14:textId="77777777" w:rsidR="00C1493E" w:rsidRDefault="00000000">
            <w:pPr>
              <w:pStyle w:val="ConsPlusNormal0"/>
              <w:jc w:val="both"/>
            </w:pPr>
            <w:r>
              <w:t>01.01.2022</w:t>
            </w:r>
          </w:p>
        </w:tc>
        <w:tc>
          <w:tcPr>
            <w:tcW w:w="1019" w:type="dxa"/>
          </w:tcPr>
          <w:p w14:paraId="1AD7C9A3" w14:textId="77777777" w:rsidR="00C1493E" w:rsidRDefault="00000000">
            <w:pPr>
              <w:pStyle w:val="ConsPlusNormal0"/>
              <w:jc w:val="center"/>
            </w:pPr>
            <w:r>
              <w:t>80</w:t>
            </w:r>
          </w:p>
        </w:tc>
        <w:tc>
          <w:tcPr>
            <w:tcW w:w="1019" w:type="dxa"/>
          </w:tcPr>
          <w:p w14:paraId="635F416A" w14:textId="77777777" w:rsidR="00C1493E" w:rsidRDefault="00000000">
            <w:pPr>
              <w:pStyle w:val="ConsPlusNormal0"/>
              <w:jc w:val="center"/>
            </w:pPr>
            <w:r>
              <w:t>90</w:t>
            </w:r>
          </w:p>
        </w:tc>
        <w:tc>
          <w:tcPr>
            <w:tcW w:w="1019" w:type="dxa"/>
          </w:tcPr>
          <w:p w14:paraId="585D591F" w14:textId="77777777" w:rsidR="00C1493E" w:rsidRDefault="00000000">
            <w:pPr>
              <w:pStyle w:val="ConsPlusNormal0"/>
              <w:jc w:val="center"/>
            </w:pPr>
            <w:r>
              <w:t>100</w:t>
            </w:r>
          </w:p>
        </w:tc>
        <w:tc>
          <w:tcPr>
            <w:tcW w:w="1019" w:type="dxa"/>
          </w:tcPr>
          <w:p w14:paraId="1030DD65" w14:textId="77777777" w:rsidR="00C1493E" w:rsidRDefault="00000000">
            <w:pPr>
              <w:pStyle w:val="ConsPlusNormal0"/>
              <w:jc w:val="center"/>
            </w:pPr>
            <w:r>
              <w:t>100</w:t>
            </w:r>
          </w:p>
        </w:tc>
        <w:tc>
          <w:tcPr>
            <w:tcW w:w="1019" w:type="dxa"/>
          </w:tcPr>
          <w:p w14:paraId="3DAA2B15" w14:textId="77777777" w:rsidR="00C1493E" w:rsidRDefault="00000000">
            <w:pPr>
              <w:pStyle w:val="ConsPlusNormal0"/>
              <w:jc w:val="center"/>
            </w:pPr>
            <w:r>
              <w:t>100</w:t>
            </w:r>
          </w:p>
        </w:tc>
        <w:tc>
          <w:tcPr>
            <w:tcW w:w="1019" w:type="dxa"/>
          </w:tcPr>
          <w:p w14:paraId="444391BB" w14:textId="77777777" w:rsidR="00C1493E" w:rsidRDefault="00000000">
            <w:pPr>
              <w:pStyle w:val="ConsPlusNormal0"/>
              <w:jc w:val="center"/>
            </w:pPr>
            <w:r>
              <w:t>100</w:t>
            </w:r>
          </w:p>
        </w:tc>
        <w:tc>
          <w:tcPr>
            <w:tcW w:w="1019" w:type="dxa"/>
          </w:tcPr>
          <w:p w14:paraId="6F3A8940" w14:textId="77777777" w:rsidR="00C1493E" w:rsidRDefault="00000000">
            <w:pPr>
              <w:pStyle w:val="ConsPlusNormal0"/>
              <w:jc w:val="center"/>
            </w:pPr>
            <w:r>
              <w:t>100</w:t>
            </w:r>
          </w:p>
        </w:tc>
        <w:tc>
          <w:tcPr>
            <w:tcW w:w="1019" w:type="dxa"/>
          </w:tcPr>
          <w:p w14:paraId="33B03FAE" w14:textId="77777777" w:rsidR="00C1493E" w:rsidRDefault="00000000">
            <w:pPr>
              <w:pStyle w:val="ConsPlusNormal0"/>
              <w:jc w:val="center"/>
            </w:pPr>
            <w:r>
              <w:t>100</w:t>
            </w:r>
          </w:p>
        </w:tc>
        <w:tc>
          <w:tcPr>
            <w:tcW w:w="1023" w:type="dxa"/>
          </w:tcPr>
          <w:p w14:paraId="0B87D18D" w14:textId="77777777" w:rsidR="00C1493E" w:rsidRDefault="00000000">
            <w:pPr>
              <w:pStyle w:val="ConsPlusNormal0"/>
              <w:jc w:val="center"/>
            </w:pPr>
            <w:r>
              <w:t>100</w:t>
            </w:r>
          </w:p>
        </w:tc>
        <w:tc>
          <w:tcPr>
            <w:tcW w:w="1984" w:type="dxa"/>
          </w:tcPr>
          <w:p w14:paraId="747ED1CE" w14:textId="77777777" w:rsidR="00C1493E" w:rsidRDefault="00000000">
            <w:pPr>
              <w:pStyle w:val="ConsPlusNormal0"/>
              <w:jc w:val="both"/>
            </w:pPr>
            <w:r>
              <w:t>Ежегодно, не позднее 5-го рабочего дня после отчетного периода</w:t>
            </w:r>
          </w:p>
        </w:tc>
      </w:tr>
      <w:tr w:rsidR="00C1493E" w14:paraId="31356F18" w14:textId="77777777">
        <w:tc>
          <w:tcPr>
            <w:tcW w:w="567" w:type="dxa"/>
          </w:tcPr>
          <w:p w14:paraId="030BB7FD" w14:textId="77777777" w:rsidR="00C1493E" w:rsidRDefault="00000000">
            <w:pPr>
              <w:pStyle w:val="ConsPlusNormal0"/>
              <w:jc w:val="both"/>
            </w:pPr>
            <w:r>
              <w:t>8</w:t>
            </w:r>
          </w:p>
        </w:tc>
        <w:tc>
          <w:tcPr>
            <w:tcW w:w="3685" w:type="dxa"/>
          </w:tcPr>
          <w:p w14:paraId="739E178F" w14:textId="77777777" w:rsidR="00C1493E" w:rsidRDefault="00000000">
            <w:pPr>
              <w:pStyle w:val="ConsPlusNormal0"/>
              <w:jc w:val="both"/>
            </w:pPr>
            <w:r>
              <w:t>Доля детей, обучающихся в 5 - 9 классах, принимающих участие в экскурсиях по историко-культурной, научно-образовательной, патриотической тематике, а также в детских культурно-патриотических круизах</w:t>
            </w:r>
          </w:p>
        </w:tc>
        <w:tc>
          <w:tcPr>
            <w:tcW w:w="1361" w:type="dxa"/>
          </w:tcPr>
          <w:p w14:paraId="12FAC111" w14:textId="77777777" w:rsidR="00C1493E" w:rsidRDefault="00000000">
            <w:pPr>
              <w:pStyle w:val="ConsPlusNormal0"/>
              <w:jc w:val="both"/>
            </w:pPr>
            <w:r>
              <w:t>процентов</w:t>
            </w:r>
          </w:p>
        </w:tc>
        <w:tc>
          <w:tcPr>
            <w:tcW w:w="1191" w:type="dxa"/>
          </w:tcPr>
          <w:p w14:paraId="38CD53D0" w14:textId="77777777" w:rsidR="00C1493E" w:rsidRDefault="00000000">
            <w:pPr>
              <w:pStyle w:val="ConsPlusNormal0"/>
              <w:jc w:val="center"/>
            </w:pPr>
            <w:r>
              <w:t>2</w:t>
            </w:r>
          </w:p>
        </w:tc>
        <w:tc>
          <w:tcPr>
            <w:tcW w:w="1361" w:type="dxa"/>
          </w:tcPr>
          <w:p w14:paraId="3815139A" w14:textId="77777777" w:rsidR="00C1493E" w:rsidRDefault="00000000">
            <w:pPr>
              <w:pStyle w:val="ConsPlusNormal0"/>
              <w:jc w:val="both"/>
            </w:pPr>
            <w:r>
              <w:t>01.01.2022</w:t>
            </w:r>
          </w:p>
        </w:tc>
        <w:tc>
          <w:tcPr>
            <w:tcW w:w="1019" w:type="dxa"/>
          </w:tcPr>
          <w:p w14:paraId="1B9DC7E6" w14:textId="77777777" w:rsidR="00C1493E" w:rsidRDefault="00000000">
            <w:pPr>
              <w:pStyle w:val="ConsPlusNormal0"/>
              <w:jc w:val="center"/>
            </w:pPr>
            <w:r>
              <w:t>2</w:t>
            </w:r>
          </w:p>
        </w:tc>
        <w:tc>
          <w:tcPr>
            <w:tcW w:w="1019" w:type="dxa"/>
          </w:tcPr>
          <w:p w14:paraId="0F0A8AF0" w14:textId="77777777" w:rsidR="00C1493E" w:rsidRDefault="00000000">
            <w:pPr>
              <w:pStyle w:val="ConsPlusNormal0"/>
              <w:jc w:val="center"/>
            </w:pPr>
            <w:r>
              <w:t>3</w:t>
            </w:r>
          </w:p>
        </w:tc>
        <w:tc>
          <w:tcPr>
            <w:tcW w:w="1019" w:type="dxa"/>
          </w:tcPr>
          <w:p w14:paraId="2280DE80" w14:textId="77777777" w:rsidR="00C1493E" w:rsidRDefault="00000000">
            <w:pPr>
              <w:pStyle w:val="ConsPlusNormal0"/>
              <w:jc w:val="center"/>
            </w:pPr>
            <w:r>
              <w:t>5</w:t>
            </w:r>
          </w:p>
        </w:tc>
        <w:tc>
          <w:tcPr>
            <w:tcW w:w="1019" w:type="dxa"/>
          </w:tcPr>
          <w:p w14:paraId="44E488A6" w14:textId="77777777" w:rsidR="00C1493E" w:rsidRDefault="00000000">
            <w:pPr>
              <w:pStyle w:val="ConsPlusNormal0"/>
              <w:jc w:val="center"/>
            </w:pPr>
            <w:r>
              <w:t>5,5</w:t>
            </w:r>
          </w:p>
        </w:tc>
        <w:tc>
          <w:tcPr>
            <w:tcW w:w="1019" w:type="dxa"/>
          </w:tcPr>
          <w:p w14:paraId="0E5B3255" w14:textId="77777777" w:rsidR="00C1493E" w:rsidRDefault="00000000">
            <w:pPr>
              <w:pStyle w:val="ConsPlusNormal0"/>
              <w:jc w:val="center"/>
            </w:pPr>
            <w:r>
              <w:t>6</w:t>
            </w:r>
          </w:p>
        </w:tc>
        <w:tc>
          <w:tcPr>
            <w:tcW w:w="1019" w:type="dxa"/>
          </w:tcPr>
          <w:p w14:paraId="5BA69B2D" w14:textId="77777777" w:rsidR="00C1493E" w:rsidRDefault="00000000">
            <w:pPr>
              <w:pStyle w:val="ConsPlusNormal0"/>
              <w:jc w:val="center"/>
            </w:pPr>
            <w:r>
              <w:t>7</w:t>
            </w:r>
          </w:p>
        </w:tc>
        <w:tc>
          <w:tcPr>
            <w:tcW w:w="1019" w:type="dxa"/>
          </w:tcPr>
          <w:p w14:paraId="219C054F" w14:textId="77777777" w:rsidR="00C1493E" w:rsidRDefault="00000000">
            <w:pPr>
              <w:pStyle w:val="ConsPlusNormal0"/>
              <w:jc w:val="center"/>
            </w:pPr>
            <w:r>
              <w:t>8</w:t>
            </w:r>
          </w:p>
        </w:tc>
        <w:tc>
          <w:tcPr>
            <w:tcW w:w="1019" w:type="dxa"/>
          </w:tcPr>
          <w:p w14:paraId="79847A1E" w14:textId="77777777" w:rsidR="00C1493E" w:rsidRDefault="00000000">
            <w:pPr>
              <w:pStyle w:val="ConsPlusNormal0"/>
              <w:jc w:val="center"/>
            </w:pPr>
            <w:r>
              <w:t>9</w:t>
            </w:r>
          </w:p>
        </w:tc>
        <w:tc>
          <w:tcPr>
            <w:tcW w:w="1023" w:type="dxa"/>
          </w:tcPr>
          <w:p w14:paraId="6A4DC99B" w14:textId="77777777" w:rsidR="00C1493E" w:rsidRDefault="00000000">
            <w:pPr>
              <w:pStyle w:val="ConsPlusNormal0"/>
              <w:jc w:val="center"/>
            </w:pPr>
            <w:r>
              <w:t>10</w:t>
            </w:r>
          </w:p>
        </w:tc>
        <w:tc>
          <w:tcPr>
            <w:tcW w:w="1984" w:type="dxa"/>
          </w:tcPr>
          <w:p w14:paraId="453C3120" w14:textId="77777777" w:rsidR="00C1493E" w:rsidRDefault="00000000">
            <w:pPr>
              <w:pStyle w:val="ConsPlusNormal0"/>
              <w:jc w:val="both"/>
            </w:pPr>
            <w:r>
              <w:t>Ежегодно, не позднее 5-го рабочего дня после отчетного периода</w:t>
            </w:r>
          </w:p>
        </w:tc>
      </w:tr>
      <w:tr w:rsidR="00C1493E" w14:paraId="395A355B" w14:textId="77777777">
        <w:tc>
          <w:tcPr>
            <w:tcW w:w="567" w:type="dxa"/>
          </w:tcPr>
          <w:p w14:paraId="69F3B6B8" w14:textId="77777777" w:rsidR="00C1493E" w:rsidRDefault="00000000">
            <w:pPr>
              <w:pStyle w:val="ConsPlusNormal0"/>
              <w:jc w:val="both"/>
            </w:pPr>
            <w:r>
              <w:t>9</w:t>
            </w:r>
          </w:p>
        </w:tc>
        <w:tc>
          <w:tcPr>
            <w:tcW w:w="3685" w:type="dxa"/>
          </w:tcPr>
          <w:p w14:paraId="45B5AA3A" w14:textId="77777777" w:rsidR="00C1493E" w:rsidRDefault="00000000">
            <w:pPr>
              <w:pStyle w:val="ConsPlusNormal0"/>
              <w:jc w:val="both"/>
            </w:pPr>
            <w:r>
              <w:t>Доля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находящихся в ведении органов местного самоуправления, органов исполнительной власти субъектов Российской Федерации в области культуры</w:t>
            </w:r>
          </w:p>
        </w:tc>
        <w:tc>
          <w:tcPr>
            <w:tcW w:w="1361" w:type="dxa"/>
          </w:tcPr>
          <w:p w14:paraId="655056CC" w14:textId="77777777" w:rsidR="00C1493E" w:rsidRDefault="00000000">
            <w:pPr>
              <w:pStyle w:val="ConsPlusNormal0"/>
              <w:jc w:val="both"/>
            </w:pPr>
            <w:r>
              <w:t>процентов</w:t>
            </w:r>
          </w:p>
        </w:tc>
        <w:tc>
          <w:tcPr>
            <w:tcW w:w="1191" w:type="dxa"/>
          </w:tcPr>
          <w:p w14:paraId="561EC73F" w14:textId="77777777" w:rsidR="00C1493E" w:rsidRDefault="00000000">
            <w:pPr>
              <w:pStyle w:val="ConsPlusNormal0"/>
              <w:jc w:val="center"/>
            </w:pPr>
            <w:r>
              <w:t>97</w:t>
            </w:r>
          </w:p>
        </w:tc>
        <w:tc>
          <w:tcPr>
            <w:tcW w:w="1361" w:type="dxa"/>
          </w:tcPr>
          <w:p w14:paraId="75CE8E61" w14:textId="77777777" w:rsidR="00C1493E" w:rsidRDefault="00000000">
            <w:pPr>
              <w:pStyle w:val="ConsPlusNormal0"/>
              <w:jc w:val="both"/>
            </w:pPr>
            <w:r>
              <w:t>01.01.2022</w:t>
            </w:r>
          </w:p>
        </w:tc>
        <w:tc>
          <w:tcPr>
            <w:tcW w:w="1019" w:type="dxa"/>
          </w:tcPr>
          <w:p w14:paraId="10391EEB" w14:textId="77777777" w:rsidR="00C1493E" w:rsidRDefault="00000000">
            <w:pPr>
              <w:pStyle w:val="ConsPlusNormal0"/>
              <w:jc w:val="center"/>
            </w:pPr>
            <w:r>
              <w:t>100</w:t>
            </w:r>
          </w:p>
        </w:tc>
        <w:tc>
          <w:tcPr>
            <w:tcW w:w="1019" w:type="dxa"/>
          </w:tcPr>
          <w:p w14:paraId="7A63E4A0" w14:textId="77777777" w:rsidR="00C1493E" w:rsidRDefault="00000000">
            <w:pPr>
              <w:pStyle w:val="ConsPlusNormal0"/>
              <w:jc w:val="center"/>
            </w:pPr>
            <w:r>
              <w:t>100</w:t>
            </w:r>
          </w:p>
        </w:tc>
        <w:tc>
          <w:tcPr>
            <w:tcW w:w="1019" w:type="dxa"/>
          </w:tcPr>
          <w:p w14:paraId="6546C45C" w14:textId="77777777" w:rsidR="00C1493E" w:rsidRDefault="00000000">
            <w:pPr>
              <w:pStyle w:val="ConsPlusNormal0"/>
              <w:jc w:val="center"/>
            </w:pPr>
            <w:r>
              <w:t>100</w:t>
            </w:r>
          </w:p>
        </w:tc>
        <w:tc>
          <w:tcPr>
            <w:tcW w:w="1019" w:type="dxa"/>
          </w:tcPr>
          <w:p w14:paraId="66E7EF89" w14:textId="77777777" w:rsidR="00C1493E" w:rsidRDefault="00000000">
            <w:pPr>
              <w:pStyle w:val="ConsPlusNormal0"/>
              <w:jc w:val="center"/>
            </w:pPr>
            <w:r>
              <w:t>100</w:t>
            </w:r>
          </w:p>
        </w:tc>
        <w:tc>
          <w:tcPr>
            <w:tcW w:w="1019" w:type="dxa"/>
          </w:tcPr>
          <w:p w14:paraId="6ADD4D1C" w14:textId="77777777" w:rsidR="00C1493E" w:rsidRDefault="00000000">
            <w:pPr>
              <w:pStyle w:val="ConsPlusNormal0"/>
              <w:jc w:val="center"/>
            </w:pPr>
            <w:r>
              <w:t>100</w:t>
            </w:r>
          </w:p>
        </w:tc>
        <w:tc>
          <w:tcPr>
            <w:tcW w:w="1019" w:type="dxa"/>
          </w:tcPr>
          <w:p w14:paraId="46E40C0E" w14:textId="77777777" w:rsidR="00C1493E" w:rsidRDefault="00000000">
            <w:pPr>
              <w:pStyle w:val="ConsPlusNormal0"/>
              <w:jc w:val="center"/>
            </w:pPr>
            <w:r>
              <w:t>100</w:t>
            </w:r>
          </w:p>
        </w:tc>
        <w:tc>
          <w:tcPr>
            <w:tcW w:w="1019" w:type="dxa"/>
          </w:tcPr>
          <w:p w14:paraId="35AF49AE" w14:textId="77777777" w:rsidR="00C1493E" w:rsidRDefault="00000000">
            <w:pPr>
              <w:pStyle w:val="ConsPlusNormal0"/>
              <w:jc w:val="center"/>
            </w:pPr>
            <w:r>
              <w:t>100</w:t>
            </w:r>
          </w:p>
        </w:tc>
        <w:tc>
          <w:tcPr>
            <w:tcW w:w="1019" w:type="dxa"/>
          </w:tcPr>
          <w:p w14:paraId="20AA74D3" w14:textId="77777777" w:rsidR="00C1493E" w:rsidRDefault="00000000">
            <w:pPr>
              <w:pStyle w:val="ConsPlusNormal0"/>
              <w:jc w:val="center"/>
            </w:pPr>
            <w:r>
              <w:t>100</w:t>
            </w:r>
          </w:p>
        </w:tc>
        <w:tc>
          <w:tcPr>
            <w:tcW w:w="1023" w:type="dxa"/>
          </w:tcPr>
          <w:p w14:paraId="4650899C" w14:textId="77777777" w:rsidR="00C1493E" w:rsidRDefault="00000000">
            <w:pPr>
              <w:pStyle w:val="ConsPlusNormal0"/>
              <w:jc w:val="center"/>
            </w:pPr>
            <w:r>
              <w:t>100</w:t>
            </w:r>
          </w:p>
        </w:tc>
        <w:tc>
          <w:tcPr>
            <w:tcW w:w="1984" w:type="dxa"/>
          </w:tcPr>
          <w:p w14:paraId="1ABC000A" w14:textId="77777777" w:rsidR="00C1493E" w:rsidRDefault="00000000">
            <w:pPr>
              <w:pStyle w:val="ConsPlusNormal0"/>
              <w:jc w:val="both"/>
            </w:pPr>
            <w:r>
              <w:t>Ежегодно, не позднее 5-го рабочего дня после отчетного периода</w:t>
            </w:r>
          </w:p>
        </w:tc>
      </w:tr>
      <w:tr w:rsidR="00C1493E" w14:paraId="5EA69C56" w14:textId="77777777">
        <w:tc>
          <w:tcPr>
            <w:tcW w:w="567" w:type="dxa"/>
          </w:tcPr>
          <w:p w14:paraId="54BDC6F7" w14:textId="77777777" w:rsidR="00C1493E" w:rsidRDefault="00000000">
            <w:pPr>
              <w:pStyle w:val="ConsPlusNormal0"/>
              <w:jc w:val="both"/>
            </w:pPr>
            <w:r>
              <w:t>10</w:t>
            </w:r>
          </w:p>
        </w:tc>
        <w:tc>
          <w:tcPr>
            <w:tcW w:w="3685" w:type="dxa"/>
          </w:tcPr>
          <w:p w14:paraId="0F86C295" w14:textId="77777777" w:rsidR="00C1493E" w:rsidRDefault="00000000">
            <w:pPr>
              <w:pStyle w:val="ConsPlusNormal0"/>
              <w:jc w:val="both"/>
            </w:pPr>
            <w:r>
              <w:t>Доля детей, осваивающих дополнительные предпрофессиональные программы в области искусств в детских школах искусств за счет бюджетных средств, от общего количества обучающихся в детских школах искусств за счет бюджетных средств</w:t>
            </w:r>
          </w:p>
        </w:tc>
        <w:tc>
          <w:tcPr>
            <w:tcW w:w="1361" w:type="dxa"/>
          </w:tcPr>
          <w:p w14:paraId="3FE3813B" w14:textId="77777777" w:rsidR="00C1493E" w:rsidRDefault="00000000">
            <w:pPr>
              <w:pStyle w:val="ConsPlusNormal0"/>
              <w:jc w:val="both"/>
            </w:pPr>
            <w:r>
              <w:t>процентов</w:t>
            </w:r>
          </w:p>
        </w:tc>
        <w:tc>
          <w:tcPr>
            <w:tcW w:w="1191" w:type="dxa"/>
          </w:tcPr>
          <w:p w14:paraId="15E189A1" w14:textId="77777777" w:rsidR="00C1493E" w:rsidRDefault="00000000">
            <w:pPr>
              <w:pStyle w:val="ConsPlusNormal0"/>
              <w:jc w:val="center"/>
            </w:pPr>
            <w:r>
              <w:t>74,7</w:t>
            </w:r>
          </w:p>
        </w:tc>
        <w:tc>
          <w:tcPr>
            <w:tcW w:w="1361" w:type="dxa"/>
          </w:tcPr>
          <w:p w14:paraId="0869AD20" w14:textId="77777777" w:rsidR="00C1493E" w:rsidRDefault="00000000">
            <w:pPr>
              <w:pStyle w:val="ConsPlusNormal0"/>
              <w:jc w:val="both"/>
            </w:pPr>
            <w:r>
              <w:t>01.01.2022</w:t>
            </w:r>
          </w:p>
        </w:tc>
        <w:tc>
          <w:tcPr>
            <w:tcW w:w="1019" w:type="dxa"/>
          </w:tcPr>
          <w:p w14:paraId="59234A9D" w14:textId="77777777" w:rsidR="00C1493E" w:rsidRDefault="00000000">
            <w:pPr>
              <w:pStyle w:val="ConsPlusNormal0"/>
              <w:jc w:val="center"/>
            </w:pPr>
            <w:r>
              <w:t>75,0</w:t>
            </w:r>
          </w:p>
        </w:tc>
        <w:tc>
          <w:tcPr>
            <w:tcW w:w="1019" w:type="dxa"/>
          </w:tcPr>
          <w:p w14:paraId="39F24666" w14:textId="77777777" w:rsidR="00C1493E" w:rsidRDefault="00000000">
            <w:pPr>
              <w:pStyle w:val="ConsPlusNormal0"/>
              <w:jc w:val="center"/>
            </w:pPr>
            <w:r>
              <w:t>75,3</w:t>
            </w:r>
          </w:p>
        </w:tc>
        <w:tc>
          <w:tcPr>
            <w:tcW w:w="1019" w:type="dxa"/>
          </w:tcPr>
          <w:p w14:paraId="1E8376F9" w14:textId="77777777" w:rsidR="00C1493E" w:rsidRDefault="00000000">
            <w:pPr>
              <w:pStyle w:val="ConsPlusNormal0"/>
              <w:jc w:val="center"/>
            </w:pPr>
            <w:r>
              <w:t>75,6</w:t>
            </w:r>
          </w:p>
        </w:tc>
        <w:tc>
          <w:tcPr>
            <w:tcW w:w="1019" w:type="dxa"/>
          </w:tcPr>
          <w:p w14:paraId="3477DF9C" w14:textId="77777777" w:rsidR="00C1493E" w:rsidRDefault="00000000">
            <w:pPr>
              <w:pStyle w:val="ConsPlusNormal0"/>
              <w:jc w:val="center"/>
            </w:pPr>
            <w:r>
              <w:t>80,0</w:t>
            </w:r>
          </w:p>
        </w:tc>
        <w:tc>
          <w:tcPr>
            <w:tcW w:w="1019" w:type="dxa"/>
          </w:tcPr>
          <w:p w14:paraId="75CA4381" w14:textId="77777777" w:rsidR="00C1493E" w:rsidRDefault="00000000">
            <w:pPr>
              <w:pStyle w:val="ConsPlusNormal0"/>
              <w:jc w:val="center"/>
            </w:pPr>
            <w:r>
              <w:t>82,0</w:t>
            </w:r>
          </w:p>
        </w:tc>
        <w:tc>
          <w:tcPr>
            <w:tcW w:w="1019" w:type="dxa"/>
          </w:tcPr>
          <w:p w14:paraId="6B8C91EA" w14:textId="77777777" w:rsidR="00C1493E" w:rsidRDefault="00000000">
            <w:pPr>
              <w:pStyle w:val="ConsPlusNormal0"/>
              <w:jc w:val="center"/>
            </w:pPr>
            <w:r>
              <w:t>82,5</w:t>
            </w:r>
          </w:p>
        </w:tc>
        <w:tc>
          <w:tcPr>
            <w:tcW w:w="1019" w:type="dxa"/>
          </w:tcPr>
          <w:p w14:paraId="0AC6A723" w14:textId="77777777" w:rsidR="00C1493E" w:rsidRDefault="00000000">
            <w:pPr>
              <w:pStyle w:val="ConsPlusNormal0"/>
              <w:jc w:val="center"/>
            </w:pPr>
            <w:r>
              <w:t>83,0</w:t>
            </w:r>
          </w:p>
        </w:tc>
        <w:tc>
          <w:tcPr>
            <w:tcW w:w="1019" w:type="dxa"/>
          </w:tcPr>
          <w:p w14:paraId="02069733" w14:textId="77777777" w:rsidR="00C1493E" w:rsidRDefault="00000000">
            <w:pPr>
              <w:pStyle w:val="ConsPlusNormal0"/>
              <w:jc w:val="center"/>
            </w:pPr>
            <w:r>
              <w:t>84,0</w:t>
            </w:r>
          </w:p>
        </w:tc>
        <w:tc>
          <w:tcPr>
            <w:tcW w:w="1023" w:type="dxa"/>
          </w:tcPr>
          <w:p w14:paraId="51E33CD1" w14:textId="77777777" w:rsidR="00C1493E" w:rsidRDefault="00000000">
            <w:pPr>
              <w:pStyle w:val="ConsPlusNormal0"/>
              <w:jc w:val="center"/>
            </w:pPr>
            <w:r>
              <w:t>85,0</w:t>
            </w:r>
          </w:p>
        </w:tc>
        <w:tc>
          <w:tcPr>
            <w:tcW w:w="1984" w:type="dxa"/>
          </w:tcPr>
          <w:p w14:paraId="15A10E19" w14:textId="77777777" w:rsidR="00C1493E" w:rsidRDefault="00000000">
            <w:pPr>
              <w:pStyle w:val="ConsPlusNormal0"/>
              <w:jc w:val="both"/>
            </w:pPr>
            <w:r>
              <w:t>Ежегодно, не позднее 5-го рабочего дня после отчетного периода</w:t>
            </w:r>
          </w:p>
        </w:tc>
      </w:tr>
      <w:tr w:rsidR="00C1493E" w14:paraId="1114BD12" w14:textId="77777777">
        <w:tc>
          <w:tcPr>
            <w:tcW w:w="567" w:type="dxa"/>
          </w:tcPr>
          <w:p w14:paraId="38C8857B" w14:textId="77777777" w:rsidR="00C1493E" w:rsidRDefault="00000000">
            <w:pPr>
              <w:pStyle w:val="ConsPlusNormal0"/>
              <w:jc w:val="both"/>
            </w:pPr>
            <w:r>
              <w:t>11</w:t>
            </w:r>
          </w:p>
        </w:tc>
        <w:tc>
          <w:tcPr>
            <w:tcW w:w="3685" w:type="dxa"/>
          </w:tcPr>
          <w:p w14:paraId="7FB58B48" w14:textId="77777777" w:rsidR="00C1493E" w:rsidRDefault="00000000">
            <w:pPr>
              <w:pStyle w:val="ConsPlusNormal0"/>
              <w:jc w:val="both"/>
            </w:pPr>
            <w: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нарастающий итог</w:t>
            </w:r>
          </w:p>
        </w:tc>
        <w:tc>
          <w:tcPr>
            <w:tcW w:w="1361" w:type="dxa"/>
          </w:tcPr>
          <w:p w14:paraId="72AD53EC" w14:textId="77777777" w:rsidR="00C1493E" w:rsidRDefault="00000000">
            <w:pPr>
              <w:pStyle w:val="ConsPlusNormal0"/>
              <w:jc w:val="both"/>
            </w:pPr>
            <w:r>
              <w:t>единиц</w:t>
            </w:r>
          </w:p>
        </w:tc>
        <w:tc>
          <w:tcPr>
            <w:tcW w:w="1191" w:type="dxa"/>
          </w:tcPr>
          <w:p w14:paraId="7E796DDB" w14:textId="77777777" w:rsidR="00C1493E" w:rsidRDefault="00000000">
            <w:pPr>
              <w:pStyle w:val="ConsPlusNormal0"/>
              <w:jc w:val="center"/>
            </w:pPr>
            <w:r>
              <w:t>56,155</w:t>
            </w:r>
          </w:p>
        </w:tc>
        <w:tc>
          <w:tcPr>
            <w:tcW w:w="1361" w:type="dxa"/>
          </w:tcPr>
          <w:p w14:paraId="137864C5" w14:textId="77777777" w:rsidR="00C1493E" w:rsidRDefault="00000000">
            <w:pPr>
              <w:pStyle w:val="ConsPlusNormal0"/>
              <w:jc w:val="both"/>
            </w:pPr>
            <w:r>
              <w:t>01.01.2022</w:t>
            </w:r>
          </w:p>
        </w:tc>
        <w:tc>
          <w:tcPr>
            <w:tcW w:w="1019" w:type="dxa"/>
          </w:tcPr>
          <w:p w14:paraId="0CBE96F0" w14:textId="77777777" w:rsidR="00C1493E" w:rsidRDefault="00000000">
            <w:pPr>
              <w:pStyle w:val="ConsPlusNormal0"/>
              <w:jc w:val="center"/>
            </w:pPr>
            <w:r>
              <w:t>62,018</w:t>
            </w:r>
          </w:p>
        </w:tc>
        <w:tc>
          <w:tcPr>
            <w:tcW w:w="1019" w:type="dxa"/>
          </w:tcPr>
          <w:p w14:paraId="06B11F9A" w14:textId="77777777" w:rsidR="00C1493E" w:rsidRDefault="00000000">
            <w:pPr>
              <w:pStyle w:val="ConsPlusNormal0"/>
              <w:jc w:val="center"/>
            </w:pPr>
            <w:r>
              <w:t>67,881</w:t>
            </w:r>
          </w:p>
        </w:tc>
        <w:tc>
          <w:tcPr>
            <w:tcW w:w="1019" w:type="dxa"/>
          </w:tcPr>
          <w:p w14:paraId="54160314" w14:textId="77777777" w:rsidR="00C1493E" w:rsidRDefault="00000000">
            <w:pPr>
              <w:pStyle w:val="ConsPlusNormal0"/>
              <w:jc w:val="center"/>
            </w:pPr>
            <w:r>
              <w:t>74,673</w:t>
            </w:r>
          </w:p>
        </w:tc>
        <w:tc>
          <w:tcPr>
            <w:tcW w:w="1019" w:type="dxa"/>
          </w:tcPr>
          <w:p w14:paraId="6B80EF94" w14:textId="77777777" w:rsidR="00C1493E" w:rsidRDefault="00000000">
            <w:pPr>
              <w:pStyle w:val="ConsPlusNormal0"/>
              <w:jc w:val="center"/>
            </w:pPr>
            <w:r>
              <w:t>80,536</w:t>
            </w:r>
          </w:p>
        </w:tc>
        <w:tc>
          <w:tcPr>
            <w:tcW w:w="1019" w:type="dxa"/>
          </w:tcPr>
          <w:p w14:paraId="4C73EE63" w14:textId="77777777" w:rsidR="00C1493E" w:rsidRDefault="00000000">
            <w:pPr>
              <w:pStyle w:val="ConsPlusNormal0"/>
              <w:jc w:val="center"/>
            </w:pPr>
            <w:r>
              <w:t>86,399</w:t>
            </w:r>
          </w:p>
        </w:tc>
        <w:tc>
          <w:tcPr>
            <w:tcW w:w="1019" w:type="dxa"/>
          </w:tcPr>
          <w:p w14:paraId="168D1BEB" w14:textId="77777777" w:rsidR="00C1493E" w:rsidRDefault="00000000">
            <w:pPr>
              <w:pStyle w:val="ConsPlusNormal0"/>
              <w:jc w:val="center"/>
            </w:pPr>
            <w:r>
              <w:t>92,262</w:t>
            </w:r>
          </w:p>
        </w:tc>
        <w:tc>
          <w:tcPr>
            <w:tcW w:w="1019" w:type="dxa"/>
          </w:tcPr>
          <w:p w14:paraId="3E74B294" w14:textId="77777777" w:rsidR="00C1493E" w:rsidRDefault="00000000">
            <w:pPr>
              <w:pStyle w:val="ConsPlusNormal0"/>
              <w:jc w:val="center"/>
            </w:pPr>
            <w:r>
              <w:t>98,125</w:t>
            </w:r>
          </w:p>
        </w:tc>
        <w:tc>
          <w:tcPr>
            <w:tcW w:w="1019" w:type="dxa"/>
          </w:tcPr>
          <w:p w14:paraId="1DF3B80D" w14:textId="77777777" w:rsidR="00C1493E" w:rsidRDefault="00000000">
            <w:pPr>
              <w:pStyle w:val="ConsPlusNormal0"/>
              <w:jc w:val="center"/>
            </w:pPr>
            <w:r>
              <w:t>100,125</w:t>
            </w:r>
          </w:p>
        </w:tc>
        <w:tc>
          <w:tcPr>
            <w:tcW w:w="1023" w:type="dxa"/>
          </w:tcPr>
          <w:p w14:paraId="29E88DDC" w14:textId="77777777" w:rsidR="00C1493E" w:rsidRDefault="00000000">
            <w:pPr>
              <w:pStyle w:val="ConsPlusNormal0"/>
              <w:jc w:val="center"/>
            </w:pPr>
            <w:r>
              <w:t>102,125</w:t>
            </w:r>
          </w:p>
        </w:tc>
        <w:tc>
          <w:tcPr>
            <w:tcW w:w="1984" w:type="dxa"/>
          </w:tcPr>
          <w:p w14:paraId="5997012B" w14:textId="77777777" w:rsidR="00C1493E" w:rsidRDefault="00000000">
            <w:pPr>
              <w:pStyle w:val="ConsPlusNormal0"/>
              <w:jc w:val="both"/>
            </w:pPr>
            <w:r>
              <w:t>Ежегодно, не позднее 5-го рабочего дня после отчетного периода</w:t>
            </w:r>
          </w:p>
        </w:tc>
      </w:tr>
      <w:tr w:rsidR="00C1493E" w14:paraId="66A65322" w14:textId="77777777">
        <w:tc>
          <w:tcPr>
            <w:tcW w:w="567" w:type="dxa"/>
          </w:tcPr>
          <w:p w14:paraId="63A604F9" w14:textId="77777777" w:rsidR="00C1493E" w:rsidRDefault="00000000">
            <w:pPr>
              <w:pStyle w:val="ConsPlusNormal0"/>
              <w:jc w:val="both"/>
            </w:pPr>
            <w:r>
              <w:t>12</w:t>
            </w:r>
          </w:p>
        </w:tc>
        <w:tc>
          <w:tcPr>
            <w:tcW w:w="3685" w:type="dxa"/>
          </w:tcPr>
          <w:p w14:paraId="7319AF74" w14:textId="77777777" w:rsidR="00C1493E" w:rsidRDefault="00000000">
            <w:pPr>
              <w:pStyle w:val="ConsPlusNormal0"/>
              <w:jc w:val="both"/>
            </w:pPr>
            <w:r>
              <w:t>В общеобразовательных организациях, расположенных в сельской местности и малых городах, обновлена материально-техническая база для занятий детей физической культурой и спортом, нарастающий итог</w:t>
            </w:r>
          </w:p>
        </w:tc>
        <w:tc>
          <w:tcPr>
            <w:tcW w:w="1361" w:type="dxa"/>
          </w:tcPr>
          <w:p w14:paraId="3B6CDDAB" w14:textId="77777777" w:rsidR="00C1493E" w:rsidRDefault="00000000">
            <w:pPr>
              <w:pStyle w:val="ConsPlusNormal0"/>
              <w:jc w:val="both"/>
            </w:pPr>
            <w:r>
              <w:t>единиц</w:t>
            </w:r>
          </w:p>
        </w:tc>
        <w:tc>
          <w:tcPr>
            <w:tcW w:w="1191" w:type="dxa"/>
          </w:tcPr>
          <w:p w14:paraId="5A80AB95" w14:textId="77777777" w:rsidR="00C1493E" w:rsidRDefault="00000000">
            <w:pPr>
              <w:pStyle w:val="ConsPlusNormal0"/>
              <w:jc w:val="center"/>
            </w:pPr>
            <w:r>
              <w:t>49</w:t>
            </w:r>
          </w:p>
        </w:tc>
        <w:tc>
          <w:tcPr>
            <w:tcW w:w="1361" w:type="dxa"/>
          </w:tcPr>
          <w:p w14:paraId="15435164" w14:textId="77777777" w:rsidR="00C1493E" w:rsidRDefault="00000000">
            <w:pPr>
              <w:pStyle w:val="ConsPlusNormal0"/>
              <w:jc w:val="both"/>
            </w:pPr>
            <w:r>
              <w:t>01.01.2022</w:t>
            </w:r>
          </w:p>
        </w:tc>
        <w:tc>
          <w:tcPr>
            <w:tcW w:w="1019" w:type="dxa"/>
          </w:tcPr>
          <w:p w14:paraId="52963022" w14:textId="77777777" w:rsidR="00C1493E" w:rsidRDefault="00000000">
            <w:pPr>
              <w:pStyle w:val="ConsPlusNormal0"/>
              <w:jc w:val="center"/>
            </w:pPr>
            <w:r>
              <w:t>60</w:t>
            </w:r>
          </w:p>
        </w:tc>
        <w:tc>
          <w:tcPr>
            <w:tcW w:w="1019" w:type="dxa"/>
          </w:tcPr>
          <w:p w14:paraId="66C17B24" w14:textId="77777777" w:rsidR="00C1493E" w:rsidRDefault="00000000">
            <w:pPr>
              <w:pStyle w:val="ConsPlusNormal0"/>
              <w:jc w:val="center"/>
            </w:pPr>
            <w:r>
              <w:t>71</w:t>
            </w:r>
          </w:p>
        </w:tc>
        <w:tc>
          <w:tcPr>
            <w:tcW w:w="1019" w:type="dxa"/>
          </w:tcPr>
          <w:p w14:paraId="279DF869" w14:textId="77777777" w:rsidR="00C1493E" w:rsidRDefault="00000000">
            <w:pPr>
              <w:pStyle w:val="ConsPlusNormal0"/>
              <w:jc w:val="center"/>
            </w:pPr>
            <w:r>
              <w:t>82</w:t>
            </w:r>
          </w:p>
        </w:tc>
        <w:tc>
          <w:tcPr>
            <w:tcW w:w="1019" w:type="dxa"/>
          </w:tcPr>
          <w:p w14:paraId="724F8FEF" w14:textId="77777777" w:rsidR="00C1493E" w:rsidRDefault="00000000">
            <w:pPr>
              <w:pStyle w:val="ConsPlusNormal0"/>
              <w:jc w:val="center"/>
            </w:pPr>
            <w:r>
              <w:t>93</w:t>
            </w:r>
          </w:p>
        </w:tc>
        <w:tc>
          <w:tcPr>
            <w:tcW w:w="1019" w:type="dxa"/>
          </w:tcPr>
          <w:p w14:paraId="7151C213" w14:textId="77777777" w:rsidR="00C1493E" w:rsidRDefault="00000000">
            <w:pPr>
              <w:pStyle w:val="ConsPlusNormal0"/>
              <w:jc w:val="center"/>
            </w:pPr>
            <w:r>
              <w:t>104</w:t>
            </w:r>
          </w:p>
        </w:tc>
        <w:tc>
          <w:tcPr>
            <w:tcW w:w="1019" w:type="dxa"/>
          </w:tcPr>
          <w:p w14:paraId="688F55A6" w14:textId="77777777" w:rsidR="00C1493E" w:rsidRDefault="00000000">
            <w:pPr>
              <w:pStyle w:val="ConsPlusNormal0"/>
              <w:jc w:val="center"/>
            </w:pPr>
            <w:r>
              <w:t>115</w:t>
            </w:r>
          </w:p>
        </w:tc>
        <w:tc>
          <w:tcPr>
            <w:tcW w:w="1019" w:type="dxa"/>
          </w:tcPr>
          <w:p w14:paraId="5DD5C028" w14:textId="77777777" w:rsidR="00C1493E" w:rsidRDefault="00000000">
            <w:pPr>
              <w:pStyle w:val="ConsPlusNormal0"/>
              <w:jc w:val="center"/>
            </w:pPr>
            <w:r>
              <w:t>126</w:t>
            </w:r>
          </w:p>
        </w:tc>
        <w:tc>
          <w:tcPr>
            <w:tcW w:w="1019" w:type="dxa"/>
          </w:tcPr>
          <w:p w14:paraId="6C39AC39" w14:textId="77777777" w:rsidR="00C1493E" w:rsidRDefault="00000000">
            <w:pPr>
              <w:pStyle w:val="ConsPlusNormal0"/>
              <w:jc w:val="center"/>
            </w:pPr>
            <w:r>
              <w:t>137</w:t>
            </w:r>
          </w:p>
        </w:tc>
        <w:tc>
          <w:tcPr>
            <w:tcW w:w="1023" w:type="dxa"/>
          </w:tcPr>
          <w:p w14:paraId="7B9103E9" w14:textId="77777777" w:rsidR="00C1493E" w:rsidRDefault="00000000">
            <w:pPr>
              <w:pStyle w:val="ConsPlusNormal0"/>
              <w:jc w:val="center"/>
            </w:pPr>
            <w:r>
              <w:t>148</w:t>
            </w:r>
          </w:p>
        </w:tc>
        <w:tc>
          <w:tcPr>
            <w:tcW w:w="1984" w:type="dxa"/>
          </w:tcPr>
          <w:p w14:paraId="054FEF91" w14:textId="77777777" w:rsidR="00C1493E" w:rsidRDefault="00000000">
            <w:pPr>
              <w:pStyle w:val="ConsPlusNormal0"/>
              <w:jc w:val="both"/>
            </w:pPr>
            <w:r>
              <w:t>Ежегодно, не позднее 5-го рабочего дня после отчетного периода</w:t>
            </w:r>
          </w:p>
        </w:tc>
      </w:tr>
      <w:tr w:rsidR="00C1493E" w14:paraId="4F0DB949" w14:textId="77777777">
        <w:tc>
          <w:tcPr>
            <w:tcW w:w="567" w:type="dxa"/>
          </w:tcPr>
          <w:p w14:paraId="15D027CE" w14:textId="77777777" w:rsidR="00C1493E" w:rsidRDefault="00000000">
            <w:pPr>
              <w:pStyle w:val="ConsPlusNormal0"/>
              <w:jc w:val="both"/>
            </w:pPr>
            <w:r>
              <w:t>13</w:t>
            </w:r>
          </w:p>
        </w:tc>
        <w:tc>
          <w:tcPr>
            <w:tcW w:w="3685" w:type="dxa"/>
          </w:tcPr>
          <w:p w14:paraId="6D93C540" w14:textId="77777777" w:rsidR="00C1493E" w:rsidRDefault="00000000">
            <w:pPr>
              <w:pStyle w:val="ConsPlusNormal0"/>
              <w:jc w:val="both"/>
            </w:pPr>
            <w:r>
              <w:t>Количество детей и молодежи, вовлеченных в детско-юношеский и студенческий спорт (в части профессиональных образовательных организаций) посредством реализации мероприятий общественно-государственного физкультурно-спортивного объединения "Юность России", нарастающий итог</w:t>
            </w:r>
          </w:p>
        </w:tc>
        <w:tc>
          <w:tcPr>
            <w:tcW w:w="1361" w:type="dxa"/>
          </w:tcPr>
          <w:p w14:paraId="59032A06" w14:textId="77777777" w:rsidR="00C1493E" w:rsidRDefault="00000000">
            <w:pPr>
              <w:pStyle w:val="ConsPlusNormal0"/>
              <w:jc w:val="both"/>
            </w:pPr>
            <w:r>
              <w:t>человек в тыс.</w:t>
            </w:r>
          </w:p>
        </w:tc>
        <w:tc>
          <w:tcPr>
            <w:tcW w:w="1191" w:type="dxa"/>
          </w:tcPr>
          <w:p w14:paraId="69701918" w14:textId="77777777" w:rsidR="00C1493E" w:rsidRDefault="00000000">
            <w:pPr>
              <w:pStyle w:val="ConsPlusNormal0"/>
              <w:jc w:val="center"/>
            </w:pPr>
            <w:r>
              <w:t>2,0</w:t>
            </w:r>
          </w:p>
        </w:tc>
        <w:tc>
          <w:tcPr>
            <w:tcW w:w="1361" w:type="dxa"/>
          </w:tcPr>
          <w:p w14:paraId="0C7FA3A9" w14:textId="77777777" w:rsidR="00C1493E" w:rsidRDefault="00000000">
            <w:pPr>
              <w:pStyle w:val="ConsPlusNormal0"/>
              <w:jc w:val="both"/>
            </w:pPr>
            <w:r>
              <w:t>01.01.2022</w:t>
            </w:r>
          </w:p>
        </w:tc>
        <w:tc>
          <w:tcPr>
            <w:tcW w:w="1019" w:type="dxa"/>
          </w:tcPr>
          <w:p w14:paraId="17B63A20" w14:textId="77777777" w:rsidR="00C1493E" w:rsidRDefault="00000000">
            <w:pPr>
              <w:pStyle w:val="ConsPlusNormal0"/>
              <w:jc w:val="center"/>
            </w:pPr>
            <w:r>
              <w:t>3,0</w:t>
            </w:r>
          </w:p>
        </w:tc>
        <w:tc>
          <w:tcPr>
            <w:tcW w:w="1019" w:type="dxa"/>
          </w:tcPr>
          <w:p w14:paraId="44E0AC26" w14:textId="77777777" w:rsidR="00C1493E" w:rsidRDefault="00000000">
            <w:pPr>
              <w:pStyle w:val="ConsPlusNormal0"/>
              <w:jc w:val="center"/>
            </w:pPr>
            <w:r>
              <w:t>3,5</w:t>
            </w:r>
          </w:p>
        </w:tc>
        <w:tc>
          <w:tcPr>
            <w:tcW w:w="1019" w:type="dxa"/>
          </w:tcPr>
          <w:p w14:paraId="7A39156D" w14:textId="77777777" w:rsidR="00C1493E" w:rsidRDefault="00000000">
            <w:pPr>
              <w:pStyle w:val="ConsPlusNormal0"/>
              <w:jc w:val="center"/>
            </w:pPr>
            <w:r>
              <w:t>4,0</w:t>
            </w:r>
          </w:p>
        </w:tc>
        <w:tc>
          <w:tcPr>
            <w:tcW w:w="1019" w:type="dxa"/>
          </w:tcPr>
          <w:p w14:paraId="7AF7FED0" w14:textId="77777777" w:rsidR="00C1493E" w:rsidRDefault="00000000">
            <w:pPr>
              <w:pStyle w:val="ConsPlusNormal0"/>
              <w:jc w:val="center"/>
            </w:pPr>
            <w:r>
              <w:t>4,5</w:t>
            </w:r>
          </w:p>
        </w:tc>
        <w:tc>
          <w:tcPr>
            <w:tcW w:w="1019" w:type="dxa"/>
          </w:tcPr>
          <w:p w14:paraId="16F77A76" w14:textId="77777777" w:rsidR="00C1493E" w:rsidRDefault="00000000">
            <w:pPr>
              <w:pStyle w:val="ConsPlusNormal0"/>
              <w:jc w:val="center"/>
            </w:pPr>
            <w:r>
              <w:t>5,0</w:t>
            </w:r>
          </w:p>
        </w:tc>
        <w:tc>
          <w:tcPr>
            <w:tcW w:w="1019" w:type="dxa"/>
          </w:tcPr>
          <w:p w14:paraId="2F21AEF3" w14:textId="77777777" w:rsidR="00C1493E" w:rsidRDefault="00000000">
            <w:pPr>
              <w:pStyle w:val="ConsPlusNormal0"/>
              <w:jc w:val="center"/>
            </w:pPr>
            <w:r>
              <w:t>5,5</w:t>
            </w:r>
          </w:p>
        </w:tc>
        <w:tc>
          <w:tcPr>
            <w:tcW w:w="1019" w:type="dxa"/>
          </w:tcPr>
          <w:p w14:paraId="3A416EF4" w14:textId="77777777" w:rsidR="00C1493E" w:rsidRDefault="00000000">
            <w:pPr>
              <w:pStyle w:val="ConsPlusNormal0"/>
              <w:jc w:val="center"/>
            </w:pPr>
            <w:r>
              <w:t>6,0</w:t>
            </w:r>
          </w:p>
        </w:tc>
        <w:tc>
          <w:tcPr>
            <w:tcW w:w="1019" w:type="dxa"/>
          </w:tcPr>
          <w:p w14:paraId="7B4A55D6" w14:textId="77777777" w:rsidR="00C1493E" w:rsidRDefault="00000000">
            <w:pPr>
              <w:pStyle w:val="ConsPlusNormal0"/>
              <w:jc w:val="center"/>
            </w:pPr>
            <w:r>
              <w:t>6,5</w:t>
            </w:r>
          </w:p>
        </w:tc>
        <w:tc>
          <w:tcPr>
            <w:tcW w:w="1023" w:type="dxa"/>
          </w:tcPr>
          <w:p w14:paraId="6DCBF2B8" w14:textId="77777777" w:rsidR="00C1493E" w:rsidRDefault="00000000">
            <w:pPr>
              <w:pStyle w:val="ConsPlusNormal0"/>
              <w:jc w:val="center"/>
            </w:pPr>
            <w:r>
              <w:t>7,0</w:t>
            </w:r>
          </w:p>
        </w:tc>
        <w:tc>
          <w:tcPr>
            <w:tcW w:w="1984" w:type="dxa"/>
          </w:tcPr>
          <w:p w14:paraId="442B5FF9" w14:textId="77777777" w:rsidR="00C1493E" w:rsidRDefault="00000000">
            <w:pPr>
              <w:pStyle w:val="ConsPlusNormal0"/>
              <w:jc w:val="both"/>
            </w:pPr>
            <w:r>
              <w:t>Ежегодно, не позднее 5-го рабочего дня после отчетного периода</w:t>
            </w:r>
          </w:p>
        </w:tc>
      </w:tr>
      <w:tr w:rsidR="00C1493E" w14:paraId="71A7094E" w14:textId="77777777">
        <w:tc>
          <w:tcPr>
            <w:tcW w:w="567" w:type="dxa"/>
          </w:tcPr>
          <w:p w14:paraId="5C89F996" w14:textId="77777777" w:rsidR="00C1493E" w:rsidRDefault="00000000">
            <w:pPr>
              <w:pStyle w:val="ConsPlusNormal0"/>
              <w:jc w:val="both"/>
            </w:pPr>
            <w:r>
              <w:t>14</w:t>
            </w:r>
          </w:p>
        </w:tc>
        <w:tc>
          <w:tcPr>
            <w:tcW w:w="3685" w:type="dxa"/>
          </w:tcPr>
          <w:p w14:paraId="3438E80E" w14:textId="77777777" w:rsidR="00C1493E" w:rsidRDefault="00000000">
            <w:pPr>
              <w:pStyle w:val="ConsPlusNormal0"/>
              <w:jc w:val="both"/>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tc>
        <w:tc>
          <w:tcPr>
            <w:tcW w:w="1361" w:type="dxa"/>
          </w:tcPr>
          <w:p w14:paraId="062B1E88" w14:textId="77777777" w:rsidR="00C1493E" w:rsidRDefault="00000000">
            <w:pPr>
              <w:pStyle w:val="ConsPlusNormal0"/>
              <w:jc w:val="both"/>
            </w:pPr>
            <w:r>
              <w:t>человек</w:t>
            </w:r>
          </w:p>
        </w:tc>
        <w:tc>
          <w:tcPr>
            <w:tcW w:w="1191" w:type="dxa"/>
          </w:tcPr>
          <w:p w14:paraId="3F3EF8C9" w14:textId="77777777" w:rsidR="00C1493E" w:rsidRDefault="00000000">
            <w:pPr>
              <w:pStyle w:val="ConsPlusNormal0"/>
              <w:jc w:val="center"/>
            </w:pPr>
            <w:r>
              <w:t>6,84</w:t>
            </w:r>
          </w:p>
        </w:tc>
        <w:tc>
          <w:tcPr>
            <w:tcW w:w="1361" w:type="dxa"/>
          </w:tcPr>
          <w:p w14:paraId="6DDB0564" w14:textId="77777777" w:rsidR="00C1493E" w:rsidRDefault="00000000">
            <w:pPr>
              <w:pStyle w:val="ConsPlusNormal0"/>
              <w:jc w:val="both"/>
            </w:pPr>
            <w:r>
              <w:t>01.01.2022</w:t>
            </w:r>
          </w:p>
        </w:tc>
        <w:tc>
          <w:tcPr>
            <w:tcW w:w="1019" w:type="dxa"/>
          </w:tcPr>
          <w:p w14:paraId="066ACD62" w14:textId="77777777" w:rsidR="00C1493E" w:rsidRDefault="00000000">
            <w:pPr>
              <w:pStyle w:val="ConsPlusNormal0"/>
              <w:jc w:val="center"/>
            </w:pPr>
            <w:r>
              <w:t>30</w:t>
            </w:r>
          </w:p>
        </w:tc>
        <w:tc>
          <w:tcPr>
            <w:tcW w:w="1019" w:type="dxa"/>
          </w:tcPr>
          <w:p w14:paraId="4A55EC69" w14:textId="77777777" w:rsidR="00C1493E" w:rsidRDefault="00000000">
            <w:pPr>
              <w:pStyle w:val="ConsPlusNormal0"/>
              <w:jc w:val="center"/>
            </w:pPr>
            <w:r>
              <w:t>30</w:t>
            </w:r>
          </w:p>
        </w:tc>
        <w:tc>
          <w:tcPr>
            <w:tcW w:w="1019" w:type="dxa"/>
          </w:tcPr>
          <w:p w14:paraId="5D5B60BE" w14:textId="77777777" w:rsidR="00C1493E" w:rsidRDefault="00000000">
            <w:pPr>
              <w:pStyle w:val="ConsPlusNormal0"/>
              <w:jc w:val="center"/>
            </w:pPr>
            <w:r>
              <w:t>37</w:t>
            </w:r>
          </w:p>
        </w:tc>
        <w:tc>
          <w:tcPr>
            <w:tcW w:w="1019" w:type="dxa"/>
          </w:tcPr>
          <w:p w14:paraId="159B48BF" w14:textId="77777777" w:rsidR="00C1493E" w:rsidRDefault="00000000">
            <w:pPr>
              <w:pStyle w:val="ConsPlusNormal0"/>
              <w:jc w:val="center"/>
            </w:pPr>
            <w:r>
              <w:t>38</w:t>
            </w:r>
          </w:p>
        </w:tc>
        <w:tc>
          <w:tcPr>
            <w:tcW w:w="1019" w:type="dxa"/>
          </w:tcPr>
          <w:p w14:paraId="01427433" w14:textId="77777777" w:rsidR="00C1493E" w:rsidRDefault="00000000">
            <w:pPr>
              <w:pStyle w:val="ConsPlusNormal0"/>
              <w:jc w:val="center"/>
            </w:pPr>
            <w:r>
              <w:t>40</w:t>
            </w:r>
          </w:p>
        </w:tc>
        <w:tc>
          <w:tcPr>
            <w:tcW w:w="1019" w:type="dxa"/>
          </w:tcPr>
          <w:p w14:paraId="6D706D77" w14:textId="77777777" w:rsidR="00C1493E" w:rsidRDefault="00000000">
            <w:pPr>
              <w:pStyle w:val="ConsPlusNormal0"/>
              <w:jc w:val="center"/>
            </w:pPr>
            <w:r>
              <w:t>42</w:t>
            </w:r>
          </w:p>
        </w:tc>
        <w:tc>
          <w:tcPr>
            <w:tcW w:w="1019" w:type="dxa"/>
          </w:tcPr>
          <w:p w14:paraId="0D245D21" w14:textId="77777777" w:rsidR="00C1493E" w:rsidRDefault="00000000">
            <w:pPr>
              <w:pStyle w:val="ConsPlusNormal0"/>
              <w:jc w:val="center"/>
            </w:pPr>
            <w:r>
              <w:t>44</w:t>
            </w:r>
          </w:p>
        </w:tc>
        <w:tc>
          <w:tcPr>
            <w:tcW w:w="1019" w:type="dxa"/>
          </w:tcPr>
          <w:p w14:paraId="47157369" w14:textId="77777777" w:rsidR="00C1493E" w:rsidRDefault="00000000">
            <w:pPr>
              <w:pStyle w:val="ConsPlusNormal0"/>
              <w:jc w:val="center"/>
            </w:pPr>
            <w:r>
              <w:t>47</w:t>
            </w:r>
          </w:p>
        </w:tc>
        <w:tc>
          <w:tcPr>
            <w:tcW w:w="1023" w:type="dxa"/>
          </w:tcPr>
          <w:p w14:paraId="1CF9545F" w14:textId="77777777" w:rsidR="00C1493E" w:rsidRDefault="00000000">
            <w:pPr>
              <w:pStyle w:val="ConsPlusNormal0"/>
              <w:jc w:val="center"/>
            </w:pPr>
            <w:r>
              <w:t>49</w:t>
            </w:r>
          </w:p>
        </w:tc>
        <w:tc>
          <w:tcPr>
            <w:tcW w:w="1984" w:type="dxa"/>
          </w:tcPr>
          <w:p w14:paraId="24267018" w14:textId="77777777" w:rsidR="00C1493E" w:rsidRDefault="00000000">
            <w:pPr>
              <w:pStyle w:val="ConsPlusNormal0"/>
              <w:jc w:val="both"/>
            </w:pPr>
            <w:r>
              <w:t>Ежемесячно, не позднее 5-го рабочего дня после отчетного периода</w:t>
            </w:r>
          </w:p>
        </w:tc>
      </w:tr>
      <w:tr w:rsidR="00C1493E" w14:paraId="3CDF6DC5" w14:textId="77777777">
        <w:tc>
          <w:tcPr>
            <w:tcW w:w="567" w:type="dxa"/>
          </w:tcPr>
          <w:p w14:paraId="301CE535" w14:textId="77777777" w:rsidR="00C1493E" w:rsidRDefault="00000000">
            <w:pPr>
              <w:pStyle w:val="ConsPlusNormal0"/>
              <w:jc w:val="both"/>
            </w:pPr>
            <w:r>
              <w:t>15</w:t>
            </w:r>
          </w:p>
        </w:tc>
        <w:tc>
          <w:tcPr>
            <w:tcW w:w="3685" w:type="dxa"/>
          </w:tcPr>
          <w:p w14:paraId="5F91DD12" w14:textId="77777777" w:rsidR="00C1493E" w:rsidRDefault="00000000">
            <w:pPr>
              <w:pStyle w:val="ConsPlusNormal0"/>
              <w:jc w:val="both"/>
            </w:pPr>
            <w:r>
              <w:t>Количество детей, принявших участие в открытых онлайн-уроках, направленных на раннюю профориентацию и реализуемых с учетом опыта цикла открытых уроков "Проектория", в которых приняли участие дети</w:t>
            </w:r>
          </w:p>
        </w:tc>
        <w:tc>
          <w:tcPr>
            <w:tcW w:w="1361" w:type="dxa"/>
          </w:tcPr>
          <w:p w14:paraId="79DAEBEE" w14:textId="77777777" w:rsidR="00C1493E" w:rsidRDefault="00000000">
            <w:pPr>
              <w:pStyle w:val="ConsPlusNormal0"/>
              <w:jc w:val="both"/>
            </w:pPr>
            <w:r>
              <w:t>человек</w:t>
            </w:r>
          </w:p>
        </w:tc>
        <w:tc>
          <w:tcPr>
            <w:tcW w:w="1191" w:type="dxa"/>
          </w:tcPr>
          <w:p w14:paraId="5E99F4FB" w14:textId="77777777" w:rsidR="00C1493E" w:rsidRDefault="00000000">
            <w:pPr>
              <w:pStyle w:val="ConsPlusNormal0"/>
              <w:jc w:val="center"/>
            </w:pPr>
            <w:r>
              <w:t>0,0645</w:t>
            </w:r>
          </w:p>
        </w:tc>
        <w:tc>
          <w:tcPr>
            <w:tcW w:w="1361" w:type="dxa"/>
          </w:tcPr>
          <w:p w14:paraId="53583433" w14:textId="77777777" w:rsidR="00C1493E" w:rsidRDefault="00000000">
            <w:pPr>
              <w:pStyle w:val="ConsPlusNormal0"/>
              <w:jc w:val="both"/>
            </w:pPr>
            <w:r>
              <w:t>01.01.2022</w:t>
            </w:r>
          </w:p>
        </w:tc>
        <w:tc>
          <w:tcPr>
            <w:tcW w:w="1019" w:type="dxa"/>
          </w:tcPr>
          <w:p w14:paraId="79D75B65" w14:textId="77777777" w:rsidR="00C1493E" w:rsidRDefault="00000000">
            <w:pPr>
              <w:pStyle w:val="ConsPlusNormal0"/>
              <w:jc w:val="center"/>
            </w:pPr>
            <w:r>
              <w:t>0,0645</w:t>
            </w:r>
          </w:p>
        </w:tc>
        <w:tc>
          <w:tcPr>
            <w:tcW w:w="1019" w:type="dxa"/>
          </w:tcPr>
          <w:p w14:paraId="55DA2DD9" w14:textId="77777777" w:rsidR="00C1493E" w:rsidRDefault="00000000">
            <w:pPr>
              <w:pStyle w:val="ConsPlusNormal0"/>
              <w:jc w:val="center"/>
            </w:pPr>
            <w:r>
              <w:t>0,0645</w:t>
            </w:r>
          </w:p>
        </w:tc>
        <w:tc>
          <w:tcPr>
            <w:tcW w:w="1019" w:type="dxa"/>
          </w:tcPr>
          <w:p w14:paraId="2E1DB6EC" w14:textId="77777777" w:rsidR="00C1493E" w:rsidRDefault="00000000">
            <w:pPr>
              <w:pStyle w:val="ConsPlusNormal0"/>
              <w:jc w:val="center"/>
            </w:pPr>
            <w:r>
              <w:t>0,0774</w:t>
            </w:r>
          </w:p>
        </w:tc>
        <w:tc>
          <w:tcPr>
            <w:tcW w:w="1019" w:type="dxa"/>
          </w:tcPr>
          <w:p w14:paraId="44FF5473" w14:textId="77777777" w:rsidR="00C1493E" w:rsidRDefault="00000000">
            <w:pPr>
              <w:pStyle w:val="ConsPlusNormal0"/>
              <w:jc w:val="center"/>
            </w:pPr>
            <w:r>
              <w:t>0,0903</w:t>
            </w:r>
          </w:p>
        </w:tc>
        <w:tc>
          <w:tcPr>
            <w:tcW w:w="1019" w:type="dxa"/>
          </w:tcPr>
          <w:p w14:paraId="12579C04" w14:textId="77777777" w:rsidR="00C1493E" w:rsidRDefault="00000000">
            <w:pPr>
              <w:pStyle w:val="ConsPlusNormal0"/>
              <w:jc w:val="center"/>
            </w:pPr>
            <w:r>
              <w:t>0,1032</w:t>
            </w:r>
          </w:p>
        </w:tc>
        <w:tc>
          <w:tcPr>
            <w:tcW w:w="1019" w:type="dxa"/>
          </w:tcPr>
          <w:p w14:paraId="46090FEF" w14:textId="77777777" w:rsidR="00C1493E" w:rsidRDefault="00000000">
            <w:pPr>
              <w:pStyle w:val="ConsPlusNormal0"/>
              <w:jc w:val="center"/>
            </w:pPr>
            <w:r>
              <w:t>0,1161</w:t>
            </w:r>
          </w:p>
        </w:tc>
        <w:tc>
          <w:tcPr>
            <w:tcW w:w="1019" w:type="dxa"/>
          </w:tcPr>
          <w:p w14:paraId="64B50C6E" w14:textId="77777777" w:rsidR="00C1493E" w:rsidRDefault="00000000">
            <w:pPr>
              <w:pStyle w:val="ConsPlusNormal0"/>
              <w:jc w:val="center"/>
            </w:pPr>
            <w:r>
              <w:t>0,1290</w:t>
            </w:r>
          </w:p>
        </w:tc>
        <w:tc>
          <w:tcPr>
            <w:tcW w:w="1019" w:type="dxa"/>
          </w:tcPr>
          <w:p w14:paraId="10AAB22E" w14:textId="77777777" w:rsidR="00C1493E" w:rsidRDefault="00000000">
            <w:pPr>
              <w:pStyle w:val="ConsPlusNormal0"/>
              <w:jc w:val="center"/>
            </w:pPr>
            <w:r>
              <w:t>0,1419</w:t>
            </w:r>
          </w:p>
        </w:tc>
        <w:tc>
          <w:tcPr>
            <w:tcW w:w="1023" w:type="dxa"/>
          </w:tcPr>
          <w:p w14:paraId="7F82367F" w14:textId="77777777" w:rsidR="00C1493E" w:rsidRDefault="00000000">
            <w:pPr>
              <w:pStyle w:val="ConsPlusNormal0"/>
              <w:jc w:val="center"/>
            </w:pPr>
            <w:r>
              <w:t>0,1548</w:t>
            </w:r>
          </w:p>
        </w:tc>
        <w:tc>
          <w:tcPr>
            <w:tcW w:w="1984" w:type="dxa"/>
          </w:tcPr>
          <w:p w14:paraId="41719149" w14:textId="77777777" w:rsidR="00C1493E" w:rsidRDefault="00000000">
            <w:pPr>
              <w:pStyle w:val="ConsPlusNormal0"/>
              <w:jc w:val="both"/>
            </w:pPr>
            <w:r>
              <w:t>Ежегодно, не позднее 5-го рабочего дня после отчетного периода</w:t>
            </w:r>
          </w:p>
        </w:tc>
      </w:tr>
      <w:tr w:rsidR="00C1493E" w14:paraId="6DD02A3A" w14:textId="77777777">
        <w:tc>
          <w:tcPr>
            <w:tcW w:w="567" w:type="dxa"/>
          </w:tcPr>
          <w:p w14:paraId="6282E6A5" w14:textId="77777777" w:rsidR="00C1493E" w:rsidRDefault="00000000">
            <w:pPr>
              <w:pStyle w:val="ConsPlusNormal0"/>
              <w:jc w:val="both"/>
            </w:pPr>
            <w:r>
              <w:t>16</w:t>
            </w:r>
          </w:p>
        </w:tc>
        <w:tc>
          <w:tcPr>
            <w:tcW w:w="3685" w:type="dxa"/>
          </w:tcPr>
          <w:p w14:paraId="52D73E1A" w14:textId="77777777" w:rsidR="00C1493E" w:rsidRDefault="00000000">
            <w:pPr>
              <w:pStyle w:val="ConsPlusNormal0"/>
              <w:jc w:val="both"/>
            </w:pPr>
            <w:r>
              <w:t>Количество детей в возрасте от 5 до 18 лет с ограниченными возможностями здоровья и детей-инвалидов, осваивающих дополнительные общеобразовательные программы, в том числе с использованием дистанционных технологий, нарастающий итог</w:t>
            </w:r>
          </w:p>
        </w:tc>
        <w:tc>
          <w:tcPr>
            <w:tcW w:w="1361" w:type="dxa"/>
          </w:tcPr>
          <w:p w14:paraId="26765672" w14:textId="77777777" w:rsidR="00C1493E" w:rsidRDefault="00000000">
            <w:pPr>
              <w:pStyle w:val="ConsPlusNormal0"/>
              <w:jc w:val="both"/>
            </w:pPr>
            <w:r>
              <w:t>% человек</w:t>
            </w:r>
          </w:p>
        </w:tc>
        <w:tc>
          <w:tcPr>
            <w:tcW w:w="1191" w:type="dxa"/>
          </w:tcPr>
          <w:p w14:paraId="24DF1594" w14:textId="77777777" w:rsidR="00C1493E" w:rsidRDefault="00000000">
            <w:pPr>
              <w:pStyle w:val="ConsPlusNormal0"/>
              <w:jc w:val="center"/>
            </w:pPr>
            <w:r>
              <w:t>2,9</w:t>
            </w:r>
          </w:p>
        </w:tc>
        <w:tc>
          <w:tcPr>
            <w:tcW w:w="1361" w:type="dxa"/>
          </w:tcPr>
          <w:p w14:paraId="1D4B9128" w14:textId="77777777" w:rsidR="00C1493E" w:rsidRDefault="00000000">
            <w:pPr>
              <w:pStyle w:val="ConsPlusNormal0"/>
              <w:jc w:val="both"/>
            </w:pPr>
            <w:r>
              <w:t>01.01.2022</w:t>
            </w:r>
          </w:p>
        </w:tc>
        <w:tc>
          <w:tcPr>
            <w:tcW w:w="1019" w:type="dxa"/>
          </w:tcPr>
          <w:p w14:paraId="770C5C75" w14:textId="77777777" w:rsidR="00C1493E" w:rsidRDefault="00000000">
            <w:pPr>
              <w:pStyle w:val="ConsPlusNormal0"/>
              <w:jc w:val="center"/>
            </w:pPr>
            <w:r>
              <w:t>5,5</w:t>
            </w:r>
          </w:p>
        </w:tc>
        <w:tc>
          <w:tcPr>
            <w:tcW w:w="1019" w:type="dxa"/>
          </w:tcPr>
          <w:p w14:paraId="3043E5CC" w14:textId="77777777" w:rsidR="00C1493E" w:rsidRDefault="00000000">
            <w:pPr>
              <w:pStyle w:val="ConsPlusNormal0"/>
              <w:jc w:val="center"/>
            </w:pPr>
            <w:r>
              <w:t>25</w:t>
            </w:r>
          </w:p>
        </w:tc>
        <w:tc>
          <w:tcPr>
            <w:tcW w:w="1019" w:type="dxa"/>
          </w:tcPr>
          <w:p w14:paraId="37D38F2A" w14:textId="77777777" w:rsidR="00C1493E" w:rsidRDefault="00000000">
            <w:pPr>
              <w:pStyle w:val="ConsPlusNormal0"/>
              <w:jc w:val="center"/>
            </w:pPr>
            <w:r>
              <w:t>50</w:t>
            </w:r>
          </w:p>
        </w:tc>
        <w:tc>
          <w:tcPr>
            <w:tcW w:w="1019" w:type="dxa"/>
          </w:tcPr>
          <w:p w14:paraId="4A27FFBF" w14:textId="77777777" w:rsidR="00C1493E" w:rsidRDefault="00000000">
            <w:pPr>
              <w:pStyle w:val="ConsPlusNormal0"/>
              <w:jc w:val="center"/>
            </w:pPr>
            <w:r>
              <w:t>55</w:t>
            </w:r>
          </w:p>
        </w:tc>
        <w:tc>
          <w:tcPr>
            <w:tcW w:w="1019" w:type="dxa"/>
          </w:tcPr>
          <w:p w14:paraId="7B8B12C8" w14:textId="77777777" w:rsidR="00C1493E" w:rsidRDefault="00000000">
            <w:pPr>
              <w:pStyle w:val="ConsPlusNormal0"/>
              <w:jc w:val="center"/>
            </w:pPr>
            <w:r>
              <w:t>60</w:t>
            </w:r>
          </w:p>
        </w:tc>
        <w:tc>
          <w:tcPr>
            <w:tcW w:w="1019" w:type="dxa"/>
          </w:tcPr>
          <w:p w14:paraId="215C7F0A" w14:textId="77777777" w:rsidR="00C1493E" w:rsidRDefault="00000000">
            <w:pPr>
              <w:pStyle w:val="ConsPlusNormal0"/>
              <w:jc w:val="center"/>
            </w:pPr>
            <w:r>
              <w:t>65</w:t>
            </w:r>
          </w:p>
        </w:tc>
        <w:tc>
          <w:tcPr>
            <w:tcW w:w="1019" w:type="dxa"/>
          </w:tcPr>
          <w:p w14:paraId="74826A30" w14:textId="77777777" w:rsidR="00C1493E" w:rsidRDefault="00000000">
            <w:pPr>
              <w:pStyle w:val="ConsPlusNormal0"/>
              <w:jc w:val="center"/>
            </w:pPr>
            <w:r>
              <w:t>70</w:t>
            </w:r>
          </w:p>
        </w:tc>
        <w:tc>
          <w:tcPr>
            <w:tcW w:w="1019" w:type="dxa"/>
          </w:tcPr>
          <w:p w14:paraId="4A309F2F" w14:textId="77777777" w:rsidR="00C1493E" w:rsidRDefault="00000000">
            <w:pPr>
              <w:pStyle w:val="ConsPlusNormal0"/>
              <w:jc w:val="center"/>
            </w:pPr>
            <w:r>
              <w:t>75</w:t>
            </w:r>
          </w:p>
        </w:tc>
        <w:tc>
          <w:tcPr>
            <w:tcW w:w="1023" w:type="dxa"/>
          </w:tcPr>
          <w:p w14:paraId="4657AFB5" w14:textId="77777777" w:rsidR="00C1493E" w:rsidRDefault="00000000">
            <w:pPr>
              <w:pStyle w:val="ConsPlusNormal0"/>
              <w:jc w:val="center"/>
            </w:pPr>
            <w:r>
              <w:t>80</w:t>
            </w:r>
          </w:p>
        </w:tc>
        <w:tc>
          <w:tcPr>
            <w:tcW w:w="1984" w:type="dxa"/>
          </w:tcPr>
          <w:p w14:paraId="2CFC803B" w14:textId="77777777" w:rsidR="00C1493E" w:rsidRDefault="00000000">
            <w:pPr>
              <w:pStyle w:val="ConsPlusNormal0"/>
              <w:jc w:val="both"/>
            </w:pPr>
            <w:r>
              <w:t>Ежегодно, не позднее 5-го рабочего дня после отчетного периода</w:t>
            </w:r>
          </w:p>
        </w:tc>
      </w:tr>
      <w:tr w:rsidR="00C1493E" w14:paraId="2D832AE2" w14:textId="77777777">
        <w:tc>
          <w:tcPr>
            <w:tcW w:w="567" w:type="dxa"/>
          </w:tcPr>
          <w:p w14:paraId="65F0E842" w14:textId="77777777" w:rsidR="00C1493E" w:rsidRDefault="00000000">
            <w:pPr>
              <w:pStyle w:val="ConsPlusNormal0"/>
              <w:jc w:val="both"/>
            </w:pPr>
            <w:r>
              <w:t>17</w:t>
            </w:r>
          </w:p>
        </w:tc>
        <w:tc>
          <w:tcPr>
            <w:tcW w:w="3685" w:type="dxa"/>
          </w:tcPr>
          <w:p w14:paraId="660B091C" w14:textId="77777777" w:rsidR="00C1493E" w:rsidRDefault="00000000">
            <w:pPr>
              <w:pStyle w:val="ConsPlusNormal0"/>
              <w:jc w:val="both"/>
            </w:pPr>
            <w:r>
              <w:t>Организована подготовка педагогов дополнительного образования</w:t>
            </w:r>
          </w:p>
        </w:tc>
        <w:tc>
          <w:tcPr>
            <w:tcW w:w="1361" w:type="dxa"/>
          </w:tcPr>
          <w:p w14:paraId="50696EE8" w14:textId="77777777" w:rsidR="00C1493E" w:rsidRDefault="00000000">
            <w:pPr>
              <w:pStyle w:val="ConsPlusNormal0"/>
              <w:jc w:val="both"/>
            </w:pPr>
            <w:r>
              <w:t>человек</w:t>
            </w:r>
          </w:p>
        </w:tc>
        <w:tc>
          <w:tcPr>
            <w:tcW w:w="1191" w:type="dxa"/>
          </w:tcPr>
          <w:p w14:paraId="77D09E28" w14:textId="77777777" w:rsidR="00C1493E" w:rsidRDefault="00000000">
            <w:pPr>
              <w:pStyle w:val="ConsPlusNormal0"/>
              <w:jc w:val="center"/>
            </w:pPr>
            <w:r>
              <w:t>100</w:t>
            </w:r>
          </w:p>
        </w:tc>
        <w:tc>
          <w:tcPr>
            <w:tcW w:w="1361" w:type="dxa"/>
          </w:tcPr>
          <w:p w14:paraId="1950699B" w14:textId="77777777" w:rsidR="00C1493E" w:rsidRDefault="00000000">
            <w:pPr>
              <w:pStyle w:val="ConsPlusNormal0"/>
              <w:jc w:val="both"/>
            </w:pPr>
            <w:r>
              <w:t>01.01.2022</w:t>
            </w:r>
          </w:p>
        </w:tc>
        <w:tc>
          <w:tcPr>
            <w:tcW w:w="1019" w:type="dxa"/>
          </w:tcPr>
          <w:p w14:paraId="3CF02990" w14:textId="77777777" w:rsidR="00C1493E" w:rsidRDefault="00000000">
            <w:pPr>
              <w:pStyle w:val="ConsPlusNormal0"/>
              <w:jc w:val="center"/>
            </w:pPr>
            <w:r>
              <w:t>200</w:t>
            </w:r>
          </w:p>
        </w:tc>
        <w:tc>
          <w:tcPr>
            <w:tcW w:w="1019" w:type="dxa"/>
          </w:tcPr>
          <w:p w14:paraId="64775360" w14:textId="77777777" w:rsidR="00C1493E" w:rsidRDefault="00000000">
            <w:pPr>
              <w:pStyle w:val="ConsPlusNormal0"/>
              <w:jc w:val="center"/>
            </w:pPr>
            <w:r>
              <w:t>250</w:t>
            </w:r>
          </w:p>
        </w:tc>
        <w:tc>
          <w:tcPr>
            <w:tcW w:w="1019" w:type="dxa"/>
          </w:tcPr>
          <w:p w14:paraId="50C67073" w14:textId="77777777" w:rsidR="00C1493E" w:rsidRDefault="00000000">
            <w:pPr>
              <w:pStyle w:val="ConsPlusNormal0"/>
              <w:jc w:val="center"/>
            </w:pPr>
            <w:r>
              <w:t>300</w:t>
            </w:r>
          </w:p>
        </w:tc>
        <w:tc>
          <w:tcPr>
            <w:tcW w:w="1019" w:type="dxa"/>
          </w:tcPr>
          <w:p w14:paraId="67D4DF2A" w14:textId="77777777" w:rsidR="00C1493E" w:rsidRDefault="00000000">
            <w:pPr>
              <w:pStyle w:val="ConsPlusNormal0"/>
              <w:jc w:val="center"/>
            </w:pPr>
            <w:r>
              <w:t>350</w:t>
            </w:r>
          </w:p>
        </w:tc>
        <w:tc>
          <w:tcPr>
            <w:tcW w:w="1019" w:type="dxa"/>
          </w:tcPr>
          <w:p w14:paraId="6C8243F8" w14:textId="77777777" w:rsidR="00C1493E" w:rsidRDefault="00000000">
            <w:pPr>
              <w:pStyle w:val="ConsPlusNormal0"/>
              <w:jc w:val="center"/>
            </w:pPr>
            <w:r>
              <w:t>400</w:t>
            </w:r>
          </w:p>
        </w:tc>
        <w:tc>
          <w:tcPr>
            <w:tcW w:w="1019" w:type="dxa"/>
          </w:tcPr>
          <w:p w14:paraId="5C7668A5" w14:textId="77777777" w:rsidR="00C1493E" w:rsidRDefault="00000000">
            <w:pPr>
              <w:pStyle w:val="ConsPlusNormal0"/>
              <w:jc w:val="center"/>
            </w:pPr>
            <w:r>
              <w:t>450</w:t>
            </w:r>
          </w:p>
        </w:tc>
        <w:tc>
          <w:tcPr>
            <w:tcW w:w="1019" w:type="dxa"/>
          </w:tcPr>
          <w:p w14:paraId="45995CFB" w14:textId="77777777" w:rsidR="00C1493E" w:rsidRDefault="00000000">
            <w:pPr>
              <w:pStyle w:val="ConsPlusNormal0"/>
              <w:jc w:val="center"/>
            </w:pPr>
            <w:r>
              <w:t>500</w:t>
            </w:r>
          </w:p>
        </w:tc>
        <w:tc>
          <w:tcPr>
            <w:tcW w:w="1019" w:type="dxa"/>
          </w:tcPr>
          <w:p w14:paraId="2790D743" w14:textId="77777777" w:rsidR="00C1493E" w:rsidRDefault="00000000">
            <w:pPr>
              <w:pStyle w:val="ConsPlusNormal0"/>
              <w:jc w:val="center"/>
            </w:pPr>
            <w:r>
              <w:t>550</w:t>
            </w:r>
          </w:p>
        </w:tc>
        <w:tc>
          <w:tcPr>
            <w:tcW w:w="1023" w:type="dxa"/>
          </w:tcPr>
          <w:p w14:paraId="7A9EE327" w14:textId="77777777" w:rsidR="00C1493E" w:rsidRDefault="00000000">
            <w:pPr>
              <w:pStyle w:val="ConsPlusNormal0"/>
              <w:jc w:val="center"/>
            </w:pPr>
            <w:r>
              <w:t>600</w:t>
            </w:r>
          </w:p>
        </w:tc>
        <w:tc>
          <w:tcPr>
            <w:tcW w:w="1984" w:type="dxa"/>
          </w:tcPr>
          <w:p w14:paraId="3C7D49C0" w14:textId="77777777" w:rsidR="00C1493E" w:rsidRDefault="00000000">
            <w:pPr>
              <w:pStyle w:val="ConsPlusNormal0"/>
              <w:jc w:val="both"/>
            </w:pPr>
            <w:r>
              <w:t>Ежегодно, не позднее 5-го рабочего дня после отчетного периода</w:t>
            </w:r>
          </w:p>
        </w:tc>
      </w:tr>
      <w:tr w:rsidR="00C1493E" w14:paraId="5A029BBD" w14:textId="77777777">
        <w:tc>
          <w:tcPr>
            <w:tcW w:w="567" w:type="dxa"/>
          </w:tcPr>
          <w:p w14:paraId="1C10FBAB" w14:textId="77777777" w:rsidR="00C1493E" w:rsidRDefault="00000000">
            <w:pPr>
              <w:pStyle w:val="ConsPlusNormal0"/>
              <w:jc w:val="both"/>
            </w:pPr>
            <w:r>
              <w:t>18</w:t>
            </w:r>
          </w:p>
        </w:tc>
        <w:tc>
          <w:tcPr>
            <w:tcW w:w="3685" w:type="dxa"/>
          </w:tcPr>
          <w:p w14:paraId="5293813F" w14:textId="77777777" w:rsidR="00C1493E" w:rsidRDefault="00000000">
            <w:pPr>
              <w:pStyle w:val="ConsPlusNormal0"/>
              <w:jc w:val="both"/>
            </w:pPr>
            <w:r>
              <w:t>Количество разработанных туристских маршрутов для ознакомления детей с историей, культурой, традициями, природой соответствующего региона, а также для знакомства с лицами, внесшими весомый вклад в его развитие</w:t>
            </w:r>
          </w:p>
        </w:tc>
        <w:tc>
          <w:tcPr>
            <w:tcW w:w="1361" w:type="dxa"/>
          </w:tcPr>
          <w:p w14:paraId="7FD23B94" w14:textId="77777777" w:rsidR="00C1493E" w:rsidRDefault="00000000">
            <w:pPr>
              <w:pStyle w:val="ConsPlusNormal0"/>
              <w:jc w:val="both"/>
            </w:pPr>
            <w:r>
              <w:t>единиц</w:t>
            </w:r>
          </w:p>
        </w:tc>
        <w:tc>
          <w:tcPr>
            <w:tcW w:w="1191" w:type="dxa"/>
          </w:tcPr>
          <w:p w14:paraId="3F4499F9" w14:textId="77777777" w:rsidR="00C1493E" w:rsidRDefault="00000000">
            <w:pPr>
              <w:pStyle w:val="ConsPlusNormal0"/>
              <w:jc w:val="center"/>
            </w:pPr>
            <w:r>
              <w:t>10</w:t>
            </w:r>
          </w:p>
        </w:tc>
        <w:tc>
          <w:tcPr>
            <w:tcW w:w="1361" w:type="dxa"/>
          </w:tcPr>
          <w:p w14:paraId="45D3AD03" w14:textId="77777777" w:rsidR="00C1493E" w:rsidRDefault="00000000">
            <w:pPr>
              <w:pStyle w:val="ConsPlusNormal0"/>
              <w:jc w:val="both"/>
            </w:pPr>
            <w:r>
              <w:t>01.01.2022</w:t>
            </w:r>
          </w:p>
        </w:tc>
        <w:tc>
          <w:tcPr>
            <w:tcW w:w="1019" w:type="dxa"/>
          </w:tcPr>
          <w:p w14:paraId="64A137D6" w14:textId="77777777" w:rsidR="00C1493E" w:rsidRDefault="00000000">
            <w:pPr>
              <w:pStyle w:val="ConsPlusNormal0"/>
              <w:jc w:val="center"/>
            </w:pPr>
            <w:r>
              <w:t>10</w:t>
            </w:r>
          </w:p>
        </w:tc>
        <w:tc>
          <w:tcPr>
            <w:tcW w:w="1019" w:type="dxa"/>
          </w:tcPr>
          <w:p w14:paraId="17E7EE3A" w14:textId="77777777" w:rsidR="00C1493E" w:rsidRDefault="00000000">
            <w:pPr>
              <w:pStyle w:val="ConsPlusNormal0"/>
              <w:jc w:val="center"/>
            </w:pPr>
            <w:r>
              <w:t>15</w:t>
            </w:r>
          </w:p>
        </w:tc>
        <w:tc>
          <w:tcPr>
            <w:tcW w:w="1019" w:type="dxa"/>
          </w:tcPr>
          <w:p w14:paraId="37AAE69C" w14:textId="77777777" w:rsidR="00C1493E" w:rsidRDefault="00000000">
            <w:pPr>
              <w:pStyle w:val="ConsPlusNormal0"/>
              <w:jc w:val="center"/>
            </w:pPr>
            <w:r>
              <w:t>20</w:t>
            </w:r>
          </w:p>
        </w:tc>
        <w:tc>
          <w:tcPr>
            <w:tcW w:w="1019" w:type="dxa"/>
          </w:tcPr>
          <w:p w14:paraId="325DC9B6" w14:textId="77777777" w:rsidR="00C1493E" w:rsidRDefault="00000000">
            <w:pPr>
              <w:pStyle w:val="ConsPlusNormal0"/>
              <w:jc w:val="center"/>
            </w:pPr>
            <w:r>
              <w:t>25</w:t>
            </w:r>
          </w:p>
        </w:tc>
        <w:tc>
          <w:tcPr>
            <w:tcW w:w="1019" w:type="dxa"/>
          </w:tcPr>
          <w:p w14:paraId="53101931" w14:textId="77777777" w:rsidR="00C1493E" w:rsidRDefault="00000000">
            <w:pPr>
              <w:pStyle w:val="ConsPlusNormal0"/>
              <w:jc w:val="center"/>
            </w:pPr>
            <w:r>
              <w:t>30</w:t>
            </w:r>
          </w:p>
        </w:tc>
        <w:tc>
          <w:tcPr>
            <w:tcW w:w="1019" w:type="dxa"/>
          </w:tcPr>
          <w:p w14:paraId="2BA350FB" w14:textId="77777777" w:rsidR="00C1493E" w:rsidRDefault="00000000">
            <w:pPr>
              <w:pStyle w:val="ConsPlusNormal0"/>
              <w:jc w:val="center"/>
            </w:pPr>
            <w:r>
              <w:t>35</w:t>
            </w:r>
          </w:p>
        </w:tc>
        <w:tc>
          <w:tcPr>
            <w:tcW w:w="1019" w:type="dxa"/>
          </w:tcPr>
          <w:p w14:paraId="33668167" w14:textId="77777777" w:rsidR="00C1493E" w:rsidRDefault="00000000">
            <w:pPr>
              <w:pStyle w:val="ConsPlusNormal0"/>
              <w:jc w:val="center"/>
            </w:pPr>
            <w:r>
              <w:t>40</w:t>
            </w:r>
          </w:p>
        </w:tc>
        <w:tc>
          <w:tcPr>
            <w:tcW w:w="1019" w:type="dxa"/>
          </w:tcPr>
          <w:p w14:paraId="7E7F2C8C" w14:textId="77777777" w:rsidR="00C1493E" w:rsidRDefault="00000000">
            <w:pPr>
              <w:pStyle w:val="ConsPlusNormal0"/>
              <w:jc w:val="center"/>
            </w:pPr>
            <w:r>
              <w:t>45</w:t>
            </w:r>
          </w:p>
        </w:tc>
        <w:tc>
          <w:tcPr>
            <w:tcW w:w="1023" w:type="dxa"/>
          </w:tcPr>
          <w:p w14:paraId="6FDCF8C8" w14:textId="77777777" w:rsidR="00C1493E" w:rsidRDefault="00000000">
            <w:pPr>
              <w:pStyle w:val="ConsPlusNormal0"/>
              <w:jc w:val="center"/>
            </w:pPr>
            <w:r>
              <w:t>50</w:t>
            </w:r>
          </w:p>
        </w:tc>
        <w:tc>
          <w:tcPr>
            <w:tcW w:w="1984" w:type="dxa"/>
          </w:tcPr>
          <w:p w14:paraId="0B410FAA" w14:textId="77777777" w:rsidR="00C1493E" w:rsidRDefault="00000000">
            <w:pPr>
              <w:pStyle w:val="ConsPlusNormal0"/>
              <w:jc w:val="both"/>
            </w:pPr>
            <w:r>
              <w:t>Ежегодно, не позднее 5-го рабочего дня после отчетного периода</w:t>
            </w:r>
          </w:p>
        </w:tc>
      </w:tr>
      <w:tr w:rsidR="00C1493E" w14:paraId="47E095E4" w14:textId="77777777">
        <w:tc>
          <w:tcPr>
            <w:tcW w:w="567" w:type="dxa"/>
          </w:tcPr>
          <w:p w14:paraId="311D773B" w14:textId="77777777" w:rsidR="00C1493E" w:rsidRDefault="00000000">
            <w:pPr>
              <w:pStyle w:val="ConsPlusNormal0"/>
              <w:jc w:val="both"/>
            </w:pPr>
            <w:r>
              <w:t>19</w:t>
            </w:r>
          </w:p>
        </w:tc>
        <w:tc>
          <w:tcPr>
            <w:tcW w:w="3685" w:type="dxa"/>
          </w:tcPr>
          <w:p w14:paraId="5273D68B" w14:textId="77777777" w:rsidR="00C1493E" w:rsidRDefault="00000000">
            <w:pPr>
              <w:pStyle w:val="ConsPlusNormal0"/>
              <w:jc w:val="both"/>
            </w:pPr>
            <w:r>
              <w:t>Количество технологических кружков, созданных на базе общеобразовательных организаций (для подготовки нового поколения технологических лидеров, инженеров и ученых)</w:t>
            </w:r>
          </w:p>
        </w:tc>
        <w:tc>
          <w:tcPr>
            <w:tcW w:w="1361" w:type="dxa"/>
          </w:tcPr>
          <w:p w14:paraId="40FA709B" w14:textId="77777777" w:rsidR="00C1493E" w:rsidRDefault="00000000">
            <w:pPr>
              <w:pStyle w:val="ConsPlusNormal0"/>
              <w:jc w:val="both"/>
            </w:pPr>
            <w:r>
              <w:t>единиц</w:t>
            </w:r>
          </w:p>
        </w:tc>
        <w:tc>
          <w:tcPr>
            <w:tcW w:w="1191" w:type="dxa"/>
          </w:tcPr>
          <w:p w14:paraId="62BEC98A" w14:textId="77777777" w:rsidR="00C1493E" w:rsidRDefault="00000000">
            <w:pPr>
              <w:pStyle w:val="ConsPlusNormal0"/>
              <w:jc w:val="center"/>
            </w:pPr>
            <w:r>
              <w:t>25</w:t>
            </w:r>
          </w:p>
        </w:tc>
        <w:tc>
          <w:tcPr>
            <w:tcW w:w="1361" w:type="dxa"/>
          </w:tcPr>
          <w:p w14:paraId="4C46AE2A" w14:textId="77777777" w:rsidR="00C1493E" w:rsidRDefault="00000000">
            <w:pPr>
              <w:pStyle w:val="ConsPlusNormal0"/>
              <w:jc w:val="both"/>
            </w:pPr>
            <w:r>
              <w:t>01.01.2022</w:t>
            </w:r>
          </w:p>
        </w:tc>
        <w:tc>
          <w:tcPr>
            <w:tcW w:w="1019" w:type="dxa"/>
          </w:tcPr>
          <w:p w14:paraId="4E9464D6" w14:textId="77777777" w:rsidR="00C1493E" w:rsidRDefault="00000000">
            <w:pPr>
              <w:pStyle w:val="ConsPlusNormal0"/>
              <w:jc w:val="center"/>
            </w:pPr>
            <w:r>
              <w:t>50</w:t>
            </w:r>
          </w:p>
        </w:tc>
        <w:tc>
          <w:tcPr>
            <w:tcW w:w="1019" w:type="dxa"/>
          </w:tcPr>
          <w:p w14:paraId="2DED4EF1" w14:textId="77777777" w:rsidR="00C1493E" w:rsidRDefault="00000000">
            <w:pPr>
              <w:pStyle w:val="ConsPlusNormal0"/>
              <w:jc w:val="center"/>
            </w:pPr>
            <w:r>
              <w:t>75</w:t>
            </w:r>
          </w:p>
        </w:tc>
        <w:tc>
          <w:tcPr>
            <w:tcW w:w="1019" w:type="dxa"/>
          </w:tcPr>
          <w:p w14:paraId="03FA4E4B" w14:textId="77777777" w:rsidR="00C1493E" w:rsidRDefault="00000000">
            <w:pPr>
              <w:pStyle w:val="ConsPlusNormal0"/>
              <w:jc w:val="center"/>
            </w:pPr>
            <w:r>
              <w:t>100</w:t>
            </w:r>
          </w:p>
        </w:tc>
        <w:tc>
          <w:tcPr>
            <w:tcW w:w="1019" w:type="dxa"/>
          </w:tcPr>
          <w:p w14:paraId="349A4573" w14:textId="77777777" w:rsidR="00C1493E" w:rsidRDefault="00000000">
            <w:pPr>
              <w:pStyle w:val="ConsPlusNormal0"/>
              <w:jc w:val="center"/>
            </w:pPr>
            <w:r>
              <w:t>125</w:t>
            </w:r>
          </w:p>
        </w:tc>
        <w:tc>
          <w:tcPr>
            <w:tcW w:w="1019" w:type="dxa"/>
          </w:tcPr>
          <w:p w14:paraId="1D671B14" w14:textId="77777777" w:rsidR="00C1493E" w:rsidRDefault="00000000">
            <w:pPr>
              <w:pStyle w:val="ConsPlusNormal0"/>
              <w:jc w:val="center"/>
            </w:pPr>
            <w:r>
              <w:t>150</w:t>
            </w:r>
          </w:p>
        </w:tc>
        <w:tc>
          <w:tcPr>
            <w:tcW w:w="1019" w:type="dxa"/>
          </w:tcPr>
          <w:p w14:paraId="1786A0FD" w14:textId="77777777" w:rsidR="00C1493E" w:rsidRDefault="00000000">
            <w:pPr>
              <w:pStyle w:val="ConsPlusNormal0"/>
              <w:jc w:val="center"/>
            </w:pPr>
            <w:r>
              <w:t>175</w:t>
            </w:r>
          </w:p>
        </w:tc>
        <w:tc>
          <w:tcPr>
            <w:tcW w:w="1019" w:type="dxa"/>
          </w:tcPr>
          <w:p w14:paraId="22DAD1C5" w14:textId="77777777" w:rsidR="00C1493E" w:rsidRDefault="00000000">
            <w:pPr>
              <w:pStyle w:val="ConsPlusNormal0"/>
              <w:jc w:val="center"/>
            </w:pPr>
            <w:r>
              <w:t>200</w:t>
            </w:r>
          </w:p>
        </w:tc>
        <w:tc>
          <w:tcPr>
            <w:tcW w:w="1019" w:type="dxa"/>
          </w:tcPr>
          <w:p w14:paraId="3FAE2D76" w14:textId="77777777" w:rsidR="00C1493E" w:rsidRDefault="00000000">
            <w:pPr>
              <w:pStyle w:val="ConsPlusNormal0"/>
              <w:jc w:val="center"/>
            </w:pPr>
            <w:r>
              <w:t>225</w:t>
            </w:r>
          </w:p>
        </w:tc>
        <w:tc>
          <w:tcPr>
            <w:tcW w:w="1023" w:type="dxa"/>
          </w:tcPr>
          <w:p w14:paraId="1812D8DE" w14:textId="77777777" w:rsidR="00C1493E" w:rsidRDefault="00000000">
            <w:pPr>
              <w:pStyle w:val="ConsPlusNormal0"/>
              <w:jc w:val="center"/>
            </w:pPr>
            <w:r>
              <w:t>250</w:t>
            </w:r>
          </w:p>
        </w:tc>
        <w:tc>
          <w:tcPr>
            <w:tcW w:w="1984" w:type="dxa"/>
          </w:tcPr>
          <w:p w14:paraId="26167DB0" w14:textId="77777777" w:rsidR="00C1493E" w:rsidRDefault="00000000">
            <w:pPr>
              <w:pStyle w:val="ConsPlusNormal0"/>
              <w:jc w:val="both"/>
            </w:pPr>
            <w:r>
              <w:t>Ежегодно, не позднее 5-го рабочего дня после отчетного периода</w:t>
            </w:r>
          </w:p>
        </w:tc>
      </w:tr>
      <w:tr w:rsidR="00C1493E" w14:paraId="2D1158C7" w14:textId="77777777">
        <w:tc>
          <w:tcPr>
            <w:tcW w:w="567" w:type="dxa"/>
          </w:tcPr>
          <w:p w14:paraId="0DE31436" w14:textId="77777777" w:rsidR="00C1493E" w:rsidRDefault="00000000">
            <w:pPr>
              <w:pStyle w:val="ConsPlusNormal0"/>
              <w:jc w:val="both"/>
            </w:pPr>
            <w:r>
              <w:t>20</w:t>
            </w:r>
          </w:p>
        </w:tc>
        <w:tc>
          <w:tcPr>
            <w:tcW w:w="3685" w:type="dxa"/>
          </w:tcPr>
          <w:p w14:paraId="5B8B20ED" w14:textId="77777777" w:rsidR="00C1493E" w:rsidRDefault="00000000">
            <w:pPr>
              <w:pStyle w:val="ConsPlusNormal0"/>
              <w:jc w:val="both"/>
            </w:pPr>
            <w:r>
              <w:t>Сохранена сеть организаций, осуществляющих спортивную подготовку, в ведении органов исполнительной власти субъекта, осуществляющих управление в сфере физической культуры и спорта</w:t>
            </w:r>
          </w:p>
        </w:tc>
        <w:tc>
          <w:tcPr>
            <w:tcW w:w="1361" w:type="dxa"/>
          </w:tcPr>
          <w:p w14:paraId="037AFE9D" w14:textId="77777777" w:rsidR="00C1493E" w:rsidRDefault="00000000">
            <w:pPr>
              <w:pStyle w:val="ConsPlusNormal0"/>
              <w:jc w:val="both"/>
            </w:pPr>
            <w:r>
              <w:t>процентов</w:t>
            </w:r>
          </w:p>
        </w:tc>
        <w:tc>
          <w:tcPr>
            <w:tcW w:w="1191" w:type="dxa"/>
          </w:tcPr>
          <w:p w14:paraId="208690B3" w14:textId="77777777" w:rsidR="00C1493E" w:rsidRDefault="00000000">
            <w:pPr>
              <w:pStyle w:val="ConsPlusNormal0"/>
              <w:jc w:val="center"/>
            </w:pPr>
            <w:r>
              <w:t>100</w:t>
            </w:r>
          </w:p>
        </w:tc>
        <w:tc>
          <w:tcPr>
            <w:tcW w:w="1361" w:type="dxa"/>
          </w:tcPr>
          <w:p w14:paraId="6569D753" w14:textId="77777777" w:rsidR="00C1493E" w:rsidRDefault="00000000">
            <w:pPr>
              <w:pStyle w:val="ConsPlusNormal0"/>
              <w:jc w:val="both"/>
            </w:pPr>
            <w:r>
              <w:t>01.01.2022</w:t>
            </w:r>
          </w:p>
        </w:tc>
        <w:tc>
          <w:tcPr>
            <w:tcW w:w="1019" w:type="dxa"/>
          </w:tcPr>
          <w:p w14:paraId="2876831D" w14:textId="77777777" w:rsidR="00C1493E" w:rsidRDefault="00000000">
            <w:pPr>
              <w:pStyle w:val="ConsPlusNormal0"/>
              <w:jc w:val="center"/>
            </w:pPr>
            <w:r>
              <w:t>100</w:t>
            </w:r>
          </w:p>
        </w:tc>
        <w:tc>
          <w:tcPr>
            <w:tcW w:w="1019" w:type="dxa"/>
          </w:tcPr>
          <w:p w14:paraId="6590C1F4" w14:textId="77777777" w:rsidR="00C1493E" w:rsidRDefault="00000000">
            <w:pPr>
              <w:pStyle w:val="ConsPlusNormal0"/>
              <w:jc w:val="center"/>
            </w:pPr>
            <w:r>
              <w:t>100</w:t>
            </w:r>
          </w:p>
        </w:tc>
        <w:tc>
          <w:tcPr>
            <w:tcW w:w="1019" w:type="dxa"/>
          </w:tcPr>
          <w:p w14:paraId="7D6DA659" w14:textId="77777777" w:rsidR="00C1493E" w:rsidRDefault="00000000">
            <w:pPr>
              <w:pStyle w:val="ConsPlusNormal0"/>
              <w:jc w:val="center"/>
            </w:pPr>
            <w:r>
              <w:t>100</w:t>
            </w:r>
          </w:p>
        </w:tc>
        <w:tc>
          <w:tcPr>
            <w:tcW w:w="1019" w:type="dxa"/>
          </w:tcPr>
          <w:p w14:paraId="72939612" w14:textId="77777777" w:rsidR="00C1493E" w:rsidRDefault="00000000">
            <w:pPr>
              <w:pStyle w:val="ConsPlusNormal0"/>
              <w:jc w:val="center"/>
            </w:pPr>
            <w:r>
              <w:t>100</w:t>
            </w:r>
          </w:p>
        </w:tc>
        <w:tc>
          <w:tcPr>
            <w:tcW w:w="1019" w:type="dxa"/>
          </w:tcPr>
          <w:p w14:paraId="22F1268E" w14:textId="77777777" w:rsidR="00C1493E" w:rsidRDefault="00000000">
            <w:pPr>
              <w:pStyle w:val="ConsPlusNormal0"/>
              <w:jc w:val="center"/>
            </w:pPr>
            <w:r>
              <w:t>100</w:t>
            </w:r>
          </w:p>
        </w:tc>
        <w:tc>
          <w:tcPr>
            <w:tcW w:w="1019" w:type="dxa"/>
          </w:tcPr>
          <w:p w14:paraId="1860CC5C" w14:textId="77777777" w:rsidR="00C1493E" w:rsidRDefault="00000000">
            <w:pPr>
              <w:pStyle w:val="ConsPlusNormal0"/>
              <w:jc w:val="center"/>
            </w:pPr>
            <w:r>
              <w:t>100</w:t>
            </w:r>
          </w:p>
        </w:tc>
        <w:tc>
          <w:tcPr>
            <w:tcW w:w="1019" w:type="dxa"/>
          </w:tcPr>
          <w:p w14:paraId="548CB6CB" w14:textId="77777777" w:rsidR="00C1493E" w:rsidRDefault="00000000">
            <w:pPr>
              <w:pStyle w:val="ConsPlusNormal0"/>
              <w:jc w:val="center"/>
            </w:pPr>
            <w:r>
              <w:t>100</w:t>
            </w:r>
          </w:p>
        </w:tc>
        <w:tc>
          <w:tcPr>
            <w:tcW w:w="1019" w:type="dxa"/>
          </w:tcPr>
          <w:p w14:paraId="354D6DA0" w14:textId="77777777" w:rsidR="00C1493E" w:rsidRDefault="00000000">
            <w:pPr>
              <w:pStyle w:val="ConsPlusNormal0"/>
              <w:jc w:val="center"/>
            </w:pPr>
            <w:r>
              <w:t>100</w:t>
            </w:r>
          </w:p>
        </w:tc>
        <w:tc>
          <w:tcPr>
            <w:tcW w:w="1023" w:type="dxa"/>
          </w:tcPr>
          <w:p w14:paraId="767371D5" w14:textId="77777777" w:rsidR="00C1493E" w:rsidRDefault="00000000">
            <w:pPr>
              <w:pStyle w:val="ConsPlusNormal0"/>
              <w:jc w:val="center"/>
            </w:pPr>
            <w:r>
              <w:t>100</w:t>
            </w:r>
          </w:p>
        </w:tc>
        <w:tc>
          <w:tcPr>
            <w:tcW w:w="1984" w:type="dxa"/>
          </w:tcPr>
          <w:p w14:paraId="45E2E8FF" w14:textId="77777777" w:rsidR="00C1493E" w:rsidRDefault="00000000">
            <w:pPr>
              <w:pStyle w:val="ConsPlusNormal0"/>
              <w:jc w:val="both"/>
            </w:pPr>
            <w:r>
              <w:t>Ежегодно, не позднее 5-го рабочего дня после отчетного периода</w:t>
            </w:r>
          </w:p>
        </w:tc>
      </w:tr>
      <w:tr w:rsidR="00C1493E" w14:paraId="463A1688" w14:textId="77777777">
        <w:tc>
          <w:tcPr>
            <w:tcW w:w="567" w:type="dxa"/>
          </w:tcPr>
          <w:p w14:paraId="0D87917A" w14:textId="77777777" w:rsidR="00C1493E" w:rsidRDefault="00000000">
            <w:pPr>
              <w:pStyle w:val="ConsPlusNormal0"/>
              <w:jc w:val="both"/>
            </w:pPr>
            <w:r>
              <w:t>21</w:t>
            </w:r>
          </w:p>
        </w:tc>
        <w:tc>
          <w:tcPr>
            <w:tcW w:w="3685" w:type="dxa"/>
          </w:tcPr>
          <w:p w14:paraId="24E4BE3A" w14:textId="77777777" w:rsidR="00C1493E" w:rsidRDefault="00000000">
            <w:pPr>
              <w:pStyle w:val="ConsPlusNormal0"/>
              <w:jc w:val="both"/>
            </w:pPr>
            <w:r>
              <w:t>Создание школьных театров на базе общеобразовательных организаций в Республике Крым</w:t>
            </w:r>
          </w:p>
        </w:tc>
        <w:tc>
          <w:tcPr>
            <w:tcW w:w="1361" w:type="dxa"/>
          </w:tcPr>
          <w:p w14:paraId="766286CB" w14:textId="77777777" w:rsidR="00C1493E" w:rsidRDefault="00000000">
            <w:pPr>
              <w:pStyle w:val="ConsPlusNormal0"/>
              <w:jc w:val="both"/>
            </w:pPr>
            <w:r>
              <w:t>процентов</w:t>
            </w:r>
          </w:p>
        </w:tc>
        <w:tc>
          <w:tcPr>
            <w:tcW w:w="1191" w:type="dxa"/>
          </w:tcPr>
          <w:p w14:paraId="3CD9FDC7" w14:textId="77777777" w:rsidR="00C1493E" w:rsidRDefault="00000000">
            <w:pPr>
              <w:pStyle w:val="ConsPlusNormal0"/>
              <w:jc w:val="center"/>
            </w:pPr>
            <w:r>
              <w:t>28,6</w:t>
            </w:r>
          </w:p>
        </w:tc>
        <w:tc>
          <w:tcPr>
            <w:tcW w:w="1361" w:type="dxa"/>
          </w:tcPr>
          <w:p w14:paraId="11E981A7" w14:textId="77777777" w:rsidR="00C1493E" w:rsidRDefault="00000000">
            <w:pPr>
              <w:pStyle w:val="ConsPlusNormal0"/>
              <w:jc w:val="both"/>
            </w:pPr>
            <w:r>
              <w:t>01.01.2022</w:t>
            </w:r>
          </w:p>
        </w:tc>
        <w:tc>
          <w:tcPr>
            <w:tcW w:w="1019" w:type="dxa"/>
          </w:tcPr>
          <w:p w14:paraId="461FACA6" w14:textId="77777777" w:rsidR="00C1493E" w:rsidRDefault="00000000">
            <w:pPr>
              <w:pStyle w:val="ConsPlusNormal0"/>
              <w:jc w:val="center"/>
            </w:pPr>
            <w:r>
              <w:t>45</w:t>
            </w:r>
          </w:p>
        </w:tc>
        <w:tc>
          <w:tcPr>
            <w:tcW w:w="1019" w:type="dxa"/>
          </w:tcPr>
          <w:p w14:paraId="482F32FF" w14:textId="77777777" w:rsidR="00C1493E" w:rsidRDefault="00000000">
            <w:pPr>
              <w:pStyle w:val="ConsPlusNormal0"/>
              <w:jc w:val="center"/>
            </w:pPr>
            <w:r>
              <w:t>70</w:t>
            </w:r>
          </w:p>
        </w:tc>
        <w:tc>
          <w:tcPr>
            <w:tcW w:w="1019" w:type="dxa"/>
          </w:tcPr>
          <w:p w14:paraId="55C4408B" w14:textId="77777777" w:rsidR="00C1493E" w:rsidRDefault="00000000">
            <w:pPr>
              <w:pStyle w:val="ConsPlusNormal0"/>
              <w:jc w:val="center"/>
            </w:pPr>
            <w:r>
              <w:t>100</w:t>
            </w:r>
          </w:p>
        </w:tc>
        <w:tc>
          <w:tcPr>
            <w:tcW w:w="1019" w:type="dxa"/>
          </w:tcPr>
          <w:p w14:paraId="64ED0184" w14:textId="77777777" w:rsidR="00C1493E" w:rsidRDefault="00000000">
            <w:pPr>
              <w:pStyle w:val="ConsPlusNormal0"/>
              <w:jc w:val="center"/>
            </w:pPr>
            <w:r>
              <w:t>100</w:t>
            </w:r>
          </w:p>
        </w:tc>
        <w:tc>
          <w:tcPr>
            <w:tcW w:w="1019" w:type="dxa"/>
          </w:tcPr>
          <w:p w14:paraId="736009CE" w14:textId="77777777" w:rsidR="00C1493E" w:rsidRDefault="00000000">
            <w:pPr>
              <w:pStyle w:val="ConsPlusNormal0"/>
              <w:jc w:val="center"/>
            </w:pPr>
            <w:r>
              <w:t>100</w:t>
            </w:r>
          </w:p>
        </w:tc>
        <w:tc>
          <w:tcPr>
            <w:tcW w:w="1019" w:type="dxa"/>
          </w:tcPr>
          <w:p w14:paraId="46651068" w14:textId="77777777" w:rsidR="00C1493E" w:rsidRDefault="00000000">
            <w:pPr>
              <w:pStyle w:val="ConsPlusNormal0"/>
              <w:jc w:val="center"/>
            </w:pPr>
            <w:r>
              <w:t>100</w:t>
            </w:r>
          </w:p>
        </w:tc>
        <w:tc>
          <w:tcPr>
            <w:tcW w:w="1019" w:type="dxa"/>
          </w:tcPr>
          <w:p w14:paraId="2E334744" w14:textId="77777777" w:rsidR="00C1493E" w:rsidRDefault="00000000">
            <w:pPr>
              <w:pStyle w:val="ConsPlusNormal0"/>
              <w:jc w:val="center"/>
            </w:pPr>
            <w:r>
              <w:t>100</w:t>
            </w:r>
          </w:p>
        </w:tc>
        <w:tc>
          <w:tcPr>
            <w:tcW w:w="1019" w:type="dxa"/>
          </w:tcPr>
          <w:p w14:paraId="0041BB3F" w14:textId="77777777" w:rsidR="00C1493E" w:rsidRDefault="00000000">
            <w:pPr>
              <w:pStyle w:val="ConsPlusNormal0"/>
              <w:jc w:val="center"/>
            </w:pPr>
            <w:r>
              <w:t>100</w:t>
            </w:r>
          </w:p>
        </w:tc>
        <w:tc>
          <w:tcPr>
            <w:tcW w:w="1023" w:type="dxa"/>
          </w:tcPr>
          <w:p w14:paraId="74B9148F" w14:textId="77777777" w:rsidR="00C1493E" w:rsidRDefault="00000000">
            <w:pPr>
              <w:pStyle w:val="ConsPlusNormal0"/>
              <w:jc w:val="center"/>
            </w:pPr>
            <w:r>
              <w:t>100</w:t>
            </w:r>
          </w:p>
        </w:tc>
        <w:tc>
          <w:tcPr>
            <w:tcW w:w="1984" w:type="dxa"/>
          </w:tcPr>
          <w:p w14:paraId="7B56A663" w14:textId="77777777" w:rsidR="00C1493E" w:rsidRDefault="00000000">
            <w:pPr>
              <w:pStyle w:val="ConsPlusNormal0"/>
              <w:jc w:val="both"/>
            </w:pPr>
            <w:r>
              <w:t>Ежегодно/ежемесячно, не позднее 5-го рабочего дня после отчетного периода</w:t>
            </w:r>
          </w:p>
        </w:tc>
      </w:tr>
      <w:tr w:rsidR="00C1493E" w14:paraId="43627612" w14:textId="77777777">
        <w:tc>
          <w:tcPr>
            <w:tcW w:w="567" w:type="dxa"/>
          </w:tcPr>
          <w:p w14:paraId="3D7F2EE8" w14:textId="77777777" w:rsidR="00C1493E" w:rsidRDefault="00000000">
            <w:pPr>
              <w:pStyle w:val="ConsPlusNormal0"/>
              <w:jc w:val="both"/>
            </w:pPr>
            <w:r>
              <w:t>22</w:t>
            </w:r>
          </w:p>
        </w:tc>
        <w:tc>
          <w:tcPr>
            <w:tcW w:w="3685" w:type="dxa"/>
          </w:tcPr>
          <w:p w14:paraId="53374968" w14:textId="77777777" w:rsidR="00C1493E" w:rsidRDefault="00000000">
            <w:pPr>
              <w:pStyle w:val="ConsPlusNormal0"/>
              <w:jc w:val="both"/>
            </w:pPr>
            <w:r>
              <w:t>Создание школьных музеев на базе общеобразовательных организаций в Республике Крым</w:t>
            </w:r>
          </w:p>
        </w:tc>
        <w:tc>
          <w:tcPr>
            <w:tcW w:w="1361" w:type="dxa"/>
          </w:tcPr>
          <w:p w14:paraId="0B07ED6E" w14:textId="77777777" w:rsidR="00C1493E" w:rsidRDefault="00000000">
            <w:pPr>
              <w:pStyle w:val="ConsPlusNormal0"/>
              <w:jc w:val="both"/>
            </w:pPr>
            <w:r>
              <w:t>процентов</w:t>
            </w:r>
          </w:p>
        </w:tc>
        <w:tc>
          <w:tcPr>
            <w:tcW w:w="1191" w:type="dxa"/>
          </w:tcPr>
          <w:p w14:paraId="4A2C55D9" w14:textId="77777777" w:rsidR="00C1493E" w:rsidRDefault="00000000">
            <w:pPr>
              <w:pStyle w:val="ConsPlusNormal0"/>
              <w:jc w:val="center"/>
            </w:pPr>
            <w:r>
              <w:t>36,5</w:t>
            </w:r>
          </w:p>
        </w:tc>
        <w:tc>
          <w:tcPr>
            <w:tcW w:w="1361" w:type="dxa"/>
          </w:tcPr>
          <w:p w14:paraId="21E64B36" w14:textId="77777777" w:rsidR="00C1493E" w:rsidRDefault="00000000">
            <w:pPr>
              <w:pStyle w:val="ConsPlusNormal0"/>
              <w:jc w:val="both"/>
            </w:pPr>
            <w:r>
              <w:t>01.01.2022</w:t>
            </w:r>
          </w:p>
        </w:tc>
        <w:tc>
          <w:tcPr>
            <w:tcW w:w="1019" w:type="dxa"/>
          </w:tcPr>
          <w:p w14:paraId="1AE0273E" w14:textId="77777777" w:rsidR="00C1493E" w:rsidRDefault="00000000">
            <w:pPr>
              <w:pStyle w:val="ConsPlusNormal0"/>
              <w:jc w:val="center"/>
            </w:pPr>
            <w:r>
              <w:t>55</w:t>
            </w:r>
          </w:p>
        </w:tc>
        <w:tc>
          <w:tcPr>
            <w:tcW w:w="1019" w:type="dxa"/>
          </w:tcPr>
          <w:p w14:paraId="244E3A16" w14:textId="77777777" w:rsidR="00C1493E" w:rsidRDefault="00000000">
            <w:pPr>
              <w:pStyle w:val="ConsPlusNormal0"/>
              <w:jc w:val="center"/>
            </w:pPr>
            <w:r>
              <w:t>75</w:t>
            </w:r>
          </w:p>
        </w:tc>
        <w:tc>
          <w:tcPr>
            <w:tcW w:w="1019" w:type="dxa"/>
          </w:tcPr>
          <w:p w14:paraId="6817192F" w14:textId="77777777" w:rsidR="00C1493E" w:rsidRDefault="00000000">
            <w:pPr>
              <w:pStyle w:val="ConsPlusNormal0"/>
              <w:jc w:val="center"/>
            </w:pPr>
            <w:r>
              <w:t>100</w:t>
            </w:r>
          </w:p>
        </w:tc>
        <w:tc>
          <w:tcPr>
            <w:tcW w:w="1019" w:type="dxa"/>
          </w:tcPr>
          <w:p w14:paraId="592E0CF2" w14:textId="77777777" w:rsidR="00C1493E" w:rsidRDefault="00000000">
            <w:pPr>
              <w:pStyle w:val="ConsPlusNormal0"/>
              <w:jc w:val="center"/>
            </w:pPr>
            <w:r>
              <w:t>100</w:t>
            </w:r>
          </w:p>
        </w:tc>
        <w:tc>
          <w:tcPr>
            <w:tcW w:w="1019" w:type="dxa"/>
          </w:tcPr>
          <w:p w14:paraId="56B376D4" w14:textId="77777777" w:rsidR="00C1493E" w:rsidRDefault="00000000">
            <w:pPr>
              <w:pStyle w:val="ConsPlusNormal0"/>
              <w:jc w:val="center"/>
            </w:pPr>
            <w:r>
              <w:t>100</w:t>
            </w:r>
          </w:p>
        </w:tc>
        <w:tc>
          <w:tcPr>
            <w:tcW w:w="1019" w:type="dxa"/>
          </w:tcPr>
          <w:p w14:paraId="3DE297D4" w14:textId="77777777" w:rsidR="00C1493E" w:rsidRDefault="00000000">
            <w:pPr>
              <w:pStyle w:val="ConsPlusNormal0"/>
              <w:jc w:val="center"/>
            </w:pPr>
            <w:r>
              <w:t>100</w:t>
            </w:r>
          </w:p>
        </w:tc>
        <w:tc>
          <w:tcPr>
            <w:tcW w:w="1019" w:type="dxa"/>
          </w:tcPr>
          <w:p w14:paraId="38E780AD" w14:textId="77777777" w:rsidR="00C1493E" w:rsidRDefault="00000000">
            <w:pPr>
              <w:pStyle w:val="ConsPlusNormal0"/>
              <w:jc w:val="center"/>
            </w:pPr>
            <w:r>
              <w:t>100</w:t>
            </w:r>
          </w:p>
        </w:tc>
        <w:tc>
          <w:tcPr>
            <w:tcW w:w="1019" w:type="dxa"/>
          </w:tcPr>
          <w:p w14:paraId="24402C77" w14:textId="77777777" w:rsidR="00C1493E" w:rsidRDefault="00000000">
            <w:pPr>
              <w:pStyle w:val="ConsPlusNormal0"/>
              <w:jc w:val="center"/>
            </w:pPr>
            <w:r>
              <w:t>100</w:t>
            </w:r>
          </w:p>
        </w:tc>
        <w:tc>
          <w:tcPr>
            <w:tcW w:w="1023" w:type="dxa"/>
          </w:tcPr>
          <w:p w14:paraId="4CF68CDF" w14:textId="77777777" w:rsidR="00C1493E" w:rsidRDefault="00000000">
            <w:pPr>
              <w:pStyle w:val="ConsPlusNormal0"/>
              <w:jc w:val="center"/>
            </w:pPr>
            <w:r>
              <w:t>100</w:t>
            </w:r>
          </w:p>
        </w:tc>
        <w:tc>
          <w:tcPr>
            <w:tcW w:w="1984" w:type="dxa"/>
          </w:tcPr>
          <w:p w14:paraId="29873755" w14:textId="77777777" w:rsidR="00C1493E" w:rsidRDefault="00000000">
            <w:pPr>
              <w:pStyle w:val="ConsPlusNormal0"/>
              <w:jc w:val="both"/>
            </w:pPr>
            <w:r>
              <w:t>Ежегодно/ежемесячно, не позднее 5-го рабочего дня после отчетного периода</w:t>
            </w:r>
          </w:p>
        </w:tc>
      </w:tr>
    </w:tbl>
    <w:p w14:paraId="3358613D" w14:textId="77777777" w:rsidR="00C1493E" w:rsidRDefault="00C1493E">
      <w:pPr>
        <w:pStyle w:val="ConsPlusNormal0"/>
        <w:jc w:val="both"/>
      </w:pPr>
    </w:p>
    <w:p w14:paraId="60972CB0" w14:textId="77777777" w:rsidR="00C1493E" w:rsidRDefault="00C1493E">
      <w:pPr>
        <w:pStyle w:val="ConsPlusNormal0"/>
        <w:jc w:val="both"/>
      </w:pPr>
    </w:p>
    <w:p w14:paraId="229A3960" w14:textId="77777777" w:rsidR="00C1493E" w:rsidRDefault="00C1493E">
      <w:pPr>
        <w:pStyle w:val="ConsPlusNormal0"/>
        <w:jc w:val="both"/>
      </w:pPr>
    </w:p>
    <w:p w14:paraId="1197DEC3" w14:textId="77777777" w:rsidR="00C1493E" w:rsidRDefault="00C1493E">
      <w:pPr>
        <w:pStyle w:val="ConsPlusNormal0"/>
        <w:jc w:val="both"/>
      </w:pPr>
    </w:p>
    <w:p w14:paraId="0A498BE0" w14:textId="77777777" w:rsidR="00C1493E" w:rsidRDefault="00C1493E">
      <w:pPr>
        <w:pStyle w:val="ConsPlusNormal0"/>
        <w:jc w:val="both"/>
      </w:pPr>
    </w:p>
    <w:p w14:paraId="4287CA38" w14:textId="77777777" w:rsidR="00C1493E" w:rsidRDefault="00000000">
      <w:pPr>
        <w:pStyle w:val="ConsPlusNormal0"/>
        <w:jc w:val="right"/>
        <w:outlineLvl w:val="0"/>
      </w:pPr>
      <w:r>
        <w:t>Приложение 3</w:t>
      </w:r>
    </w:p>
    <w:p w14:paraId="6E65A8DF" w14:textId="77777777" w:rsidR="00C1493E" w:rsidRDefault="00000000">
      <w:pPr>
        <w:pStyle w:val="ConsPlusNormal0"/>
        <w:jc w:val="right"/>
      </w:pPr>
      <w:r>
        <w:t>к распоряжению</w:t>
      </w:r>
    </w:p>
    <w:p w14:paraId="4D0C6DBE" w14:textId="77777777" w:rsidR="00C1493E" w:rsidRDefault="00000000">
      <w:pPr>
        <w:pStyle w:val="ConsPlusNormal0"/>
        <w:jc w:val="right"/>
      </w:pPr>
      <w:r>
        <w:t>Совета министров</w:t>
      </w:r>
    </w:p>
    <w:p w14:paraId="70DB003E" w14:textId="77777777" w:rsidR="00C1493E" w:rsidRDefault="00000000">
      <w:pPr>
        <w:pStyle w:val="ConsPlusNormal0"/>
        <w:jc w:val="right"/>
      </w:pPr>
      <w:r>
        <w:t>Республики Крым</w:t>
      </w:r>
    </w:p>
    <w:p w14:paraId="1CA52BC8" w14:textId="77777777" w:rsidR="00C1493E" w:rsidRDefault="00000000">
      <w:pPr>
        <w:pStyle w:val="ConsPlusNormal0"/>
        <w:jc w:val="right"/>
      </w:pPr>
      <w:r>
        <w:t>от 11.08.2022 N 1179-р</w:t>
      </w:r>
    </w:p>
    <w:p w14:paraId="078D68CF" w14:textId="77777777" w:rsidR="00C1493E" w:rsidRDefault="00C1493E">
      <w:pPr>
        <w:pStyle w:val="ConsPlusNormal0"/>
      </w:pPr>
    </w:p>
    <w:p w14:paraId="56FA75CF" w14:textId="77777777" w:rsidR="00C1493E" w:rsidRDefault="00000000">
      <w:pPr>
        <w:pStyle w:val="ConsPlusTitle0"/>
        <w:jc w:val="center"/>
      </w:pPr>
      <w:bookmarkStart w:id="2" w:name="P958"/>
      <w:bookmarkEnd w:id="2"/>
      <w:r>
        <w:t>ПЛАН</w:t>
      </w:r>
    </w:p>
    <w:p w14:paraId="61867145" w14:textId="77777777" w:rsidR="00C1493E" w:rsidRDefault="00000000">
      <w:pPr>
        <w:pStyle w:val="ConsPlusTitle0"/>
        <w:jc w:val="center"/>
      </w:pPr>
      <w:r>
        <w:t>МЕРОПРИЯТИЙ ПО РЕАЛИЗАЦИИ КОНЦЕПЦИИ РАЗВИТИЯ ДОПОЛНИТЕЛЬНОГО</w:t>
      </w:r>
    </w:p>
    <w:p w14:paraId="7DB4538E" w14:textId="77777777" w:rsidR="00C1493E" w:rsidRDefault="00000000">
      <w:pPr>
        <w:pStyle w:val="ConsPlusTitle0"/>
        <w:jc w:val="center"/>
      </w:pPr>
      <w:r>
        <w:t>ОБРАЗОВАНИЯ ДЕТЕЙ ДО 2030 ГОДА, II ЭТАП (2025 - 2030 ГОДЫ),</w:t>
      </w:r>
    </w:p>
    <w:p w14:paraId="09F67995" w14:textId="77777777" w:rsidR="00C1493E" w:rsidRDefault="00000000">
      <w:pPr>
        <w:pStyle w:val="ConsPlusTitle0"/>
        <w:jc w:val="center"/>
      </w:pPr>
      <w:r>
        <w:t>В РЕСПУБЛИКЕ КРЫМ</w:t>
      </w:r>
    </w:p>
    <w:p w14:paraId="4FA2FA82" w14:textId="77777777" w:rsidR="00C1493E" w:rsidRDefault="00C149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C1493E" w14:paraId="190BD14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711B9A" w14:textId="77777777" w:rsidR="00C1493E" w:rsidRDefault="00C149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3CBCA3" w14:textId="77777777" w:rsidR="00C1493E" w:rsidRDefault="00C149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51D7CF3" w14:textId="77777777" w:rsidR="00C1493E" w:rsidRDefault="00000000">
            <w:pPr>
              <w:pStyle w:val="ConsPlusNormal0"/>
              <w:jc w:val="center"/>
            </w:pPr>
            <w:r>
              <w:rPr>
                <w:color w:val="392C69"/>
              </w:rPr>
              <w:t>Список изменяющих документов</w:t>
            </w:r>
          </w:p>
          <w:p w14:paraId="674F57E8" w14:textId="77777777" w:rsidR="00C1493E" w:rsidRDefault="00000000">
            <w:pPr>
              <w:pStyle w:val="ConsPlusNormal0"/>
              <w:jc w:val="center"/>
            </w:pPr>
            <w:r>
              <w:rPr>
                <w:color w:val="392C69"/>
              </w:rPr>
              <w:t xml:space="preserve">(введен </w:t>
            </w:r>
            <w:hyperlink r:id="rId37" w:tooltip="Распоряжение Совета министров Республики Крым от 25.08.2025 N 1338-р &quot;О внесении изменений в распоряжение Совета министров Республики Крым от 11 августа 2022 года N 1179-р&quot; (вместе с &quot;Планом мероприятий по реализации Концепции развития дополнительного образова">
              <w:r>
                <w:rPr>
                  <w:color w:val="0000FF"/>
                </w:rPr>
                <w:t>Распоряжением</w:t>
              </w:r>
            </w:hyperlink>
            <w:r>
              <w:rPr>
                <w:color w:val="392C69"/>
              </w:rPr>
              <w:t xml:space="preserve"> Совета министров Республики Крым</w:t>
            </w:r>
          </w:p>
          <w:p w14:paraId="69EC531E" w14:textId="77777777" w:rsidR="00C1493E" w:rsidRDefault="00000000">
            <w:pPr>
              <w:pStyle w:val="ConsPlusNormal0"/>
              <w:jc w:val="center"/>
            </w:pPr>
            <w:r>
              <w:rPr>
                <w:color w:val="392C69"/>
              </w:rPr>
              <w:t>от 25.08.2025 N 1338-р)</w:t>
            </w:r>
          </w:p>
        </w:tc>
        <w:tc>
          <w:tcPr>
            <w:tcW w:w="113" w:type="dxa"/>
            <w:tcBorders>
              <w:top w:val="nil"/>
              <w:left w:val="nil"/>
              <w:bottom w:val="nil"/>
              <w:right w:val="nil"/>
            </w:tcBorders>
            <w:shd w:val="clear" w:color="auto" w:fill="F4F3F8"/>
            <w:tcMar>
              <w:top w:w="0" w:type="dxa"/>
              <w:left w:w="0" w:type="dxa"/>
              <w:bottom w:w="0" w:type="dxa"/>
              <w:right w:w="0" w:type="dxa"/>
            </w:tcMar>
          </w:tcPr>
          <w:p w14:paraId="2A3D9F0F" w14:textId="77777777" w:rsidR="00C1493E" w:rsidRDefault="00C1493E">
            <w:pPr>
              <w:pStyle w:val="ConsPlusNormal0"/>
            </w:pPr>
          </w:p>
        </w:tc>
      </w:tr>
    </w:tbl>
    <w:p w14:paraId="75684790" w14:textId="77777777" w:rsidR="00C1493E" w:rsidRDefault="00C1493E">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159"/>
        <w:gridCol w:w="1757"/>
        <w:gridCol w:w="3969"/>
        <w:gridCol w:w="2097"/>
      </w:tblGrid>
      <w:tr w:rsidR="00C1493E" w14:paraId="0517F52D" w14:textId="77777777">
        <w:tc>
          <w:tcPr>
            <w:tcW w:w="5783" w:type="dxa"/>
            <w:gridSpan w:val="2"/>
          </w:tcPr>
          <w:p w14:paraId="3C8E570C" w14:textId="77777777" w:rsidR="00C1493E" w:rsidRDefault="00000000">
            <w:pPr>
              <w:pStyle w:val="ConsPlusNormal0"/>
              <w:jc w:val="center"/>
            </w:pPr>
            <w:r>
              <w:t>Наименование мероприятия</w:t>
            </w:r>
          </w:p>
        </w:tc>
        <w:tc>
          <w:tcPr>
            <w:tcW w:w="1757" w:type="dxa"/>
          </w:tcPr>
          <w:p w14:paraId="3BAE4B64" w14:textId="77777777" w:rsidR="00C1493E" w:rsidRDefault="00000000">
            <w:pPr>
              <w:pStyle w:val="ConsPlusNormal0"/>
              <w:jc w:val="center"/>
            </w:pPr>
            <w:r>
              <w:t>Срок реализации</w:t>
            </w:r>
          </w:p>
        </w:tc>
        <w:tc>
          <w:tcPr>
            <w:tcW w:w="3969" w:type="dxa"/>
          </w:tcPr>
          <w:p w14:paraId="288F019D" w14:textId="77777777" w:rsidR="00C1493E" w:rsidRDefault="00000000">
            <w:pPr>
              <w:pStyle w:val="ConsPlusNormal0"/>
              <w:jc w:val="center"/>
            </w:pPr>
            <w:r>
              <w:t>Ответственные исполнители</w:t>
            </w:r>
          </w:p>
        </w:tc>
        <w:tc>
          <w:tcPr>
            <w:tcW w:w="2097" w:type="dxa"/>
          </w:tcPr>
          <w:p w14:paraId="113DA60D" w14:textId="77777777" w:rsidR="00C1493E" w:rsidRDefault="00000000">
            <w:pPr>
              <w:pStyle w:val="ConsPlusNormal0"/>
              <w:jc w:val="center"/>
            </w:pPr>
            <w:r>
              <w:t>Итоговый документ</w:t>
            </w:r>
          </w:p>
        </w:tc>
      </w:tr>
      <w:tr w:rsidR="00C1493E" w14:paraId="4F8D507F" w14:textId="77777777">
        <w:tc>
          <w:tcPr>
            <w:tcW w:w="13606" w:type="dxa"/>
            <w:gridSpan w:val="5"/>
          </w:tcPr>
          <w:p w14:paraId="03257886" w14:textId="77777777" w:rsidR="00C1493E" w:rsidRDefault="00000000">
            <w:pPr>
              <w:pStyle w:val="ConsPlusNormal0"/>
              <w:jc w:val="center"/>
              <w:outlineLvl w:val="1"/>
            </w:pPr>
            <w:r>
              <w:t>1. Совершенствование нормативно-правового регулирования и методического сопровождения системы дополнительного образования детей</w:t>
            </w:r>
          </w:p>
        </w:tc>
      </w:tr>
      <w:tr w:rsidR="00C1493E" w14:paraId="1DC7A25B" w14:textId="77777777">
        <w:tc>
          <w:tcPr>
            <w:tcW w:w="624" w:type="dxa"/>
          </w:tcPr>
          <w:p w14:paraId="7B55EB3B" w14:textId="77777777" w:rsidR="00C1493E" w:rsidRDefault="00000000">
            <w:pPr>
              <w:pStyle w:val="ConsPlusNormal0"/>
              <w:jc w:val="both"/>
            </w:pPr>
            <w:r>
              <w:t>1.1</w:t>
            </w:r>
          </w:p>
        </w:tc>
        <w:tc>
          <w:tcPr>
            <w:tcW w:w="5159" w:type="dxa"/>
          </w:tcPr>
          <w:p w14:paraId="2A2E3823" w14:textId="77777777" w:rsidR="00C1493E" w:rsidRDefault="00000000">
            <w:pPr>
              <w:pStyle w:val="ConsPlusNormal0"/>
              <w:jc w:val="both"/>
            </w:pPr>
            <w:r>
              <w:t>Модернизация размещенной в федеральной государственной информационной системе "Единый портал государственных и муниципальных услуг (функций)" государственной массовой социально значимой услуги в сфере дополнительного образования детей "Запись на программу дополнительного образования"</w:t>
            </w:r>
          </w:p>
        </w:tc>
        <w:tc>
          <w:tcPr>
            <w:tcW w:w="1757" w:type="dxa"/>
          </w:tcPr>
          <w:p w14:paraId="4A2C5A60" w14:textId="77777777" w:rsidR="00C1493E" w:rsidRDefault="00000000">
            <w:pPr>
              <w:pStyle w:val="ConsPlusNormal0"/>
              <w:jc w:val="both"/>
            </w:pPr>
            <w:r>
              <w:t>II квартал 2026 года</w:t>
            </w:r>
          </w:p>
        </w:tc>
        <w:tc>
          <w:tcPr>
            <w:tcW w:w="3969" w:type="dxa"/>
          </w:tcPr>
          <w:p w14:paraId="2293EF8A" w14:textId="77777777" w:rsidR="00C1493E" w:rsidRDefault="00000000">
            <w:pPr>
              <w:pStyle w:val="ConsPlusNormal0"/>
              <w:jc w:val="both"/>
            </w:pPr>
            <w:r>
              <w:t>Министерство образования, науки и молодежи Республики Крым</w:t>
            </w:r>
          </w:p>
        </w:tc>
        <w:tc>
          <w:tcPr>
            <w:tcW w:w="2097" w:type="dxa"/>
          </w:tcPr>
          <w:p w14:paraId="205952BB" w14:textId="77777777" w:rsidR="00C1493E" w:rsidRDefault="00000000">
            <w:pPr>
              <w:pStyle w:val="ConsPlusNormal0"/>
              <w:jc w:val="both"/>
            </w:pPr>
            <w:r>
              <w:t>Доклад в Министерство цифрового развития, связи и массовых коммуникаций Российской Федерации</w:t>
            </w:r>
          </w:p>
        </w:tc>
      </w:tr>
      <w:tr w:rsidR="00C1493E" w14:paraId="311B2D4B" w14:textId="77777777">
        <w:tc>
          <w:tcPr>
            <w:tcW w:w="624" w:type="dxa"/>
          </w:tcPr>
          <w:p w14:paraId="0EAC4F68" w14:textId="77777777" w:rsidR="00C1493E" w:rsidRDefault="00000000">
            <w:pPr>
              <w:pStyle w:val="ConsPlusNormal0"/>
              <w:jc w:val="both"/>
            </w:pPr>
            <w:r>
              <w:t>1.2</w:t>
            </w:r>
          </w:p>
        </w:tc>
        <w:tc>
          <w:tcPr>
            <w:tcW w:w="5159" w:type="dxa"/>
          </w:tcPr>
          <w:p w14:paraId="036F142A" w14:textId="77777777" w:rsidR="00C1493E" w:rsidRDefault="00000000">
            <w:pPr>
              <w:pStyle w:val="ConsPlusNormal0"/>
              <w:jc w:val="both"/>
            </w:pPr>
            <w:r>
              <w:t>Модернизация размещенной в федеральной государственной информационной системе "Единый портал государственных и муниципальных услуг (функций)" государственной массовой социально значимой услуги в сфере дополнительного образования детей "Запись на программу дополнительного образования" посредством добавления возможности подписки на уведомления о доступности записи на дополнительные общеобразовательные программы</w:t>
            </w:r>
          </w:p>
        </w:tc>
        <w:tc>
          <w:tcPr>
            <w:tcW w:w="1757" w:type="dxa"/>
          </w:tcPr>
          <w:p w14:paraId="57653864" w14:textId="77777777" w:rsidR="00C1493E" w:rsidRDefault="00000000">
            <w:pPr>
              <w:pStyle w:val="ConsPlusNormal0"/>
              <w:jc w:val="both"/>
            </w:pPr>
            <w:r>
              <w:t>II квартал 2026 года</w:t>
            </w:r>
          </w:p>
        </w:tc>
        <w:tc>
          <w:tcPr>
            <w:tcW w:w="3969" w:type="dxa"/>
          </w:tcPr>
          <w:p w14:paraId="613149D0" w14:textId="77777777" w:rsidR="00C1493E" w:rsidRDefault="00000000">
            <w:pPr>
              <w:pStyle w:val="ConsPlusNormal0"/>
              <w:jc w:val="both"/>
            </w:pPr>
            <w:r>
              <w:t>Министерство образования, науки и молодежи Республики Крым</w:t>
            </w:r>
          </w:p>
        </w:tc>
        <w:tc>
          <w:tcPr>
            <w:tcW w:w="2097" w:type="dxa"/>
          </w:tcPr>
          <w:p w14:paraId="3AE9A993" w14:textId="77777777" w:rsidR="00C1493E" w:rsidRDefault="00000000">
            <w:pPr>
              <w:pStyle w:val="ConsPlusNormal0"/>
              <w:jc w:val="both"/>
            </w:pPr>
            <w:r>
              <w:t>Доклад в Министерство цифрового развития, связи и массовых коммуникаций Российской Федерации</w:t>
            </w:r>
          </w:p>
        </w:tc>
      </w:tr>
      <w:tr w:rsidR="00C1493E" w14:paraId="33C4BBF7" w14:textId="77777777">
        <w:tc>
          <w:tcPr>
            <w:tcW w:w="13606" w:type="dxa"/>
            <w:gridSpan w:val="5"/>
          </w:tcPr>
          <w:p w14:paraId="7AA55542" w14:textId="77777777" w:rsidR="00C1493E" w:rsidRDefault="00000000">
            <w:pPr>
              <w:pStyle w:val="ConsPlusNormal0"/>
              <w:jc w:val="center"/>
              <w:outlineLvl w:val="1"/>
            </w:pPr>
            <w:r>
              <w:t>2. Повышение доступности и качества дополнительного образования детей</w:t>
            </w:r>
          </w:p>
        </w:tc>
      </w:tr>
      <w:tr w:rsidR="00C1493E" w14:paraId="36685682" w14:textId="77777777">
        <w:tc>
          <w:tcPr>
            <w:tcW w:w="624" w:type="dxa"/>
          </w:tcPr>
          <w:p w14:paraId="1D6BB74B" w14:textId="77777777" w:rsidR="00C1493E" w:rsidRDefault="00000000">
            <w:pPr>
              <w:pStyle w:val="ConsPlusNormal0"/>
              <w:jc w:val="both"/>
            </w:pPr>
            <w:r>
              <w:t>2.1</w:t>
            </w:r>
          </w:p>
        </w:tc>
        <w:tc>
          <w:tcPr>
            <w:tcW w:w="5159" w:type="dxa"/>
          </w:tcPr>
          <w:p w14:paraId="48637370" w14:textId="77777777" w:rsidR="00C1493E" w:rsidRDefault="00000000">
            <w:pPr>
              <w:pStyle w:val="ConsPlusNormal0"/>
              <w:jc w:val="both"/>
            </w:pPr>
            <w:r>
              <w:t>Обеспечение сохранности и эффективного функционирования инфраструктурных объектов, созданных в рамках национального проекта "Образование"</w:t>
            </w:r>
          </w:p>
        </w:tc>
        <w:tc>
          <w:tcPr>
            <w:tcW w:w="1757" w:type="dxa"/>
          </w:tcPr>
          <w:p w14:paraId="2A507C8F" w14:textId="77777777" w:rsidR="00C1493E" w:rsidRDefault="00000000">
            <w:pPr>
              <w:pStyle w:val="ConsPlusNormal0"/>
              <w:jc w:val="both"/>
            </w:pPr>
            <w:r>
              <w:t>ежегодно</w:t>
            </w:r>
          </w:p>
        </w:tc>
        <w:tc>
          <w:tcPr>
            <w:tcW w:w="3969" w:type="dxa"/>
          </w:tcPr>
          <w:p w14:paraId="6CC750DD" w14:textId="77777777" w:rsidR="00C1493E" w:rsidRDefault="00000000">
            <w:pPr>
              <w:pStyle w:val="ConsPlusNormal0"/>
              <w:jc w:val="both"/>
            </w:pPr>
            <w:r>
              <w:t>Министерство образования, науки и молодежи Республики Крым;</w:t>
            </w:r>
          </w:p>
          <w:p w14:paraId="35762319"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102D56D1" w14:textId="77777777" w:rsidR="00C1493E" w:rsidRDefault="00000000">
            <w:pPr>
              <w:pStyle w:val="ConsPlusNormal0"/>
              <w:jc w:val="both"/>
            </w:pPr>
            <w:r>
              <w:t>Доклад в Министерство просвещения Российской Федерации</w:t>
            </w:r>
          </w:p>
        </w:tc>
      </w:tr>
      <w:tr w:rsidR="00C1493E" w14:paraId="40AA1359" w14:textId="77777777">
        <w:tc>
          <w:tcPr>
            <w:tcW w:w="624" w:type="dxa"/>
          </w:tcPr>
          <w:p w14:paraId="5BCB971C" w14:textId="77777777" w:rsidR="00C1493E" w:rsidRDefault="00000000">
            <w:pPr>
              <w:pStyle w:val="ConsPlusNormal0"/>
              <w:jc w:val="both"/>
            </w:pPr>
            <w:r>
              <w:t>2.2</w:t>
            </w:r>
          </w:p>
        </w:tc>
        <w:tc>
          <w:tcPr>
            <w:tcW w:w="5159" w:type="dxa"/>
          </w:tcPr>
          <w:p w14:paraId="2C70FDDE" w14:textId="77777777" w:rsidR="00C1493E" w:rsidRDefault="00000000">
            <w:pPr>
              <w:pStyle w:val="ConsPlusNormal0"/>
              <w:jc w:val="both"/>
            </w:pPr>
            <w:r>
              <w:t>Выявление и распространение лучших практик повышения доступности дополнительного образования для детей, в том числе детей с ограниченными возможностями здоровья и детей-инвалидов, детей, находящихся на длительном лечении, при помощи сетевой формы реализации образовательных программ с участием представителей реального сектора экономики, а также применения электронного обучения и дистанционных образовательных технологий</w:t>
            </w:r>
          </w:p>
        </w:tc>
        <w:tc>
          <w:tcPr>
            <w:tcW w:w="1757" w:type="dxa"/>
          </w:tcPr>
          <w:p w14:paraId="05C7E852" w14:textId="77777777" w:rsidR="00C1493E" w:rsidRDefault="00000000">
            <w:pPr>
              <w:pStyle w:val="ConsPlusNormal0"/>
              <w:jc w:val="both"/>
            </w:pPr>
            <w:r>
              <w:t>IV квартал 2025 года, далее - ежегодно</w:t>
            </w:r>
          </w:p>
        </w:tc>
        <w:tc>
          <w:tcPr>
            <w:tcW w:w="3969" w:type="dxa"/>
          </w:tcPr>
          <w:p w14:paraId="61284DE1" w14:textId="77777777" w:rsidR="00C1493E" w:rsidRDefault="00000000">
            <w:pPr>
              <w:pStyle w:val="ConsPlusNormal0"/>
              <w:jc w:val="both"/>
            </w:pPr>
            <w:r>
              <w:t>Министерство образования, науки и молодежи Республики Крым;</w:t>
            </w:r>
          </w:p>
          <w:p w14:paraId="6240A480" w14:textId="77777777" w:rsidR="00C1493E" w:rsidRDefault="00000000">
            <w:pPr>
              <w:pStyle w:val="ConsPlusNormal0"/>
              <w:jc w:val="both"/>
            </w:pPr>
            <w:r>
              <w:t>Министерство культуры Республики Крым;</w:t>
            </w:r>
          </w:p>
          <w:p w14:paraId="64F3B4B0" w14:textId="77777777" w:rsidR="00C1493E" w:rsidRDefault="00000000">
            <w:pPr>
              <w:pStyle w:val="ConsPlusNormal0"/>
              <w:jc w:val="both"/>
            </w:pPr>
            <w:r>
              <w:t>Министерство спорта Республики Крым;</w:t>
            </w:r>
          </w:p>
          <w:p w14:paraId="7467BD3E"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4AD3F6A6" w14:textId="77777777" w:rsidR="00C1493E" w:rsidRDefault="00000000">
            <w:pPr>
              <w:pStyle w:val="ConsPlusNormal0"/>
              <w:jc w:val="both"/>
            </w:pPr>
            <w:r>
              <w:t>Доклад в Министерство просвещения Российской Федерации</w:t>
            </w:r>
          </w:p>
        </w:tc>
      </w:tr>
      <w:tr w:rsidR="00C1493E" w14:paraId="60EC585C" w14:textId="77777777">
        <w:tc>
          <w:tcPr>
            <w:tcW w:w="624" w:type="dxa"/>
          </w:tcPr>
          <w:p w14:paraId="57B51D64" w14:textId="77777777" w:rsidR="00C1493E" w:rsidRDefault="00000000">
            <w:pPr>
              <w:pStyle w:val="ConsPlusNormal0"/>
              <w:jc w:val="both"/>
            </w:pPr>
            <w:r>
              <w:t>2.3</w:t>
            </w:r>
          </w:p>
        </w:tc>
        <w:tc>
          <w:tcPr>
            <w:tcW w:w="5159" w:type="dxa"/>
          </w:tcPr>
          <w:p w14:paraId="5A3559EC" w14:textId="77777777" w:rsidR="00C1493E" w:rsidRDefault="00000000">
            <w:pPr>
              <w:pStyle w:val="ConsPlusNormal0"/>
              <w:jc w:val="both"/>
            </w:pPr>
            <w:r>
              <w:t>Интеграция воспитательного потенциала направлений деятельности Общероссийского общественно-государственного движения детей и молодежи "Движение первых" и направленностей дополнительных общеразвивающих программ</w:t>
            </w:r>
          </w:p>
        </w:tc>
        <w:tc>
          <w:tcPr>
            <w:tcW w:w="1757" w:type="dxa"/>
          </w:tcPr>
          <w:p w14:paraId="4BC78F58" w14:textId="77777777" w:rsidR="00C1493E" w:rsidRDefault="00000000">
            <w:pPr>
              <w:pStyle w:val="ConsPlusNormal0"/>
              <w:jc w:val="both"/>
            </w:pPr>
            <w:r>
              <w:t>IV квартал 2025 года, далее - ежегодно</w:t>
            </w:r>
          </w:p>
        </w:tc>
        <w:tc>
          <w:tcPr>
            <w:tcW w:w="3969" w:type="dxa"/>
          </w:tcPr>
          <w:p w14:paraId="41D3104A" w14:textId="77777777" w:rsidR="00C1493E" w:rsidRDefault="00000000">
            <w:pPr>
              <w:pStyle w:val="ConsPlusNormal0"/>
              <w:jc w:val="both"/>
            </w:pPr>
            <w:r>
              <w:t>Министерство образования, науки и молодежи Республики Крым;</w:t>
            </w:r>
          </w:p>
          <w:p w14:paraId="5924C13F"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721669F9" w14:textId="77777777" w:rsidR="00C1493E" w:rsidRDefault="00000000">
            <w:pPr>
              <w:pStyle w:val="ConsPlusNormal0"/>
              <w:jc w:val="both"/>
            </w:pPr>
            <w:r>
              <w:t>Методические рекомендации</w:t>
            </w:r>
          </w:p>
        </w:tc>
      </w:tr>
      <w:tr w:rsidR="00C1493E" w14:paraId="0633DE57" w14:textId="77777777">
        <w:tc>
          <w:tcPr>
            <w:tcW w:w="624" w:type="dxa"/>
          </w:tcPr>
          <w:p w14:paraId="6606B8A1" w14:textId="77777777" w:rsidR="00C1493E" w:rsidRDefault="00000000">
            <w:pPr>
              <w:pStyle w:val="ConsPlusNormal0"/>
              <w:jc w:val="both"/>
            </w:pPr>
            <w:r>
              <w:t>2.4</w:t>
            </w:r>
          </w:p>
        </w:tc>
        <w:tc>
          <w:tcPr>
            <w:tcW w:w="5159" w:type="dxa"/>
          </w:tcPr>
          <w:p w14:paraId="2AE5F851" w14:textId="77777777" w:rsidR="00C1493E" w:rsidRDefault="00000000">
            <w:pPr>
              <w:pStyle w:val="ConsPlusNormal0"/>
              <w:jc w:val="both"/>
            </w:pPr>
            <w:r>
              <w:t>Мониторинг деятельности школьных театров, школьных музеев, школьных медиацентров, школьных хоров, детских технопарков "Кванториум", мобильных технопарков "Кванториум", центров "IT-Куб" и "ДНК", новых мест дополнительного образования, школьных спортивных клубов, школьных лесничеств и агрообъединений с целью поддержки на уровне Республики Крым деятельности инфраструктурных объектов</w:t>
            </w:r>
          </w:p>
        </w:tc>
        <w:tc>
          <w:tcPr>
            <w:tcW w:w="1757" w:type="dxa"/>
          </w:tcPr>
          <w:p w14:paraId="5374109E" w14:textId="77777777" w:rsidR="00C1493E" w:rsidRDefault="00000000">
            <w:pPr>
              <w:pStyle w:val="ConsPlusNormal0"/>
              <w:jc w:val="both"/>
            </w:pPr>
            <w:r>
              <w:t>IV квартал 2025 года, далее - ежегодно</w:t>
            </w:r>
          </w:p>
        </w:tc>
        <w:tc>
          <w:tcPr>
            <w:tcW w:w="3969" w:type="dxa"/>
          </w:tcPr>
          <w:p w14:paraId="26AE6B65" w14:textId="77777777" w:rsidR="00C1493E" w:rsidRDefault="00000000">
            <w:pPr>
              <w:pStyle w:val="ConsPlusNormal0"/>
              <w:jc w:val="both"/>
            </w:pPr>
            <w:r>
              <w:t>Министерство образования, науки и молодежи Республики Крым;</w:t>
            </w:r>
          </w:p>
          <w:p w14:paraId="0C5ACE0C"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129F595C" w14:textId="77777777" w:rsidR="00C1493E" w:rsidRDefault="00000000">
            <w:pPr>
              <w:pStyle w:val="ConsPlusNormal0"/>
              <w:jc w:val="both"/>
            </w:pPr>
            <w:r>
              <w:t>Доклад в Министерство просвещения Российской Федерации</w:t>
            </w:r>
          </w:p>
        </w:tc>
      </w:tr>
      <w:tr w:rsidR="00C1493E" w14:paraId="0560015A" w14:textId="77777777">
        <w:tc>
          <w:tcPr>
            <w:tcW w:w="624" w:type="dxa"/>
          </w:tcPr>
          <w:p w14:paraId="0EE560C3" w14:textId="77777777" w:rsidR="00C1493E" w:rsidRDefault="00000000">
            <w:pPr>
              <w:pStyle w:val="ConsPlusNormal0"/>
              <w:jc w:val="both"/>
            </w:pPr>
            <w:r>
              <w:t>2.5</w:t>
            </w:r>
          </w:p>
        </w:tc>
        <w:tc>
          <w:tcPr>
            <w:tcW w:w="5159" w:type="dxa"/>
          </w:tcPr>
          <w:p w14:paraId="10BDD250" w14:textId="77777777" w:rsidR="00C1493E" w:rsidRDefault="00000000">
            <w:pPr>
              <w:pStyle w:val="ConsPlusNormal0"/>
              <w:jc w:val="both"/>
            </w:pPr>
            <w:r>
              <w:t>Функционирование в Республике Крым ресурсного центра, обеспечивающего организационно-методическое сопровождение реализации государственной политики в области технологического образования</w:t>
            </w:r>
          </w:p>
        </w:tc>
        <w:tc>
          <w:tcPr>
            <w:tcW w:w="1757" w:type="dxa"/>
          </w:tcPr>
          <w:p w14:paraId="5D3A06C0" w14:textId="77777777" w:rsidR="00C1493E" w:rsidRDefault="00000000">
            <w:pPr>
              <w:pStyle w:val="ConsPlusNormal0"/>
              <w:jc w:val="both"/>
            </w:pPr>
            <w:r>
              <w:t>IV квартал 2025 года, далее - ежегодно</w:t>
            </w:r>
          </w:p>
        </w:tc>
        <w:tc>
          <w:tcPr>
            <w:tcW w:w="3969" w:type="dxa"/>
          </w:tcPr>
          <w:p w14:paraId="1621DCBA" w14:textId="77777777" w:rsidR="00C1493E" w:rsidRDefault="00000000">
            <w:pPr>
              <w:pStyle w:val="ConsPlusNormal0"/>
              <w:jc w:val="both"/>
            </w:pPr>
            <w:r>
              <w:t>Министерство образования, науки и молодежи Республики Крым</w:t>
            </w:r>
          </w:p>
        </w:tc>
        <w:tc>
          <w:tcPr>
            <w:tcW w:w="2097" w:type="dxa"/>
          </w:tcPr>
          <w:p w14:paraId="2C1D9168" w14:textId="77777777" w:rsidR="00C1493E" w:rsidRDefault="00000000">
            <w:pPr>
              <w:pStyle w:val="ConsPlusNormal0"/>
              <w:jc w:val="both"/>
            </w:pPr>
            <w:r>
              <w:t>Доклад в Министерство просвещения Российской Федерации</w:t>
            </w:r>
          </w:p>
        </w:tc>
      </w:tr>
      <w:tr w:rsidR="00C1493E" w14:paraId="5A90CB8D" w14:textId="77777777">
        <w:tc>
          <w:tcPr>
            <w:tcW w:w="624" w:type="dxa"/>
          </w:tcPr>
          <w:p w14:paraId="4F208082" w14:textId="77777777" w:rsidR="00C1493E" w:rsidRDefault="00000000">
            <w:pPr>
              <w:pStyle w:val="ConsPlusNormal0"/>
              <w:jc w:val="both"/>
            </w:pPr>
            <w:r>
              <w:t>2.6</w:t>
            </w:r>
          </w:p>
        </w:tc>
        <w:tc>
          <w:tcPr>
            <w:tcW w:w="5159" w:type="dxa"/>
          </w:tcPr>
          <w:p w14:paraId="2CEED884" w14:textId="77777777" w:rsidR="00C1493E" w:rsidRDefault="00000000">
            <w:pPr>
              <w:pStyle w:val="ConsPlusNormal0"/>
              <w:jc w:val="both"/>
            </w:pPr>
            <w:r>
              <w:t>Функционирование в Республике Крым ресурсного методического центра, обеспечивающего организационно-методическое сопровождение реализации государственной политики в сфере художественного образования</w:t>
            </w:r>
          </w:p>
        </w:tc>
        <w:tc>
          <w:tcPr>
            <w:tcW w:w="1757" w:type="dxa"/>
          </w:tcPr>
          <w:p w14:paraId="61F4F8E6" w14:textId="77777777" w:rsidR="00C1493E" w:rsidRDefault="00000000">
            <w:pPr>
              <w:pStyle w:val="ConsPlusNormal0"/>
              <w:jc w:val="both"/>
            </w:pPr>
            <w:r>
              <w:t>I квартал 2026 года, далее - ежегодно</w:t>
            </w:r>
          </w:p>
        </w:tc>
        <w:tc>
          <w:tcPr>
            <w:tcW w:w="3969" w:type="dxa"/>
          </w:tcPr>
          <w:p w14:paraId="0DFD6B32" w14:textId="77777777" w:rsidR="00C1493E" w:rsidRDefault="00000000">
            <w:pPr>
              <w:pStyle w:val="ConsPlusNormal0"/>
              <w:jc w:val="both"/>
            </w:pPr>
            <w:r>
              <w:t>Министерство культуры Республики Крым</w:t>
            </w:r>
          </w:p>
        </w:tc>
        <w:tc>
          <w:tcPr>
            <w:tcW w:w="2097" w:type="dxa"/>
          </w:tcPr>
          <w:p w14:paraId="4E061642" w14:textId="77777777" w:rsidR="00C1493E" w:rsidRDefault="00000000">
            <w:pPr>
              <w:pStyle w:val="ConsPlusNormal0"/>
              <w:jc w:val="both"/>
            </w:pPr>
            <w:r>
              <w:t>Доклад в Министерство культуры Российской Федерации</w:t>
            </w:r>
          </w:p>
        </w:tc>
      </w:tr>
      <w:tr w:rsidR="00C1493E" w14:paraId="5E547FDD" w14:textId="77777777">
        <w:tc>
          <w:tcPr>
            <w:tcW w:w="624" w:type="dxa"/>
          </w:tcPr>
          <w:p w14:paraId="7FDDB770" w14:textId="77777777" w:rsidR="00C1493E" w:rsidRDefault="00000000">
            <w:pPr>
              <w:pStyle w:val="ConsPlusNormal0"/>
              <w:jc w:val="both"/>
            </w:pPr>
            <w:r>
              <w:t>2.7</w:t>
            </w:r>
          </w:p>
        </w:tc>
        <w:tc>
          <w:tcPr>
            <w:tcW w:w="5159" w:type="dxa"/>
          </w:tcPr>
          <w:p w14:paraId="77D32E02" w14:textId="77777777" w:rsidR="00C1493E" w:rsidRDefault="00000000">
            <w:pPr>
              <w:pStyle w:val="ConsPlusNormal0"/>
              <w:jc w:val="both"/>
            </w:pPr>
            <w:r>
              <w:t xml:space="preserve">Обеспечение наполнения федеральных порталов в области технического и естественно-научного образования </w:t>
            </w:r>
            <w:hyperlink r:id="rId38">
              <w:r>
                <w:rPr>
                  <w:color w:val="0000FF"/>
                </w:rPr>
                <w:t>dop.edu.ru</w:t>
              </w:r>
            </w:hyperlink>
            <w:r>
              <w:t>, Научим.рф, а также портала Артцентр.рус в области искусств лучшими практиками и методическими разработками</w:t>
            </w:r>
          </w:p>
        </w:tc>
        <w:tc>
          <w:tcPr>
            <w:tcW w:w="1757" w:type="dxa"/>
          </w:tcPr>
          <w:p w14:paraId="7B98F956" w14:textId="77777777" w:rsidR="00C1493E" w:rsidRDefault="00000000">
            <w:pPr>
              <w:pStyle w:val="ConsPlusNormal0"/>
              <w:jc w:val="both"/>
            </w:pPr>
            <w:r>
              <w:t>I квартал 2026 года, далее - ежегодно</w:t>
            </w:r>
          </w:p>
        </w:tc>
        <w:tc>
          <w:tcPr>
            <w:tcW w:w="3969" w:type="dxa"/>
          </w:tcPr>
          <w:p w14:paraId="36A246C3" w14:textId="77777777" w:rsidR="00C1493E" w:rsidRDefault="00000000">
            <w:pPr>
              <w:pStyle w:val="ConsPlusNormal0"/>
              <w:jc w:val="both"/>
            </w:pPr>
            <w:r>
              <w:t>Министерство образования, науки и молодежи Республики Крым;</w:t>
            </w:r>
          </w:p>
          <w:p w14:paraId="0A817DAF" w14:textId="77777777" w:rsidR="00C1493E" w:rsidRDefault="00000000">
            <w:pPr>
              <w:pStyle w:val="ConsPlusNormal0"/>
              <w:jc w:val="both"/>
            </w:pPr>
            <w:r>
              <w:t>Министерство культуры Республики Крым</w:t>
            </w:r>
          </w:p>
        </w:tc>
        <w:tc>
          <w:tcPr>
            <w:tcW w:w="2097" w:type="dxa"/>
          </w:tcPr>
          <w:p w14:paraId="24BF6A0F" w14:textId="77777777" w:rsidR="00C1493E" w:rsidRDefault="00000000">
            <w:pPr>
              <w:pStyle w:val="ConsPlusNormal0"/>
              <w:jc w:val="both"/>
            </w:pPr>
            <w:r>
              <w:t>Доклад в Министерство просвещения Российской Федерации</w:t>
            </w:r>
          </w:p>
        </w:tc>
      </w:tr>
      <w:tr w:rsidR="00C1493E" w14:paraId="120C11CE" w14:textId="77777777">
        <w:tc>
          <w:tcPr>
            <w:tcW w:w="624" w:type="dxa"/>
          </w:tcPr>
          <w:p w14:paraId="6ABA26E3" w14:textId="77777777" w:rsidR="00C1493E" w:rsidRDefault="00000000">
            <w:pPr>
              <w:pStyle w:val="ConsPlusNormal0"/>
              <w:jc w:val="both"/>
            </w:pPr>
            <w:r>
              <w:t>2.8</w:t>
            </w:r>
          </w:p>
        </w:tc>
        <w:tc>
          <w:tcPr>
            <w:tcW w:w="5159" w:type="dxa"/>
          </w:tcPr>
          <w:p w14:paraId="0272B7FF" w14:textId="77777777" w:rsidR="00C1493E" w:rsidRDefault="00000000">
            <w:pPr>
              <w:pStyle w:val="ConsPlusNormal0"/>
              <w:jc w:val="both"/>
            </w:pPr>
            <w:r>
              <w:t>Обновление содержания дополнительных общеобразовательных программ, методов и технологий обучения в системе дополнительного образования детей (за исключением дополнительных предпрофессиональных программ в области искусств и дополнительных образовательных программ спортивной подготовки), направленных на повышение качества дополнительного образования детей в соответствии с интересами и потребностями различных категорий детей (в том числе детей-инвалидов и детей с ограниченными возможностями здоровья), прогнозов социально-экономического развития, в том числе путем включения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научно-технологического и культурного развития страны</w:t>
            </w:r>
          </w:p>
        </w:tc>
        <w:tc>
          <w:tcPr>
            <w:tcW w:w="1757" w:type="dxa"/>
          </w:tcPr>
          <w:p w14:paraId="060969D6" w14:textId="77777777" w:rsidR="00C1493E" w:rsidRDefault="00000000">
            <w:pPr>
              <w:pStyle w:val="ConsPlusNormal0"/>
              <w:jc w:val="both"/>
            </w:pPr>
            <w:r>
              <w:t>III квартал 2025 года, далее - ежегодно</w:t>
            </w:r>
          </w:p>
        </w:tc>
        <w:tc>
          <w:tcPr>
            <w:tcW w:w="3969" w:type="dxa"/>
          </w:tcPr>
          <w:p w14:paraId="322DF310" w14:textId="77777777" w:rsidR="00C1493E" w:rsidRDefault="00000000">
            <w:pPr>
              <w:pStyle w:val="ConsPlusNormal0"/>
              <w:jc w:val="both"/>
            </w:pPr>
            <w:r>
              <w:t>Министерство образования, науки и молодежи Республики Крым;</w:t>
            </w:r>
          </w:p>
          <w:p w14:paraId="27D27FC0"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517BB643" w14:textId="77777777" w:rsidR="00C1493E" w:rsidRDefault="00000000">
            <w:pPr>
              <w:pStyle w:val="ConsPlusNormal0"/>
              <w:jc w:val="both"/>
            </w:pPr>
            <w:r>
              <w:t>Доклад в Министерство просвещения Российской Федерации</w:t>
            </w:r>
          </w:p>
        </w:tc>
      </w:tr>
      <w:tr w:rsidR="00C1493E" w14:paraId="29F37205" w14:textId="77777777">
        <w:tc>
          <w:tcPr>
            <w:tcW w:w="624" w:type="dxa"/>
          </w:tcPr>
          <w:p w14:paraId="7413C561" w14:textId="77777777" w:rsidR="00C1493E" w:rsidRDefault="00000000">
            <w:pPr>
              <w:pStyle w:val="ConsPlusNormal0"/>
              <w:jc w:val="both"/>
            </w:pPr>
            <w:r>
              <w:t>2.9</w:t>
            </w:r>
          </w:p>
        </w:tc>
        <w:tc>
          <w:tcPr>
            <w:tcW w:w="5159" w:type="dxa"/>
          </w:tcPr>
          <w:p w14:paraId="35880743" w14:textId="77777777" w:rsidR="00C1493E" w:rsidRDefault="00000000">
            <w:pPr>
              <w:pStyle w:val="ConsPlusNormal0"/>
              <w:jc w:val="both"/>
            </w:pPr>
            <w:r>
              <w:t>Распространение походно-экспедиционной и экскурсионной форм организации деятельности в сфере дополнительного образования детей в интеграции с проектом "Походы Первых - Больше, чем путешествие" по соответствующим направлениям, в том числе с применением сертификатов программы Федерального агентства по делам молодежи (Росмолодежь) "Больше, чем путешествие"</w:t>
            </w:r>
          </w:p>
        </w:tc>
        <w:tc>
          <w:tcPr>
            <w:tcW w:w="1757" w:type="dxa"/>
          </w:tcPr>
          <w:p w14:paraId="3E8B53E8" w14:textId="77777777" w:rsidR="00C1493E" w:rsidRDefault="00000000">
            <w:pPr>
              <w:pStyle w:val="ConsPlusNormal0"/>
              <w:jc w:val="both"/>
            </w:pPr>
            <w:r>
              <w:t>III квартал 2025 года, далее - ежегодно</w:t>
            </w:r>
          </w:p>
        </w:tc>
        <w:tc>
          <w:tcPr>
            <w:tcW w:w="3969" w:type="dxa"/>
          </w:tcPr>
          <w:p w14:paraId="021EB876" w14:textId="77777777" w:rsidR="00C1493E" w:rsidRDefault="00000000">
            <w:pPr>
              <w:pStyle w:val="ConsPlusNormal0"/>
              <w:jc w:val="both"/>
            </w:pPr>
            <w:r>
              <w:t>Государственный комитет молодежной политики Республики Крым;</w:t>
            </w:r>
          </w:p>
          <w:p w14:paraId="6F973DC9" w14:textId="77777777" w:rsidR="00C1493E" w:rsidRDefault="00000000">
            <w:pPr>
              <w:pStyle w:val="ConsPlusNormal0"/>
              <w:jc w:val="both"/>
            </w:pPr>
            <w:r>
              <w:t>Министерство образования, науки и молодежи Республики Крым</w:t>
            </w:r>
          </w:p>
        </w:tc>
        <w:tc>
          <w:tcPr>
            <w:tcW w:w="2097" w:type="dxa"/>
          </w:tcPr>
          <w:p w14:paraId="182A4DB2" w14:textId="77777777" w:rsidR="00C1493E" w:rsidRDefault="00000000">
            <w:pPr>
              <w:pStyle w:val="ConsPlusNormal0"/>
              <w:jc w:val="both"/>
            </w:pPr>
            <w:r>
              <w:t>Доклад в Федеральное агентство по делам молодежи (Росмолодежь)</w:t>
            </w:r>
          </w:p>
        </w:tc>
      </w:tr>
      <w:tr w:rsidR="00C1493E" w14:paraId="18609326" w14:textId="77777777">
        <w:tc>
          <w:tcPr>
            <w:tcW w:w="624" w:type="dxa"/>
          </w:tcPr>
          <w:p w14:paraId="7B69E0CF" w14:textId="77777777" w:rsidR="00C1493E" w:rsidRDefault="00000000">
            <w:pPr>
              <w:pStyle w:val="ConsPlusNormal0"/>
              <w:jc w:val="both"/>
            </w:pPr>
            <w:r>
              <w:t>2.10</w:t>
            </w:r>
          </w:p>
        </w:tc>
        <w:tc>
          <w:tcPr>
            <w:tcW w:w="5159" w:type="dxa"/>
          </w:tcPr>
          <w:p w14:paraId="27E271D7" w14:textId="77777777" w:rsidR="00C1493E" w:rsidRDefault="00000000">
            <w:pPr>
              <w:pStyle w:val="ConsPlusNormal0"/>
              <w:jc w:val="both"/>
            </w:pPr>
            <w:r>
              <w:t>Вовлечение обучающихся в дополнительные общеобразовательные программы и мероприятия профессионального выбора, обеспечивающие ознакомление с современными профессиями и профессиями будущего, формирование готовности к профессиональному самоопределению, формирование навыков планирования карьеры, возможность практических занятий и стажировок на площадках реального сектора экономики, взаимодействие с наставниками со стороны предприятий, научных организаций, профессиональных образовательных организаций и образовательных организаций высшего образования, в том числе в рамках Единой модели профориентации, а также проектов "День с предпринимателем", "Бизнес.Поколение", "Бизнес.Наставники"</w:t>
            </w:r>
          </w:p>
        </w:tc>
        <w:tc>
          <w:tcPr>
            <w:tcW w:w="1757" w:type="dxa"/>
          </w:tcPr>
          <w:p w14:paraId="35361CB3" w14:textId="77777777" w:rsidR="00C1493E" w:rsidRDefault="00000000">
            <w:pPr>
              <w:pStyle w:val="ConsPlusNormal0"/>
              <w:jc w:val="both"/>
            </w:pPr>
            <w:r>
              <w:t>IV квартал 2025 года, далее - ежегодно</w:t>
            </w:r>
          </w:p>
        </w:tc>
        <w:tc>
          <w:tcPr>
            <w:tcW w:w="3969" w:type="dxa"/>
          </w:tcPr>
          <w:p w14:paraId="77F7BF76" w14:textId="77777777" w:rsidR="00C1493E" w:rsidRDefault="00000000">
            <w:pPr>
              <w:pStyle w:val="ConsPlusNormal0"/>
              <w:jc w:val="both"/>
            </w:pPr>
            <w:r>
              <w:t>Государственный комитет молодежной политики Республики Крым;</w:t>
            </w:r>
          </w:p>
          <w:p w14:paraId="76791A29" w14:textId="77777777" w:rsidR="00C1493E" w:rsidRDefault="00000000">
            <w:pPr>
              <w:pStyle w:val="ConsPlusNormal0"/>
              <w:jc w:val="both"/>
            </w:pPr>
            <w:r>
              <w:t>Министерство образования, науки и молодежи Республики Крым</w:t>
            </w:r>
          </w:p>
        </w:tc>
        <w:tc>
          <w:tcPr>
            <w:tcW w:w="2097" w:type="dxa"/>
          </w:tcPr>
          <w:p w14:paraId="1EED8052" w14:textId="77777777" w:rsidR="00C1493E" w:rsidRDefault="00000000">
            <w:pPr>
              <w:pStyle w:val="ConsPlusNormal0"/>
              <w:jc w:val="both"/>
            </w:pPr>
            <w:r>
              <w:t>Доклад в Федеральное агентство по делам молодежи (Росмолодежь)</w:t>
            </w:r>
          </w:p>
        </w:tc>
      </w:tr>
      <w:tr w:rsidR="00C1493E" w14:paraId="4463AD88" w14:textId="77777777">
        <w:tc>
          <w:tcPr>
            <w:tcW w:w="624" w:type="dxa"/>
          </w:tcPr>
          <w:p w14:paraId="4BF9C59D" w14:textId="77777777" w:rsidR="00C1493E" w:rsidRDefault="00000000">
            <w:pPr>
              <w:pStyle w:val="ConsPlusNormal0"/>
              <w:jc w:val="both"/>
            </w:pPr>
            <w:r>
              <w:t>2.11</w:t>
            </w:r>
          </w:p>
        </w:tc>
        <w:tc>
          <w:tcPr>
            <w:tcW w:w="5159" w:type="dxa"/>
          </w:tcPr>
          <w:p w14:paraId="481EE357" w14:textId="77777777" w:rsidR="00C1493E" w:rsidRDefault="00000000">
            <w:pPr>
              <w:pStyle w:val="ConsPlusNormal0"/>
              <w:jc w:val="both"/>
            </w:pPr>
            <w:r>
              <w:t>Увеличение количества мест для обучения по дополнительным предпрофессиональным программам в области искусств в детских школах искусств в общем количестве мест, финансируемых за счет бюджета Республики Крым и местных бюджетов</w:t>
            </w:r>
          </w:p>
        </w:tc>
        <w:tc>
          <w:tcPr>
            <w:tcW w:w="1757" w:type="dxa"/>
          </w:tcPr>
          <w:p w14:paraId="64044922" w14:textId="77777777" w:rsidR="00C1493E" w:rsidRDefault="00000000">
            <w:pPr>
              <w:pStyle w:val="ConsPlusNormal0"/>
              <w:jc w:val="both"/>
            </w:pPr>
            <w:r>
              <w:t>I квартал 2026 года, далее - ежегодно</w:t>
            </w:r>
          </w:p>
        </w:tc>
        <w:tc>
          <w:tcPr>
            <w:tcW w:w="3969" w:type="dxa"/>
          </w:tcPr>
          <w:p w14:paraId="137696F7" w14:textId="77777777" w:rsidR="00C1493E" w:rsidRDefault="00000000">
            <w:pPr>
              <w:pStyle w:val="ConsPlusNormal0"/>
              <w:jc w:val="both"/>
            </w:pPr>
            <w:r>
              <w:t>Министерство культуры Республики Крым;</w:t>
            </w:r>
          </w:p>
          <w:p w14:paraId="478A2DA3"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1B05B0FE" w14:textId="77777777" w:rsidR="00C1493E" w:rsidRDefault="00000000">
            <w:pPr>
              <w:pStyle w:val="ConsPlusNormal0"/>
              <w:jc w:val="both"/>
            </w:pPr>
            <w:r>
              <w:t>Доклад в Министерство культуры Российской Федерации</w:t>
            </w:r>
          </w:p>
        </w:tc>
      </w:tr>
      <w:tr w:rsidR="00C1493E" w14:paraId="04811B8B" w14:textId="77777777">
        <w:tc>
          <w:tcPr>
            <w:tcW w:w="624" w:type="dxa"/>
          </w:tcPr>
          <w:p w14:paraId="3F050928" w14:textId="77777777" w:rsidR="00C1493E" w:rsidRDefault="00000000">
            <w:pPr>
              <w:pStyle w:val="ConsPlusNormal0"/>
              <w:jc w:val="both"/>
            </w:pPr>
            <w:r>
              <w:t>2.12</w:t>
            </w:r>
          </w:p>
        </w:tc>
        <w:tc>
          <w:tcPr>
            <w:tcW w:w="5159" w:type="dxa"/>
          </w:tcPr>
          <w:p w14:paraId="3F3D19B3" w14:textId="77777777" w:rsidR="00C1493E" w:rsidRDefault="00000000">
            <w:pPr>
              <w:pStyle w:val="ConsPlusNormal0"/>
              <w:jc w:val="both"/>
            </w:pPr>
            <w:r>
              <w:t>Участие в общероссийских конкурсах "Лучшая детская школа искусств", "Лучший преподаватель детской школы искусств" и "Молодые дарования России"</w:t>
            </w:r>
          </w:p>
        </w:tc>
        <w:tc>
          <w:tcPr>
            <w:tcW w:w="1757" w:type="dxa"/>
          </w:tcPr>
          <w:p w14:paraId="260FBD86" w14:textId="77777777" w:rsidR="00C1493E" w:rsidRDefault="00000000">
            <w:pPr>
              <w:pStyle w:val="ConsPlusNormal0"/>
              <w:jc w:val="both"/>
            </w:pPr>
            <w:r>
              <w:t>I квартал 2026 года, далее - ежегодно</w:t>
            </w:r>
          </w:p>
        </w:tc>
        <w:tc>
          <w:tcPr>
            <w:tcW w:w="3969" w:type="dxa"/>
          </w:tcPr>
          <w:p w14:paraId="44E67AD2" w14:textId="77777777" w:rsidR="00C1493E" w:rsidRDefault="00000000">
            <w:pPr>
              <w:pStyle w:val="ConsPlusNormal0"/>
              <w:jc w:val="both"/>
            </w:pPr>
            <w:r>
              <w:t>Министерство культуры Республики Крым;</w:t>
            </w:r>
          </w:p>
          <w:p w14:paraId="5902AC85"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56A1492D" w14:textId="77777777" w:rsidR="00C1493E" w:rsidRDefault="00000000">
            <w:pPr>
              <w:pStyle w:val="ConsPlusNormal0"/>
              <w:jc w:val="both"/>
            </w:pPr>
            <w:r>
              <w:t>Доклад в Министерство культуры Российской Федерации</w:t>
            </w:r>
          </w:p>
        </w:tc>
      </w:tr>
      <w:tr w:rsidR="00C1493E" w14:paraId="36DA3278" w14:textId="77777777">
        <w:tc>
          <w:tcPr>
            <w:tcW w:w="624" w:type="dxa"/>
          </w:tcPr>
          <w:p w14:paraId="680A4EF4" w14:textId="77777777" w:rsidR="00C1493E" w:rsidRDefault="00000000">
            <w:pPr>
              <w:pStyle w:val="ConsPlusNormal0"/>
              <w:jc w:val="both"/>
            </w:pPr>
            <w:r>
              <w:t>2.13</w:t>
            </w:r>
          </w:p>
        </w:tc>
        <w:tc>
          <w:tcPr>
            <w:tcW w:w="5159" w:type="dxa"/>
          </w:tcPr>
          <w:p w14:paraId="6E83CDF7" w14:textId="77777777" w:rsidR="00C1493E" w:rsidRDefault="00000000">
            <w:pPr>
              <w:pStyle w:val="ConsPlusNormal0"/>
              <w:jc w:val="both"/>
            </w:pPr>
            <w:r>
              <w:t>Участие во всероссийских конференциях и методических мероприятиях, направленных на сохранение традиций и развитие отраслевой системы дополнительного образования в области искусств, в том числе по вопросам реализации дополнительных предпрофессиональных программ в области искусств, значимых для развития и (или) сохранения традиций отечественного искусства, кадрового обеспечения отрасли культуры</w:t>
            </w:r>
          </w:p>
        </w:tc>
        <w:tc>
          <w:tcPr>
            <w:tcW w:w="1757" w:type="dxa"/>
          </w:tcPr>
          <w:p w14:paraId="51816913" w14:textId="77777777" w:rsidR="00C1493E" w:rsidRDefault="00000000">
            <w:pPr>
              <w:pStyle w:val="ConsPlusNormal0"/>
              <w:jc w:val="both"/>
            </w:pPr>
            <w:r>
              <w:t>I квартал 2026 года, далее - ежегодно</w:t>
            </w:r>
          </w:p>
        </w:tc>
        <w:tc>
          <w:tcPr>
            <w:tcW w:w="3969" w:type="dxa"/>
          </w:tcPr>
          <w:p w14:paraId="6CA8F0EA" w14:textId="77777777" w:rsidR="00C1493E" w:rsidRDefault="00000000">
            <w:pPr>
              <w:pStyle w:val="ConsPlusNormal0"/>
              <w:jc w:val="both"/>
            </w:pPr>
            <w:r>
              <w:t>Министерство культуры Республики Крым</w:t>
            </w:r>
          </w:p>
        </w:tc>
        <w:tc>
          <w:tcPr>
            <w:tcW w:w="2097" w:type="dxa"/>
          </w:tcPr>
          <w:p w14:paraId="282F3A3E" w14:textId="77777777" w:rsidR="00C1493E" w:rsidRDefault="00000000">
            <w:pPr>
              <w:pStyle w:val="ConsPlusNormal0"/>
              <w:jc w:val="both"/>
            </w:pPr>
            <w:r>
              <w:t>Доклад в Министерство культуры Российской Федерации</w:t>
            </w:r>
          </w:p>
        </w:tc>
      </w:tr>
      <w:tr w:rsidR="00C1493E" w14:paraId="0EDB5D9C" w14:textId="77777777">
        <w:tc>
          <w:tcPr>
            <w:tcW w:w="624" w:type="dxa"/>
          </w:tcPr>
          <w:p w14:paraId="6BCEE62E" w14:textId="77777777" w:rsidR="00C1493E" w:rsidRDefault="00000000">
            <w:pPr>
              <w:pStyle w:val="ConsPlusNormal0"/>
              <w:jc w:val="both"/>
            </w:pPr>
            <w:r>
              <w:t>2.14</w:t>
            </w:r>
          </w:p>
        </w:tc>
        <w:tc>
          <w:tcPr>
            <w:tcW w:w="5159" w:type="dxa"/>
          </w:tcPr>
          <w:p w14:paraId="7B616293" w14:textId="77777777" w:rsidR="00C1493E" w:rsidRDefault="00000000">
            <w:pPr>
              <w:pStyle w:val="ConsPlusNormal0"/>
              <w:jc w:val="both"/>
            </w:pPr>
            <w:r>
              <w:t>Разработка и реализация дополнительных общеобразовательных программ, реализуемых в сетевой форме с участием образовательных организаций высшего образования, профессиональных образовательных организаций, предприятий реального сектора экономики, научных организаций, общественных организаций</w:t>
            </w:r>
          </w:p>
        </w:tc>
        <w:tc>
          <w:tcPr>
            <w:tcW w:w="1757" w:type="dxa"/>
          </w:tcPr>
          <w:p w14:paraId="620FA8F2" w14:textId="77777777" w:rsidR="00C1493E" w:rsidRDefault="00000000">
            <w:pPr>
              <w:pStyle w:val="ConsPlusNormal0"/>
              <w:jc w:val="both"/>
            </w:pPr>
            <w:r>
              <w:t>III квартал 2025 года, далее - ежегодно</w:t>
            </w:r>
          </w:p>
        </w:tc>
        <w:tc>
          <w:tcPr>
            <w:tcW w:w="3969" w:type="dxa"/>
          </w:tcPr>
          <w:p w14:paraId="0DD13C63" w14:textId="77777777" w:rsidR="00C1493E" w:rsidRDefault="00000000">
            <w:pPr>
              <w:pStyle w:val="ConsPlusNormal0"/>
              <w:jc w:val="both"/>
            </w:pPr>
            <w:r>
              <w:t>Министерство образования, науки и молодежи Республики Крым;</w:t>
            </w:r>
          </w:p>
          <w:p w14:paraId="2F0647BB"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1EFA9964" w14:textId="77777777" w:rsidR="00C1493E" w:rsidRDefault="00000000">
            <w:pPr>
              <w:pStyle w:val="ConsPlusNormal0"/>
              <w:jc w:val="both"/>
            </w:pPr>
            <w:r>
              <w:t>Доклад в Министерство просвещения Российской Федерации</w:t>
            </w:r>
          </w:p>
        </w:tc>
      </w:tr>
      <w:tr w:rsidR="00C1493E" w14:paraId="2E6CF9DA" w14:textId="77777777">
        <w:tc>
          <w:tcPr>
            <w:tcW w:w="624" w:type="dxa"/>
          </w:tcPr>
          <w:p w14:paraId="10A2D9B4" w14:textId="77777777" w:rsidR="00C1493E" w:rsidRDefault="00000000">
            <w:pPr>
              <w:pStyle w:val="ConsPlusNormal0"/>
              <w:jc w:val="both"/>
            </w:pPr>
            <w:r>
              <w:t>2.15</w:t>
            </w:r>
          </w:p>
        </w:tc>
        <w:tc>
          <w:tcPr>
            <w:tcW w:w="5159" w:type="dxa"/>
          </w:tcPr>
          <w:p w14:paraId="5286926D" w14:textId="77777777" w:rsidR="00C1493E" w:rsidRDefault="00000000">
            <w:pPr>
              <w:pStyle w:val="ConsPlusNormal0"/>
              <w:jc w:val="both"/>
            </w:pPr>
            <w:r>
              <w:t>Внедрение технологий информационно-консультационной адресной поддержки реализации прав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w:t>
            </w:r>
          </w:p>
        </w:tc>
        <w:tc>
          <w:tcPr>
            <w:tcW w:w="1757" w:type="dxa"/>
          </w:tcPr>
          <w:p w14:paraId="0FAC36BE" w14:textId="77777777" w:rsidR="00C1493E" w:rsidRDefault="00000000">
            <w:pPr>
              <w:pStyle w:val="ConsPlusNormal0"/>
              <w:jc w:val="both"/>
            </w:pPr>
            <w:r>
              <w:t>III квартал 2025 года, далее - ежегодно</w:t>
            </w:r>
          </w:p>
        </w:tc>
        <w:tc>
          <w:tcPr>
            <w:tcW w:w="3969" w:type="dxa"/>
          </w:tcPr>
          <w:p w14:paraId="5CBCD403" w14:textId="77777777" w:rsidR="00C1493E" w:rsidRDefault="00000000">
            <w:pPr>
              <w:pStyle w:val="ConsPlusNormal0"/>
              <w:jc w:val="both"/>
            </w:pPr>
            <w:r>
              <w:t>Министерство образования, науки и молодежи Республики Крым;</w:t>
            </w:r>
          </w:p>
          <w:p w14:paraId="531E71BF"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51FE937D" w14:textId="77777777" w:rsidR="00C1493E" w:rsidRDefault="00000000">
            <w:pPr>
              <w:pStyle w:val="ConsPlusNormal0"/>
              <w:jc w:val="both"/>
            </w:pPr>
            <w:r>
              <w:t>Доклад в Министерство просвещения Российской Федерации</w:t>
            </w:r>
          </w:p>
        </w:tc>
      </w:tr>
      <w:tr w:rsidR="00C1493E" w14:paraId="48C3011E" w14:textId="77777777">
        <w:tc>
          <w:tcPr>
            <w:tcW w:w="624" w:type="dxa"/>
          </w:tcPr>
          <w:p w14:paraId="25B9F910" w14:textId="77777777" w:rsidR="00C1493E" w:rsidRDefault="00000000">
            <w:pPr>
              <w:pStyle w:val="ConsPlusNormal0"/>
              <w:jc w:val="both"/>
            </w:pPr>
            <w:r>
              <w:t>2.16</w:t>
            </w:r>
          </w:p>
        </w:tc>
        <w:tc>
          <w:tcPr>
            <w:tcW w:w="5159" w:type="dxa"/>
          </w:tcPr>
          <w:p w14:paraId="6A949E9F" w14:textId="77777777" w:rsidR="00C1493E" w:rsidRDefault="00000000">
            <w:pPr>
              <w:pStyle w:val="ConsPlusNormal0"/>
              <w:jc w:val="both"/>
            </w:pPr>
            <w:r>
              <w:t>Обновление содержания дополнительных общеобразовательных программ, направленных на патриотическое воспитание, способствующих подготовке подростков и молодежи в возрасте от 14 до 35 лет к военной службе</w:t>
            </w:r>
          </w:p>
        </w:tc>
        <w:tc>
          <w:tcPr>
            <w:tcW w:w="1757" w:type="dxa"/>
          </w:tcPr>
          <w:p w14:paraId="6296225C" w14:textId="77777777" w:rsidR="00C1493E" w:rsidRDefault="00000000">
            <w:pPr>
              <w:pStyle w:val="ConsPlusNormal0"/>
              <w:jc w:val="both"/>
            </w:pPr>
            <w:r>
              <w:t>III квартал 2025 года, далее - ежегодно</w:t>
            </w:r>
          </w:p>
        </w:tc>
        <w:tc>
          <w:tcPr>
            <w:tcW w:w="3969" w:type="dxa"/>
          </w:tcPr>
          <w:p w14:paraId="34B11324" w14:textId="77777777" w:rsidR="00C1493E" w:rsidRDefault="00000000">
            <w:pPr>
              <w:pStyle w:val="ConsPlusNormal0"/>
              <w:jc w:val="both"/>
            </w:pPr>
            <w:r>
              <w:t>Министерство образования, науки и молодежи Республики Крым;</w:t>
            </w:r>
          </w:p>
          <w:p w14:paraId="08381F41"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6C13A58D" w14:textId="77777777" w:rsidR="00C1493E" w:rsidRDefault="00000000">
            <w:pPr>
              <w:pStyle w:val="ConsPlusNormal0"/>
              <w:jc w:val="both"/>
            </w:pPr>
            <w:r>
              <w:t>Доклад в Министерство просвещения Российской Федерации</w:t>
            </w:r>
          </w:p>
        </w:tc>
      </w:tr>
      <w:tr w:rsidR="00C1493E" w14:paraId="11D3B921" w14:textId="77777777">
        <w:tc>
          <w:tcPr>
            <w:tcW w:w="624" w:type="dxa"/>
          </w:tcPr>
          <w:p w14:paraId="7C0EAF24" w14:textId="77777777" w:rsidR="00C1493E" w:rsidRDefault="00000000">
            <w:pPr>
              <w:pStyle w:val="ConsPlusNormal0"/>
              <w:jc w:val="both"/>
            </w:pPr>
            <w:r>
              <w:t>2.17</w:t>
            </w:r>
          </w:p>
        </w:tc>
        <w:tc>
          <w:tcPr>
            <w:tcW w:w="5159" w:type="dxa"/>
          </w:tcPr>
          <w:p w14:paraId="5A61F0B6" w14:textId="77777777" w:rsidR="00C1493E" w:rsidRDefault="00000000">
            <w:pPr>
              <w:pStyle w:val="ConsPlusNormal0"/>
              <w:jc w:val="both"/>
            </w:pPr>
            <w:r>
              <w:t>Вовлечение детей с ограниченными возможностями здоровья, детей-инвалидов, детей-сирот и детей, оставшихся без попечения родителей, в интеллектуальные и (или) творческие конкурсы, физкультурные и спортивные мероприятия</w:t>
            </w:r>
          </w:p>
        </w:tc>
        <w:tc>
          <w:tcPr>
            <w:tcW w:w="1757" w:type="dxa"/>
          </w:tcPr>
          <w:p w14:paraId="7A5C6109" w14:textId="77777777" w:rsidR="00C1493E" w:rsidRDefault="00000000">
            <w:pPr>
              <w:pStyle w:val="ConsPlusNormal0"/>
              <w:jc w:val="both"/>
            </w:pPr>
            <w:r>
              <w:t>IV квартал 2025 года, далее - ежегодно</w:t>
            </w:r>
          </w:p>
        </w:tc>
        <w:tc>
          <w:tcPr>
            <w:tcW w:w="3969" w:type="dxa"/>
          </w:tcPr>
          <w:p w14:paraId="45039E31" w14:textId="77777777" w:rsidR="00C1493E" w:rsidRDefault="00000000">
            <w:pPr>
              <w:pStyle w:val="ConsPlusNormal0"/>
              <w:jc w:val="both"/>
            </w:pPr>
            <w:r>
              <w:t>Министерство образования, науки и молодежи Республики Крым;</w:t>
            </w:r>
          </w:p>
          <w:p w14:paraId="36D88476" w14:textId="77777777" w:rsidR="00C1493E" w:rsidRDefault="00000000">
            <w:pPr>
              <w:pStyle w:val="ConsPlusNormal0"/>
              <w:jc w:val="both"/>
            </w:pPr>
            <w:r>
              <w:t>Министерство культуры Республики Крым;</w:t>
            </w:r>
          </w:p>
          <w:p w14:paraId="2B5E615C" w14:textId="77777777" w:rsidR="00C1493E" w:rsidRDefault="00000000">
            <w:pPr>
              <w:pStyle w:val="ConsPlusNormal0"/>
              <w:jc w:val="both"/>
            </w:pPr>
            <w:r>
              <w:t>Министерство спорта Республики Крым;</w:t>
            </w:r>
          </w:p>
          <w:p w14:paraId="5EC9CCA1"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7EBC1DE4" w14:textId="77777777" w:rsidR="00C1493E" w:rsidRDefault="00000000">
            <w:pPr>
              <w:pStyle w:val="ConsPlusNormal0"/>
              <w:jc w:val="both"/>
            </w:pPr>
            <w:r>
              <w:t>Доклад в Министерство просвещения Российской Федерации</w:t>
            </w:r>
          </w:p>
        </w:tc>
      </w:tr>
      <w:tr w:rsidR="00C1493E" w14:paraId="65A5CF97" w14:textId="77777777">
        <w:tc>
          <w:tcPr>
            <w:tcW w:w="13606" w:type="dxa"/>
            <w:gridSpan w:val="5"/>
          </w:tcPr>
          <w:p w14:paraId="0271DFDD" w14:textId="77777777" w:rsidR="00C1493E" w:rsidRDefault="00000000">
            <w:pPr>
              <w:pStyle w:val="ConsPlusNormal0"/>
              <w:jc w:val="center"/>
              <w:outlineLvl w:val="1"/>
            </w:pPr>
            <w:r>
              <w:t>3. Развитие материально-технического обеспечения и инфраструктуры дополнительного образования детей</w:t>
            </w:r>
          </w:p>
        </w:tc>
      </w:tr>
      <w:tr w:rsidR="00C1493E" w14:paraId="12D4AB2D" w14:textId="77777777">
        <w:tc>
          <w:tcPr>
            <w:tcW w:w="624" w:type="dxa"/>
          </w:tcPr>
          <w:p w14:paraId="2519B771" w14:textId="77777777" w:rsidR="00C1493E" w:rsidRDefault="00000000">
            <w:pPr>
              <w:pStyle w:val="ConsPlusNormal0"/>
              <w:jc w:val="both"/>
            </w:pPr>
            <w:r>
              <w:t>3.1</w:t>
            </w:r>
          </w:p>
        </w:tc>
        <w:tc>
          <w:tcPr>
            <w:tcW w:w="5159" w:type="dxa"/>
          </w:tcPr>
          <w:p w14:paraId="669F1D86" w14:textId="77777777" w:rsidR="00C1493E" w:rsidRDefault="00000000">
            <w:pPr>
              <w:pStyle w:val="ConsPlusNormal0"/>
              <w:jc w:val="both"/>
            </w:pPr>
            <w:r>
              <w:t>Обеспечение устойчивого функционирования целевой модели развития региональной системы дополнительного образования детей, развитие организационно-управленческих механизмов, обновление материально-технической базы организаций дополнительного образования</w:t>
            </w:r>
          </w:p>
        </w:tc>
        <w:tc>
          <w:tcPr>
            <w:tcW w:w="1757" w:type="dxa"/>
          </w:tcPr>
          <w:p w14:paraId="013C95B8" w14:textId="77777777" w:rsidR="00C1493E" w:rsidRDefault="00000000">
            <w:pPr>
              <w:pStyle w:val="ConsPlusNormal0"/>
              <w:jc w:val="both"/>
            </w:pPr>
            <w:r>
              <w:t>IV квартал 2025 года, далее - ежегодно</w:t>
            </w:r>
          </w:p>
        </w:tc>
        <w:tc>
          <w:tcPr>
            <w:tcW w:w="3969" w:type="dxa"/>
          </w:tcPr>
          <w:p w14:paraId="0C4866E0" w14:textId="77777777" w:rsidR="00C1493E" w:rsidRDefault="00000000">
            <w:pPr>
              <w:pStyle w:val="ConsPlusNormal0"/>
              <w:jc w:val="both"/>
            </w:pPr>
            <w:r>
              <w:t>Министерство образования, науки и молодежи Республики Крым;</w:t>
            </w:r>
          </w:p>
          <w:p w14:paraId="509F473D"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097CC66B" w14:textId="77777777" w:rsidR="00C1493E" w:rsidRDefault="00000000">
            <w:pPr>
              <w:pStyle w:val="ConsPlusNormal0"/>
              <w:jc w:val="both"/>
            </w:pPr>
            <w:r>
              <w:t>Доклад в Министерство просвещения Российской Федерации</w:t>
            </w:r>
          </w:p>
        </w:tc>
      </w:tr>
      <w:tr w:rsidR="00C1493E" w14:paraId="2D200BDD" w14:textId="77777777">
        <w:tc>
          <w:tcPr>
            <w:tcW w:w="624" w:type="dxa"/>
          </w:tcPr>
          <w:p w14:paraId="03B78896" w14:textId="77777777" w:rsidR="00C1493E" w:rsidRDefault="00000000">
            <w:pPr>
              <w:pStyle w:val="ConsPlusNormal0"/>
              <w:jc w:val="both"/>
            </w:pPr>
            <w:r>
              <w:t>3.2</w:t>
            </w:r>
          </w:p>
        </w:tc>
        <w:tc>
          <w:tcPr>
            <w:tcW w:w="5159" w:type="dxa"/>
          </w:tcPr>
          <w:p w14:paraId="32FF8E8D" w14:textId="77777777" w:rsidR="00C1493E" w:rsidRDefault="00000000">
            <w:pPr>
              <w:pStyle w:val="ConsPlusNormal0"/>
              <w:jc w:val="both"/>
            </w:pPr>
            <w:r>
              <w:t>Обеспечение сохранности сети детских школ искусств (юридических лиц)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tc>
        <w:tc>
          <w:tcPr>
            <w:tcW w:w="1757" w:type="dxa"/>
          </w:tcPr>
          <w:p w14:paraId="110C8992" w14:textId="77777777" w:rsidR="00C1493E" w:rsidRDefault="00000000">
            <w:pPr>
              <w:pStyle w:val="ConsPlusNormal0"/>
              <w:jc w:val="both"/>
            </w:pPr>
            <w:r>
              <w:t>I квартал 2026 года, далее - ежегодно</w:t>
            </w:r>
          </w:p>
        </w:tc>
        <w:tc>
          <w:tcPr>
            <w:tcW w:w="3969" w:type="dxa"/>
          </w:tcPr>
          <w:p w14:paraId="2906716B" w14:textId="77777777" w:rsidR="00C1493E" w:rsidRDefault="00000000">
            <w:pPr>
              <w:pStyle w:val="ConsPlusNormal0"/>
              <w:jc w:val="both"/>
            </w:pPr>
            <w:r>
              <w:t>Министерство культуры Республики Крым;</w:t>
            </w:r>
          </w:p>
          <w:p w14:paraId="7739E55E"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03213CA4" w14:textId="77777777" w:rsidR="00C1493E" w:rsidRDefault="00000000">
            <w:pPr>
              <w:pStyle w:val="ConsPlusNormal0"/>
              <w:jc w:val="both"/>
            </w:pPr>
            <w:r>
              <w:t>Доклад в Министерство культуры Российской Федерации</w:t>
            </w:r>
          </w:p>
        </w:tc>
      </w:tr>
      <w:tr w:rsidR="00C1493E" w14:paraId="7CD07C10" w14:textId="77777777">
        <w:tc>
          <w:tcPr>
            <w:tcW w:w="624" w:type="dxa"/>
          </w:tcPr>
          <w:p w14:paraId="4173DE2D" w14:textId="77777777" w:rsidR="00C1493E" w:rsidRDefault="00000000">
            <w:pPr>
              <w:pStyle w:val="ConsPlusNormal0"/>
              <w:jc w:val="both"/>
            </w:pPr>
            <w:r>
              <w:t>3.3</w:t>
            </w:r>
          </w:p>
        </w:tc>
        <w:tc>
          <w:tcPr>
            <w:tcW w:w="5159" w:type="dxa"/>
          </w:tcPr>
          <w:p w14:paraId="151F3A5E" w14:textId="77777777" w:rsidR="00C1493E" w:rsidRDefault="00000000">
            <w:pPr>
              <w:pStyle w:val="ConsPlusNormal0"/>
              <w:jc w:val="both"/>
            </w:pPr>
            <w:r>
              <w:t>Обеспечение централизованного управления сетью детских школ искусств исполнительным органом Республики Крым в области культуры в целях проведения единой государственной политики в сфере художественного образования</w:t>
            </w:r>
          </w:p>
        </w:tc>
        <w:tc>
          <w:tcPr>
            <w:tcW w:w="1757" w:type="dxa"/>
          </w:tcPr>
          <w:p w14:paraId="6A0EEFB4" w14:textId="77777777" w:rsidR="00C1493E" w:rsidRDefault="00000000">
            <w:pPr>
              <w:pStyle w:val="ConsPlusNormal0"/>
              <w:jc w:val="both"/>
            </w:pPr>
            <w:r>
              <w:t>I квартал 2026 года, далее - ежегодно</w:t>
            </w:r>
          </w:p>
        </w:tc>
        <w:tc>
          <w:tcPr>
            <w:tcW w:w="3969" w:type="dxa"/>
          </w:tcPr>
          <w:p w14:paraId="5A0EB823" w14:textId="77777777" w:rsidR="00C1493E" w:rsidRDefault="00000000">
            <w:pPr>
              <w:pStyle w:val="ConsPlusNormal0"/>
              <w:jc w:val="both"/>
            </w:pPr>
            <w:r>
              <w:t>Министерство культуры Республики Крым</w:t>
            </w:r>
          </w:p>
        </w:tc>
        <w:tc>
          <w:tcPr>
            <w:tcW w:w="2097" w:type="dxa"/>
          </w:tcPr>
          <w:p w14:paraId="01BAF833" w14:textId="77777777" w:rsidR="00C1493E" w:rsidRDefault="00000000">
            <w:pPr>
              <w:pStyle w:val="ConsPlusNormal0"/>
              <w:jc w:val="both"/>
            </w:pPr>
            <w:r>
              <w:t>Доклад в Министерство культуры Российской Федерации</w:t>
            </w:r>
          </w:p>
        </w:tc>
      </w:tr>
      <w:tr w:rsidR="00C1493E" w14:paraId="0EA2E77F" w14:textId="77777777">
        <w:tc>
          <w:tcPr>
            <w:tcW w:w="624" w:type="dxa"/>
          </w:tcPr>
          <w:p w14:paraId="65347337" w14:textId="77777777" w:rsidR="00C1493E" w:rsidRDefault="00000000">
            <w:pPr>
              <w:pStyle w:val="ConsPlusNormal0"/>
              <w:jc w:val="both"/>
            </w:pPr>
            <w:r>
              <w:t>3.4</w:t>
            </w:r>
          </w:p>
        </w:tc>
        <w:tc>
          <w:tcPr>
            <w:tcW w:w="5159" w:type="dxa"/>
          </w:tcPr>
          <w:p w14:paraId="2834EA0F" w14:textId="77777777" w:rsidR="00C1493E" w:rsidRDefault="00000000">
            <w:pPr>
              <w:pStyle w:val="ConsPlusNormal0"/>
              <w:jc w:val="both"/>
            </w:pPr>
            <w:r>
              <w:t>Обеспечение сохранности сети организаций (юридических лиц), реализующих дополнительные образовательные программы спортивной подготовки, находящихся в ведении исполнительного органа Республики Крым в области физической культуры и спорта</w:t>
            </w:r>
          </w:p>
        </w:tc>
        <w:tc>
          <w:tcPr>
            <w:tcW w:w="1757" w:type="dxa"/>
          </w:tcPr>
          <w:p w14:paraId="11041C91" w14:textId="77777777" w:rsidR="00C1493E" w:rsidRDefault="00000000">
            <w:pPr>
              <w:pStyle w:val="ConsPlusNormal0"/>
              <w:jc w:val="both"/>
            </w:pPr>
            <w:r>
              <w:t>IV квартал 2025 года, далее - ежегодно</w:t>
            </w:r>
          </w:p>
        </w:tc>
        <w:tc>
          <w:tcPr>
            <w:tcW w:w="3969" w:type="dxa"/>
          </w:tcPr>
          <w:p w14:paraId="65C8955B" w14:textId="77777777" w:rsidR="00C1493E" w:rsidRDefault="00000000">
            <w:pPr>
              <w:pStyle w:val="ConsPlusNormal0"/>
              <w:jc w:val="both"/>
            </w:pPr>
            <w:r>
              <w:t>Министерство спорта Республики Крым</w:t>
            </w:r>
          </w:p>
        </w:tc>
        <w:tc>
          <w:tcPr>
            <w:tcW w:w="2097" w:type="dxa"/>
          </w:tcPr>
          <w:p w14:paraId="5B16A41E" w14:textId="77777777" w:rsidR="00C1493E" w:rsidRDefault="00000000">
            <w:pPr>
              <w:pStyle w:val="ConsPlusNormal0"/>
              <w:jc w:val="both"/>
            </w:pPr>
            <w:r>
              <w:t>Доклад в Министерство спорта Российской Федерации</w:t>
            </w:r>
          </w:p>
        </w:tc>
      </w:tr>
      <w:tr w:rsidR="00C1493E" w14:paraId="6C9D0BD5" w14:textId="77777777">
        <w:tc>
          <w:tcPr>
            <w:tcW w:w="624" w:type="dxa"/>
          </w:tcPr>
          <w:p w14:paraId="1A97A963" w14:textId="77777777" w:rsidR="00C1493E" w:rsidRDefault="00000000">
            <w:pPr>
              <w:pStyle w:val="ConsPlusNormal0"/>
              <w:jc w:val="both"/>
            </w:pPr>
            <w:r>
              <w:t>3.5</w:t>
            </w:r>
          </w:p>
        </w:tc>
        <w:tc>
          <w:tcPr>
            <w:tcW w:w="5159" w:type="dxa"/>
          </w:tcPr>
          <w:p w14:paraId="474A01EC" w14:textId="77777777" w:rsidR="00C1493E" w:rsidRDefault="00000000">
            <w:pPr>
              <w:pStyle w:val="ConsPlusNormal0"/>
              <w:jc w:val="both"/>
            </w:pPr>
            <w:r>
              <w:t>Обеспечение централизованного управления сетью организаций, реализующих дополнительные образовательные программы спортивной подготовки, исполнительным органом Республики Крым в области физической культуры и спорта</w:t>
            </w:r>
          </w:p>
        </w:tc>
        <w:tc>
          <w:tcPr>
            <w:tcW w:w="1757" w:type="dxa"/>
          </w:tcPr>
          <w:p w14:paraId="7D389518" w14:textId="77777777" w:rsidR="00C1493E" w:rsidRDefault="00000000">
            <w:pPr>
              <w:pStyle w:val="ConsPlusNormal0"/>
              <w:jc w:val="both"/>
            </w:pPr>
            <w:r>
              <w:t>IV квартал 2025 года, далее - ежегодно</w:t>
            </w:r>
          </w:p>
        </w:tc>
        <w:tc>
          <w:tcPr>
            <w:tcW w:w="3969" w:type="dxa"/>
          </w:tcPr>
          <w:p w14:paraId="7EBCBC2A" w14:textId="77777777" w:rsidR="00C1493E" w:rsidRDefault="00000000">
            <w:pPr>
              <w:pStyle w:val="ConsPlusNormal0"/>
              <w:jc w:val="both"/>
            </w:pPr>
            <w:r>
              <w:t>Министерство спорта Республики Крым</w:t>
            </w:r>
          </w:p>
        </w:tc>
        <w:tc>
          <w:tcPr>
            <w:tcW w:w="2097" w:type="dxa"/>
          </w:tcPr>
          <w:p w14:paraId="298BA09A" w14:textId="77777777" w:rsidR="00C1493E" w:rsidRDefault="00000000">
            <w:pPr>
              <w:pStyle w:val="ConsPlusNormal0"/>
              <w:jc w:val="both"/>
            </w:pPr>
            <w:r>
              <w:t>Доклад в Министерство спорта Российской Федерации</w:t>
            </w:r>
          </w:p>
        </w:tc>
      </w:tr>
      <w:tr w:rsidR="00C1493E" w14:paraId="13220389" w14:textId="77777777">
        <w:tc>
          <w:tcPr>
            <w:tcW w:w="13606" w:type="dxa"/>
            <w:gridSpan w:val="5"/>
          </w:tcPr>
          <w:p w14:paraId="5FDBED0D" w14:textId="77777777" w:rsidR="00C1493E" w:rsidRDefault="00000000">
            <w:pPr>
              <w:pStyle w:val="ConsPlusNormal0"/>
              <w:jc w:val="center"/>
              <w:outlineLvl w:val="1"/>
            </w:pPr>
            <w:r>
              <w:t>4. Развитие кадрового потенциала - системы дополнительного образования детей</w:t>
            </w:r>
          </w:p>
        </w:tc>
      </w:tr>
      <w:tr w:rsidR="00C1493E" w14:paraId="46986A28" w14:textId="77777777">
        <w:tc>
          <w:tcPr>
            <w:tcW w:w="624" w:type="dxa"/>
          </w:tcPr>
          <w:p w14:paraId="1AEE6342" w14:textId="77777777" w:rsidR="00C1493E" w:rsidRDefault="00000000">
            <w:pPr>
              <w:pStyle w:val="ConsPlusNormal0"/>
              <w:jc w:val="both"/>
            </w:pPr>
            <w:r>
              <w:t>4.1</w:t>
            </w:r>
          </w:p>
        </w:tc>
        <w:tc>
          <w:tcPr>
            <w:tcW w:w="5159" w:type="dxa"/>
          </w:tcPr>
          <w:p w14:paraId="46628F34" w14:textId="77777777" w:rsidR="00C1493E" w:rsidRDefault="00000000">
            <w:pPr>
              <w:pStyle w:val="ConsPlusNormal0"/>
              <w:jc w:val="both"/>
            </w:pPr>
            <w:r>
              <w:t>Разработка социальных мер поддержки для молодых специалистов, планирующих или работающих в системе дополнительного образования детей</w:t>
            </w:r>
          </w:p>
        </w:tc>
        <w:tc>
          <w:tcPr>
            <w:tcW w:w="1757" w:type="dxa"/>
          </w:tcPr>
          <w:p w14:paraId="4E1C8885" w14:textId="77777777" w:rsidR="00C1493E" w:rsidRDefault="00000000">
            <w:pPr>
              <w:pStyle w:val="ConsPlusNormal0"/>
              <w:jc w:val="both"/>
            </w:pPr>
            <w:r>
              <w:t>I квартал 2026 года, далее - ежегодно</w:t>
            </w:r>
          </w:p>
        </w:tc>
        <w:tc>
          <w:tcPr>
            <w:tcW w:w="3969" w:type="dxa"/>
          </w:tcPr>
          <w:p w14:paraId="37AE2CDC" w14:textId="77777777" w:rsidR="00C1493E" w:rsidRDefault="00000000">
            <w:pPr>
              <w:pStyle w:val="ConsPlusNormal0"/>
              <w:jc w:val="both"/>
            </w:pPr>
            <w:r>
              <w:t>Министерство образования, науки и молодежи Республики Крым;</w:t>
            </w:r>
          </w:p>
          <w:p w14:paraId="2FFBC5E5" w14:textId="77777777" w:rsidR="00C1493E" w:rsidRDefault="00000000">
            <w:pPr>
              <w:pStyle w:val="ConsPlusNormal0"/>
              <w:jc w:val="both"/>
            </w:pPr>
            <w:r>
              <w:t>Министерство культуры Республики Крым;</w:t>
            </w:r>
          </w:p>
          <w:p w14:paraId="68E3B117" w14:textId="77777777" w:rsidR="00C1493E" w:rsidRDefault="00000000">
            <w:pPr>
              <w:pStyle w:val="ConsPlusNormal0"/>
              <w:jc w:val="both"/>
            </w:pPr>
            <w:r>
              <w:t>Министерство спорта Республики Крым;</w:t>
            </w:r>
          </w:p>
          <w:p w14:paraId="020DA377"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6044B31E" w14:textId="77777777" w:rsidR="00C1493E" w:rsidRDefault="00000000">
            <w:pPr>
              <w:pStyle w:val="ConsPlusNormal0"/>
              <w:jc w:val="both"/>
            </w:pPr>
            <w:r>
              <w:t>Доклад в Министерство просвещения Российской Федерации</w:t>
            </w:r>
          </w:p>
        </w:tc>
      </w:tr>
      <w:tr w:rsidR="00C1493E" w14:paraId="3D424FDE" w14:textId="77777777">
        <w:tc>
          <w:tcPr>
            <w:tcW w:w="624" w:type="dxa"/>
          </w:tcPr>
          <w:p w14:paraId="602D4C5B" w14:textId="77777777" w:rsidR="00C1493E" w:rsidRDefault="00000000">
            <w:pPr>
              <w:pStyle w:val="ConsPlusNormal0"/>
              <w:jc w:val="both"/>
            </w:pPr>
            <w:r>
              <w:t>4.2</w:t>
            </w:r>
          </w:p>
        </w:tc>
        <w:tc>
          <w:tcPr>
            <w:tcW w:w="5159" w:type="dxa"/>
          </w:tcPr>
          <w:p w14:paraId="44D7385E" w14:textId="77777777" w:rsidR="00C1493E" w:rsidRDefault="00000000">
            <w:pPr>
              <w:pStyle w:val="ConsPlusNormal0"/>
              <w:jc w:val="both"/>
            </w:pPr>
            <w:r>
              <w:t>Разработка мер поддержки для молодых специалистов, работающих в системе дополнительного образования детей, способствующих их профессиональному развитию</w:t>
            </w:r>
          </w:p>
        </w:tc>
        <w:tc>
          <w:tcPr>
            <w:tcW w:w="1757" w:type="dxa"/>
          </w:tcPr>
          <w:p w14:paraId="0F9A4AEA" w14:textId="77777777" w:rsidR="00C1493E" w:rsidRDefault="00000000">
            <w:pPr>
              <w:pStyle w:val="ConsPlusNormal0"/>
              <w:jc w:val="both"/>
            </w:pPr>
            <w:r>
              <w:t>I квартал 2026 года, далее - ежегодно</w:t>
            </w:r>
          </w:p>
        </w:tc>
        <w:tc>
          <w:tcPr>
            <w:tcW w:w="3969" w:type="dxa"/>
          </w:tcPr>
          <w:p w14:paraId="2D38A18A" w14:textId="77777777" w:rsidR="00C1493E" w:rsidRDefault="00000000">
            <w:pPr>
              <w:pStyle w:val="ConsPlusNormal0"/>
              <w:jc w:val="both"/>
            </w:pPr>
            <w:r>
              <w:t>Министерство образования, науки и молодежи Республики Крым;</w:t>
            </w:r>
          </w:p>
          <w:p w14:paraId="7099FD40" w14:textId="77777777" w:rsidR="00C1493E" w:rsidRDefault="00000000">
            <w:pPr>
              <w:pStyle w:val="ConsPlusNormal0"/>
              <w:jc w:val="both"/>
            </w:pPr>
            <w:r>
              <w:t>Министерство культуры Республики Крым;</w:t>
            </w:r>
          </w:p>
          <w:p w14:paraId="5E958373" w14:textId="77777777" w:rsidR="00C1493E" w:rsidRDefault="00000000">
            <w:pPr>
              <w:pStyle w:val="ConsPlusNormal0"/>
              <w:jc w:val="both"/>
            </w:pPr>
            <w:r>
              <w:t>Министерство спорта Республики Крым;</w:t>
            </w:r>
          </w:p>
          <w:p w14:paraId="28E0AEB7"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4E9B7773" w14:textId="77777777" w:rsidR="00C1493E" w:rsidRDefault="00000000">
            <w:pPr>
              <w:pStyle w:val="ConsPlusNormal0"/>
              <w:jc w:val="both"/>
            </w:pPr>
            <w:r>
              <w:t>Доклад в Министерство просвещения Российской Федерации</w:t>
            </w:r>
          </w:p>
        </w:tc>
      </w:tr>
      <w:tr w:rsidR="00C1493E" w14:paraId="2C118512" w14:textId="77777777">
        <w:tc>
          <w:tcPr>
            <w:tcW w:w="624" w:type="dxa"/>
          </w:tcPr>
          <w:p w14:paraId="33FED05D" w14:textId="77777777" w:rsidR="00C1493E" w:rsidRDefault="00000000">
            <w:pPr>
              <w:pStyle w:val="ConsPlusNormal0"/>
              <w:jc w:val="both"/>
            </w:pPr>
            <w:r>
              <w:t>4.3</w:t>
            </w:r>
          </w:p>
        </w:tc>
        <w:tc>
          <w:tcPr>
            <w:tcW w:w="5159" w:type="dxa"/>
          </w:tcPr>
          <w:p w14:paraId="518C5C05" w14:textId="77777777" w:rsidR="00C1493E" w:rsidRDefault="00000000">
            <w:pPr>
              <w:pStyle w:val="ConsPlusNormal0"/>
              <w:jc w:val="both"/>
            </w:pPr>
            <w:r>
              <w:t>Создание и обеспечение функционирования системы подготовки и непрерывного повышения квалификации управленческих и педагогических кадров дополнительного образования детей, в том числе педагогических работников образовательных организаций, реализующих адаптированные дополнительные общеобразовательные программы</w:t>
            </w:r>
          </w:p>
        </w:tc>
        <w:tc>
          <w:tcPr>
            <w:tcW w:w="1757" w:type="dxa"/>
          </w:tcPr>
          <w:p w14:paraId="10B31CA9" w14:textId="77777777" w:rsidR="00C1493E" w:rsidRDefault="00000000">
            <w:pPr>
              <w:pStyle w:val="ConsPlusNormal0"/>
              <w:jc w:val="both"/>
            </w:pPr>
            <w:r>
              <w:t>I квартал 2026 года, далее - ежегодно</w:t>
            </w:r>
          </w:p>
        </w:tc>
        <w:tc>
          <w:tcPr>
            <w:tcW w:w="3969" w:type="dxa"/>
          </w:tcPr>
          <w:p w14:paraId="425F4800" w14:textId="77777777" w:rsidR="00C1493E" w:rsidRDefault="00000000">
            <w:pPr>
              <w:pStyle w:val="ConsPlusNormal0"/>
              <w:jc w:val="both"/>
            </w:pPr>
            <w:r>
              <w:t>Министерство образования, науки и молодежи Республики Крым;</w:t>
            </w:r>
          </w:p>
          <w:p w14:paraId="5C5A0236" w14:textId="77777777" w:rsidR="00C1493E" w:rsidRDefault="00000000">
            <w:pPr>
              <w:pStyle w:val="ConsPlusNormal0"/>
              <w:jc w:val="both"/>
            </w:pPr>
            <w:r>
              <w:t>Министерство культуры Республики Крым;</w:t>
            </w:r>
          </w:p>
          <w:p w14:paraId="0413C622" w14:textId="77777777" w:rsidR="00C1493E" w:rsidRDefault="00000000">
            <w:pPr>
              <w:pStyle w:val="ConsPlusNormal0"/>
              <w:jc w:val="both"/>
            </w:pPr>
            <w:r>
              <w:t>Министерство спорта Республики Крым;</w:t>
            </w:r>
          </w:p>
          <w:p w14:paraId="05A4CB24"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1E11CDD1" w14:textId="77777777" w:rsidR="00C1493E" w:rsidRDefault="00000000">
            <w:pPr>
              <w:pStyle w:val="ConsPlusNormal0"/>
              <w:jc w:val="both"/>
            </w:pPr>
            <w:r>
              <w:t>Доклад в Министерство просвещения Российской Федерации</w:t>
            </w:r>
          </w:p>
        </w:tc>
      </w:tr>
      <w:tr w:rsidR="00C1493E" w14:paraId="6321CBB8" w14:textId="77777777">
        <w:tc>
          <w:tcPr>
            <w:tcW w:w="624" w:type="dxa"/>
          </w:tcPr>
          <w:p w14:paraId="372ADB95" w14:textId="77777777" w:rsidR="00C1493E" w:rsidRDefault="00000000">
            <w:pPr>
              <w:pStyle w:val="ConsPlusNormal0"/>
              <w:jc w:val="both"/>
            </w:pPr>
            <w:r>
              <w:t>4.4</w:t>
            </w:r>
          </w:p>
        </w:tc>
        <w:tc>
          <w:tcPr>
            <w:tcW w:w="5159" w:type="dxa"/>
          </w:tcPr>
          <w:p w14:paraId="0236A705" w14:textId="77777777" w:rsidR="00C1493E" w:rsidRDefault="00000000">
            <w:pPr>
              <w:pStyle w:val="ConsPlusNormal0"/>
              <w:jc w:val="both"/>
            </w:pPr>
            <w:r>
              <w:t>Организация проведения конкурсов профессионального мастерства в целях поддержки и профессионального развития специалистов системы дополнительного образования детей, в том числе среди педагогических работников, осуществляющих обучение детей по дополнительным предпрофессиональным программам в области искусств и дополнительным образовательным программам спортивной подготовки</w:t>
            </w:r>
          </w:p>
        </w:tc>
        <w:tc>
          <w:tcPr>
            <w:tcW w:w="1757" w:type="dxa"/>
          </w:tcPr>
          <w:p w14:paraId="05B20DA9" w14:textId="77777777" w:rsidR="00C1493E" w:rsidRDefault="00000000">
            <w:pPr>
              <w:pStyle w:val="ConsPlusNormal0"/>
              <w:jc w:val="both"/>
            </w:pPr>
            <w:r>
              <w:t>I квартал 2026 года, далее - ежегодно</w:t>
            </w:r>
          </w:p>
        </w:tc>
        <w:tc>
          <w:tcPr>
            <w:tcW w:w="3969" w:type="dxa"/>
          </w:tcPr>
          <w:p w14:paraId="1AC2D1A2" w14:textId="77777777" w:rsidR="00C1493E" w:rsidRDefault="00000000">
            <w:pPr>
              <w:pStyle w:val="ConsPlusNormal0"/>
              <w:jc w:val="both"/>
            </w:pPr>
            <w:r>
              <w:t>Министерство образования, науки и молодежи Республики Крым;</w:t>
            </w:r>
          </w:p>
          <w:p w14:paraId="3EF0F807" w14:textId="77777777" w:rsidR="00C1493E" w:rsidRDefault="00000000">
            <w:pPr>
              <w:pStyle w:val="ConsPlusNormal0"/>
              <w:jc w:val="both"/>
            </w:pPr>
            <w:r>
              <w:t>Министерство культуры Республики Крым;</w:t>
            </w:r>
          </w:p>
          <w:p w14:paraId="3D67FA60" w14:textId="77777777" w:rsidR="00C1493E" w:rsidRDefault="00000000">
            <w:pPr>
              <w:pStyle w:val="ConsPlusNormal0"/>
              <w:jc w:val="both"/>
            </w:pPr>
            <w:r>
              <w:t>Министерство спорта Республики Крым;</w:t>
            </w:r>
          </w:p>
          <w:p w14:paraId="58FCFE27"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7CAF10BB" w14:textId="77777777" w:rsidR="00C1493E" w:rsidRDefault="00000000">
            <w:pPr>
              <w:pStyle w:val="ConsPlusNormal0"/>
              <w:jc w:val="both"/>
            </w:pPr>
            <w:r>
              <w:t>Доклад в Министерство просвещения Российской Федерации</w:t>
            </w:r>
          </w:p>
        </w:tc>
      </w:tr>
      <w:tr w:rsidR="00C1493E" w14:paraId="4D31A5AF" w14:textId="77777777">
        <w:tc>
          <w:tcPr>
            <w:tcW w:w="624" w:type="dxa"/>
          </w:tcPr>
          <w:p w14:paraId="2291405D" w14:textId="77777777" w:rsidR="00C1493E" w:rsidRDefault="00000000">
            <w:pPr>
              <w:pStyle w:val="ConsPlusNormal0"/>
              <w:jc w:val="both"/>
            </w:pPr>
            <w:r>
              <w:t>4.5</w:t>
            </w:r>
          </w:p>
        </w:tc>
        <w:tc>
          <w:tcPr>
            <w:tcW w:w="5159" w:type="dxa"/>
          </w:tcPr>
          <w:p w14:paraId="395F068E" w14:textId="77777777" w:rsidR="00C1493E" w:rsidRDefault="00000000">
            <w:pPr>
              <w:pStyle w:val="ConsPlusNormal0"/>
              <w:jc w:val="both"/>
            </w:pPr>
            <w:r>
              <w:t>Создание условий для обеспечения развития наставничества, выявление и распространение лучших практик наставничества в системе дополнительного образования детей</w:t>
            </w:r>
          </w:p>
        </w:tc>
        <w:tc>
          <w:tcPr>
            <w:tcW w:w="1757" w:type="dxa"/>
          </w:tcPr>
          <w:p w14:paraId="0D8B361A" w14:textId="77777777" w:rsidR="00C1493E" w:rsidRDefault="00000000">
            <w:pPr>
              <w:pStyle w:val="ConsPlusNormal0"/>
              <w:jc w:val="both"/>
            </w:pPr>
            <w:r>
              <w:t>I квартал 2026 года, далее - ежегодно</w:t>
            </w:r>
          </w:p>
        </w:tc>
        <w:tc>
          <w:tcPr>
            <w:tcW w:w="3969" w:type="dxa"/>
          </w:tcPr>
          <w:p w14:paraId="30A745FC" w14:textId="77777777" w:rsidR="00C1493E" w:rsidRDefault="00000000">
            <w:pPr>
              <w:pStyle w:val="ConsPlusNormal0"/>
              <w:jc w:val="both"/>
            </w:pPr>
            <w:r>
              <w:t>Министерство образования, науки и молодежи Республики Крым;</w:t>
            </w:r>
          </w:p>
          <w:p w14:paraId="1C34936A" w14:textId="77777777" w:rsidR="00C1493E" w:rsidRDefault="00000000">
            <w:pPr>
              <w:pStyle w:val="ConsPlusNormal0"/>
              <w:jc w:val="both"/>
            </w:pPr>
            <w:r>
              <w:t>Министерство культуры Республики Крым;</w:t>
            </w:r>
          </w:p>
          <w:p w14:paraId="28080C32" w14:textId="77777777" w:rsidR="00C1493E" w:rsidRDefault="00000000">
            <w:pPr>
              <w:pStyle w:val="ConsPlusNormal0"/>
              <w:jc w:val="both"/>
            </w:pPr>
            <w:r>
              <w:t>Министерство спорта Республики Крым;</w:t>
            </w:r>
          </w:p>
          <w:p w14:paraId="57C8A6F7" w14:textId="77777777" w:rsidR="00C1493E" w:rsidRDefault="00000000">
            <w:pPr>
              <w:pStyle w:val="ConsPlusNormal0"/>
              <w:jc w:val="both"/>
            </w:pPr>
            <w:r>
              <w:t>органы местного самоуправления муниципальных образований Республики Крым</w:t>
            </w:r>
          </w:p>
        </w:tc>
        <w:tc>
          <w:tcPr>
            <w:tcW w:w="2097" w:type="dxa"/>
          </w:tcPr>
          <w:p w14:paraId="47BA328A" w14:textId="77777777" w:rsidR="00C1493E" w:rsidRDefault="00000000">
            <w:pPr>
              <w:pStyle w:val="ConsPlusNormal0"/>
              <w:jc w:val="both"/>
            </w:pPr>
            <w:r>
              <w:t>Доклад в Министерство просвещения Российской Федерации</w:t>
            </w:r>
          </w:p>
        </w:tc>
      </w:tr>
      <w:tr w:rsidR="00C1493E" w14:paraId="22E94850" w14:textId="77777777">
        <w:tc>
          <w:tcPr>
            <w:tcW w:w="13606" w:type="dxa"/>
            <w:gridSpan w:val="5"/>
          </w:tcPr>
          <w:p w14:paraId="04AE0458" w14:textId="77777777" w:rsidR="00C1493E" w:rsidRDefault="00000000">
            <w:pPr>
              <w:pStyle w:val="ConsPlusNormal0"/>
              <w:jc w:val="center"/>
              <w:outlineLvl w:val="1"/>
            </w:pPr>
            <w:r>
              <w:t>5. Управление реализацией Концепции развития дополнительного образования детей до 2030 года</w:t>
            </w:r>
          </w:p>
        </w:tc>
      </w:tr>
      <w:tr w:rsidR="00C1493E" w14:paraId="4D294EB2" w14:textId="77777777">
        <w:tc>
          <w:tcPr>
            <w:tcW w:w="624" w:type="dxa"/>
          </w:tcPr>
          <w:p w14:paraId="6A87DC35" w14:textId="77777777" w:rsidR="00C1493E" w:rsidRDefault="00000000">
            <w:pPr>
              <w:pStyle w:val="ConsPlusNormal0"/>
              <w:jc w:val="both"/>
            </w:pPr>
            <w:r>
              <w:t>5.1</w:t>
            </w:r>
          </w:p>
        </w:tc>
        <w:tc>
          <w:tcPr>
            <w:tcW w:w="5159" w:type="dxa"/>
          </w:tcPr>
          <w:p w14:paraId="7917D177" w14:textId="77777777" w:rsidR="00C1493E" w:rsidRDefault="00000000">
            <w:pPr>
              <w:pStyle w:val="ConsPlusNormal0"/>
              <w:jc w:val="both"/>
            </w:pPr>
            <w:r>
              <w:t>Разработка и актуализация отраслевых документов о развитии дополнительного образования детей в Республике Крым с учетом новых вызовов и задач стратегического планирования</w:t>
            </w:r>
          </w:p>
        </w:tc>
        <w:tc>
          <w:tcPr>
            <w:tcW w:w="1757" w:type="dxa"/>
          </w:tcPr>
          <w:p w14:paraId="21CBB7DF" w14:textId="77777777" w:rsidR="00C1493E" w:rsidRDefault="00000000">
            <w:pPr>
              <w:pStyle w:val="ConsPlusNormal0"/>
              <w:jc w:val="both"/>
            </w:pPr>
            <w:r>
              <w:t>IV квартал 2025 года, далее - ежегодно</w:t>
            </w:r>
          </w:p>
        </w:tc>
        <w:tc>
          <w:tcPr>
            <w:tcW w:w="3969" w:type="dxa"/>
          </w:tcPr>
          <w:p w14:paraId="1F59A062" w14:textId="77777777" w:rsidR="00C1493E" w:rsidRDefault="00000000">
            <w:pPr>
              <w:pStyle w:val="ConsPlusNormal0"/>
              <w:jc w:val="both"/>
            </w:pPr>
            <w:r>
              <w:t>Министерство образования, науки и молодежи Республики Крым;</w:t>
            </w:r>
          </w:p>
          <w:p w14:paraId="4C6A962F" w14:textId="77777777" w:rsidR="00C1493E" w:rsidRDefault="00000000">
            <w:pPr>
              <w:pStyle w:val="ConsPlusNormal0"/>
              <w:jc w:val="both"/>
            </w:pPr>
            <w:r>
              <w:t>Министерство культуры Республики Крым;</w:t>
            </w:r>
          </w:p>
          <w:p w14:paraId="301066F6" w14:textId="77777777" w:rsidR="00C1493E" w:rsidRDefault="00000000">
            <w:pPr>
              <w:pStyle w:val="ConsPlusNormal0"/>
              <w:jc w:val="both"/>
            </w:pPr>
            <w:r>
              <w:t>Министерство спорта Республики Крым</w:t>
            </w:r>
          </w:p>
        </w:tc>
        <w:tc>
          <w:tcPr>
            <w:tcW w:w="2097" w:type="dxa"/>
          </w:tcPr>
          <w:p w14:paraId="004AB5B3" w14:textId="77777777" w:rsidR="00C1493E" w:rsidRDefault="00000000">
            <w:pPr>
              <w:pStyle w:val="ConsPlusNormal0"/>
              <w:jc w:val="both"/>
            </w:pPr>
            <w:r>
              <w:t>Доклад в Министерство просвещения Российской Федерации</w:t>
            </w:r>
          </w:p>
        </w:tc>
      </w:tr>
    </w:tbl>
    <w:p w14:paraId="44BCE51F" w14:textId="77777777" w:rsidR="00C1493E" w:rsidRDefault="00C1493E">
      <w:pPr>
        <w:pStyle w:val="ConsPlusNormal0"/>
        <w:jc w:val="both"/>
      </w:pPr>
    </w:p>
    <w:p w14:paraId="1DAEB20D" w14:textId="77777777" w:rsidR="00C1493E" w:rsidRDefault="00C1493E">
      <w:pPr>
        <w:pStyle w:val="ConsPlusNormal0"/>
        <w:jc w:val="both"/>
      </w:pPr>
    </w:p>
    <w:p w14:paraId="51F163C1" w14:textId="77777777" w:rsidR="00C1493E" w:rsidRDefault="00C1493E">
      <w:pPr>
        <w:pStyle w:val="ConsPlusNormal0"/>
        <w:pBdr>
          <w:bottom w:val="single" w:sz="6" w:space="0" w:color="auto"/>
        </w:pBdr>
        <w:spacing w:before="100" w:after="100"/>
        <w:jc w:val="both"/>
        <w:rPr>
          <w:sz w:val="2"/>
          <w:szCs w:val="2"/>
        </w:rPr>
      </w:pPr>
    </w:p>
    <w:sectPr w:rsidR="00C1493E">
      <w:headerReference w:type="default" r:id="rId39"/>
      <w:footerReference w:type="default" r:id="rId40"/>
      <w:headerReference w:type="first" r:id="rId41"/>
      <w:footerReference w:type="first" r:id="rId42"/>
      <w:pgSz w:w="16838" w:h="11906" w:orient="landscape"/>
      <w:pgMar w:top="1133" w:right="397" w:bottom="566" w:left="397"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0197" w14:textId="77777777" w:rsidR="00D13557" w:rsidRDefault="00D13557">
      <w:r>
        <w:separator/>
      </w:r>
    </w:p>
  </w:endnote>
  <w:endnote w:type="continuationSeparator" w:id="0">
    <w:p w14:paraId="4590D89E" w14:textId="77777777" w:rsidR="00D13557" w:rsidRDefault="00D1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998C"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1493E" w14:paraId="5BDE49D0" w14:textId="77777777">
      <w:tblPrEx>
        <w:tblCellMar>
          <w:top w:w="0" w:type="dxa"/>
          <w:bottom w:w="0" w:type="dxa"/>
        </w:tblCellMar>
      </w:tblPrEx>
      <w:trPr>
        <w:trHeight w:hRule="exact" w:val="1663"/>
      </w:trPr>
      <w:tc>
        <w:tcPr>
          <w:tcW w:w="1650" w:type="pct"/>
          <w:vAlign w:val="center"/>
        </w:tcPr>
        <w:p w14:paraId="4F028DE3"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00A2B63"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12F3A5A"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9C29676" w14:textId="77777777" w:rsidR="00C1493E"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FCCF"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1493E" w14:paraId="7057FB08" w14:textId="77777777">
      <w:tblPrEx>
        <w:tblCellMar>
          <w:top w:w="0" w:type="dxa"/>
          <w:bottom w:w="0" w:type="dxa"/>
        </w:tblCellMar>
      </w:tblPrEx>
      <w:trPr>
        <w:trHeight w:hRule="exact" w:val="1663"/>
      </w:trPr>
      <w:tc>
        <w:tcPr>
          <w:tcW w:w="1650" w:type="pct"/>
          <w:vAlign w:val="center"/>
        </w:tcPr>
        <w:p w14:paraId="2B41566F"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49DB3E0"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10A39CB"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A465D63" w14:textId="77777777" w:rsidR="00C1493E"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8DD4"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C1493E" w14:paraId="00F1CABF" w14:textId="77777777">
      <w:tblPrEx>
        <w:tblCellMar>
          <w:top w:w="0" w:type="dxa"/>
          <w:bottom w:w="0" w:type="dxa"/>
        </w:tblCellMar>
      </w:tblPrEx>
      <w:trPr>
        <w:trHeight w:hRule="exact" w:val="1170"/>
      </w:trPr>
      <w:tc>
        <w:tcPr>
          <w:tcW w:w="1650" w:type="pct"/>
          <w:vAlign w:val="center"/>
        </w:tcPr>
        <w:p w14:paraId="27FDF7A0"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5118778"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C86F856"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6FBAA26" w14:textId="77777777" w:rsidR="00C1493E"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761C"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C1493E" w14:paraId="5A0B5D6B" w14:textId="77777777">
      <w:tblPrEx>
        <w:tblCellMar>
          <w:top w:w="0" w:type="dxa"/>
          <w:bottom w:w="0" w:type="dxa"/>
        </w:tblCellMar>
      </w:tblPrEx>
      <w:trPr>
        <w:trHeight w:hRule="exact" w:val="1170"/>
      </w:trPr>
      <w:tc>
        <w:tcPr>
          <w:tcW w:w="1650" w:type="pct"/>
          <w:vAlign w:val="center"/>
        </w:tcPr>
        <w:p w14:paraId="0F44BD95"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B29B373"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9D63710"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10BAE56" w14:textId="77777777" w:rsidR="00C1493E"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7397"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C1493E" w14:paraId="55B33563" w14:textId="77777777">
      <w:tblPrEx>
        <w:tblCellMar>
          <w:top w:w="0" w:type="dxa"/>
          <w:bottom w:w="0" w:type="dxa"/>
        </w:tblCellMar>
      </w:tblPrEx>
      <w:trPr>
        <w:trHeight w:hRule="exact" w:val="1170"/>
      </w:trPr>
      <w:tc>
        <w:tcPr>
          <w:tcW w:w="1650" w:type="pct"/>
          <w:vAlign w:val="center"/>
        </w:tcPr>
        <w:p w14:paraId="4E783063"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E51935"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704FEE4"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713F885" w14:textId="77777777" w:rsidR="00C1493E"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5287" w14:textId="77777777" w:rsidR="00C1493E" w:rsidRDefault="00C149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C1493E" w14:paraId="2BC63DE4" w14:textId="77777777">
      <w:tblPrEx>
        <w:tblCellMar>
          <w:top w:w="0" w:type="dxa"/>
          <w:bottom w:w="0" w:type="dxa"/>
        </w:tblCellMar>
      </w:tblPrEx>
      <w:trPr>
        <w:trHeight w:hRule="exact" w:val="1170"/>
      </w:trPr>
      <w:tc>
        <w:tcPr>
          <w:tcW w:w="1650" w:type="pct"/>
          <w:vAlign w:val="center"/>
        </w:tcPr>
        <w:p w14:paraId="1104C123" w14:textId="77777777" w:rsidR="00C1493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E72291D" w14:textId="77777777" w:rsidR="00C1493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CA046BA" w14:textId="77777777" w:rsidR="00C1493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F411217" w14:textId="77777777" w:rsidR="00C1493E"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A563A" w14:textId="77777777" w:rsidR="00D13557" w:rsidRDefault="00D13557">
      <w:r>
        <w:separator/>
      </w:r>
    </w:p>
  </w:footnote>
  <w:footnote w:type="continuationSeparator" w:id="0">
    <w:p w14:paraId="1D2752F0" w14:textId="77777777" w:rsidR="00D13557" w:rsidRDefault="00D13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C1493E" w14:paraId="6EBB5F87" w14:textId="77777777">
      <w:tblPrEx>
        <w:tblCellMar>
          <w:top w:w="0" w:type="dxa"/>
          <w:bottom w:w="0" w:type="dxa"/>
        </w:tblCellMar>
      </w:tblPrEx>
      <w:trPr>
        <w:trHeight w:hRule="exact" w:val="1683"/>
      </w:trPr>
      <w:tc>
        <w:tcPr>
          <w:tcW w:w="2700" w:type="pct"/>
          <w:vAlign w:val="center"/>
        </w:tcPr>
        <w:p w14:paraId="0C870C1C"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33E8380F"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254CB435" w14:textId="77777777" w:rsidR="00C1493E" w:rsidRDefault="00C1493E">
    <w:pPr>
      <w:pStyle w:val="ConsPlusNormal0"/>
      <w:pBdr>
        <w:bottom w:val="single" w:sz="12" w:space="0" w:color="auto"/>
      </w:pBdr>
      <w:rPr>
        <w:sz w:val="2"/>
        <w:szCs w:val="2"/>
      </w:rPr>
    </w:pPr>
  </w:p>
  <w:p w14:paraId="0AAA19F7" w14:textId="77777777" w:rsidR="00C1493E" w:rsidRDefault="00C1493E">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C1493E" w14:paraId="0FA49A17" w14:textId="77777777">
      <w:tblPrEx>
        <w:tblCellMar>
          <w:top w:w="0" w:type="dxa"/>
          <w:bottom w:w="0" w:type="dxa"/>
        </w:tblCellMar>
      </w:tblPrEx>
      <w:trPr>
        <w:trHeight w:hRule="exact" w:val="1683"/>
      </w:trPr>
      <w:tc>
        <w:tcPr>
          <w:tcW w:w="2700" w:type="pct"/>
          <w:vAlign w:val="center"/>
        </w:tcPr>
        <w:p w14:paraId="2FE2DB38"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2D00B821"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38B81E80" w14:textId="77777777" w:rsidR="00C1493E" w:rsidRDefault="00C1493E">
    <w:pPr>
      <w:pStyle w:val="ConsPlusNormal0"/>
      <w:pBdr>
        <w:bottom w:val="single" w:sz="12" w:space="0" w:color="auto"/>
      </w:pBdr>
      <w:rPr>
        <w:sz w:val="2"/>
        <w:szCs w:val="2"/>
      </w:rPr>
    </w:pPr>
  </w:p>
  <w:p w14:paraId="0A76EC8B" w14:textId="77777777" w:rsidR="00C1493E" w:rsidRDefault="00C1493E">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C1493E" w14:paraId="0377F513" w14:textId="77777777">
      <w:tblPrEx>
        <w:tblCellMar>
          <w:top w:w="0" w:type="dxa"/>
          <w:bottom w:w="0" w:type="dxa"/>
        </w:tblCellMar>
      </w:tblPrEx>
      <w:trPr>
        <w:trHeight w:hRule="exact" w:val="1190"/>
      </w:trPr>
      <w:tc>
        <w:tcPr>
          <w:tcW w:w="2700" w:type="pct"/>
          <w:vAlign w:val="center"/>
        </w:tcPr>
        <w:p w14:paraId="691631D2"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13822952"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2C019BEA" w14:textId="77777777" w:rsidR="00C1493E" w:rsidRDefault="00C1493E">
    <w:pPr>
      <w:pStyle w:val="ConsPlusNormal0"/>
      <w:pBdr>
        <w:bottom w:val="single" w:sz="12" w:space="0" w:color="auto"/>
      </w:pBdr>
      <w:rPr>
        <w:sz w:val="2"/>
        <w:szCs w:val="2"/>
      </w:rPr>
    </w:pPr>
  </w:p>
  <w:p w14:paraId="54C73AD2" w14:textId="77777777" w:rsidR="00C1493E" w:rsidRDefault="00C1493E">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C1493E" w14:paraId="5FF4DDA1" w14:textId="77777777">
      <w:tblPrEx>
        <w:tblCellMar>
          <w:top w:w="0" w:type="dxa"/>
          <w:bottom w:w="0" w:type="dxa"/>
        </w:tblCellMar>
      </w:tblPrEx>
      <w:trPr>
        <w:trHeight w:hRule="exact" w:val="1190"/>
      </w:trPr>
      <w:tc>
        <w:tcPr>
          <w:tcW w:w="2700" w:type="pct"/>
          <w:vAlign w:val="center"/>
        </w:tcPr>
        <w:p w14:paraId="1E8A9C7F"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46A26B22"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4FE74101" w14:textId="77777777" w:rsidR="00C1493E" w:rsidRDefault="00C1493E">
    <w:pPr>
      <w:pStyle w:val="ConsPlusNormal0"/>
      <w:pBdr>
        <w:bottom w:val="single" w:sz="12" w:space="0" w:color="auto"/>
      </w:pBdr>
      <w:rPr>
        <w:sz w:val="2"/>
        <w:szCs w:val="2"/>
      </w:rPr>
    </w:pPr>
  </w:p>
  <w:p w14:paraId="75B5A332" w14:textId="77777777" w:rsidR="00C1493E" w:rsidRDefault="00C1493E">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C1493E" w14:paraId="7866F669" w14:textId="77777777">
      <w:tblPrEx>
        <w:tblCellMar>
          <w:top w:w="0" w:type="dxa"/>
          <w:bottom w:w="0" w:type="dxa"/>
        </w:tblCellMar>
      </w:tblPrEx>
      <w:trPr>
        <w:trHeight w:hRule="exact" w:val="1190"/>
      </w:trPr>
      <w:tc>
        <w:tcPr>
          <w:tcW w:w="2700" w:type="pct"/>
          <w:vAlign w:val="center"/>
        </w:tcPr>
        <w:p w14:paraId="042E36F3"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7BFEC8B6"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21080392" w14:textId="77777777" w:rsidR="00C1493E" w:rsidRDefault="00C1493E">
    <w:pPr>
      <w:pStyle w:val="ConsPlusNormal0"/>
      <w:pBdr>
        <w:bottom w:val="single" w:sz="12" w:space="0" w:color="auto"/>
      </w:pBdr>
      <w:rPr>
        <w:sz w:val="2"/>
        <w:szCs w:val="2"/>
      </w:rPr>
    </w:pPr>
  </w:p>
  <w:p w14:paraId="4B7DC165" w14:textId="77777777" w:rsidR="00C1493E" w:rsidRDefault="00C1493E">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C1493E" w14:paraId="38F56FF6" w14:textId="77777777">
      <w:tblPrEx>
        <w:tblCellMar>
          <w:top w:w="0" w:type="dxa"/>
          <w:bottom w:w="0" w:type="dxa"/>
        </w:tblCellMar>
      </w:tblPrEx>
      <w:trPr>
        <w:trHeight w:hRule="exact" w:val="1190"/>
      </w:trPr>
      <w:tc>
        <w:tcPr>
          <w:tcW w:w="2700" w:type="pct"/>
          <w:vAlign w:val="center"/>
        </w:tcPr>
        <w:p w14:paraId="7B4B4F5A" w14:textId="77777777" w:rsidR="00C1493E" w:rsidRDefault="00000000">
          <w:pPr>
            <w:pStyle w:val="ConsPlusNormal0"/>
            <w:rPr>
              <w:rFonts w:ascii="Tahoma" w:hAnsi="Tahoma" w:cs="Tahoma"/>
            </w:rPr>
          </w:pPr>
          <w:r>
            <w:rPr>
              <w:rFonts w:ascii="Tahoma" w:hAnsi="Tahoma" w:cs="Tahoma"/>
              <w:sz w:val="16"/>
              <w:szCs w:val="16"/>
            </w:rPr>
            <w:t>Распоряжение Совета министров Республики Крым от 11.08.2022 N 1179-р</w:t>
          </w:r>
          <w:r>
            <w:rPr>
              <w:rFonts w:ascii="Tahoma" w:hAnsi="Tahoma" w:cs="Tahoma"/>
              <w:sz w:val="16"/>
              <w:szCs w:val="16"/>
            </w:rPr>
            <w:br/>
            <w:t>(ред. от 25.08.2025)</w:t>
          </w:r>
          <w:r>
            <w:rPr>
              <w:rFonts w:ascii="Tahoma" w:hAnsi="Tahoma" w:cs="Tahoma"/>
              <w:sz w:val="16"/>
              <w:szCs w:val="16"/>
            </w:rPr>
            <w:br/>
            <w:t>"О реализации Концепции дополн...</w:t>
          </w:r>
        </w:p>
      </w:tc>
      <w:tc>
        <w:tcPr>
          <w:tcW w:w="2300" w:type="pct"/>
          <w:vAlign w:val="center"/>
        </w:tcPr>
        <w:p w14:paraId="13302483" w14:textId="77777777" w:rsidR="00C1493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14:paraId="3AD4F6F3" w14:textId="77777777" w:rsidR="00C1493E" w:rsidRDefault="00C1493E">
    <w:pPr>
      <w:pStyle w:val="ConsPlusNormal0"/>
      <w:pBdr>
        <w:bottom w:val="single" w:sz="12" w:space="0" w:color="auto"/>
      </w:pBdr>
      <w:rPr>
        <w:sz w:val="2"/>
        <w:szCs w:val="2"/>
      </w:rPr>
    </w:pPr>
  </w:p>
  <w:p w14:paraId="1712A62A" w14:textId="77777777" w:rsidR="00C1493E" w:rsidRDefault="00C1493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3E"/>
    <w:rsid w:val="004A5E12"/>
    <w:rsid w:val="00AA2086"/>
    <w:rsid w:val="00C1493E"/>
    <w:rsid w:val="00D13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A04C"/>
  <w15:docId w15:val="{E303CE98-41AD-445D-9C4D-20E2A905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9149&amp;date=29.08.2025&amp;dst=100103&amp;field=134" TargetMode="External"/><Relationship Id="rId18" Type="http://schemas.openxmlformats.org/officeDocument/2006/relationships/hyperlink" Target="https://login.consultant.ru/link/?req=doc&amp;base=RLAW509&amp;n=115359&amp;date=29.08.2025&amp;dst=100006&amp;field=134" TargetMode="External"/><Relationship Id="rId26" Type="http://schemas.openxmlformats.org/officeDocument/2006/relationships/footer" Target="footer2.xml"/><Relationship Id="rId39" Type="http://schemas.openxmlformats.org/officeDocument/2006/relationships/header" Target="header5.xml"/><Relationship Id="rId21" Type="http://schemas.openxmlformats.org/officeDocument/2006/relationships/hyperlink" Target="https://login.consultant.ru/link/?req=doc&amp;base=RLAW509&amp;n=115359&amp;date=29.08.2025&amp;dst=100008&amp;field=134" TargetMode="External"/><Relationship Id="rId34" Type="http://schemas.openxmlformats.org/officeDocument/2006/relationships/footer" Target="footer3.xml"/><Relationship Id="rId42" Type="http://schemas.openxmlformats.org/officeDocument/2006/relationships/footer" Target="footer6.xml"/><Relationship Id="rId7" Type="http://schemas.openxmlformats.org/officeDocument/2006/relationships/hyperlink" Target="https://www.consultant.ru" TargetMode="External"/><Relationship Id="rId2" Type="http://schemas.openxmlformats.org/officeDocument/2006/relationships/settings" Target="settings.xml"/><Relationship Id="rId16" Type="http://schemas.openxmlformats.org/officeDocument/2006/relationships/hyperlink" Target="https://login.consultant.ru/link/?req=doc&amp;base=RLAW509&amp;n=78332&amp;date=29.08.2025&amp;dst=100130&amp;field=134" TargetMode="External"/><Relationship Id="rId20" Type="http://schemas.openxmlformats.org/officeDocument/2006/relationships/hyperlink" Target="https://login.consultant.ru/link/?req=doc&amp;base=LAW&amp;n=509219&amp;date=29.08.2025&amp;dst=100014&amp;field=134" TargetMode="External"/><Relationship Id="rId29" Type="http://schemas.openxmlformats.org/officeDocument/2006/relationships/hyperlink" Target="https://login.consultant.ru/link/?req=doc&amp;base=LAW&amp;n=509219&amp;date=29.08.2025&amp;dst=100014&amp;field=134" TargetMode="External"/><Relationship Id="rId41"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30906&amp;date=29.08.2025" TargetMode="External"/><Relationship Id="rId24" Type="http://schemas.openxmlformats.org/officeDocument/2006/relationships/footer" Target="footer1.xml"/><Relationship Id="rId32" Type="http://schemas.openxmlformats.org/officeDocument/2006/relationships/hyperlink" Target="https://login.consultant.ru/link/?req=doc&amp;base=LAW&amp;n=509219&amp;date=29.08.2025&amp;dst=100014&amp;field=134" TargetMode="External"/><Relationship Id="rId37" Type="http://schemas.openxmlformats.org/officeDocument/2006/relationships/hyperlink" Target="https://login.consultant.ru/link/?req=doc&amp;base=RLAW509&amp;n=115359&amp;date=29.08.2025&amp;dst=100012&amp;field=134" TargetMode="External"/><Relationship Id="rId40"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hyperlink" Target="https://login.consultant.ru/link/?req=doc&amp;base=RLAW509&amp;n=102434&amp;date=29.08.2025&amp;dst=100448&amp;field=134" TargetMode="External"/><Relationship Id="rId23" Type="http://schemas.openxmlformats.org/officeDocument/2006/relationships/header" Target="header1.xml"/><Relationship Id="rId28" Type="http://schemas.openxmlformats.org/officeDocument/2006/relationships/hyperlink" Target="https://login.consultant.ru/link/?req=doc&amp;base=LAW&amp;n=509219&amp;date=29.08.2025&amp;dst=100014&amp;field=134" TargetMode="External"/><Relationship Id="rId36" Type="http://schemas.openxmlformats.org/officeDocument/2006/relationships/footer" Target="footer4.xml"/><Relationship Id="rId10" Type="http://schemas.openxmlformats.org/officeDocument/2006/relationships/hyperlink" Target="https://login.consultant.ru/link/?req=doc&amp;base=LAW&amp;n=475991&amp;date=29.08.2025" TargetMode="External"/><Relationship Id="rId19" Type="http://schemas.openxmlformats.org/officeDocument/2006/relationships/hyperlink" Target="https://login.consultant.ru/link/?req=doc&amp;base=LAW&amp;n=509219&amp;date=29.08.2025&amp;dst=100014&amp;field=134" TargetMode="External"/><Relationship Id="rId31" Type="http://schemas.openxmlformats.org/officeDocument/2006/relationships/hyperlink" Target="https://login.consultant.ru/link/?req=doc&amp;base=LAW&amp;n=509219&amp;date=29.08.2025&amp;dst=100014&amp;field=134"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RLAW509&amp;n=115359&amp;date=29.08.2025&amp;dst=100005&amp;field=134" TargetMode="External"/><Relationship Id="rId14" Type="http://schemas.openxmlformats.org/officeDocument/2006/relationships/hyperlink" Target="https://login.consultant.ru/link/?req=doc&amp;base=RLAW509&amp;n=102434&amp;date=29.08.2025&amp;dst=100653&amp;field=134" TargetMode="External"/><Relationship Id="rId22" Type="http://schemas.openxmlformats.org/officeDocument/2006/relationships/hyperlink" Target="https://login.consultant.ru/link/?req=doc&amp;base=LAW&amp;n=509219&amp;date=29.08.2025&amp;dst=100014&amp;field=134" TargetMode="External"/><Relationship Id="rId27" Type="http://schemas.openxmlformats.org/officeDocument/2006/relationships/hyperlink" Target="https://login.consultant.ru/link/?req=doc&amp;base=LAW&amp;n=488668&amp;date=29.08.2025&amp;dst=100010&amp;field=134" TargetMode="External"/><Relationship Id="rId30" Type="http://schemas.openxmlformats.org/officeDocument/2006/relationships/hyperlink" Target="https://login.consultant.ru/link/?req=doc&amp;base=LAW&amp;n=509219&amp;date=29.08.2025&amp;dst=100014&amp;field=134" TargetMode="External"/><Relationship Id="rId35" Type="http://schemas.openxmlformats.org/officeDocument/2006/relationships/header" Target="header4.xml"/><Relationship Id="rId43" Type="http://schemas.openxmlformats.org/officeDocument/2006/relationships/fontTable" Target="fontTable.xml"/><Relationship Id="rId8" Type="http://schemas.openxmlformats.org/officeDocument/2006/relationships/hyperlink" Target="https://www.consultant.ru"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89271&amp;date=29.08.2025" TargetMode="External"/><Relationship Id="rId17" Type="http://schemas.openxmlformats.org/officeDocument/2006/relationships/hyperlink" Target="https://login.consultant.ru/link/?req=doc&amp;base=RLAW509&amp;n=78332&amp;date=29.08.2025&amp;dst=100178&amp;field=134" TargetMode="External"/><Relationship Id="rId25" Type="http://schemas.openxmlformats.org/officeDocument/2006/relationships/header" Target="header2.xml"/><Relationship Id="rId33" Type="http://schemas.openxmlformats.org/officeDocument/2006/relationships/header" Target="header3.xml"/><Relationship Id="rId38" Type="http://schemas.openxmlformats.org/officeDocument/2006/relationships/hyperlink" Target="https://dop.edu.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11496</Words>
  <Characters>65530</Characters>
  <Application>Microsoft Office Word</Application>
  <DocSecurity>0</DocSecurity>
  <Lines>546</Lines>
  <Paragraphs>153</Paragraphs>
  <ScaleCrop>false</ScaleCrop>
  <Company>КонсультантПлюс Версия 4024.00.50</Company>
  <LinksUpToDate>false</LinksUpToDate>
  <CharactersWithSpaces>76873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Совета министров Республики Крым от 11.08.2022 N 1179-р
(ред. от 25.08.2025)
"О реализации Концепции дополнительного образования детей до 2030 года в Республике Крым"
(вместе с "Планом мероприятий по реализации Концепции развития дополнительного образования детей до 2030 года, I этап (2022 - 2024 годы), в Республике Крым", "Планом мероприятий по реализации Концепции развития дополнительного образования детей до 2030 года, II этап (2025 - 2030 годы), в Республике Крым")</dc:title>
  <dc:creator>Александр Звягин</dc:creator>
  <cp:lastModifiedBy>6398</cp:lastModifiedBy>
  <cp:revision>2</cp:revision>
  <dcterms:created xsi:type="dcterms:W3CDTF">2025-08-29T12:04:00Z</dcterms:created>
  <dcterms:modified xsi:type="dcterms:W3CDTF">2025-08-29T12:04:00Z</dcterms:modified>
</cp:coreProperties>
</file>