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DAB6" w14:textId="77777777" w:rsidR="009A7FC4" w:rsidRPr="00CA7A12" w:rsidRDefault="009A7FC4" w:rsidP="009A7FC4">
      <w:pPr>
        <w:ind w:left="120"/>
        <w:jc w:val="center"/>
        <w:rPr>
          <w:rFonts w:ascii="Times New Roman" w:hAnsi="Times New Roman" w:cs="Times New Roman"/>
          <w:b/>
          <w:sz w:val="28"/>
        </w:rPr>
      </w:pPr>
      <w:r w:rsidRPr="00CA7A12">
        <w:rPr>
          <w:rFonts w:ascii="Times New Roman" w:hAnsi="Times New Roman" w:cs="Times New Roman"/>
          <w:b/>
          <w:sz w:val="28"/>
        </w:rPr>
        <w:t>МУНИЦИПАЛЬНОЕ БЮДЖЕТНОЕ ОБРАЗОВАТЕЛЬНОЕ УЧРЕЖДЕНИЕ "АЛУПКИНСКАЯ СРЕДНЯЯ ШКОЛА №1 ИМЕНИ ДВАЖДЫ ГЕРОЯ СОВЕТСКОГО СОЮЗА АМЕТ-ХАНА СУЛТАНА "</w:t>
      </w:r>
      <w:r w:rsidRPr="00CA7A12">
        <w:rPr>
          <w:rFonts w:ascii="Times New Roman" w:hAnsi="Times New Roman" w:cs="Times New Roman"/>
          <w:sz w:val="28"/>
        </w:rPr>
        <w:br/>
      </w:r>
      <w:r w:rsidRPr="00CA7A12">
        <w:rPr>
          <w:rFonts w:ascii="Times New Roman" w:hAnsi="Times New Roman" w:cs="Times New Roman"/>
          <w:b/>
          <w:sz w:val="28"/>
        </w:rPr>
        <w:t xml:space="preserve"> МУНИЦИПАЛЬНОГО ОБРАЗОВАНИЯ ГОРОДСКОЙ ОКРУГ ЯЛТА </w:t>
      </w:r>
      <w:r w:rsidRPr="00CA7A12">
        <w:rPr>
          <w:rFonts w:ascii="Times New Roman" w:hAnsi="Times New Roman" w:cs="Times New Roman"/>
          <w:sz w:val="28"/>
        </w:rPr>
        <w:br/>
      </w:r>
      <w:bookmarkStart w:id="0" w:name="b87bf85c-5ffc-4767-ae37-927ac69312d3"/>
      <w:r w:rsidRPr="00CA7A12">
        <w:rPr>
          <w:rFonts w:ascii="Times New Roman" w:hAnsi="Times New Roman" w:cs="Times New Roman"/>
          <w:b/>
          <w:sz w:val="28"/>
        </w:rPr>
        <w:t xml:space="preserve"> РЕСПУБЛИКИ КРЫМ </w:t>
      </w:r>
      <w:bookmarkEnd w:id="0"/>
    </w:p>
    <w:p w14:paraId="58AD5793" w14:textId="77777777" w:rsidR="009A7FC4" w:rsidRPr="00CA7A12" w:rsidRDefault="009A7FC4" w:rsidP="009A7FC4">
      <w:pPr>
        <w:ind w:left="120"/>
        <w:jc w:val="center"/>
        <w:rPr>
          <w:rFonts w:ascii="Times New Roman" w:hAnsi="Times New Roman" w:cs="Times New Roman"/>
          <w:b/>
          <w:sz w:val="28"/>
        </w:rPr>
      </w:pPr>
    </w:p>
    <w:p w14:paraId="0D058BFB" w14:textId="77777777" w:rsidR="009A7FC4" w:rsidRPr="00CA7A12" w:rsidRDefault="009A7FC4" w:rsidP="009A7FC4">
      <w:pPr>
        <w:ind w:left="120"/>
        <w:jc w:val="center"/>
        <w:rPr>
          <w:rFonts w:ascii="Times New Roman" w:hAnsi="Times New Roman" w:cs="Times New Roman"/>
          <w:b/>
          <w:sz w:val="28"/>
        </w:rPr>
      </w:pPr>
    </w:p>
    <w:tbl>
      <w:tblPr>
        <w:tblStyle w:val="a3"/>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746"/>
      </w:tblGrid>
      <w:tr w:rsidR="009A7FC4" w:rsidRPr="00CA7A12" w14:paraId="19D5109A" w14:textId="77777777" w:rsidTr="00E67F82">
        <w:tc>
          <w:tcPr>
            <w:tcW w:w="5698" w:type="dxa"/>
          </w:tcPr>
          <w:p w14:paraId="28D7CD0A" w14:textId="77777777" w:rsidR="009A7FC4" w:rsidRPr="00CA7A12" w:rsidRDefault="009A7FC4" w:rsidP="00E67F82">
            <w:pPr>
              <w:pStyle w:val="30"/>
              <w:shd w:val="clear" w:color="auto" w:fill="auto"/>
              <w:ind w:right="161"/>
            </w:pPr>
            <w:r w:rsidRPr="00CA7A12">
              <w:t>РАССМОТРЕНО</w:t>
            </w:r>
          </w:p>
          <w:p w14:paraId="79E1BC97" w14:textId="77777777" w:rsidR="009A7FC4" w:rsidRPr="00CA7A12" w:rsidRDefault="009A7FC4" w:rsidP="00E67F82">
            <w:pPr>
              <w:pStyle w:val="22"/>
              <w:shd w:val="clear" w:color="auto" w:fill="auto"/>
              <w:ind w:right="161" w:firstLine="0"/>
            </w:pPr>
            <w:r w:rsidRPr="00CA7A12">
              <w:t xml:space="preserve">Педагогическим совета </w:t>
            </w:r>
          </w:p>
          <w:p w14:paraId="640CE364" w14:textId="77777777" w:rsidR="009A7FC4" w:rsidRPr="00CA7A12" w:rsidRDefault="009A7FC4" w:rsidP="00E67F82">
            <w:pPr>
              <w:pStyle w:val="22"/>
              <w:shd w:val="clear" w:color="auto" w:fill="auto"/>
              <w:ind w:right="161" w:firstLine="0"/>
            </w:pPr>
            <w:r w:rsidRPr="00CA7A12">
              <w:t xml:space="preserve">МБОУ Алупкинская СШ №1» </w:t>
            </w:r>
          </w:p>
          <w:p w14:paraId="5D7C5AF4" w14:textId="77777777" w:rsidR="009A7FC4" w:rsidRPr="00CA7A12" w:rsidRDefault="009A7FC4" w:rsidP="00E67F82">
            <w:pPr>
              <w:pStyle w:val="22"/>
              <w:shd w:val="clear" w:color="auto" w:fill="auto"/>
              <w:ind w:right="161" w:firstLine="0"/>
            </w:pPr>
            <w:r w:rsidRPr="00CA7A12">
              <w:t>Протокол от 28.08.2025 № 08</w:t>
            </w:r>
          </w:p>
        </w:tc>
        <w:tc>
          <w:tcPr>
            <w:tcW w:w="5698" w:type="dxa"/>
          </w:tcPr>
          <w:p w14:paraId="06BA2480" w14:textId="77777777" w:rsidR="009A7FC4" w:rsidRPr="00CA7A12" w:rsidRDefault="009A7FC4" w:rsidP="00E67F82">
            <w:pPr>
              <w:pStyle w:val="30"/>
              <w:shd w:val="clear" w:color="auto" w:fill="auto"/>
              <w:ind w:left="67"/>
              <w:jc w:val="right"/>
            </w:pPr>
            <w:r w:rsidRPr="00CA7A12">
              <w:t>УТВЕРЖДЕНО</w:t>
            </w:r>
          </w:p>
          <w:p w14:paraId="2E16FE85" w14:textId="77777777" w:rsidR="009A7FC4" w:rsidRPr="00CA7A12" w:rsidRDefault="009A7FC4" w:rsidP="00E67F82">
            <w:pPr>
              <w:pStyle w:val="22"/>
              <w:shd w:val="clear" w:color="auto" w:fill="auto"/>
              <w:ind w:left="67" w:firstLine="0"/>
              <w:jc w:val="right"/>
            </w:pPr>
            <w:r w:rsidRPr="00CA7A12">
              <w:t>И.о.директора</w:t>
            </w:r>
          </w:p>
          <w:p w14:paraId="432EFAC0" w14:textId="77777777" w:rsidR="009A7FC4" w:rsidRPr="00CA7A12" w:rsidRDefault="009A7FC4" w:rsidP="00E67F82">
            <w:pPr>
              <w:pStyle w:val="22"/>
              <w:shd w:val="clear" w:color="auto" w:fill="auto"/>
              <w:tabs>
                <w:tab w:val="left" w:leader="underscore" w:pos="1800"/>
              </w:tabs>
              <w:ind w:left="67" w:firstLine="0"/>
              <w:jc w:val="right"/>
            </w:pPr>
            <w:r w:rsidRPr="00CA7A12">
              <w:tab/>
              <w:t>С.Г.Улич</w:t>
            </w:r>
          </w:p>
          <w:p w14:paraId="7C5667B2" w14:textId="77777777" w:rsidR="009A7FC4" w:rsidRPr="00CA7A12" w:rsidRDefault="009A7FC4" w:rsidP="00E67F82">
            <w:pPr>
              <w:pStyle w:val="22"/>
              <w:shd w:val="clear" w:color="auto" w:fill="auto"/>
              <w:spacing w:line="240" w:lineRule="exact"/>
              <w:ind w:left="67" w:firstLine="0"/>
              <w:jc w:val="right"/>
            </w:pPr>
            <w:r w:rsidRPr="00CA7A12">
              <w:t>Приказ от 28.08.2025 № 132</w:t>
            </w:r>
          </w:p>
        </w:tc>
      </w:tr>
    </w:tbl>
    <w:p w14:paraId="1DEA9E04" w14:textId="77777777" w:rsidR="009A7FC4" w:rsidRPr="00CA7A12" w:rsidRDefault="009A7FC4" w:rsidP="009A7FC4">
      <w:pPr>
        <w:ind w:left="120"/>
        <w:jc w:val="center"/>
        <w:rPr>
          <w:rFonts w:ascii="Times New Roman" w:hAnsi="Times New Roman" w:cs="Times New Roman"/>
        </w:rPr>
      </w:pPr>
    </w:p>
    <w:p w14:paraId="4CBCD086" w14:textId="77777777" w:rsidR="009A7FC4" w:rsidRPr="00CA7A12" w:rsidRDefault="009A7FC4" w:rsidP="009A7FC4">
      <w:pPr>
        <w:pStyle w:val="10"/>
        <w:shd w:val="clear" w:color="auto" w:fill="auto"/>
        <w:tabs>
          <w:tab w:val="left" w:pos="4302"/>
        </w:tabs>
        <w:ind w:left="160"/>
        <w:jc w:val="center"/>
      </w:pPr>
    </w:p>
    <w:p w14:paraId="0298930E" w14:textId="77777777" w:rsidR="009A7FC4" w:rsidRPr="00CA7A12" w:rsidRDefault="009A7FC4" w:rsidP="009A7FC4">
      <w:pPr>
        <w:pStyle w:val="10"/>
        <w:shd w:val="clear" w:color="auto" w:fill="auto"/>
        <w:tabs>
          <w:tab w:val="left" w:pos="4302"/>
        </w:tabs>
        <w:ind w:left="160"/>
        <w:jc w:val="center"/>
      </w:pPr>
    </w:p>
    <w:p w14:paraId="324E228E" w14:textId="77777777" w:rsidR="009A7FC4" w:rsidRPr="00CA7A12" w:rsidRDefault="009A7FC4" w:rsidP="009A7FC4">
      <w:pPr>
        <w:pStyle w:val="10"/>
        <w:shd w:val="clear" w:color="auto" w:fill="auto"/>
        <w:tabs>
          <w:tab w:val="left" w:pos="4302"/>
        </w:tabs>
        <w:ind w:left="160"/>
        <w:jc w:val="center"/>
      </w:pPr>
    </w:p>
    <w:p w14:paraId="7A906A57" w14:textId="77777777" w:rsidR="009A7FC4" w:rsidRPr="00CA7A12" w:rsidRDefault="009A7FC4" w:rsidP="009A7FC4">
      <w:pPr>
        <w:pStyle w:val="10"/>
        <w:shd w:val="clear" w:color="auto" w:fill="auto"/>
        <w:tabs>
          <w:tab w:val="left" w:pos="4302"/>
        </w:tabs>
        <w:ind w:left="160"/>
        <w:jc w:val="center"/>
      </w:pPr>
      <w:r w:rsidRPr="00CA7A12">
        <w:t>ДОПОЛНИТЕЛЬНАЯ ОБРАЗОВАТЕЛЬНАЯ</w:t>
      </w:r>
    </w:p>
    <w:p w14:paraId="114C8AC3" w14:textId="77777777" w:rsidR="009A7FC4" w:rsidRPr="00CA7A12" w:rsidRDefault="009A7FC4" w:rsidP="009A7FC4">
      <w:pPr>
        <w:pStyle w:val="24"/>
        <w:shd w:val="clear" w:color="auto" w:fill="auto"/>
        <w:ind w:left="440"/>
      </w:pPr>
      <w:r w:rsidRPr="00CA7A12">
        <w:rPr>
          <w:rStyle w:val="216pt"/>
        </w:rPr>
        <w:t>ПРОГРАММА</w:t>
      </w:r>
      <w:r w:rsidRPr="00CA7A12">
        <w:rPr>
          <w:rStyle w:val="216pt"/>
        </w:rPr>
        <w:br/>
      </w:r>
      <w:r w:rsidRPr="00CA7A12">
        <w:t>«ВОЛЕЙБОЛ»</w:t>
      </w:r>
    </w:p>
    <w:p w14:paraId="407417C2" w14:textId="77777777" w:rsidR="009A7FC4" w:rsidRPr="00CA7A12" w:rsidRDefault="009A7FC4" w:rsidP="009A7FC4">
      <w:pPr>
        <w:pStyle w:val="22"/>
        <w:shd w:val="clear" w:color="auto" w:fill="auto"/>
        <w:spacing w:line="240" w:lineRule="exact"/>
        <w:ind w:left="440" w:firstLine="0"/>
        <w:jc w:val="center"/>
      </w:pPr>
      <w:r w:rsidRPr="00CA7A12">
        <w:t>на 2025 - 2026 учебный год</w:t>
      </w:r>
    </w:p>
    <w:p w14:paraId="40C03ACE" w14:textId="77777777" w:rsidR="009A7FC4" w:rsidRPr="00CA7A12" w:rsidRDefault="009A7FC4" w:rsidP="009A7FC4">
      <w:pPr>
        <w:pStyle w:val="22"/>
        <w:shd w:val="clear" w:color="auto" w:fill="auto"/>
        <w:ind w:left="2420" w:right="2780" w:firstLine="0"/>
      </w:pPr>
    </w:p>
    <w:p w14:paraId="299CB5B2" w14:textId="77777777" w:rsidR="009A7FC4" w:rsidRPr="00CA7A12" w:rsidRDefault="009A7FC4" w:rsidP="009A7FC4">
      <w:pPr>
        <w:pStyle w:val="22"/>
        <w:shd w:val="clear" w:color="auto" w:fill="auto"/>
        <w:ind w:left="2420" w:right="2780" w:firstLine="0"/>
      </w:pPr>
    </w:p>
    <w:p w14:paraId="7BF344BA" w14:textId="77777777" w:rsidR="009A7FC4" w:rsidRPr="00CA7A12" w:rsidRDefault="009A7FC4" w:rsidP="009A7FC4">
      <w:pPr>
        <w:pStyle w:val="22"/>
        <w:shd w:val="clear" w:color="auto" w:fill="auto"/>
        <w:ind w:left="2420" w:right="2780" w:firstLine="0"/>
      </w:pPr>
    </w:p>
    <w:p w14:paraId="3EA09652" w14:textId="77777777" w:rsidR="00406532" w:rsidRPr="00CA7A12" w:rsidRDefault="00406532" w:rsidP="00406532">
      <w:pPr>
        <w:pStyle w:val="22"/>
        <w:shd w:val="clear" w:color="auto" w:fill="auto"/>
        <w:ind w:left="2420" w:right="1558" w:firstLine="0"/>
      </w:pPr>
      <w:r w:rsidRPr="00CA7A12">
        <w:rPr>
          <w:sz w:val="24"/>
          <w:szCs w:val="24"/>
        </w:rPr>
        <w:t>Направленность – физкультурно-спортивная</w:t>
      </w:r>
    </w:p>
    <w:p w14:paraId="31B3A048" w14:textId="77777777" w:rsidR="009A7FC4" w:rsidRPr="00CA7A12" w:rsidRDefault="009A7FC4" w:rsidP="009A7FC4">
      <w:pPr>
        <w:pStyle w:val="22"/>
        <w:shd w:val="clear" w:color="auto" w:fill="auto"/>
        <w:ind w:left="2420" w:right="2780" w:firstLine="0"/>
      </w:pPr>
      <w:r w:rsidRPr="00CA7A12">
        <w:t>Срок реализации: 1 год (153 часа за год)</w:t>
      </w:r>
    </w:p>
    <w:p w14:paraId="5318B17D" w14:textId="77777777" w:rsidR="00406532" w:rsidRPr="00CA7A12" w:rsidRDefault="00406532" w:rsidP="00406532">
      <w:pPr>
        <w:spacing w:line="276" w:lineRule="auto"/>
        <w:ind w:left="2410"/>
        <w:rPr>
          <w:rFonts w:ascii="Times New Roman" w:hAnsi="Times New Roman" w:cs="Times New Roman"/>
        </w:rPr>
      </w:pPr>
      <w:r w:rsidRPr="00CA7A12">
        <w:rPr>
          <w:rFonts w:ascii="Times New Roman" w:hAnsi="Times New Roman" w:cs="Times New Roman"/>
        </w:rPr>
        <w:t>Вид программы – модифицированная</w:t>
      </w:r>
    </w:p>
    <w:p w14:paraId="755DDF40" w14:textId="77777777" w:rsidR="00406532" w:rsidRPr="00CA7A12" w:rsidRDefault="00406532" w:rsidP="00406532">
      <w:pPr>
        <w:spacing w:line="276" w:lineRule="auto"/>
        <w:ind w:left="2410"/>
        <w:rPr>
          <w:rFonts w:ascii="Times New Roman" w:hAnsi="Times New Roman" w:cs="Times New Roman"/>
        </w:rPr>
      </w:pPr>
      <w:r w:rsidRPr="00CA7A12">
        <w:rPr>
          <w:rFonts w:ascii="Times New Roman" w:hAnsi="Times New Roman" w:cs="Times New Roman"/>
        </w:rPr>
        <w:t>Уровень – ознакомительный</w:t>
      </w:r>
      <w:r w:rsidR="00FC4430" w:rsidRPr="00CA7A12">
        <w:rPr>
          <w:rFonts w:ascii="Times New Roman" w:hAnsi="Times New Roman" w:cs="Times New Roman"/>
        </w:rPr>
        <w:t xml:space="preserve"> (базовый)</w:t>
      </w:r>
    </w:p>
    <w:p w14:paraId="2D4A8819" w14:textId="77777777" w:rsidR="00406532" w:rsidRPr="00CA7A12" w:rsidRDefault="00406532" w:rsidP="00406532">
      <w:pPr>
        <w:pStyle w:val="22"/>
        <w:shd w:val="clear" w:color="auto" w:fill="auto"/>
        <w:ind w:left="2420" w:right="2780" w:firstLine="0"/>
      </w:pPr>
      <w:r w:rsidRPr="00CA7A12">
        <w:t xml:space="preserve">Возраст обучающихся: 12-17 лет </w:t>
      </w:r>
    </w:p>
    <w:p w14:paraId="1F53E5A6" w14:textId="77777777" w:rsidR="00406532" w:rsidRPr="00CA7A12" w:rsidRDefault="00406532" w:rsidP="00406532">
      <w:pPr>
        <w:pStyle w:val="22"/>
        <w:shd w:val="clear" w:color="auto" w:fill="auto"/>
        <w:ind w:left="2410" w:firstLine="0"/>
      </w:pPr>
      <w:r w:rsidRPr="00CA7A12">
        <w:t>Составитель</w:t>
      </w:r>
      <w:r w:rsidR="009A7FC4" w:rsidRPr="00CA7A12">
        <w:t>:</w:t>
      </w:r>
      <w:r w:rsidRPr="00CA7A12">
        <w:t xml:space="preserve"> Бондаренко Геннадий Анатольевич</w:t>
      </w:r>
      <w:r w:rsidR="009A7FC4" w:rsidRPr="00CA7A12">
        <w:t xml:space="preserve"> </w:t>
      </w:r>
    </w:p>
    <w:p w14:paraId="709DDE7A" w14:textId="77777777" w:rsidR="009A7FC4" w:rsidRPr="00CA7A12" w:rsidRDefault="00406532" w:rsidP="00406532">
      <w:pPr>
        <w:pStyle w:val="22"/>
        <w:shd w:val="clear" w:color="auto" w:fill="auto"/>
        <w:ind w:left="2410" w:firstLine="0"/>
      </w:pPr>
      <w:r w:rsidRPr="00CA7A12">
        <w:t xml:space="preserve">Должность: </w:t>
      </w:r>
      <w:r w:rsidR="009A7FC4" w:rsidRPr="00CA7A12">
        <w:t>педагог дополнительного образования</w:t>
      </w:r>
    </w:p>
    <w:p w14:paraId="736CF1F7" w14:textId="77777777" w:rsidR="009A7FC4" w:rsidRPr="00CA7A12" w:rsidRDefault="009A7FC4" w:rsidP="009A7FC4">
      <w:pPr>
        <w:pStyle w:val="22"/>
        <w:shd w:val="clear" w:color="auto" w:fill="auto"/>
        <w:spacing w:line="240" w:lineRule="exact"/>
        <w:ind w:left="440" w:firstLine="0"/>
        <w:jc w:val="center"/>
        <w:rPr>
          <w:b/>
        </w:rPr>
      </w:pPr>
    </w:p>
    <w:p w14:paraId="358B967A" w14:textId="77777777" w:rsidR="009A7FC4" w:rsidRPr="00CA7A12" w:rsidRDefault="009A7FC4" w:rsidP="009A7FC4">
      <w:pPr>
        <w:ind w:left="120"/>
        <w:jc w:val="center"/>
        <w:rPr>
          <w:rFonts w:ascii="Times New Roman" w:hAnsi="Times New Roman" w:cs="Times New Roman"/>
        </w:rPr>
      </w:pPr>
    </w:p>
    <w:p w14:paraId="4718A900" w14:textId="77777777" w:rsidR="009A7FC4" w:rsidRPr="00CA7A12" w:rsidRDefault="009A7FC4" w:rsidP="009A7FC4">
      <w:pPr>
        <w:pStyle w:val="22"/>
        <w:shd w:val="clear" w:color="auto" w:fill="auto"/>
        <w:spacing w:line="278" w:lineRule="exact"/>
        <w:ind w:left="440" w:firstLine="0"/>
        <w:jc w:val="center"/>
      </w:pPr>
    </w:p>
    <w:p w14:paraId="1818474F" w14:textId="77777777" w:rsidR="009A7FC4" w:rsidRPr="00CA7A12" w:rsidRDefault="009A7FC4" w:rsidP="009A7FC4">
      <w:pPr>
        <w:pStyle w:val="22"/>
        <w:shd w:val="clear" w:color="auto" w:fill="auto"/>
        <w:spacing w:line="278" w:lineRule="exact"/>
        <w:ind w:left="440" w:firstLine="0"/>
        <w:jc w:val="center"/>
      </w:pPr>
    </w:p>
    <w:p w14:paraId="76746129" w14:textId="77777777" w:rsidR="009A7FC4" w:rsidRPr="00CA7A12" w:rsidRDefault="009A7FC4" w:rsidP="009A7FC4">
      <w:pPr>
        <w:pStyle w:val="22"/>
        <w:shd w:val="clear" w:color="auto" w:fill="auto"/>
        <w:spacing w:line="278" w:lineRule="exact"/>
        <w:ind w:left="440" w:firstLine="0"/>
        <w:jc w:val="center"/>
      </w:pPr>
    </w:p>
    <w:p w14:paraId="69C05C53" w14:textId="77777777" w:rsidR="009A7FC4" w:rsidRPr="00CA7A12" w:rsidRDefault="009A7FC4" w:rsidP="009A7FC4">
      <w:pPr>
        <w:pStyle w:val="22"/>
        <w:shd w:val="clear" w:color="auto" w:fill="auto"/>
        <w:spacing w:line="278" w:lineRule="exact"/>
        <w:ind w:left="440" w:firstLine="0"/>
        <w:jc w:val="center"/>
      </w:pPr>
    </w:p>
    <w:p w14:paraId="13A2D4DD" w14:textId="77777777" w:rsidR="009A7FC4" w:rsidRPr="00CA7A12" w:rsidRDefault="009A7FC4" w:rsidP="009A7FC4">
      <w:pPr>
        <w:pStyle w:val="22"/>
        <w:shd w:val="clear" w:color="auto" w:fill="auto"/>
        <w:spacing w:line="278" w:lineRule="exact"/>
        <w:ind w:firstLine="0"/>
        <w:jc w:val="center"/>
      </w:pPr>
    </w:p>
    <w:p w14:paraId="68CCEDA9" w14:textId="77777777" w:rsidR="009A7FC4" w:rsidRPr="00CA7A12" w:rsidRDefault="009A7FC4" w:rsidP="009A7FC4">
      <w:pPr>
        <w:pStyle w:val="22"/>
        <w:shd w:val="clear" w:color="auto" w:fill="auto"/>
        <w:spacing w:line="278" w:lineRule="exact"/>
        <w:ind w:firstLine="0"/>
        <w:jc w:val="center"/>
      </w:pPr>
    </w:p>
    <w:p w14:paraId="18C66242" w14:textId="77777777" w:rsidR="009A7FC4" w:rsidRPr="00CA7A12" w:rsidRDefault="009A7FC4" w:rsidP="009A7FC4">
      <w:pPr>
        <w:pStyle w:val="22"/>
        <w:shd w:val="clear" w:color="auto" w:fill="auto"/>
        <w:spacing w:line="278" w:lineRule="exact"/>
        <w:ind w:firstLine="0"/>
        <w:jc w:val="center"/>
      </w:pPr>
    </w:p>
    <w:p w14:paraId="0DB44D1B" w14:textId="77777777" w:rsidR="009A7FC4" w:rsidRPr="00CA7A12" w:rsidRDefault="009A7FC4" w:rsidP="009A7FC4">
      <w:pPr>
        <w:pStyle w:val="22"/>
        <w:shd w:val="clear" w:color="auto" w:fill="auto"/>
        <w:spacing w:line="278" w:lineRule="exact"/>
        <w:ind w:firstLine="0"/>
        <w:jc w:val="center"/>
      </w:pPr>
    </w:p>
    <w:p w14:paraId="58FEB117" w14:textId="77777777" w:rsidR="009A7FC4" w:rsidRPr="00CA7A12" w:rsidRDefault="009A7FC4" w:rsidP="009A7FC4">
      <w:pPr>
        <w:pStyle w:val="22"/>
        <w:shd w:val="clear" w:color="auto" w:fill="auto"/>
        <w:spacing w:line="278" w:lineRule="exact"/>
        <w:ind w:firstLine="0"/>
        <w:jc w:val="center"/>
      </w:pPr>
    </w:p>
    <w:p w14:paraId="3DDCA69B" w14:textId="77777777" w:rsidR="009A7FC4" w:rsidRPr="00CA7A12" w:rsidRDefault="009A7FC4" w:rsidP="009A7FC4">
      <w:pPr>
        <w:pStyle w:val="22"/>
        <w:shd w:val="clear" w:color="auto" w:fill="auto"/>
        <w:spacing w:line="278" w:lineRule="exact"/>
        <w:ind w:firstLine="0"/>
        <w:jc w:val="center"/>
      </w:pPr>
    </w:p>
    <w:p w14:paraId="54F06DB0" w14:textId="77777777" w:rsidR="009A7FC4" w:rsidRPr="00CA7A12" w:rsidRDefault="009A7FC4" w:rsidP="009A7FC4">
      <w:pPr>
        <w:pStyle w:val="22"/>
        <w:shd w:val="clear" w:color="auto" w:fill="auto"/>
        <w:spacing w:line="278" w:lineRule="exact"/>
        <w:ind w:firstLine="0"/>
        <w:jc w:val="center"/>
      </w:pPr>
      <w:r w:rsidRPr="00CA7A12">
        <w:t>Алупка, 2025</w:t>
      </w:r>
    </w:p>
    <w:p w14:paraId="26ACC990" w14:textId="77777777" w:rsidR="009A7FC4" w:rsidRPr="00CA7A12" w:rsidRDefault="009A7FC4">
      <w:pPr>
        <w:rPr>
          <w:rFonts w:ascii="Times New Roman" w:hAnsi="Times New Roman" w:cs="Times New Roman"/>
          <w:vanish/>
          <w:specVanish/>
        </w:rPr>
      </w:pPr>
    </w:p>
    <w:p w14:paraId="4DBD5DDF" w14:textId="77777777" w:rsidR="009A7FC4" w:rsidRPr="00CA7A12" w:rsidRDefault="009A7FC4" w:rsidP="009A7FC4">
      <w:pPr>
        <w:rPr>
          <w:rFonts w:ascii="Times New Roman" w:hAnsi="Times New Roman" w:cs="Times New Roman"/>
        </w:rPr>
      </w:pPr>
      <w:r w:rsidRPr="00CA7A12">
        <w:rPr>
          <w:rFonts w:ascii="Times New Roman" w:hAnsi="Times New Roman" w:cs="Times New Roman"/>
        </w:rPr>
        <w:t xml:space="preserve"> </w:t>
      </w:r>
    </w:p>
    <w:p w14:paraId="74C71591" w14:textId="77777777" w:rsidR="00332E8F" w:rsidRPr="00CA7A12" w:rsidRDefault="00332E8F">
      <w:pPr>
        <w:widowControl/>
        <w:spacing w:after="200" w:line="276" w:lineRule="auto"/>
        <w:rPr>
          <w:rFonts w:ascii="Times New Roman" w:eastAsia="Times New Roman" w:hAnsi="Times New Roman" w:cs="Times New Roman"/>
          <w:b/>
          <w:bCs/>
          <w:color w:val="auto"/>
          <w:sz w:val="28"/>
          <w:szCs w:val="28"/>
          <w:lang w:eastAsia="en-US" w:bidi="ar-SA"/>
        </w:rPr>
      </w:pPr>
      <w:bookmarkStart w:id="1" w:name="bookmark4"/>
      <w:r w:rsidRPr="00CA7A12">
        <w:rPr>
          <w:rFonts w:ascii="Times New Roman" w:hAnsi="Times New Roman" w:cs="Times New Roman"/>
        </w:rPr>
        <w:br w:type="page"/>
      </w:r>
    </w:p>
    <w:p w14:paraId="1493488D" w14:textId="77777777" w:rsidR="00332E8F" w:rsidRPr="00CA7A12" w:rsidRDefault="00332E8F" w:rsidP="00332E8F">
      <w:pPr>
        <w:pStyle w:val="11"/>
        <w:tabs>
          <w:tab w:val="left" w:pos="1811"/>
          <w:tab w:val="left" w:pos="1812"/>
        </w:tabs>
        <w:ind w:left="0"/>
        <w:rPr>
          <w:sz w:val="20"/>
          <w:szCs w:val="20"/>
        </w:rPr>
      </w:pPr>
      <w:r w:rsidRPr="00CA7A12">
        <w:rPr>
          <w:b w:val="0"/>
        </w:rPr>
        <w:lastRenderedPageBreak/>
        <w:t xml:space="preserve"> </w:t>
      </w:r>
    </w:p>
    <w:p w14:paraId="7152F9D9" w14:textId="77777777" w:rsidR="00332E8F" w:rsidRPr="00CA7A12" w:rsidRDefault="00332E8F" w:rsidP="00FC4430">
      <w:pPr>
        <w:pStyle w:val="a8"/>
        <w:widowControl/>
        <w:numPr>
          <w:ilvl w:val="0"/>
          <w:numId w:val="25"/>
        </w:numPr>
        <w:spacing w:after="200" w:line="276" w:lineRule="auto"/>
        <w:jc w:val="center"/>
        <w:rPr>
          <w:rFonts w:ascii="Times New Roman" w:hAnsi="Times New Roman" w:cs="Times New Roman"/>
          <w:b/>
        </w:rPr>
      </w:pPr>
      <w:r w:rsidRPr="00CA7A12">
        <w:rPr>
          <w:rFonts w:ascii="Times New Roman" w:hAnsi="Times New Roman" w:cs="Times New Roman"/>
          <w:b/>
        </w:rPr>
        <w:t>Комплекс</w:t>
      </w:r>
      <w:r w:rsidRPr="00CA7A12">
        <w:rPr>
          <w:rFonts w:ascii="Times New Roman" w:hAnsi="Times New Roman" w:cs="Times New Roman"/>
          <w:b/>
          <w:spacing w:val="-7"/>
        </w:rPr>
        <w:t xml:space="preserve"> </w:t>
      </w:r>
      <w:r w:rsidRPr="00CA7A12">
        <w:rPr>
          <w:rFonts w:ascii="Times New Roman" w:hAnsi="Times New Roman" w:cs="Times New Roman"/>
          <w:b/>
        </w:rPr>
        <w:t>основных</w:t>
      </w:r>
      <w:r w:rsidRPr="00CA7A12">
        <w:rPr>
          <w:rFonts w:ascii="Times New Roman" w:hAnsi="Times New Roman" w:cs="Times New Roman"/>
          <w:b/>
          <w:spacing w:val="-7"/>
        </w:rPr>
        <w:t xml:space="preserve"> </w:t>
      </w:r>
      <w:r w:rsidRPr="00CA7A12">
        <w:rPr>
          <w:rFonts w:ascii="Times New Roman" w:hAnsi="Times New Roman" w:cs="Times New Roman"/>
          <w:b/>
        </w:rPr>
        <w:t>характеристик</w:t>
      </w:r>
      <w:r w:rsidRPr="00CA7A12">
        <w:rPr>
          <w:rFonts w:ascii="Times New Roman" w:hAnsi="Times New Roman" w:cs="Times New Roman"/>
          <w:b/>
          <w:spacing w:val="-4"/>
        </w:rPr>
        <w:t xml:space="preserve"> </w:t>
      </w:r>
      <w:r w:rsidRPr="00CA7A12">
        <w:rPr>
          <w:rFonts w:ascii="Times New Roman" w:hAnsi="Times New Roman" w:cs="Times New Roman"/>
          <w:b/>
        </w:rPr>
        <w:t>общеразвивающей</w:t>
      </w:r>
      <w:r w:rsidRPr="00CA7A12">
        <w:rPr>
          <w:rFonts w:ascii="Times New Roman" w:hAnsi="Times New Roman" w:cs="Times New Roman"/>
          <w:b/>
          <w:spacing w:val="-5"/>
        </w:rPr>
        <w:t xml:space="preserve"> </w:t>
      </w:r>
      <w:r w:rsidRPr="00CA7A12">
        <w:rPr>
          <w:rFonts w:ascii="Times New Roman" w:hAnsi="Times New Roman" w:cs="Times New Roman"/>
          <w:b/>
        </w:rPr>
        <w:t>программы.</w:t>
      </w:r>
    </w:p>
    <w:p w14:paraId="1747F59E" w14:textId="77777777" w:rsidR="009A7FC4" w:rsidRPr="00CA7A12" w:rsidRDefault="009A7FC4" w:rsidP="00332E8F">
      <w:pPr>
        <w:pStyle w:val="a8"/>
        <w:widowControl/>
        <w:numPr>
          <w:ilvl w:val="1"/>
          <w:numId w:val="25"/>
        </w:numPr>
        <w:spacing w:after="200" w:line="276" w:lineRule="auto"/>
        <w:jc w:val="center"/>
        <w:rPr>
          <w:rFonts w:ascii="Times New Roman" w:hAnsi="Times New Roman" w:cs="Times New Roman"/>
          <w:b/>
        </w:rPr>
      </w:pPr>
      <w:r w:rsidRPr="00CA7A12">
        <w:rPr>
          <w:rFonts w:ascii="Times New Roman" w:hAnsi="Times New Roman" w:cs="Times New Roman"/>
          <w:b/>
        </w:rPr>
        <w:t>Пояснительная записка</w:t>
      </w:r>
      <w:bookmarkEnd w:id="1"/>
    </w:p>
    <w:p w14:paraId="3EA66492" w14:textId="77777777" w:rsidR="009A7FC4" w:rsidRPr="00CA7A12" w:rsidRDefault="009A7FC4" w:rsidP="009A7FC4">
      <w:pPr>
        <w:pStyle w:val="22"/>
        <w:shd w:val="clear" w:color="auto" w:fill="auto"/>
        <w:ind w:firstLine="900"/>
        <w:jc w:val="both"/>
        <w:rPr>
          <w:sz w:val="24"/>
          <w:szCs w:val="24"/>
        </w:rPr>
      </w:pPr>
      <w:r w:rsidRPr="00CA7A12">
        <w:rPr>
          <w:sz w:val="24"/>
          <w:szCs w:val="24"/>
        </w:rPr>
        <w:t>Дополнительная общеобразовательная программа (далее - ДОП) разработана на основе следующих нормативных актов:</w:t>
      </w:r>
    </w:p>
    <w:p w14:paraId="106D1B65" w14:textId="77777777" w:rsidR="009A7FC4" w:rsidRPr="00CA7A12" w:rsidRDefault="009A7FC4" w:rsidP="009A7FC4">
      <w:pPr>
        <w:pStyle w:val="22"/>
        <w:numPr>
          <w:ilvl w:val="0"/>
          <w:numId w:val="1"/>
        </w:numPr>
        <w:shd w:val="clear" w:color="auto" w:fill="auto"/>
        <w:tabs>
          <w:tab w:val="left" w:pos="1158"/>
        </w:tabs>
        <w:ind w:firstLine="900"/>
        <w:jc w:val="both"/>
        <w:rPr>
          <w:sz w:val="24"/>
          <w:szCs w:val="24"/>
        </w:rPr>
      </w:pPr>
      <w:r w:rsidRPr="00CA7A12">
        <w:rPr>
          <w:sz w:val="24"/>
          <w:szCs w:val="24"/>
        </w:rPr>
        <w:t>Федеральный Закон «Об образовании в Российской Федерации» от 29.12.2012 № 273- ФЗ.</w:t>
      </w:r>
    </w:p>
    <w:p w14:paraId="44C0A9D0" w14:textId="77777777" w:rsidR="009A7FC4" w:rsidRPr="00CA7A12" w:rsidRDefault="009A7FC4" w:rsidP="009A7FC4">
      <w:pPr>
        <w:pStyle w:val="22"/>
        <w:numPr>
          <w:ilvl w:val="0"/>
          <w:numId w:val="1"/>
        </w:numPr>
        <w:shd w:val="clear" w:color="auto" w:fill="auto"/>
        <w:tabs>
          <w:tab w:val="left" w:pos="1162"/>
        </w:tabs>
        <w:ind w:firstLine="900"/>
        <w:jc w:val="both"/>
        <w:rPr>
          <w:sz w:val="24"/>
          <w:szCs w:val="24"/>
        </w:rPr>
      </w:pPr>
      <w:r w:rsidRPr="00CA7A12">
        <w:rPr>
          <w:sz w:val="24"/>
          <w:szCs w:val="24"/>
        </w:rPr>
        <w:t>Стратегия развития воспитания в Российской Федерации на период до 2025 года, утвержденная распоряжением Правительства Российской Федерации от 29.05.2015 № 996-р.</w:t>
      </w:r>
    </w:p>
    <w:p w14:paraId="2E3F6C47" w14:textId="77777777" w:rsidR="009A7FC4" w:rsidRPr="00CA7A12" w:rsidRDefault="009A7FC4" w:rsidP="009A7FC4">
      <w:pPr>
        <w:pStyle w:val="22"/>
        <w:numPr>
          <w:ilvl w:val="0"/>
          <w:numId w:val="1"/>
        </w:numPr>
        <w:shd w:val="clear" w:color="auto" w:fill="auto"/>
        <w:tabs>
          <w:tab w:val="left" w:pos="1162"/>
        </w:tabs>
        <w:ind w:firstLine="900"/>
        <w:jc w:val="both"/>
        <w:rPr>
          <w:sz w:val="24"/>
          <w:szCs w:val="24"/>
        </w:rPr>
      </w:pPr>
      <w:r w:rsidRPr="00CA7A12">
        <w:rPr>
          <w:sz w:val="24"/>
          <w:szCs w:val="24"/>
        </w:rPr>
        <w:t>Концепция развития дополнительного образования детей до 2030 года, утвержденная распоряжением Правительства Российской Федерации от 31.03.2022 № 678-р.</w:t>
      </w:r>
    </w:p>
    <w:p w14:paraId="52299FDB" w14:textId="77777777" w:rsidR="009A7FC4" w:rsidRPr="00CA7A12" w:rsidRDefault="009A7FC4" w:rsidP="009A7FC4">
      <w:pPr>
        <w:pStyle w:val="22"/>
        <w:numPr>
          <w:ilvl w:val="0"/>
          <w:numId w:val="1"/>
        </w:numPr>
        <w:shd w:val="clear" w:color="auto" w:fill="auto"/>
        <w:tabs>
          <w:tab w:val="left" w:pos="1167"/>
        </w:tabs>
        <w:ind w:firstLine="900"/>
        <w:jc w:val="both"/>
        <w:rPr>
          <w:sz w:val="24"/>
          <w:szCs w:val="24"/>
        </w:rPr>
      </w:pPr>
      <w:r w:rsidRPr="00CA7A12">
        <w:rPr>
          <w:sz w:val="24"/>
          <w:szCs w:val="24"/>
        </w:rPr>
        <w:t>Приказ Министерства просвещения Российской Федерации «Об утверждении Порядка организации и осуществления образовательной деятельности по дополнительным общеобразовательным программам» от 27.07.2022 № 629.</w:t>
      </w:r>
    </w:p>
    <w:p w14:paraId="21E67A03" w14:textId="77777777" w:rsidR="009A7FC4" w:rsidRPr="00CA7A12" w:rsidRDefault="009A7FC4" w:rsidP="009A7FC4">
      <w:pPr>
        <w:pStyle w:val="22"/>
        <w:numPr>
          <w:ilvl w:val="0"/>
          <w:numId w:val="1"/>
        </w:numPr>
        <w:shd w:val="clear" w:color="auto" w:fill="auto"/>
        <w:tabs>
          <w:tab w:val="left" w:pos="1172"/>
        </w:tabs>
        <w:ind w:firstLine="900"/>
        <w:jc w:val="both"/>
        <w:rPr>
          <w:sz w:val="24"/>
          <w:szCs w:val="24"/>
        </w:rPr>
      </w:pPr>
      <w:r w:rsidRPr="00CA7A12">
        <w:rPr>
          <w:sz w:val="24"/>
          <w:szCs w:val="24"/>
        </w:rPr>
        <w:t>Приказ Министерства просвещения Российской Федерации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от 13.03.2019 № 114.</w:t>
      </w:r>
    </w:p>
    <w:p w14:paraId="21E39CAF" w14:textId="77777777" w:rsidR="009A7FC4" w:rsidRPr="00CA7A12" w:rsidRDefault="009A7FC4" w:rsidP="009A7FC4">
      <w:pPr>
        <w:pStyle w:val="22"/>
        <w:numPr>
          <w:ilvl w:val="0"/>
          <w:numId w:val="1"/>
        </w:numPr>
        <w:shd w:val="clear" w:color="auto" w:fill="auto"/>
        <w:tabs>
          <w:tab w:val="left" w:pos="1162"/>
        </w:tabs>
        <w:ind w:firstLine="900"/>
        <w:jc w:val="both"/>
        <w:rPr>
          <w:sz w:val="24"/>
          <w:szCs w:val="24"/>
        </w:rPr>
      </w:pPr>
      <w:r w:rsidRPr="00CA7A12">
        <w:rPr>
          <w:sz w:val="24"/>
          <w:szCs w:val="24"/>
        </w:rPr>
        <w:t>Приказ Министерства просвещения Российской Федерации «Об утверждении Целевой модели развития региональных систем дополнительного образования детей» от 03.09.2019 № 467.</w:t>
      </w:r>
    </w:p>
    <w:p w14:paraId="33FEA603" w14:textId="77777777" w:rsidR="009A7FC4" w:rsidRPr="00CA7A12" w:rsidRDefault="009A7FC4" w:rsidP="009A7FC4">
      <w:pPr>
        <w:pStyle w:val="22"/>
        <w:numPr>
          <w:ilvl w:val="0"/>
          <w:numId w:val="1"/>
        </w:numPr>
        <w:shd w:val="clear" w:color="auto" w:fill="auto"/>
        <w:tabs>
          <w:tab w:val="left" w:pos="1177"/>
        </w:tabs>
        <w:ind w:firstLine="900"/>
        <w:jc w:val="both"/>
        <w:rPr>
          <w:sz w:val="24"/>
          <w:szCs w:val="24"/>
        </w:rPr>
      </w:pPr>
      <w:r w:rsidRPr="00CA7A12">
        <w:rPr>
          <w:sz w:val="24"/>
          <w:szCs w:val="24"/>
        </w:rPr>
        <w:t>Приказ Министерства труда и социальной защиты Российской Федерации «Об утверждении профессионального стандарта «Педагог дополнительного образования детей и взрослых» от 22.09.2019 № 652н.</w:t>
      </w:r>
    </w:p>
    <w:p w14:paraId="4B33A305" w14:textId="77777777" w:rsidR="009A7FC4" w:rsidRPr="00CA7A12" w:rsidRDefault="009A7FC4" w:rsidP="009A7FC4">
      <w:pPr>
        <w:pStyle w:val="22"/>
        <w:numPr>
          <w:ilvl w:val="0"/>
          <w:numId w:val="1"/>
        </w:numPr>
        <w:shd w:val="clear" w:color="auto" w:fill="auto"/>
        <w:tabs>
          <w:tab w:val="left" w:pos="1225"/>
        </w:tabs>
        <w:ind w:firstLine="900"/>
        <w:jc w:val="both"/>
        <w:rPr>
          <w:sz w:val="24"/>
          <w:szCs w:val="24"/>
        </w:rPr>
      </w:pPr>
      <w:r w:rsidRPr="00CA7A12">
        <w:rPr>
          <w:sz w:val="24"/>
          <w:szCs w:val="24"/>
        </w:rPr>
        <w:t>Постановление Главного государственного санитарного врача Российской Федерации «Об утверждении санитарных правил СП 2.4.3648-20 «Санитарно</w:t>
      </w:r>
      <w:r w:rsidRPr="00CA7A12">
        <w:rPr>
          <w:sz w:val="24"/>
          <w:szCs w:val="24"/>
        </w:rPr>
        <w:softHyphen/>
        <w:t>эпидемиологические требования к организациям воспитания и обучения, отдыха и оздоровления детей и молодежи» от 28.09.2020 № 28.</w:t>
      </w:r>
    </w:p>
    <w:p w14:paraId="1701E02B" w14:textId="77777777" w:rsidR="009A7FC4" w:rsidRPr="00CA7A12" w:rsidRDefault="009A7FC4" w:rsidP="009A7FC4">
      <w:pPr>
        <w:pStyle w:val="22"/>
        <w:numPr>
          <w:ilvl w:val="0"/>
          <w:numId w:val="1"/>
        </w:numPr>
        <w:shd w:val="clear" w:color="auto" w:fill="auto"/>
        <w:tabs>
          <w:tab w:val="left" w:pos="1158"/>
        </w:tabs>
        <w:ind w:firstLine="900"/>
        <w:jc w:val="both"/>
        <w:rPr>
          <w:sz w:val="24"/>
          <w:szCs w:val="24"/>
        </w:rPr>
      </w:pPr>
      <w:r w:rsidRPr="00CA7A12">
        <w:rPr>
          <w:sz w:val="24"/>
          <w:szCs w:val="24"/>
        </w:rPr>
        <w:t>Постановление Главного государственного санитарного врача Российской Федерации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от 28.01.2021 № 2.</w:t>
      </w:r>
    </w:p>
    <w:p w14:paraId="3E0193EF" w14:textId="77777777" w:rsidR="009A7FC4" w:rsidRPr="00CA7A12" w:rsidRDefault="009A7FC4" w:rsidP="009A7FC4">
      <w:pPr>
        <w:pStyle w:val="22"/>
        <w:shd w:val="clear" w:color="auto" w:fill="auto"/>
        <w:spacing w:after="207"/>
        <w:ind w:firstLine="900"/>
        <w:jc w:val="both"/>
        <w:rPr>
          <w:sz w:val="24"/>
          <w:szCs w:val="24"/>
        </w:rPr>
      </w:pPr>
      <w:r w:rsidRPr="00CA7A12">
        <w:rPr>
          <w:sz w:val="24"/>
          <w:szCs w:val="24"/>
        </w:rPr>
        <w:t>Пояснительная записка содержит основные характеристики ДОП и организационно-педагогические условия ее реализации.</w:t>
      </w:r>
    </w:p>
    <w:p w14:paraId="5D950825" w14:textId="77777777" w:rsidR="009A7FC4" w:rsidRPr="00CA7A12" w:rsidRDefault="009A7FC4" w:rsidP="009A7FC4">
      <w:pPr>
        <w:pStyle w:val="30"/>
        <w:shd w:val="clear" w:color="auto" w:fill="auto"/>
        <w:spacing w:after="206" w:line="240" w:lineRule="exact"/>
        <w:ind w:firstLine="900"/>
        <w:rPr>
          <w:sz w:val="24"/>
          <w:szCs w:val="24"/>
        </w:rPr>
      </w:pPr>
      <w:bookmarkStart w:id="2" w:name="bookmark5"/>
      <w:r w:rsidRPr="00CA7A12">
        <w:rPr>
          <w:sz w:val="24"/>
          <w:szCs w:val="24"/>
        </w:rPr>
        <w:t>Направленность программы</w:t>
      </w:r>
      <w:bookmarkEnd w:id="2"/>
    </w:p>
    <w:p w14:paraId="396668DB" w14:textId="77777777" w:rsidR="009A7FC4" w:rsidRPr="00CA7A12" w:rsidRDefault="009A7FC4" w:rsidP="009A7FC4">
      <w:pPr>
        <w:pStyle w:val="22"/>
        <w:shd w:val="clear" w:color="auto" w:fill="auto"/>
        <w:ind w:firstLine="900"/>
        <w:jc w:val="both"/>
        <w:rPr>
          <w:sz w:val="24"/>
          <w:szCs w:val="24"/>
        </w:rPr>
      </w:pPr>
      <w:r w:rsidRPr="00CA7A12">
        <w:rPr>
          <w:sz w:val="24"/>
          <w:szCs w:val="24"/>
        </w:rPr>
        <w:t>Дополнительная общеобразовательная программа «</w:t>
      </w:r>
      <w:r w:rsidR="00406532" w:rsidRPr="00CA7A12">
        <w:rPr>
          <w:sz w:val="24"/>
          <w:szCs w:val="24"/>
        </w:rPr>
        <w:t>Волейбол</w:t>
      </w:r>
      <w:r w:rsidRPr="00CA7A12">
        <w:rPr>
          <w:sz w:val="24"/>
          <w:szCs w:val="24"/>
        </w:rPr>
        <w:t>» (далее - программа) относится к программам физкультурно-спортивной направленности. Направленность программы обуславливается тем, что объединения, осваивающие программу «</w:t>
      </w:r>
      <w:r w:rsidR="00406532" w:rsidRPr="00CA7A12">
        <w:rPr>
          <w:sz w:val="24"/>
          <w:szCs w:val="24"/>
        </w:rPr>
        <w:t>Волейбол</w:t>
      </w:r>
      <w:r w:rsidRPr="00CA7A12">
        <w:rPr>
          <w:sz w:val="24"/>
          <w:szCs w:val="24"/>
        </w:rPr>
        <w:t>» стремятся к физическому совершенствованию детей, укреплению их здоровья, приобщению к ЗОЖ и спорту, формированию морально</w:t>
      </w:r>
      <w:r w:rsidRPr="00CA7A12">
        <w:rPr>
          <w:sz w:val="24"/>
          <w:szCs w:val="24"/>
        </w:rPr>
        <w:softHyphen/>
        <w:t>волевых качеств и системы ценностей с приоритетом жизни и здоровья</w:t>
      </w:r>
    </w:p>
    <w:p w14:paraId="28D1653D" w14:textId="77777777" w:rsidR="009A7FC4" w:rsidRPr="00CA7A12" w:rsidRDefault="009A7FC4" w:rsidP="009A7FC4">
      <w:pPr>
        <w:pStyle w:val="30"/>
        <w:shd w:val="clear" w:color="auto" w:fill="auto"/>
        <w:spacing w:line="240" w:lineRule="exact"/>
        <w:ind w:firstLine="900"/>
        <w:rPr>
          <w:sz w:val="24"/>
          <w:szCs w:val="24"/>
        </w:rPr>
      </w:pPr>
      <w:bookmarkStart w:id="3" w:name="bookmark6"/>
    </w:p>
    <w:p w14:paraId="04259A2C" w14:textId="77777777" w:rsidR="009A7FC4" w:rsidRPr="00CA7A12" w:rsidRDefault="009A7FC4" w:rsidP="009A7FC4">
      <w:pPr>
        <w:pStyle w:val="30"/>
        <w:shd w:val="clear" w:color="auto" w:fill="auto"/>
        <w:spacing w:line="240" w:lineRule="exact"/>
        <w:ind w:firstLine="900"/>
        <w:rPr>
          <w:sz w:val="24"/>
          <w:szCs w:val="24"/>
        </w:rPr>
      </w:pPr>
      <w:r w:rsidRPr="00CA7A12">
        <w:rPr>
          <w:sz w:val="24"/>
          <w:szCs w:val="24"/>
        </w:rPr>
        <w:t>Адресат программы</w:t>
      </w:r>
      <w:bookmarkEnd w:id="3"/>
    </w:p>
    <w:p w14:paraId="319848A0" w14:textId="77777777" w:rsidR="009A7FC4" w:rsidRPr="00CA7A12" w:rsidRDefault="009A7FC4" w:rsidP="009A7FC4">
      <w:pPr>
        <w:pStyle w:val="22"/>
        <w:shd w:val="clear" w:color="auto" w:fill="auto"/>
        <w:ind w:firstLine="900"/>
        <w:jc w:val="both"/>
        <w:rPr>
          <w:sz w:val="24"/>
          <w:szCs w:val="24"/>
        </w:rPr>
      </w:pPr>
      <w:r w:rsidRPr="00CA7A12">
        <w:rPr>
          <w:sz w:val="24"/>
          <w:szCs w:val="24"/>
        </w:rPr>
        <w:t>Программа предназначена для обучающихся в возрасте от 12 до 17 лет, допущенных школьным врачом к занятиям по физической культуре и, прошедших специальный инструктаж по технике безопасности</w:t>
      </w:r>
    </w:p>
    <w:p w14:paraId="3A26F645" w14:textId="77777777" w:rsidR="00341FB5" w:rsidRPr="00CA7A12" w:rsidRDefault="00341FB5" w:rsidP="009A7FC4">
      <w:pPr>
        <w:pStyle w:val="30"/>
        <w:shd w:val="clear" w:color="auto" w:fill="auto"/>
        <w:spacing w:after="86" w:line="240" w:lineRule="exact"/>
        <w:ind w:firstLine="900"/>
        <w:rPr>
          <w:sz w:val="24"/>
          <w:szCs w:val="24"/>
        </w:rPr>
      </w:pPr>
      <w:bookmarkStart w:id="4" w:name="bookmark7"/>
    </w:p>
    <w:p w14:paraId="03C28E3C" w14:textId="77777777" w:rsidR="00341FB5" w:rsidRPr="00CA7A12" w:rsidRDefault="00341FB5" w:rsidP="009A7FC4">
      <w:pPr>
        <w:pStyle w:val="30"/>
        <w:shd w:val="clear" w:color="auto" w:fill="auto"/>
        <w:spacing w:after="86" w:line="240" w:lineRule="exact"/>
        <w:ind w:firstLine="900"/>
        <w:rPr>
          <w:sz w:val="24"/>
          <w:szCs w:val="24"/>
        </w:rPr>
      </w:pPr>
    </w:p>
    <w:p w14:paraId="59D74D1E" w14:textId="77777777" w:rsidR="009A7FC4" w:rsidRPr="00CA7A12" w:rsidRDefault="009A7FC4" w:rsidP="009A7FC4">
      <w:pPr>
        <w:pStyle w:val="30"/>
        <w:shd w:val="clear" w:color="auto" w:fill="auto"/>
        <w:spacing w:after="86" w:line="240" w:lineRule="exact"/>
        <w:ind w:firstLine="900"/>
        <w:rPr>
          <w:sz w:val="24"/>
          <w:szCs w:val="24"/>
        </w:rPr>
      </w:pPr>
      <w:r w:rsidRPr="00CA7A12">
        <w:rPr>
          <w:sz w:val="24"/>
          <w:szCs w:val="24"/>
        </w:rPr>
        <w:t>Актуальность</w:t>
      </w:r>
      <w:bookmarkEnd w:id="4"/>
    </w:p>
    <w:p w14:paraId="33B65004"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Волейбол доступен всем, играют в него как в закрытых помещениях, так и на открытых площадках. Несложный инвентарь и простые правила этой увлекательной игры покоряют многих любителей.</w:t>
      </w:r>
    </w:p>
    <w:p w14:paraId="7428744E"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Выбор спортивной игры – волейбол - определился популярностью ее в детской среде, доступностью, широкой распространенностью, учебно-материальной базой школы и, естественно, подготовленностью самого учителя.</w:t>
      </w:r>
    </w:p>
    <w:p w14:paraId="4F02BFC8"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Очень важно, чтобы ребенок мог после уроков снять физическое и эмоциональное напряжение. Это легко можно достичь в спортивном зале, посредством занятий волейболом. Программа направлена на создание условий для развития личности ребенка, развитие мотивации к познанию и творчеству, обеспечение эмоционального благополучия ребенка, профилактику асоциального поведения, целостность процесса психического и физического здоровья детей.</w:t>
      </w:r>
    </w:p>
    <w:p w14:paraId="378447C7"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Занятия волейболом способствуют развитию и совершенствованию у занимающихся основных физических качеств – выносливости, координации движений, скоростно-силовых качеств, формированию различных двигательных навыков, укреплению здоровья а также формируют личностные качества ребенка: коммуникабельность, волю, чувство товарищества, чувство ответственности за свои действия перед собой и товарищами. Стремление превзойти соперника в быстроте действий, изобретательности, меткости подач, чёткости удара и других действий, направленных на достижение победы, приучает занимающихся мобилизовывать свои возможности, действовать с максимальным напряжением сил, преодолевать трудности, возникающие в ходе спортивной борьбы.</w:t>
      </w:r>
    </w:p>
    <w:p w14:paraId="68C27B40"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Соревновательный характер игры, самостоятельность тактических индивидуальных и групповых действий, непрерывное изменение обстановки, удача или неуспех вызывают у играющих проявление разнообразных чувств и переживаний. Высокий эмоциональный подъем поддерживает постоянную активность и интерес к игре.</w:t>
      </w:r>
    </w:p>
    <w:p w14:paraId="07FF3DEA"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Эти особенности волейбола создают благоприятные условия для воспитания у обучающихся умения управлять эмоциями, не терять контроля за своими действиями, в случае успеха не ослаблять борьбы, а при неудаче не падать духом.</w:t>
      </w:r>
    </w:p>
    <w:p w14:paraId="65F6F08E"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Формируя на основе вышеперечисленного у обучающихся поведенческих установок, волейбол, как спортивная игра, своими техническими и методическими средствами эффективно позволяет обогатить внутренний мир ребенка, расширить его информированность в области оздоровления и развития организма.</w:t>
      </w:r>
    </w:p>
    <w:p w14:paraId="4D775A6A"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В условиях современной общеобразовательной школы у учащихся в связи с большими учебными нагрузками и объемами домашнего задания развивается гиподинамия. Решить отчасти, проблему призвана программа дополнительного образования «Волейбол», направленная на удовлетворение потребностей в движении, оздоровлении и поддержании функциональности организма.</w:t>
      </w:r>
    </w:p>
    <w:p w14:paraId="76D484BF" w14:textId="77777777" w:rsidR="00FC4430" w:rsidRPr="00CA7A12" w:rsidRDefault="00FC4430" w:rsidP="00FC4430">
      <w:pPr>
        <w:pStyle w:val="22"/>
        <w:shd w:val="clear" w:color="auto" w:fill="auto"/>
        <w:spacing w:after="207"/>
        <w:ind w:firstLine="580"/>
        <w:jc w:val="both"/>
        <w:rPr>
          <w:sz w:val="24"/>
          <w:szCs w:val="24"/>
        </w:rPr>
      </w:pPr>
      <w:r w:rsidRPr="00CA7A12">
        <w:rPr>
          <w:b/>
          <w:bCs/>
          <w:color w:val="000000"/>
          <w:sz w:val="24"/>
          <w:szCs w:val="24"/>
          <w:lang w:eastAsia="ru-RU"/>
        </w:rPr>
        <w:t>Новизна  </w:t>
      </w:r>
      <w:r w:rsidRPr="00CA7A12">
        <w:rPr>
          <w:color w:val="000000"/>
          <w:sz w:val="24"/>
          <w:szCs w:val="24"/>
          <w:lang w:eastAsia="ru-RU"/>
        </w:rPr>
        <w:t>программы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Простота в обучении, простой инвентарь, делает этот вид спорта очень популярным среди школьников и молодёжи, являясь увлекательной спортивной игрой, представляющей собой эффективное средство физического воспитания и всестороннего физического развития</w:t>
      </w:r>
    </w:p>
    <w:p w14:paraId="51F59756" w14:textId="77777777" w:rsidR="009A7FC4" w:rsidRPr="00CA7A12" w:rsidRDefault="009A7FC4" w:rsidP="009A7FC4">
      <w:pPr>
        <w:pStyle w:val="22"/>
        <w:shd w:val="clear" w:color="auto" w:fill="auto"/>
        <w:spacing w:after="207"/>
        <w:ind w:firstLine="580"/>
        <w:jc w:val="both"/>
        <w:rPr>
          <w:sz w:val="24"/>
          <w:szCs w:val="24"/>
        </w:rPr>
      </w:pPr>
      <w:r w:rsidRPr="00CA7A12">
        <w:rPr>
          <w:sz w:val="24"/>
          <w:szCs w:val="24"/>
        </w:rPr>
        <w:t xml:space="preserve">Программа ориентирована на создание условий для общего физического развития </w:t>
      </w:r>
      <w:r w:rsidRPr="00CA7A12">
        <w:rPr>
          <w:sz w:val="24"/>
          <w:szCs w:val="24"/>
        </w:rPr>
        <w:lastRenderedPageBreak/>
        <w:t>организма. Занятия волейболом положительно влияют на общее физическое развитие организма, равномерно воздействуют на все мышцы, способствуют разностороннему развитию внутренних органов, улучшают обмен веществ, содействуют гармоничному развитию человека.</w:t>
      </w:r>
    </w:p>
    <w:p w14:paraId="55BB9323" w14:textId="77777777" w:rsidR="009A7FC4" w:rsidRPr="00CA7A12" w:rsidRDefault="009A7FC4" w:rsidP="009A7FC4">
      <w:pPr>
        <w:pStyle w:val="30"/>
        <w:shd w:val="clear" w:color="auto" w:fill="auto"/>
        <w:spacing w:after="86" w:line="240" w:lineRule="exact"/>
        <w:ind w:firstLine="900"/>
        <w:rPr>
          <w:sz w:val="24"/>
          <w:szCs w:val="24"/>
        </w:rPr>
      </w:pPr>
      <w:bookmarkStart w:id="5" w:name="bookmark8"/>
      <w:r w:rsidRPr="00CA7A12">
        <w:rPr>
          <w:sz w:val="24"/>
          <w:szCs w:val="24"/>
        </w:rPr>
        <w:t>Отличительная особенность / новизна (при наличии) программы</w:t>
      </w:r>
      <w:bookmarkEnd w:id="5"/>
    </w:p>
    <w:p w14:paraId="180877D7" w14:textId="77777777" w:rsidR="009A7FC4" w:rsidRPr="00CA7A12" w:rsidRDefault="009A7FC4" w:rsidP="009A7FC4">
      <w:pPr>
        <w:pStyle w:val="22"/>
        <w:shd w:val="clear" w:color="auto" w:fill="auto"/>
        <w:ind w:firstLine="580"/>
        <w:jc w:val="both"/>
        <w:rPr>
          <w:sz w:val="24"/>
          <w:szCs w:val="24"/>
        </w:rPr>
      </w:pPr>
      <w:r w:rsidRPr="00CA7A12">
        <w:rPr>
          <w:sz w:val="24"/>
          <w:szCs w:val="24"/>
        </w:rPr>
        <w:t>Отличительная особенность программы состоит в её практической значимости: вовлечении обучающихся в дополнительную физическую активность. Занятия волейболом характеризуются введением в учебное содержание дополнительных тем и разделов, отдельных новых знаний и форм учебной деятельности, позволяющих обучающимся углубить своё образование и удовлетворить свои познавательные интересы в области физической культуры, повысить уровень физической подготовленности и укрепить здоровье.</w:t>
      </w:r>
    </w:p>
    <w:p w14:paraId="17EA2995" w14:textId="77777777" w:rsidR="00FC4430" w:rsidRPr="00CA7A12" w:rsidRDefault="009A7FC4" w:rsidP="009A7FC4">
      <w:pPr>
        <w:pStyle w:val="30"/>
        <w:shd w:val="clear" w:color="auto" w:fill="auto"/>
        <w:spacing w:line="514" w:lineRule="exact"/>
        <w:ind w:firstLine="900"/>
        <w:rPr>
          <w:b w:val="0"/>
          <w:sz w:val="24"/>
          <w:szCs w:val="24"/>
        </w:rPr>
      </w:pPr>
      <w:bookmarkStart w:id="6" w:name="bookmark9"/>
      <w:r w:rsidRPr="00CA7A12">
        <w:rPr>
          <w:sz w:val="24"/>
          <w:szCs w:val="24"/>
        </w:rPr>
        <w:t>Уровень освоения программы</w:t>
      </w:r>
      <w:bookmarkStart w:id="7" w:name="bookmark10"/>
      <w:bookmarkEnd w:id="6"/>
      <w:r w:rsidR="00FC4430" w:rsidRPr="00CA7A12">
        <w:rPr>
          <w:sz w:val="24"/>
          <w:szCs w:val="24"/>
        </w:rPr>
        <w:t xml:space="preserve"> </w:t>
      </w:r>
      <w:r w:rsidR="00FC4430" w:rsidRPr="00CA7A12">
        <w:rPr>
          <w:b w:val="0"/>
        </w:rPr>
        <w:t>ознакомительный</w:t>
      </w:r>
      <w:r w:rsidR="00FC4430" w:rsidRPr="00CA7A12">
        <w:rPr>
          <w:b w:val="0"/>
          <w:sz w:val="24"/>
          <w:szCs w:val="24"/>
        </w:rPr>
        <w:t xml:space="preserve"> (</w:t>
      </w:r>
      <w:r w:rsidR="00FC4430" w:rsidRPr="00CA7A12">
        <w:rPr>
          <w:b w:val="0"/>
        </w:rPr>
        <w:t>базовый</w:t>
      </w:r>
      <w:r w:rsidR="00FC4430" w:rsidRPr="00CA7A12">
        <w:rPr>
          <w:b w:val="0"/>
          <w:sz w:val="24"/>
          <w:szCs w:val="24"/>
        </w:rPr>
        <w:t>)</w:t>
      </w:r>
    </w:p>
    <w:p w14:paraId="0D49EEA2" w14:textId="77777777" w:rsidR="009A7FC4" w:rsidRPr="00CA7A12" w:rsidRDefault="009A7FC4" w:rsidP="009A7FC4">
      <w:pPr>
        <w:pStyle w:val="30"/>
        <w:shd w:val="clear" w:color="auto" w:fill="auto"/>
        <w:spacing w:line="514" w:lineRule="exact"/>
        <w:ind w:firstLine="900"/>
        <w:rPr>
          <w:sz w:val="24"/>
          <w:szCs w:val="24"/>
        </w:rPr>
      </w:pPr>
      <w:r w:rsidRPr="00CA7A12">
        <w:rPr>
          <w:sz w:val="24"/>
          <w:szCs w:val="24"/>
        </w:rPr>
        <w:t>Объем и сроки освоения программы:</w:t>
      </w:r>
      <w:bookmarkEnd w:id="7"/>
    </w:p>
    <w:p w14:paraId="6854647D" w14:textId="77777777" w:rsidR="009A7FC4" w:rsidRPr="00CA7A12" w:rsidRDefault="00FC4430" w:rsidP="009A7FC4">
      <w:pPr>
        <w:pStyle w:val="22"/>
        <w:shd w:val="clear" w:color="auto" w:fill="auto"/>
        <w:spacing w:line="240" w:lineRule="exact"/>
        <w:ind w:firstLine="900"/>
        <w:jc w:val="both"/>
        <w:rPr>
          <w:sz w:val="24"/>
          <w:szCs w:val="24"/>
        </w:rPr>
      </w:pPr>
      <w:r w:rsidRPr="00CA7A12">
        <w:rPr>
          <w:sz w:val="24"/>
          <w:szCs w:val="24"/>
        </w:rPr>
        <w:t xml:space="preserve">    </w:t>
      </w:r>
      <w:r w:rsidR="009A7FC4" w:rsidRPr="00CA7A12">
        <w:rPr>
          <w:sz w:val="24"/>
          <w:szCs w:val="24"/>
        </w:rPr>
        <w:t>Срок освоения программы - 1 год.</w:t>
      </w:r>
    </w:p>
    <w:p w14:paraId="089FECA0" w14:textId="77777777" w:rsidR="009A7FC4" w:rsidRPr="00CA7A12" w:rsidRDefault="00FC4430" w:rsidP="009A7FC4">
      <w:pPr>
        <w:pStyle w:val="22"/>
        <w:shd w:val="clear" w:color="auto" w:fill="auto"/>
        <w:spacing w:after="206" w:line="240" w:lineRule="exact"/>
        <w:ind w:firstLine="900"/>
        <w:jc w:val="both"/>
        <w:rPr>
          <w:sz w:val="24"/>
          <w:szCs w:val="24"/>
        </w:rPr>
      </w:pPr>
      <w:r w:rsidRPr="00CA7A12">
        <w:rPr>
          <w:sz w:val="24"/>
          <w:szCs w:val="24"/>
        </w:rPr>
        <w:t xml:space="preserve">    </w:t>
      </w:r>
      <w:r w:rsidR="009A7FC4" w:rsidRPr="00CA7A12">
        <w:rPr>
          <w:sz w:val="24"/>
          <w:szCs w:val="24"/>
        </w:rPr>
        <w:t>Объем - 3 занятия в неделю, 153 часа в год.</w:t>
      </w:r>
    </w:p>
    <w:p w14:paraId="7A456819" w14:textId="77777777" w:rsidR="00FC4430" w:rsidRPr="00CA7A12" w:rsidRDefault="00FC4430" w:rsidP="002D1279">
      <w:pPr>
        <w:shd w:val="clear" w:color="auto" w:fill="FFFFFF"/>
        <w:spacing w:after="150"/>
        <w:ind w:firstLine="708"/>
        <w:rPr>
          <w:rFonts w:ascii="Times New Roman" w:hAnsi="Times New Roman" w:cs="Times New Roman"/>
        </w:rPr>
      </w:pPr>
      <w:r w:rsidRPr="00CA7A12">
        <w:rPr>
          <w:rFonts w:ascii="Times New Roman" w:eastAsia="Times New Roman" w:hAnsi="Times New Roman" w:cs="Times New Roman"/>
          <w:b/>
          <w:bCs/>
        </w:rPr>
        <w:t xml:space="preserve">   Формы обучения</w:t>
      </w:r>
      <w:r w:rsidRPr="00CA7A12">
        <w:rPr>
          <w:rFonts w:ascii="Times New Roman" w:eastAsia="Times New Roman" w:hAnsi="Times New Roman" w:cs="Times New Roman"/>
        </w:rPr>
        <w:t xml:space="preserve">: Обучение по программе очное </w:t>
      </w:r>
      <w:r w:rsidR="002D1279" w:rsidRPr="00CA7A12">
        <w:rPr>
          <w:rStyle w:val="25"/>
          <w:rFonts w:eastAsia="Arial Unicode MS"/>
        </w:rPr>
        <w:tab/>
        <w:t xml:space="preserve">  </w:t>
      </w:r>
    </w:p>
    <w:p w14:paraId="53B78D34" w14:textId="77777777" w:rsidR="002D1279" w:rsidRPr="00CA7A12" w:rsidRDefault="002D1279" w:rsidP="002D1279">
      <w:pPr>
        <w:pStyle w:val="30"/>
        <w:shd w:val="clear" w:color="auto" w:fill="auto"/>
        <w:spacing w:after="86" w:line="240" w:lineRule="exact"/>
        <w:ind w:firstLine="880"/>
        <w:rPr>
          <w:sz w:val="24"/>
          <w:szCs w:val="24"/>
        </w:rPr>
      </w:pPr>
      <w:bookmarkStart w:id="8" w:name="bookmark18"/>
      <w:r w:rsidRPr="00CA7A12">
        <w:rPr>
          <w:sz w:val="24"/>
          <w:szCs w:val="24"/>
        </w:rPr>
        <w:t>Формы организации и проведения занятий</w:t>
      </w:r>
      <w:bookmarkEnd w:id="8"/>
    </w:p>
    <w:p w14:paraId="43B0E320" w14:textId="77777777" w:rsidR="002D1279" w:rsidRPr="00CA7A12" w:rsidRDefault="002D1279" w:rsidP="002D1279">
      <w:pPr>
        <w:pStyle w:val="22"/>
        <w:shd w:val="clear" w:color="auto" w:fill="auto"/>
        <w:ind w:firstLine="880"/>
        <w:jc w:val="both"/>
        <w:rPr>
          <w:sz w:val="24"/>
          <w:szCs w:val="24"/>
        </w:rPr>
      </w:pPr>
      <w:r w:rsidRPr="00CA7A12">
        <w:rPr>
          <w:sz w:val="24"/>
          <w:szCs w:val="24"/>
        </w:rPr>
        <w:t>При проведении занятий в объединении педагогом дополнительного образования могут использоваться следующие формы организации деятельности обучающихся:</w:t>
      </w:r>
    </w:p>
    <w:p w14:paraId="7406174B" w14:textId="77777777" w:rsidR="002D1279" w:rsidRPr="00CA7A12" w:rsidRDefault="002D1279" w:rsidP="002D1279">
      <w:pPr>
        <w:pStyle w:val="22"/>
        <w:shd w:val="clear" w:color="auto" w:fill="auto"/>
        <w:tabs>
          <w:tab w:val="left" w:pos="2466"/>
        </w:tabs>
        <w:ind w:firstLine="580"/>
        <w:jc w:val="both"/>
        <w:rPr>
          <w:sz w:val="24"/>
          <w:szCs w:val="24"/>
        </w:rPr>
      </w:pPr>
      <w:r w:rsidRPr="00CA7A12">
        <w:rPr>
          <w:rStyle w:val="25"/>
          <w:rFonts w:eastAsia="Arial Unicode MS"/>
        </w:rPr>
        <w:t>Фронтальная:</w:t>
      </w:r>
      <w:r w:rsidRPr="00CA7A12">
        <w:rPr>
          <w:rStyle w:val="25"/>
          <w:rFonts w:eastAsia="Arial Unicode MS"/>
        </w:rPr>
        <w:tab/>
      </w:r>
      <w:r w:rsidRPr="00CA7A12">
        <w:rPr>
          <w:sz w:val="24"/>
          <w:szCs w:val="24"/>
        </w:rPr>
        <w:t>предусматривает подачу материала всему коллективу</w:t>
      </w:r>
    </w:p>
    <w:p w14:paraId="28B87BD4" w14:textId="77777777" w:rsidR="002D1279" w:rsidRPr="00CA7A12" w:rsidRDefault="002D1279" w:rsidP="002D1279">
      <w:pPr>
        <w:pStyle w:val="22"/>
        <w:shd w:val="clear" w:color="auto" w:fill="auto"/>
        <w:ind w:firstLine="0"/>
        <w:rPr>
          <w:sz w:val="24"/>
          <w:szCs w:val="24"/>
        </w:rPr>
      </w:pPr>
      <w:r w:rsidRPr="00CA7A12">
        <w:rPr>
          <w:sz w:val="24"/>
          <w:szCs w:val="24"/>
        </w:rPr>
        <w:t>занимающихся.</w:t>
      </w:r>
    </w:p>
    <w:p w14:paraId="487336ED" w14:textId="77777777" w:rsidR="002D1279" w:rsidRPr="00CA7A12" w:rsidRDefault="002D1279" w:rsidP="002D1279">
      <w:pPr>
        <w:pStyle w:val="22"/>
        <w:shd w:val="clear" w:color="auto" w:fill="auto"/>
        <w:ind w:firstLine="580"/>
        <w:jc w:val="both"/>
        <w:rPr>
          <w:sz w:val="24"/>
          <w:szCs w:val="24"/>
        </w:rPr>
      </w:pPr>
      <w:r w:rsidRPr="00CA7A12">
        <w:rPr>
          <w:rStyle w:val="25"/>
          <w:rFonts w:eastAsia="Arial Unicode MS"/>
        </w:rPr>
        <w:t xml:space="preserve">Индивидуальная: </w:t>
      </w:r>
      <w:r w:rsidRPr="00CA7A12">
        <w:rPr>
          <w:sz w:val="24"/>
          <w:szCs w:val="24"/>
        </w:rPr>
        <w:t>предусматривает подачу учебного материала каждому из обучающихся персонально таким образом, что позволяет, не уменьшая активности ученика, содействовать выработке навыков самостоятельной работы.</w:t>
      </w:r>
    </w:p>
    <w:p w14:paraId="070F03CF" w14:textId="77777777" w:rsidR="002D1279" w:rsidRPr="00CA7A12" w:rsidRDefault="002D1279" w:rsidP="002D1279">
      <w:pPr>
        <w:pStyle w:val="22"/>
        <w:shd w:val="clear" w:color="auto" w:fill="auto"/>
        <w:ind w:firstLine="580"/>
        <w:jc w:val="both"/>
        <w:rPr>
          <w:sz w:val="24"/>
          <w:szCs w:val="24"/>
        </w:rPr>
      </w:pPr>
      <w:r w:rsidRPr="00CA7A12">
        <w:rPr>
          <w:rStyle w:val="25"/>
          <w:rFonts w:eastAsia="Arial Unicode MS"/>
        </w:rPr>
        <w:t xml:space="preserve">Групповая: </w:t>
      </w:r>
      <w:r w:rsidRPr="00CA7A12">
        <w:rPr>
          <w:sz w:val="24"/>
          <w:szCs w:val="24"/>
        </w:rPr>
        <w:t>позволяет выполнять наиболее сложные и масштабные комбинации с наименьшими затратами энергии. В ходе групповой (2-3 человека) работы учащимся предоставляется возможность проявлять самостоятельность на основе взаимозаменяемости.</w:t>
      </w:r>
    </w:p>
    <w:p w14:paraId="6611CA47" w14:textId="77777777" w:rsidR="002D1279" w:rsidRPr="00CA7A12" w:rsidRDefault="002D1279" w:rsidP="009A7FC4">
      <w:pPr>
        <w:pStyle w:val="22"/>
        <w:shd w:val="clear" w:color="auto" w:fill="auto"/>
        <w:spacing w:after="50"/>
        <w:ind w:firstLine="0"/>
        <w:jc w:val="both"/>
        <w:rPr>
          <w:sz w:val="24"/>
          <w:szCs w:val="24"/>
        </w:rPr>
      </w:pPr>
    </w:p>
    <w:p w14:paraId="5389FAD5" w14:textId="77777777" w:rsidR="002D1279" w:rsidRPr="00CA7A12" w:rsidRDefault="002D1279" w:rsidP="002D1279">
      <w:pPr>
        <w:pStyle w:val="22"/>
        <w:numPr>
          <w:ilvl w:val="1"/>
          <w:numId w:val="25"/>
        </w:numPr>
        <w:shd w:val="clear" w:color="auto" w:fill="auto"/>
        <w:spacing w:after="50"/>
        <w:jc w:val="both"/>
        <w:rPr>
          <w:rStyle w:val="25"/>
          <w:rFonts w:eastAsia="Arial Unicode MS"/>
        </w:rPr>
      </w:pPr>
      <w:r w:rsidRPr="00CA7A12">
        <w:rPr>
          <w:rStyle w:val="25"/>
          <w:rFonts w:eastAsia="Arial Unicode MS"/>
        </w:rPr>
        <w:t>Цели и задачи программы</w:t>
      </w:r>
    </w:p>
    <w:p w14:paraId="6F688C93" w14:textId="77777777" w:rsidR="009A7FC4" w:rsidRPr="00CA7A12" w:rsidRDefault="009A7FC4" w:rsidP="009A7FC4">
      <w:pPr>
        <w:pStyle w:val="22"/>
        <w:shd w:val="clear" w:color="auto" w:fill="auto"/>
        <w:spacing w:after="50"/>
        <w:ind w:firstLine="0"/>
        <w:jc w:val="both"/>
        <w:rPr>
          <w:sz w:val="24"/>
          <w:szCs w:val="24"/>
        </w:rPr>
      </w:pPr>
      <w:r w:rsidRPr="00CA7A12">
        <w:rPr>
          <w:rStyle w:val="25"/>
          <w:rFonts w:eastAsia="Arial Unicode MS"/>
        </w:rPr>
        <w:t xml:space="preserve">Цель программы: </w:t>
      </w:r>
      <w:r w:rsidRPr="00CA7A12">
        <w:rPr>
          <w:sz w:val="24"/>
          <w:szCs w:val="24"/>
        </w:rPr>
        <w:t>развитие физических, личностных качеств, овладения способами оздоровления и укрепления организма учащихся посредством занятий волейболом, выявление и поддержка талантливых и одаренных детей.</w:t>
      </w:r>
    </w:p>
    <w:p w14:paraId="18E5E362" w14:textId="77777777" w:rsidR="009A7FC4" w:rsidRPr="00CA7A12" w:rsidRDefault="009A7FC4" w:rsidP="009A7FC4">
      <w:pPr>
        <w:pStyle w:val="30"/>
        <w:shd w:val="clear" w:color="auto" w:fill="auto"/>
        <w:spacing w:line="437" w:lineRule="exact"/>
        <w:ind w:right="6160" w:firstLine="900"/>
        <w:jc w:val="left"/>
        <w:rPr>
          <w:sz w:val="24"/>
          <w:szCs w:val="24"/>
        </w:rPr>
      </w:pPr>
      <w:bookmarkStart w:id="9" w:name="bookmark11"/>
      <w:r w:rsidRPr="00CA7A12">
        <w:rPr>
          <w:sz w:val="24"/>
          <w:szCs w:val="24"/>
        </w:rPr>
        <w:t xml:space="preserve">Задачи программы </w:t>
      </w:r>
      <w:r w:rsidRPr="00CA7A12">
        <w:rPr>
          <w:rStyle w:val="31"/>
          <w:b/>
          <w:bCs/>
        </w:rPr>
        <w:t>Обучающие:</w:t>
      </w:r>
      <w:bookmarkEnd w:id="9"/>
    </w:p>
    <w:p w14:paraId="4650E35E" w14:textId="77777777" w:rsidR="009A7FC4" w:rsidRPr="00CA7A12" w:rsidRDefault="009A7FC4" w:rsidP="009A7FC4">
      <w:pPr>
        <w:pStyle w:val="22"/>
        <w:numPr>
          <w:ilvl w:val="0"/>
          <w:numId w:val="2"/>
        </w:numPr>
        <w:shd w:val="clear" w:color="auto" w:fill="auto"/>
        <w:tabs>
          <w:tab w:val="left" w:pos="750"/>
        </w:tabs>
        <w:ind w:firstLine="426"/>
        <w:jc w:val="both"/>
        <w:rPr>
          <w:sz w:val="24"/>
          <w:szCs w:val="24"/>
        </w:rPr>
      </w:pPr>
      <w:r w:rsidRPr="00CA7A12">
        <w:rPr>
          <w:sz w:val="24"/>
          <w:szCs w:val="24"/>
        </w:rPr>
        <w:t>Приобретение базовых знаний в области физической культуры.</w:t>
      </w:r>
    </w:p>
    <w:p w14:paraId="282F72E7" w14:textId="77777777" w:rsidR="009A7FC4" w:rsidRPr="00CA7A12" w:rsidRDefault="009A7FC4" w:rsidP="009A7FC4">
      <w:pPr>
        <w:pStyle w:val="22"/>
        <w:numPr>
          <w:ilvl w:val="0"/>
          <w:numId w:val="2"/>
        </w:numPr>
        <w:shd w:val="clear" w:color="auto" w:fill="auto"/>
        <w:tabs>
          <w:tab w:val="left" w:pos="750"/>
        </w:tabs>
        <w:ind w:firstLine="426"/>
        <w:rPr>
          <w:sz w:val="24"/>
          <w:szCs w:val="24"/>
        </w:rPr>
      </w:pPr>
      <w:r w:rsidRPr="00CA7A12">
        <w:rPr>
          <w:sz w:val="24"/>
          <w:szCs w:val="24"/>
        </w:rPr>
        <w:t>Приобретение знаний в области гигиены, физиологии физкультурной деятельности.</w:t>
      </w:r>
    </w:p>
    <w:p w14:paraId="3F57D505" w14:textId="77777777" w:rsidR="009A7FC4" w:rsidRPr="00CA7A12" w:rsidRDefault="009A7FC4" w:rsidP="009A7FC4">
      <w:pPr>
        <w:pStyle w:val="22"/>
        <w:numPr>
          <w:ilvl w:val="0"/>
          <w:numId w:val="2"/>
        </w:numPr>
        <w:shd w:val="clear" w:color="auto" w:fill="auto"/>
        <w:tabs>
          <w:tab w:val="left" w:pos="750"/>
        </w:tabs>
        <w:ind w:firstLine="426"/>
        <w:rPr>
          <w:sz w:val="24"/>
          <w:szCs w:val="24"/>
        </w:rPr>
      </w:pPr>
      <w:r w:rsidRPr="00CA7A12">
        <w:rPr>
          <w:sz w:val="24"/>
          <w:szCs w:val="24"/>
        </w:rPr>
        <w:t>Овладение техникой основных приёмов игры в волейбол, умение применять их в игре.</w:t>
      </w:r>
    </w:p>
    <w:p w14:paraId="2793F723" w14:textId="77777777" w:rsidR="009A7FC4" w:rsidRPr="00CA7A12" w:rsidRDefault="009A7FC4" w:rsidP="009A7FC4">
      <w:pPr>
        <w:pStyle w:val="22"/>
        <w:numPr>
          <w:ilvl w:val="0"/>
          <w:numId w:val="2"/>
        </w:numPr>
        <w:shd w:val="clear" w:color="auto" w:fill="auto"/>
        <w:tabs>
          <w:tab w:val="left" w:pos="750"/>
        </w:tabs>
        <w:ind w:firstLine="426"/>
        <w:jc w:val="both"/>
        <w:rPr>
          <w:sz w:val="24"/>
          <w:szCs w:val="24"/>
        </w:rPr>
      </w:pPr>
      <w:r w:rsidRPr="00CA7A12">
        <w:rPr>
          <w:sz w:val="24"/>
          <w:szCs w:val="24"/>
        </w:rPr>
        <w:t>Освоение тактической системы игры и комбинаций.</w:t>
      </w:r>
    </w:p>
    <w:p w14:paraId="727CB6C7" w14:textId="77777777" w:rsidR="009A7FC4" w:rsidRPr="00CA7A12" w:rsidRDefault="009A7FC4" w:rsidP="009A7FC4">
      <w:pPr>
        <w:pStyle w:val="22"/>
        <w:numPr>
          <w:ilvl w:val="0"/>
          <w:numId w:val="2"/>
        </w:numPr>
        <w:shd w:val="clear" w:color="auto" w:fill="auto"/>
        <w:tabs>
          <w:tab w:val="left" w:pos="750"/>
        </w:tabs>
        <w:ind w:firstLine="426"/>
        <w:jc w:val="both"/>
        <w:rPr>
          <w:sz w:val="24"/>
          <w:szCs w:val="24"/>
        </w:rPr>
      </w:pPr>
      <w:r w:rsidRPr="00CA7A12">
        <w:rPr>
          <w:sz w:val="24"/>
          <w:szCs w:val="24"/>
        </w:rPr>
        <w:t>Изучение работы судей.</w:t>
      </w:r>
    </w:p>
    <w:p w14:paraId="357CF1EB" w14:textId="77777777" w:rsidR="009A7FC4" w:rsidRPr="00CA7A12" w:rsidRDefault="009A7FC4" w:rsidP="009A7FC4">
      <w:pPr>
        <w:pStyle w:val="22"/>
        <w:numPr>
          <w:ilvl w:val="0"/>
          <w:numId w:val="2"/>
        </w:numPr>
        <w:shd w:val="clear" w:color="auto" w:fill="auto"/>
        <w:tabs>
          <w:tab w:val="left" w:pos="750"/>
        </w:tabs>
        <w:spacing w:line="240" w:lineRule="exact"/>
        <w:ind w:firstLine="426"/>
        <w:jc w:val="both"/>
        <w:rPr>
          <w:sz w:val="24"/>
          <w:szCs w:val="24"/>
        </w:rPr>
      </w:pPr>
      <w:r w:rsidRPr="00CA7A12">
        <w:rPr>
          <w:sz w:val="24"/>
          <w:szCs w:val="24"/>
        </w:rPr>
        <w:t>Знакомство с основами профилактики заболеваемости и травматизма в спорте;</w:t>
      </w:r>
    </w:p>
    <w:p w14:paraId="1559A781" w14:textId="77777777" w:rsidR="009A7FC4" w:rsidRPr="00CA7A12" w:rsidRDefault="009A7FC4" w:rsidP="009A7FC4">
      <w:pPr>
        <w:pStyle w:val="22"/>
        <w:numPr>
          <w:ilvl w:val="0"/>
          <w:numId w:val="2"/>
        </w:numPr>
        <w:shd w:val="clear" w:color="auto" w:fill="auto"/>
        <w:tabs>
          <w:tab w:val="left" w:pos="750"/>
        </w:tabs>
        <w:spacing w:line="240" w:lineRule="exact"/>
        <w:ind w:firstLine="426"/>
        <w:jc w:val="both"/>
        <w:rPr>
          <w:sz w:val="24"/>
          <w:szCs w:val="24"/>
        </w:rPr>
      </w:pPr>
      <w:r w:rsidRPr="00CA7A12">
        <w:rPr>
          <w:sz w:val="24"/>
          <w:szCs w:val="24"/>
        </w:rPr>
        <w:t>Освоение навыков командной игры.</w:t>
      </w:r>
    </w:p>
    <w:p w14:paraId="2B7BBF41" w14:textId="77777777" w:rsidR="009A7FC4" w:rsidRPr="00CA7A12" w:rsidRDefault="009A7FC4" w:rsidP="009A7FC4">
      <w:pPr>
        <w:pStyle w:val="50"/>
        <w:shd w:val="clear" w:color="auto" w:fill="auto"/>
        <w:spacing w:before="0" w:after="0" w:line="240" w:lineRule="exact"/>
        <w:rPr>
          <w:sz w:val="24"/>
          <w:szCs w:val="24"/>
        </w:rPr>
      </w:pPr>
    </w:p>
    <w:p w14:paraId="4564EDB7" w14:textId="77777777" w:rsidR="009A7FC4" w:rsidRPr="00CA7A12" w:rsidRDefault="009A7FC4" w:rsidP="009A7FC4">
      <w:pPr>
        <w:pStyle w:val="50"/>
        <w:shd w:val="clear" w:color="auto" w:fill="auto"/>
        <w:spacing w:before="0" w:after="0" w:line="240" w:lineRule="exact"/>
        <w:rPr>
          <w:sz w:val="24"/>
          <w:szCs w:val="24"/>
        </w:rPr>
      </w:pPr>
      <w:r w:rsidRPr="00CA7A12">
        <w:rPr>
          <w:sz w:val="24"/>
          <w:szCs w:val="24"/>
        </w:rPr>
        <w:t>Развивающие:</w:t>
      </w:r>
    </w:p>
    <w:p w14:paraId="4C005BCC" w14:textId="77777777" w:rsidR="009A7FC4" w:rsidRPr="00CA7A12" w:rsidRDefault="009A7FC4" w:rsidP="009A7FC4">
      <w:pPr>
        <w:pStyle w:val="22"/>
        <w:numPr>
          <w:ilvl w:val="0"/>
          <w:numId w:val="3"/>
        </w:numPr>
        <w:shd w:val="clear" w:color="auto" w:fill="auto"/>
        <w:tabs>
          <w:tab w:val="left" w:pos="783"/>
        </w:tabs>
        <w:ind w:left="780" w:hanging="360"/>
        <w:jc w:val="both"/>
        <w:rPr>
          <w:sz w:val="24"/>
          <w:szCs w:val="24"/>
        </w:rPr>
      </w:pPr>
      <w:r w:rsidRPr="00CA7A12">
        <w:rPr>
          <w:sz w:val="24"/>
          <w:szCs w:val="24"/>
        </w:rPr>
        <w:lastRenderedPageBreak/>
        <w:t xml:space="preserve">Содействие всесторонней физической подготовленности и укреплению здоровья занимающихся; </w:t>
      </w:r>
    </w:p>
    <w:p w14:paraId="44CE848A" w14:textId="77777777" w:rsidR="009A7FC4" w:rsidRPr="00CA7A12" w:rsidRDefault="009A7FC4" w:rsidP="009A7FC4">
      <w:pPr>
        <w:pStyle w:val="22"/>
        <w:numPr>
          <w:ilvl w:val="0"/>
          <w:numId w:val="3"/>
        </w:numPr>
        <w:shd w:val="clear" w:color="auto" w:fill="auto"/>
        <w:tabs>
          <w:tab w:val="left" w:pos="783"/>
        </w:tabs>
        <w:ind w:left="780" w:hanging="360"/>
        <w:jc w:val="both"/>
        <w:rPr>
          <w:sz w:val="24"/>
          <w:szCs w:val="24"/>
        </w:rPr>
      </w:pPr>
      <w:r w:rsidRPr="00CA7A12">
        <w:rPr>
          <w:sz w:val="24"/>
          <w:szCs w:val="24"/>
        </w:rPr>
        <w:t>Повышение уровня физической подготовленности, совершенствование технико</w:t>
      </w:r>
      <w:r w:rsidRPr="00CA7A12">
        <w:rPr>
          <w:sz w:val="24"/>
          <w:szCs w:val="24"/>
        </w:rPr>
        <w:softHyphen/>
        <w:t>тактического мастерства;</w:t>
      </w:r>
    </w:p>
    <w:p w14:paraId="41BF7D65" w14:textId="77777777" w:rsidR="009A7FC4" w:rsidRPr="00CA7A12" w:rsidRDefault="009A7FC4" w:rsidP="009A7FC4">
      <w:pPr>
        <w:pStyle w:val="22"/>
        <w:numPr>
          <w:ilvl w:val="0"/>
          <w:numId w:val="3"/>
        </w:numPr>
        <w:shd w:val="clear" w:color="auto" w:fill="auto"/>
        <w:tabs>
          <w:tab w:val="left" w:pos="783"/>
        </w:tabs>
        <w:ind w:left="780" w:hanging="360"/>
        <w:jc w:val="both"/>
        <w:rPr>
          <w:sz w:val="24"/>
          <w:szCs w:val="24"/>
        </w:rPr>
      </w:pPr>
      <w:r w:rsidRPr="00CA7A12">
        <w:rPr>
          <w:sz w:val="24"/>
          <w:szCs w:val="24"/>
        </w:rPr>
        <w:t>Формирование спортивных двигательных умений и навыков.</w:t>
      </w:r>
    </w:p>
    <w:p w14:paraId="6A3A6EAB" w14:textId="77777777" w:rsidR="009A7FC4" w:rsidRPr="00CA7A12" w:rsidRDefault="009A7FC4" w:rsidP="009A7FC4">
      <w:pPr>
        <w:pStyle w:val="22"/>
        <w:numPr>
          <w:ilvl w:val="0"/>
          <w:numId w:val="3"/>
        </w:numPr>
        <w:shd w:val="clear" w:color="auto" w:fill="auto"/>
        <w:tabs>
          <w:tab w:val="left" w:pos="783"/>
        </w:tabs>
        <w:ind w:left="780" w:hanging="360"/>
        <w:jc w:val="both"/>
        <w:rPr>
          <w:sz w:val="24"/>
          <w:szCs w:val="24"/>
        </w:rPr>
      </w:pPr>
      <w:r w:rsidRPr="00CA7A12">
        <w:rPr>
          <w:sz w:val="24"/>
          <w:szCs w:val="24"/>
        </w:rPr>
        <w:t>Оптимальное развитие физических качеств, присущих человеку.</w:t>
      </w:r>
    </w:p>
    <w:p w14:paraId="5EB4944C" w14:textId="77777777" w:rsidR="009A7FC4" w:rsidRPr="00CA7A12" w:rsidRDefault="009A7FC4" w:rsidP="009A7FC4">
      <w:pPr>
        <w:pStyle w:val="22"/>
        <w:widowControl/>
        <w:numPr>
          <w:ilvl w:val="0"/>
          <w:numId w:val="3"/>
        </w:numPr>
        <w:shd w:val="clear" w:color="auto" w:fill="auto"/>
        <w:tabs>
          <w:tab w:val="left" w:pos="783"/>
        </w:tabs>
        <w:spacing w:after="200" w:line="276" w:lineRule="auto"/>
        <w:ind w:left="780" w:hanging="360"/>
        <w:jc w:val="both"/>
        <w:rPr>
          <w:sz w:val="24"/>
          <w:szCs w:val="24"/>
        </w:rPr>
      </w:pPr>
      <w:r w:rsidRPr="00CA7A12">
        <w:rPr>
          <w:sz w:val="24"/>
          <w:szCs w:val="24"/>
        </w:rPr>
        <w:t>Формирование у учащихся устойчивых мотивов и потребностей в бережном отношении к своему здоровью и физической кондиции.</w:t>
      </w:r>
    </w:p>
    <w:p w14:paraId="50AA2351" w14:textId="77777777" w:rsidR="009A7FC4" w:rsidRPr="00CA7A12" w:rsidRDefault="009A7FC4" w:rsidP="009A7FC4">
      <w:pPr>
        <w:pStyle w:val="50"/>
        <w:shd w:val="clear" w:color="auto" w:fill="auto"/>
        <w:spacing w:before="0" w:after="0" w:line="274" w:lineRule="exact"/>
        <w:jc w:val="left"/>
        <w:rPr>
          <w:sz w:val="24"/>
          <w:szCs w:val="24"/>
        </w:rPr>
      </w:pPr>
      <w:r w:rsidRPr="00CA7A12">
        <w:rPr>
          <w:sz w:val="24"/>
          <w:szCs w:val="24"/>
        </w:rPr>
        <w:t>Воспитательные:</w:t>
      </w:r>
    </w:p>
    <w:p w14:paraId="2A19AFFF" w14:textId="77777777" w:rsidR="009A7FC4" w:rsidRPr="00CA7A12" w:rsidRDefault="009A7FC4" w:rsidP="009A7FC4">
      <w:pPr>
        <w:pStyle w:val="22"/>
        <w:numPr>
          <w:ilvl w:val="0"/>
          <w:numId w:val="4"/>
        </w:numPr>
        <w:shd w:val="clear" w:color="auto" w:fill="auto"/>
        <w:tabs>
          <w:tab w:val="left" w:pos="783"/>
        </w:tabs>
        <w:ind w:left="780" w:hanging="360"/>
        <w:jc w:val="both"/>
        <w:rPr>
          <w:sz w:val="24"/>
          <w:szCs w:val="24"/>
        </w:rPr>
      </w:pPr>
      <w:r w:rsidRPr="00CA7A12">
        <w:rPr>
          <w:sz w:val="24"/>
          <w:szCs w:val="24"/>
        </w:rPr>
        <w:t>Воспитание потребности в систематических занятиях физическими упражнениями.</w:t>
      </w:r>
    </w:p>
    <w:p w14:paraId="36818DBF" w14:textId="77777777" w:rsidR="009A7FC4" w:rsidRPr="00CA7A12" w:rsidRDefault="009A7FC4" w:rsidP="009A7FC4">
      <w:pPr>
        <w:pStyle w:val="22"/>
        <w:numPr>
          <w:ilvl w:val="0"/>
          <w:numId w:val="4"/>
        </w:numPr>
        <w:shd w:val="clear" w:color="auto" w:fill="auto"/>
        <w:tabs>
          <w:tab w:val="left" w:pos="783"/>
        </w:tabs>
        <w:ind w:left="780" w:hanging="360"/>
        <w:jc w:val="both"/>
        <w:rPr>
          <w:sz w:val="24"/>
          <w:szCs w:val="24"/>
        </w:rPr>
      </w:pPr>
      <w:r w:rsidRPr="00CA7A12">
        <w:rPr>
          <w:sz w:val="24"/>
          <w:szCs w:val="24"/>
        </w:rPr>
        <w:t>Воспитание высоких нравственных и волевых качеств.</w:t>
      </w:r>
    </w:p>
    <w:p w14:paraId="2327B680" w14:textId="77777777" w:rsidR="009A7FC4" w:rsidRPr="00CA7A12" w:rsidRDefault="009A7FC4" w:rsidP="009A7FC4">
      <w:pPr>
        <w:pStyle w:val="22"/>
        <w:numPr>
          <w:ilvl w:val="0"/>
          <w:numId w:val="4"/>
        </w:numPr>
        <w:shd w:val="clear" w:color="auto" w:fill="auto"/>
        <w:tabs>
          <w:tab w:val="left" w:pos="783"/>
        </w:tabs>
        <w:ind w:left="780" w:hanging="360"/>
        <w:jc w:val="both"/>
        <w:rPr>
          <w:sz w:val="24"/>
          <w:szCs w:val="24"/>
        </w:rPr>
      </w:pPr>
      <w:r w:rsidRPr="00CA7A12">
        <w:rPr>
          <w:sz w:val="24"/>
          <w:szCs w:val="24"/>
        </w:rPr>
        <w:t>Воспитание мужества и умения преодолевать трудности.</w:t>
      </w:r>
    </w:p>
    <w:p w14:paraId="4591055F" w14:textId="77777777" w:rsidR="009A7FC4" w:rsidRPr="00CA7A12" w:rsidRDefault="009A7FC4" w:rsidP="009A7FC4">
      <w:pPr>
        <w:pStyle w:val="22"/>
        <w:numPr>
          <w:ilvl w:val="0"/>
          <w:numId w:val="4"/>
        </w:numPr>
        <w:shd w:val="clear" w:color="auto" w:fill="auto"/>
        <w:tabs>
          <w:tab w:val="left" w:pos="783"/>
        </w:tabs>
        <w:ind w:left="780" w:hanging="360"/>
        <w:jc w:val="both"/>
        <w:rPr>
          <w:sz w:val="24"/>
          <w:szCs w:val="24"/>
        </w:rPr>
      </w:pPr>
      <w:r w:rsidRPr="00CA7A12">
        <w:rPr>
          <w:sz w:val="24"/>
          <w:szCs w:val="24"/>
        </w:rPr>
        <w:t>Воспитание правильных взаимоотношений среди обучающихся, умений действовать в команде.</w:t>
      </w:r>
    </w:p>
    <w:p w14:paraId="6787E22E" w14:textId="77777777" w:rsidR="009A7FC4" w:rsidRPr="00CA7A12" w:rsidRDefault="009A7FC4" w:rsidP="009A7FC4">
      <w:pPr>
        <w:pStyle w:val="22"/>
        <w:numPr>
          <w:ilvl w:val="0"/>
          <w:numId w:val="4"/>
        </w:numPr>
        <w:shd w:val="clear" w:color="auto" w:fill="auto"/>
        <w:tabs>
          <w:tab w:val="left" w:pos="783"/>
        </w:tabs>
        <w:spacing w:after="267"/>
        <w:ind w:left="780" w:hanging="360"/>
        <w:jc w:val="both"/>
        <w:rPr>
          <w:sz w:val="24"/>
          <w:szCs w:val="24"/>
        </w:rPr>
      </w:pPr>
      <w:r w:rsidRPr="00CA7A12">
        <w:rPr>
          <w:sz w:val="24"/>
          <w:szCs w:val="24"/>
        </w:rPr>
        <w:t>Воспитание социально активной личности, готовой к трудовой деятельности в будущем</w:t>
      </w:r>
    </w:p>
    <w:p w14:paraId="62FCE24A" w14:textId="77777777" w:rsidR="002D1279" w:rsidRPr="00CA7A12" w:rsidRDefault="002D1279" w:rsidP="009A7FC4">
      <w:pPr>
        <w:pStyle w:val="30"/>
        <w:shd w:val="clear" w:color="auto" w:fill="auto"/>
        <w:spacing w:after="131" w:line="240" w:lineRule="exact"/>
        <w:ind w:left="900"/>
        <w:jc w:val="left"/>
        <w:rPr>
          <w:sz w:val="24"/>
          <w:szCs w:val="24"/>
        </w:rPr>
      </w:pPr>
      <w:bookmarkStart w:id="10" w:name="bookmark12"/>
    </w:p>
    <w:p w14:paraId="1A821A16" w14:textId="77777777" w:rsidR="009A7FC4" w:rsidRPr="00CA7A12" w:rsidRDefault="002D1279" w:rsidP="001813AD">
      <w:pPr>
        <w:pStyle w:val="30"/>
        <w:numPr>
          <w:ilvl w:val="1"/>
          <w:numId w:val="25"/>
        </w:numPr>
        <w:shd w:val="clear" w:color="auto" w:fill="auto"/>
        <w:spacing w:after="131" w:line="240" w:lineRule="exact"/>
        <w:jc w:val="left"/>
        <w:rPr>
          <w:sz w:val="24"/>
          <w:szCs w:val="24"/>
        </w:rPr>
      </w:pPr>
      <w:r w:rsidRPr="00CA7A12">
        <w:rPr>
          <w:sz w:val="24"/>
          <w:szCs w:val="24"/>
        </w:rPr>
        <w:t xml:space="preserve"> </w:t>
      </w:r>
      <w:r w:rsidR="009A7FC4" w:rsidRPr="00CA7A12">
        <w:rPr>
          <w:sz w:val="24"/>
          <w:szCs w:val="24"/>
        </w:rPr>
        <w:t>Планируемые результаты:</w:t>
      </w:r>
      <w:bookmarkEnd w:id="10"/>
    </w:p>
    <w:p w14:paraId="0C2F725F" w14:textId="77777777" w:rsidR="002D1279" w:rsidRPr="00CA7A12" w:rsidRDefault="002D1279" w:rsidP="002D1279">
      <w:pPr>
        <w:pStyle w:val="30"/>
        <w:shd w:val="clear" w:color="auto" w:fill="auto"/>
        <w:spacing w:after="218" w:line="240" w:lineRule="exact"/>
        <w:ind w:firstLine="880"/>
        <w:rPr>
          <w:i/>
          <w:sz w:val="24"/>
          <w:szCs w:val="24"/>
        </w:rPr>
      </w:pPr>
      <w:bookmarkStart w:id="11" w:name="bookmark14"/>
      <w:r w:rsidRPr="00CA7A12">
        <w:rPr>
          <w:bCs w:val="0"/>
          <w:i/>
          <w:sz w:val="24"/>
          <w:szCs w:val="24"/>
        </w:rPr>
        <w:t xml:space="preserve">Предметные </w:t>
      </w:r>
      <w:bookmarkEnd w:id="11"/>
    </w:p>
    <w:p w14:paraId="134358B7" w14:textId="77777777" w:rsidR="002D1279" w:rsidRPr="00CA7A12" w:rsidRDefault="002D1279" w:rsidP="002D1279">
      <w:pPr>
        <w:pStyle w:val="22"/>
        <w:shd w:val="clear" w:color="auto" w:fill="auto"/>
        <w:spacing w:after="146" w:line="240" w:lineRule="exact"/>
        <w:ind w:firstLine="880"/>
        <w:jc w:val="both"/>
        <w:rPr>
          <w:sz w:val="24"/>
          <w:szCs w:val="24"/>
        </w:rPr>
      </w:pPr>
      <w:r w:rsidRPr="00CA7A12">
        <w:rPr>
          <w:sz w:val="24"/>
          <w:szCs w:val="24"/>
        </w:rPr>
        <w:t>Будут знать:</w:t>
      </w:r>
    </w:p>
    <w:p w14:paraId="19AF32C8" w14:textId="77777777" w:rsidR="002D1279" w:rsidRPr="00CA7A12" w:rsidRDefault="002D1279" w:rsidP="002D1279">
      <w:pPr>
        <w:pStyle w:val="22"/>
        <w:numPr>
          <w:ilvl w:val="0"/>
          <w:numId w:val="5"/>
        </w:numPr>
        <w:shd w:val="clear" w:color="auto" w:fill="auto"/>
        <w:ind w:left="760"/>
        <w:jc w:val="both"/>
        <w:rPr>
          <w:sz w:val="24"/>
          <w:szCs w:val="24"/>
        </w:rPr>
      </w:pPr>
      <w:r w:rsidRPr="00CA7A12">
        <w:rPr>
          <w:sz w:val="24"/>
          <w:szCs w:val="24"/>
        </w:rPr>
        <w:t xml:space="preserve"> о влиянии занятий волейболом: на укрепление здоровья, повышение функциональных возможностей основных систем организма и развитие физических качеств; на индивидуальные особенности физического развития и физической подготовленности организма;</w:t>
      </w:r>
    </w:p>
    <w:p w14:paraId="713BF560" w14:textId="77777777" w:rsidR="002D1279" w:rsidRPr="00CA7A12" w:rsidRDefault="002D1279" w:rsidP="002D1279">
      <w:pPr>
        <w:pStyle w:val="22"/>
        <w:numPr>
          <w:ilvl w:val="0"/>
          <w:numId w:val="5"/>
        </w:numPr>
        <w:shd w:val="clear" w:color="auto" w:fill="auto"/>
        <w:tabs>
          <w:tab w:val="left" w:pos="744"/>
        </w:tabs>
        <w:ind w:left="760"/>
        <w:jc w:val="both"/>
        <w:rPr>
          <w:sz w:val="24"/>
          <w:szCs w:val="24"/>
        </w:rPr>
      </w:pPr>
      <w:r w:rsidRPr="00CA7A12">
        <w:rPr>
          <w:sz w:val="24"/>
          <w:szCs w:val="24"/>
        </w:rPr>
        <w:t>характеристику разных стратегий и тактик игры в волейбол;</w:t>
      </w:r>
    </w:p>
    <w:p w14:paraId="24415219" w14:textId="77777777" w:rsidR="002D1279" w:rsidRPr="00CA7A12" w:rsidRDefault="002D1279" w:rsidP="002D1279">
      <w:pPr>
        <w:pStyle w:val="22"/>
        <w:numPr>
          <w:ilvl w:val="0"/>
          <w:numId w:val="5"/>
        </w:numPr>
        <w:shd w:val="clear" w:color="auto" w:fill="auto"/>
        <w:ind w:left="760"/>
        <w:jc w:val="both"/>
        <w:rPr>
          <w:sz w:val="24"/>
          <w:szCs w:val="24"/>
        </w:rPr>
      </w:pPr>
      <w:r w:rsidRPr="00CA7A12">
        <w:rPr>
          <w:sz w:val="24"/>
          <w:szCs w:val="24"/>
        </w:rPr>
        <w:t xml:space="preserve"> современные правила проведения соревнований по волейболу; правила судейства, роли и обязанности судей; как осуществляется судейство учебных игр в качестве судьи, помощника судьи;</w:t>
      </w:r>
    </w:p>
    <w:p w14:paraId="78F7440C" w14:textId="77777777" w:rsidR="002D1279" w:rsidRPr="00CA7A12" w:rsidRDefault="002D1279" w:rsidP="002D1279">
      <w:pPr>
        <w:pStyle w:val="22"/>
        <w:numPr>
          <w:ilvl w:val="0"/>
          <w:numId w:val="5"/>
        </w:numPr>
        <w:shd w:val="clear" w:color="auto" w:fill="auto"/>
        <w:tabs>
          <w:tab w:val="left" w:pos="744"/>
        </w:tabs>
        <w:ind w:left="760"/>
        <w:jc w:val="both"/>
        <w:rPr>
          <w:sz w:val="24"/>
          <w:szCs w:val="24"/>
        </w:rPr>
      </w:pPr>
      <w:r w:rsidRPr="00CA7A12">
        <w:rPr>
          <w:sz w:val="24"/>
          <w:szCs w:val="24"/>
        </w:rPr>
        <w:t>правила игры в волейбол в процессе учебной и соревновательной деятельности; о применении правил соревнований и судейской терминологии в судейской практике и игре;</w:t>
      </w:r>
    </w:p>
    <w:p w14:paraId="40FA7EB0" w14:textId="77777777" w:rsidR="002D1279" w:rsidRPr="00CA7A12" w:rsidRDefault="002D1279" w:rsidP="002D1279">
      <w:pPr>
        <w:pStyle w:val="22"/>
        <w:numPr>
          <w:ilvl w:val="0"/>
          <w:numId w:val="5"/>
        </w:numPr>
        <w:shd w:val="clear" w:color="auto" w:fill="auto"/>
        <w:tabs>
          <w:tab w:val="left" w:pos="744"/>
        </w:tabs>
        <w:ind w:left="760"/>
        <w:jc w:val="both"/>
        <w:rPr>
          <w:sz w:val="24"/>
          <w:szCs w:val="24"/>
        </w:rPr>
      </w:pPr>
      <w:r w:rsidRPr="00CA7A12">
        <w:rPr>
          <w:sz w:val="24"/>
          <w:szCs w:val="24"/>
        </w:rPr>
        <w:t>техники приема и передачи мяча, атакующих и защитных действий, способов подачи мяча; применение изученных технических приемов в учебной, игровой и досуговой деятельности;</w:t>
      </w:r>
    </w:p>
    <w:p w14:paraId="64DB095E" w14:textId="77777777" w:rsidR="002D1279" w:rsidRPr="00CA7A12" w:rsidRDefault="002D1279" w:rsidP="002D1279">
      <w:pPr>
        <w:pStyle w:val="22"/>
        <w:numPr>
          <w:ilvl w:val="0"/>
          <w:numId w:val="5"/>
        </w:numPr>
        <w:shd w:val="clear" w:color="auto" w:fill="auto"/>
        <w:tabs>
          <w:tab w:val="left" w:pos="744"/>
        </w:tabs>
        <w:spacing w:after="240"/>
        <w:ind w:left="760"/>
        <w:jc w:val="both"/>
        <w:rPr>
          <w:sz w:val="24"/>
          <w:szCs w:val="24"/>
        </w:rPr>
      </w:pPr>
      <w:r w:rsidRPr="00CA7A12">
        <w:rPr>
          <w:sz w:val="24"/>
          <w:szCs w:val="24"/>
        </w:rPr>
        <w:t>основные методы и меры предупреждения травматизма во время занятий волейболом; факторы риска и травмоопасные ситуации.</w:t>
      </w:r>
    </w:p>
    <w:p w14:paraId="42033669" w14:textId="77777777" w:rsidR="002D1279" w:rsidRPr="00CA7A12" w:rsidRDefault="002D1279" w:rsidP="002D1279">
      <w:pPr>
        <w:pStyle w:val="22"/>
        <w:shd w:val="clear" w:color="auto" w:fill="auto"/>
        <w:ind w:firstLine="880"/>
        <w:jc w:val="both"/>
        <w:rPr>
          <w:sz w:val="24"/>
          <w:szCs w:val="24"/>
        </w:rPr>
      </w:pPr>
      <w:r w:rsidRPr="00CA7A12">
        <w:rPr>
          <w:sz w:val="24"/>
          <w:szCs w:val="24"/>
        </w:rPr>
        <w:t>Будут уметь:</w:t>
      </w:r>
    </w:p>
    <w:p w14:paraId="104B3D21" w14:textId="77777777" w:rsidR="002D1279" w:rsidRPr="00CA7A12" w:rsidRDefault="002D1279" w:rsidP="002D1279">
      <w:pPr>
        <w:pStyle w:val="22"/>
        <w:numPr>
          <w:ilvl w:val="0"/>
          <w:numId w:val="5"/>
        </w:numPr>
        <w:shd w:val="clear" w:color="auto" w:fill="auto"/>
        <w:tabs>
          <w:tab w:val="left" w:pos="744"/>
        </w:tabs>
        <w:ind w:left="760"/>
        <w:jc w:val="both"/>
        <w:rPr>
          <w:sz w:val="24"/>
          <w:szCs w:val="24"/>
        </w:rPr>
      </w:pPr>
      <w:r w:rsidRPr="00CA7A12">
        <w:rPr>
          <w:sz w:val="24"/>
          <w:szCs w:val="24"/>
        </w:rPr>
        <w:t>проектировать, организовывать подвижные игры и эстафеты с элементами волейбола, во время самостоятельных занятий и досуговой деятельности со сверстниками;</w:t>
      </w:r>
    </w:p>
    <w:p w14:paraId="3174CC71" w14:textId="77777777" w:rsidR="002D1279" w:rsidRPr="00CA7A12" w:rsidRDefault="002D1279" w:rsidP="002D1279">
      <w:pPr>
        <w:pStyle w:val="22"/>
        <w:numPr>
          <w:ilvl w:val="0"/>
          <w:numId w:val="5"/>
        </w:numPr>
        <w:shd w:val="clear" w:color="auto" w:fill="auto"/>
        <w:tabs>
          <w:tab w:val="left" w:pos="744"/>
        </w:tabs>
        <w:ind w:left="760"/>
        <w:jc w:val="both"/>
        <w:rPr>
          <w:sz w:val="24"/>
          <w:szCs w:val="24"/>
        </w:rPr>
      </w:pPr>
      <w:r w:rsidRPr="00CA7A12">
        <w:rPr>
          <w:sz w:val="24"/>
          <w:szCs w:val="24"/>
        </w:rPr>
        <w:t>характеризовать средства общей и специальной физической подготовки, основные методы обучения техническим приемам;</w:t>
      </w:r>
    </w:p>
    <w:p w14:paraId="68D3E064" w14:textId="77777777" w:rsidR="002D1279" w:rsidRPr="00CA7A12" w:rsidRDefault="002D1279" w:rsidP="002D1279">
      <w:pPr>
        <w:pStyle w:val="22"/>
        <w:numPr>
          <w:ilvl w:val="0"/>
          <w:numId w:val="5"/>
        </w:numPr>
        <w:shd w:val="clear" w:color="auto" w:fill="auto"/>
        <w:tabs>
          <w:tab w:val="left" w:pos="744"/>
        </w:tabs>
        <w:ind w:left="760"/>
        <w:jc w:val="both"/>
        <w:rPr>
          <w:sz w:val="24"/>
          <w:szCs w:val="24"/>
        </w:rPr>
      </w:pPr>
      <w:r w:rsidRPr="00CA7A12">
        <w:rPr>
          <w:sz w:val="24"/>
          <w:szCs w:val="24"/>
        </w:rPr>
        <w:t>отслеживать правильность двигательных действий и выявлять ошибки в технике и тактике игры в волейбол;</w:t>
      </w:r>
    </w:p>
    <w:p w14:paraId="23545843" w14:textId="77777777" w:rsidR="002D1279" w:rsidRPr="00CA7A12" w:rsidRDefault="002D1279" w:rsidP="002D1279">
      <w:pPr>
        <w:pStyle w:val="22"/>
        <w:numPr>
          <w:ilvl w:val="0"/>
          <w:numId w:val="5"/>
        </w:numPr>
        <w:shd w:val="clear" w:color="auto" w:fill="auto"/>
        <w:tabs>
          <w:tab w:val="left" w:pos="744"/>
        </w:tabs>
        <w:ind w:left="760"/>
        <w:jc w:val="both"/>
        <w:rPr>
          <w:sz w:val="24"/>
          <w:szCs w:val="24"/>
        </w:rPr>
      </w:pPr>
      <w:r w:rsidRPr="00CA7A12">
        <w:rPr>
          <w:sz w:val="24"/>
          <w:szCs w:val="24"/>
        </w:rPr>
        <w:t>применять правила безопасности при занятиях волейболом, правомерного поведения во время соревнований по волейболу в качестве зрителя, болельщика;</w:t>
      </w:r>
    </w:p>
    <w:p w14:paraId="75CAC672" w14:textId="77777777" w:rsidR="002D1279" w:rsidRPr="00CA7A12" w:rsidRDefault="002D1279" w:rsidP="002D1279">
      <w:pPr>
        <w:pStyle w:val="22"/>
        <w:numPr>
          <w:ilvl w:val="0"/>
          <w:numId w:val="5"/>
        </w:numPr>
        <w:shd w:val="clear" w:color="auto" w:fill="auto"/>
        <w:tabs>
          <w:tab w:val="left" w:pos="744"/>
        </w:tabs>
        <w:spacing w:after="267"/>
        <w:ind w:left="760"/>
        <w:jc w:val="both"/>
        <w:rPr>
          <w:sz w:val="24"/>
          <w:szCs w:val="24"/>
        </w:rPr>
      </w:pPr>
      <w:r w:rsidRPr="00CA7A12">
        <w:rPr>
          <w:sz w:val="24"/>
          <w:szCs w:val="24"/>
        </w:rPr>
        <w:t xml:space="preserve">планировать и проводить самостоятельные занятия по освоению новых </w:t>
      </w:r>
      <w:r w:rsidRPr="00CA7A12">
        <w:rPr>
          <w:sz w:val="24"/>
          <w:szCs w:val="24"/>
        </w:rPr>
        <w:lastRenderedPageBreak/>
        <w:t>двигательных действий (элементов волейбола), контролировать и анализировать эффективность этих занятий.</w:t>
      </w:r>
    </w:p>
    <w:p w14:paraId="7F2C07E2" w14:textId="77777777" w:rsidR="002D1279" w:rsidRPr="00CA7A12" w:rsidRDefault="002D1279" w:rsidP="009A7FC4">
      <w:pPr>
        <w:pStyle w:val="30"/>
        <w:shd w:val="clear" w:color="auto" w:fill="auto"/>
        <w:spacing w:after="131" w:line="240" w:lineRule="exact"/>
        <w:ind w:left="900"/>
        <w:jc w:val="left"/>
        <w:rPr>
          <w:sz w:val="24"/>
          <w:szCs w:val="24"/>
        </w:rPr>
      </w:pPr>
    </w:p>
    <w:p w14:paraId="57376EB3" w14:textId="77777777" w:rsidR="009A7FC4" w:rsidRPr="00CA7A12" w:rsidRDefault="009A7FC4" w:rsidP="009A7FC4">
      <w:pPr>
        <w:pStyle w:val="30"/>
        <w:shd w:val="clear" w:color="auto" w:fill="auto"/>
        <w:rPr>
          <w:sz w:val="24"/>
          <w:szCs w:val="24"/>
        </w:rPr>
      </w:pPr>
      <w:bookmarkStart w:id="12" w:name="bookmark13"/>
      <w:r w:rsidRPr="00CA7A12">
        <w:rPr>
          <w:sz w:val="24"/>
          <w:szCs w:val="24"/>
        </w:rPr>
        <w:t>Метапредметные:</w:t>
      </w:r>
      <w:bookmarkEnd w:id="12"/>
    </w:p>
    <w:p w14:paraId="049E9DC6" w14:textId="77777777" w:rsidR="009A7FC4" w:rsidRPr="00CA7A12" w:rsidRDefault="009A7FC4" w:rsidP="009A7FC4">
      <w:pPr>
        <w:pStyle w:val="22"/>
        <w:shd w:val="clear" w:color="auto" w:fill="auto"/>
        <w:ind w:firstLine="0"/>
        <w:jc w:val="both"/>
        <w:rPr>
          <w:sz w:val="24"/>
          <w:szCs w:val="24"/>
        </w:rPr>
      </w:pPr>
      <w:r w:rsidRPr="00CA7A12">
        <w:rPr>
          <w:sz w:val="24"/>
          <w:szCs w:val="24"/>
        </w:rPr>
        <w:t>Овладение универсальными учебными познавательными действиями:</w:t>
      </w:r>
    </w:p>
    <w:p w14:paraId="5417791D" w14:textId="77777777" w:rsidR="009A7FC4" w:rsidRPr="00CA7A12" w:rsidRDefault="009A7FC4" w:rsidP="009A7FC4">
      <w:pPr>
        <w:pStyle w:val="22"/>
        <w:numPr>
          <w:ilvl w:val="0"/>
          <w:numId w:val="6"/>
        </w:numPr>
        <w:shd w:val="clear" w:color="auto" w:fill="auto"/>
        <w:tabs>
          <w:tab w:val="left" w:pos="331"/>
        </w:tabs>
        <w:ind w:firstLine="0"/>
        <w:jc w:val="both"/>
        <w:rPr>
          <w:sz w:val="24"/>
          <w:szCs w:val="24"/>
        </w:rPr>
      </w:pPr>
      <w:r w:rsidRPr="00CA7A12">
        <w:rPr>
          <w:sz w:val="24"/>
          <w:szCs w:val="24"/>
        </w:rPr>
        <w:t>базовыми логическими действиями:</w:t>
      </w:r>
    </w:p>
    <w:p w14:paraId="238E329E" w14:textId="77777777" w:rsidR="009A7FC4" w:rsidRPr="00CA7A12" w:rsidRDefault="009A7FC4" w:rsidP="009A7FC4">
      <w:pPr>
        <w:pStyle w:val="22"/>
        <w:numPr>
          <w:ilvl w:val="0"/>
          <w:numId w:val="5"/>
        </w:numPr>
        <w:shd w:val="clear" w:color="auto" w:fill="auto"/>
        <w:tabs>
          <w:tab w:val="left" w:pos="747"/>
        </w:tabs>
        <w:ind w:left="760"/>
        <w:jc w:val="both"/>
        <w:rPr>
          <w:sz w:val="24"/>
          <w:szCs w:val="24"/>
        </w:rPr>
      </w:pPr>
      <w:r w:rsidRPr="00CA7A12">
        <w:rPr>
          <w:sz w:val="24"/>
          <w:szCs w:val="24"/>
        </w:rPr>
        <w:t>выявлять и характеризовать существенные признаки объектов (явлений);</w:t>
      </w:r>
    </w:p>
    <w:p w14:paraId="21388C26" w14:textId="77777777" w:rsidR="009A7FC4" w:rsidRPr="00CA7A12" w:rsidRDefault="009A7FC4" w:rsidP="009A7FC4">
      <w:pPr>
        <w:pStyle w:val="22"/>
        <w:numPr>
          <w:ilvl w:val="0"/>
          <w:numId w:val="5"/>
        </w:numPr>
        <w:shd w:val="clear" w:color="auto" w:fill="auto"/>
        <w:tabs>
          <w:tab w:val="left" w:pos="747"/>
        </w:tabs>
        <w:ind w:left="760"/>
        <w:jc w:val="both"/>
        <w:rPr>
          <w:sz w:val="24"/>
          <w:szCs w:val="24"/>
        </w:rPr>
      </w:pPr>
      <w:r w:rsidRPr="00CA7A12">
        <w:rPr>
          <w:sz w:val="24"/>
          <w:szCs w:val="24"/>
        </w:rPr>
        <w:t>устанавливать существенный признак классификации, основания для обобщения и сравнения, критерии проводимого анализа;</w:t>
      </w:r>
    </w:p>
    <w:p w14:paraId="116562DA" w14:textId="77777777" w:rsidR="009A7FC4" w:rsidRPr="00CA7A12" w:rsidRDefault="009A7FC4" w:rsidP="009A7FC4">
      <w:pPr>
        <w:pStyle w:val="22"/>
        <w:numPr>
          <w:ilvl w:val="0"/>
          <w:numId w:val="5"/>
        </w:numPr>
        <w:shd w:val="clear" w:color="auto" w:fill="auto"/>
        <w:tabs>
          <w:tab w:val="left" w:pos="747"/>
        </w:tabs>
        <w:ind w:left="760"/>
        <w:jc w:val="both"/>
        <w:rPr>
          <w:sz w:val="24"/>
          <w:szCs w:val="24"/>
        </w:rPr>
      </w:pPr>
      <w:r w:rsidRPr="00CA7A12">
        <w:rPr>
          <w:sz w:val="24"/>
          <w:szCs w:val="24"/>
        </w:rPr>
        <w:t>с учетом предложенной задачи выявлять закономерности и противоречия в рассматриваемых фактах, данных и наблюдениях;</w:t>
      </w:r>
    </w:p>
    <w:p w14:paraId="798DFEE3" w14:textId="77777777" w:rsidR="009A7FC4" w:rsidRPr="00CA7A12" w:rsidRDefault="009A7FC4" w:rsidP="009A7FC4">
      <w:pPr>
        <w:pStyle w:val="22"/>
        <w:numPr>
          <w:ilvl w:val="0"/>
          <w:numId w:val="5"/>
        </w:numPr>
        <w:shd w:val="clear" w:color="auto" w:fill="auto"/>
        <w:tabs>
          <w:tab w:val="left" w:pos="747"/>
        </w:tabs>
        <w:ind w:left="760"/>
        <w:jc w:val="both"/>
        <w:rPr>
          <w:sz w:val="24"/>
          <w:szCs w:val="24"/>
        </w:rPr>
      </w:pPr>
      <w:r w:rsidRPr="00CA7A12">
        <w:rPr>
          <w:sz w:val="24"/>
          <w:szCs w:val="24"/>
        </w:rPr>
        <w:t>предлагать критерии для выявления закономерностей и противоречий;</w:t>
      </w:r>
    </w:p>
    <w:p w14:paraId="5778456C" w14:textId="77777777" w:rsidR="009A7FC4" w:rsidRPr="00CA7A12" w:rsidRDefault="009A7FC4" w:rsidP="009A7FC4">
      <w:pPr>
        <w:pStyle w:val="22"/>
        <w:numPr>
          <w:ilvl w:val="0"/>
          <w:numId w:val="5"/>
        </w:numPr>
        <w:shd w:val="clear" w:color="auto" w:fill="auto"/>
        <w:tabs>
          <w:tab w:val="left" w:pos="747"/>
        </w:tabs>
        <w:ind w:left="760"/>
        <w:jc w:val="both"/>
        <w:rPr>
          <w:sz w:val="24"/>
          <w:szCs w:val="24"/>
        </w:rPr>
      </w:pPr>
      <w:r w:rsidRPr="00CA7A12">
        <w:rPr>
          <w:sz w:val="24"/>
          <w:szCs w:val="24"/>
        </w:rPr>
        <w:t>выявлять дефициты информации, данных, необходимых для решения поставленной задачи;</w:t>
      </w:r>
    </w:p>
    <w:p w14:paraId="3C0C1CEC" w14:textId="77777777" w:rsidR="009A7FC4" w:rsidRPr="00CA7A12" w:rsidRDefault="009A7FC4" w:rsidP="009A7FC4">
      <w:pPr>
        <w:pStyle w:val="22"/>
        <w:numPr>
          <w:ilvl w:val="0"/>
          <w:numId w:val="5"/>
        </w:numPr>
        <w:shd w:val="clear" w:color="auto" w:fill="auto"/>
        <w:ind w:left="740" w:hanging="360"/>
        <w:jc w:val="both"/>
        <w:rPr>
          <w:sz w:val="24"/>
          <w:szCs w:val="24"/>
        </w:rPr>
      </w:pPr>
      <w:r w:rsidRPr="00CA7A12">
        <w:rPr>
          <w:sz w:val="24"/>
          <w:szCs w:val="24"/>
        </w:rPr>
        <w:t>выявлять причинно-следственные связи при изучении явлений и процессов;</w:t>
      </w:r>
    </w:p>
    <w:p w14:paraId="37BE57A9" w14:textId="77777777" w:rsidR="009A7FC4" w:rsidRPr="00CA7A12" w:rsidRDefault="009A7FC4" w:rsidP="009A7FC4">
      <w:pPr>
        <w:pStyle w:val="22"/>
        <w:numPr>
          <w:ilvl w:val="0"/>
          <w:numId w:val="5"/>
        </w:numPr>
        <w:shd w:val="clear" w:color="auto" w:fill="auto"/>
        <w:ind w:left="740" w:hanging="360"/>
        <w:jc w:val="both"/>
        <w:rPr>
          <w:sz w:val="24"/>
          <w:szCs w:val="24"/>
        </w:rPr>
      </w:pPr>
      <w:r w:rsidRPr="00CA7A12">
        <w:rPr>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1C35C4A4"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55C57DAD" w14:textId="77777777" w:rsidR="009A7FC4" w:rsidRPr="00CA7A12" w:rsidRDefault="009A7FC4" w:rsidP="009A7FC4">
      <w:pPr>
        <w:pStyle w:val="22"/>
        <w:numPr>
          <w:ilvl w:val="0"/>
          <w:numId w:val="6"/>
        </w:numPr>
        <w:shd w:val="clear" w:color="auto" w:fill="auto"/>
        <w:tabs>
          <w:tab w:val="left" w:pos="347"/>
        </w:tabs>
        <w:ind w:firstLine="0"/>
        <w:jc w:val="both"/>
        <w:rPr>
          <w:sz w:val="24"/>
          <w:szCs w:val="24"/>
        </w:rPr>
      </w:pPr>
      <w:r w:rsidRPr="00CA7A12">
        <w:rPr>
          <w:sz w:val="24"/>
          <w:szCs w:val="24"/>
        </w:rPr>
        <w:t>базовыми исследовательскими действиями:</w:t>
      </w:r>
    </w:p>
    <w:p w14:paraId="1473353C"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использовать вопросы как исследовательский инструмент познания;</w:t>
      </w:r>
    </w:p>
    <w:p w14:paraId="22CDFB0B"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532489F8"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формировать гипотезу об истинности собственных суждений и суждений других, аргументировать свою позицию, мнение;</w:t>
      </w:r>
    </w:p>
    <w:p w14:paraId="3BCDD90B" w14:textId="77777777" w:rsidR="009A7FC4" w:rsidRPr="00CA7A12" w:rsidRDefault="009A7FC4" w:rsidP="009A7FC4">
      <w:pPr>
        <w:pStyle w:val="22"/>
        <w:numPr>
          <w:ilvl w:val="0"/>
          <w:numId w:val="5"/>
        </w:numPr>
        <w:shd w:val="clear" w:color="auto" w:fill="auto"/>
        <w:ind w:left="740" w:hanging="360"/>
        <w:jc w:val="both"/>
        <w:rPr>
          <w:sz w:val="24"/>
          <w:szCs w:val="24"/>
        </w:rPr>
      </w:pPr>
      <w:r w:rsidRPr="00CA7A12">
        <w:rPr>
          <w:sz w:val="24"/>
          <w:szCs w:val="24"/>
        </w:rPr>
        <w:t xml:space="preserve">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630C4EB0"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оценивать на применимость и достоверность информации, полученной в ходе исследования;</w:t>
      </w:r>
    </w:p>
    <w:p w14:paraId="6A33B204" w14:textId="77777777" w:rsidR="009A7FC4" w:rsidRPr="00CA7A12" w:rsidRDefault="009A7FC4" w:rsidP="009A7FC4">
      <w:pPr>
        <w:pStyle w:val="22"/>
        <w:numPr>
          <w:ilvl w:val="0"/>
          <w:numId w:val="5"/>
        </w:numPr>
        <w:shd w:val="clear" w:color="auto" w:fill="auto"/>
        <w:ind w:left="740" w:hanging="360"/>
        <w:jc w:val="both"/>
        <w:rPr>
          <w:sz w:val="24"/>
          <w:szCs w:val="24"/>
        </w:rPr>
      </w:pPr>
      <w:r w:rsidRPr="00CA7A12">
        <w:rPr>
          <w:sz w:val="24"/>
          <w:szCs w:val="24"/>
        </w:rPr>
        <w:t xml:space="preserve">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5C413BDD"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DA26327" w14:textId="77777777" w:rsidR="009A7FC4" w:rsidRPr="00CA7A12" w:rsidRDefault="009A7FC4" w:rsidP="009A7FC4">
      <w:pPr>
        <w:pStyle w:val="22"/>
        <w:numPr>
          <w:ilvl w:val="0"/>
          <w:numId w:val="6"/>
        </w:numPr>
        <w:shd w:val="clear" w:color="auto" w:fill="auto"/>
        <w:tabs>
          <w:tab w:val="left" w:pos="347"/>
        </w:tabs>
        <w:ind w:firstLine="0"/>
        <w:jc w:val="both"/>
        <w:rPr>
          <w:sz w:val="24"/>
          <w:szCs w:val="24"/>
        </w:rPr>
      </w:pPr>
      <w:r w:rsidRPr="00CA7A12">
        <w:rPr>
          <w:sz w:val="24"/>
          <w:szCs w:val="24"/>
        </w:rPr>
        <w:t>в работе с информацией:</w:t>
      </w:r>
    </w:p>
    <w:p w14:paraId="69C2AF26"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CC638CB"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выбирать, анализировать, систематизировать и интерпретировать информацию различных видов и форм представления;</w:t>
      </w:r>
    </w:p>
    <w:p w14:paraId="0B7DA47B"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6E1BC957"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3B07F376"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оценивать надежность информации по критериям, предложенным педагогическим работником или сформулированным самостоятельно;</w:t>
      </w:r>
    </w:p>
    <w:p w14:paraId="3B13BC3A"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эффективно запоминать и систематизировать информацию.</w:t>
      </w:r>
    </w:p>
    <w:p w14:paraId="7F28C60C" w14:textId="77777777" w:rsidR="009A7FC4" w:rsidRPr="00CA7A12" w:rsidRDefault="009A7FC4" w:rsidP="009A7FC4">
      <w:pPr>
        <w:pStyle w:val="22"/>
        <w:shd w:val="clear" w:color="auto" w:fill="auto"/>
        <w:ind w:firstLine="0"/>
        <w:jc w:val="both"/>
        <w:rPr>
          <w:sz w:val="24"/>
          <w:szCs w:val="24"/>
        </w:rPr>
      </w:pPr>
      <w:r w:rsidRPr="00CA7A12">
        <w:rPr>
          <w:sz w:val="24"/>
          <w:szCs w:val="24"/>
        </w:rPr>
        <w:lastRenderedPageBreak/>
        <w:t>Овладение универсальными учебными коммуникативными действиями:</w:t>
      </w:r>
    </w:p>
    <w:p w14:paraId="5A42B76A" w14:textId="77777777" w:rsidR="009A7FC4" w:rsidRPr="00CA7A12" w:rsidRDefault="009A7FC4" w:rsidP="009A7FC4">
      <w:pPr>
        <w:pStyle w:val="22"/>
        <w:numPr>
          <w:ilvl w:val="0"/>
          <w:numId w:val="7"/>
        </w:numPr>
        <w:shd w:val="clear" w:color="auto" w:fill="auto"/>
        <w:tabs>
          <w:tab w:val="left" w:pos="338"/>
        </w:tabs>
        <w:ind w:firstLine="0"/>
        <w:jc w:val="both"/>
        <w:rPr>
          <w:sz w:val="24"/>
          <w:szCs w:val="24"/>
        </w:rPr>
      </w:pPr>
      <w:r w:rsidRPr="00CA7A12">
        <w:rPr>
          <w:sz w:val="24"/>
          <w:szCs w:val="24"/>
        </w:rPr>
        <w:t>общение:</w:t>
      </w:r>
    </w:p>
    <w:p w14:paraId="4C833D7E"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воспринимать и формулировать суждения, выражать эмоции в соответствии с целями и условиями общения;</w:t>
      </w:r>
    </w:p>
    <w:p w14:paraId="61DAD866"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выражать себя (свою точку зрения) в устных и письменных текстах;</w:t>
      </w:r>
    </w:p>
    <w:p w14:paraId="23ACA1CA"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0C788F7"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71DE499D"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7BAFCB9"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сопоставлять свои суждения с суждениями других участников диалога, обнаруживать различие и сходство позиций;</w:t>
      </w:r>
    </w:p>
    <w:p w14:paraId="5B7E4C9A" w14:textId="77777777" w:rsidR="009A7FC4" w:rsidRPr="00CA7A12" w:rsidRDefault="009A7FC4" w:rsidP="009A7FC4">
      <w:pPr>
        <w:pStyle w:val="22"/>
        <w:shd w:val="clear" w:color="auto" w:fill="auto"/>
        <w:ind w:left="740" w:firstLine="0"/>
        <w:jc w:val="both"/>
        <w:rPr>
          <w:sz w:val="24"/>
          <w:szCs w:val="24"/>
        </w:rPr>
      </w:pPr>
      <w:r w:rsidRPr="00CA7A12">
        <w:rPr>
          <w:sz w:val="24"/>
          <w:szCs w:val="24"/>
        </w:rPr>
        <w:t>публично представлять результаты выполненного опыта (эксперимента, исследования, проекта);</w:t>
      </w:r>
    </w:p>
    <w:p w14:paraId="174D927B" w14:textId="77777777" w:rsidR="009A7FC4" w:rsidRPr="00CA7A12" w:rsidRDefault="009A7FC4" w:rsidP="009A7FC4">
      <w:pPr>
        <w:pStyle w:val="22"/>
        <w:numPr>
          <w:ilvl w:val="0"/>
          <w:numId w:val="5"/>
        </w:numPr>
        <w:shd w:val="clear" w:color="auto" w:fill="auto"/>
        <w:tabs>
          <w:tab w:val="left" w:pos="747"/>
        </w:tabs>
        <w:ind w:left="740" w:hanging="360"/>
        <w:jc w:val="both"/>
        <w:rPr>
          <w:sz w:val="24"/>
          <w:szCs w:val="24"/>
        </w:rPr>
      </w:pPr>
      <w:r w:rsidRPr="00CA7A12">
        <w:rPr>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5F926B1" w14:textId="77777777" w:rsidR="009A7FC4" w:rsidRPr="00CA7A12" w:rsidRDefault="009A7FC4" w:rsidP="009A7FC4">
      <w:pPr>
        <w:pStyle w:val="22"/>
        <w:numPr>
          <w:ilvl w:val="0"/>
          <w:numId w:val="7"/>
        </w:numPr>
        <w:shd w:val="clear" w:color="auto" w:fill="auto"/>
        <w:tabs>
          <w:tab w:val="left" w:pos="366"/>
        </w:tabs>
        <w:ind w:firstLine="0"/>
        <w:jc w:val="both"/>
        <w:rPr>
          <w:sz w:val="24"/>
          <w:szCs w:val="24"/>
        </w:rPr>
      </w:pPr>
      <w:r w:rsidRPr="00CA7A12">
        <w:rPr>
          <w:sz w:val="24"/>
          <w:szCs w:val="24"/>
        </w:rPr>
        <w:t>совместная деятельность:</w:t>
      </w:r>
    </w:p>
    <w:p w14:paraId="124E1C03"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9954C0C"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F934199"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уметь обобщать мнения нескольких людей, проявлять готовность руководить, выполнять поручения, подчиняться;</w:t>
      </w:r>
    </w:p>
    <w:p w14:paraId="5F48713B"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792CDECA"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496BDCF9"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4A092462"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5BC59AF7" w14:textId="77777777" w:rsidR="009A7FC4" w:rsidRPr="00CA7A12" w:rsidRDefault="009A7FC4" w:rsidP="009A7FC4">
      <w:pPr>
        <w:pStyle w:val="22"/>
        <w:shd w:val="clear" w:color="auto" w:fill="auto"/>
        <w:ind w:firstLine="0"/>
        <w:jc w:val="both"/>
        <w:rPr>
          <w:sz w:val="24"/>
          <w:szCs w:val="24"/>
        </w:rPr>
      </w:pPr>
      <w:r w:rsidRPr="00CA7A12">
        <w:rPr>
          <w:sz w:val="24"/>
          <w:szCs w:val="24"/>
        </w:rPr>
        <w:t>Овладение универсальными учебными регулятивными действиями:</w:t>
      </w:r>
    </w:p>
    <w:p w14:paraId="46D6EDFE" w14:textId="77777777" w:rsidR="009A7FC4" w:rsidRPr="00CA7A12" w:rsidRDefault="009A7FC4" w:rsidP="009A7FC4">
      <w:pPr>
        <w:pStyle w:val="22"/>
        <w:numPr>
          <w:ilvl w:val="0"/>
          <w:numId w:val="8"/>
        </w:numPr>
        <w:shd w:val="clear" w:color="auto" w:fill="auto"/>
        <w:tabs>
          <w:tab w:val="left" w:pos="356"/>
        </w:tabs>
        <w:ind w:firstLine="0"/>
        <w:jc w:val="both"/>
        <w:rPr>
          <w:sz w:val="24"/>
          <w:szCs w:val="24"/>
        </w:rPr>
      </w:pPr>
      <w:r w:rsidRPr="00CA7A12">
        <w:rPr>
          <w:sz w:val="24"/>
          <w:szCs w:val="24"/>
        </w:rPr>
        <w:t>самоорганизация:</w:t>
      </w:r>
    </w:p>
    <w:p w14:paraId="3E74F134"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выявлять проблемы для решения в жизненных и учебных ситуациях;</w:t>
      </w:r>
    </w:p>
    <w:p w14:paraId="2756401E"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32E68BC7"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518D12B4"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2C13732F"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делать выбор и брать ответственность за решение;</w:t>
      </w:r>
    </w:p>
    <w:p w14:paraId="0136AC38" w14:textId="77777777" w:rsidR="009A7FC4" w:rsidRPr="00CA7A12" w:rsidRDefault="009A7FC4" w:rsidP="009A7FC4">
      <w:pPr>
        <w:pStyle w:val="22"/>
        <w:numPr>
          <w:ilvl w:val="0"/>
          <w:numId w:val="8"/>
        </w:numPr>
        <w:shd w:val="clear" w:color="auto" w:fill="auto"/>
        <w:tabs>
          <w:tab w:val="left" w:pos="366"/>
        </w:tabs>
        <w:ind w:firstLine="0"/>
        <w:jc w:val="both"/>
        <w:rPr>
          <w:sz w:val="24"/>
          <w:szCs w:val="24"/>
        </w:rPr>
      </w:pPr>
      <w:r w:rsidRPr="00CA7A12">
        <w:rPr>
          <w:sz w:val="24"/>
          <w:szCs w:val="24"/>
        </w:rPr>
        <w:t>самоконтроль:</w:t>
      </w:r>
    </w:p>
    <w:p w14:paraId="2979812A"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lastRenderedPageBreak/>
        <w:t>владеть способами самоконтроля, самомотивации и рефлексии;</w:t>
      </w:r>
    </w:p>
    <w:p w14:paraId="355CF12A"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давать адекватную оценку ситуации и предлагать план ее изменения;</w:t>
      </w:r>
    </w:p>
    <w:p w14:paraId="499CB37C"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B9E685D"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27167E85"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250079C7"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оценивать соответствие результата цели и условиям;</w:t>
      </w:r>
    </w:p>
    <w:p w14:paraId="1E4C8962" w14:textId="77777777" w:rsidR="009A7FC4" w:rsidRPr="00CA7A12" w:rsidRDefault="009A7FC4" w:rsidP="009A7FC4">
      <w:pPr>
        <w:pStyle w:val="22"/>
        <w:numPr>
          <w:ilvl w:val="0"/>
          <w:numId w:val="8"/>
        </w:numPr>
        <w:shd w:val="clear" w:color="auto" w:fill="auto"/>
        <w:tabs>
          <w:tab w:val="left" w:pos="366"/>
        </w:tabs>
        <w:ind w:firstLine="0"/>
        <w:jc w:val="both"/>
        <w:rPr>
          <w:sz w:val="24"/>
          <w:szCs w:val="24"/>
        </w:rPr>
      </w:pPr>
      <w:r w:rsidRPr="00CA7A12">
        <w:rPr>
          <w:sz w:val="24"/>
          <w:szCs w:val="24"/>
        </w:rPr>
        <w:t>эмоциональный интеллект:</w:t>
      </w:r>
    </w:p>
    <w:p w14:paraId="793F3004"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различать, называть и управлять собственными эмоциями и эмоциями других;</w:t>
      </w:r>
    </w:p>
    <w:p w14:paraId="08220B3C"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выявлять и анализировать причины эмоций;</w:t>
      </w:r>
    </w:p>
    <w:p w14:paraId="1D15A0FD"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ставить себя на место другого человека, понимать мотивы и намерения другого;</w:t>
      </w:r>
    </w:p>
    <w:p w14:paraId="61CDD97B" w14:textId="77777777" w:rsidR="009A7FC4" w:rsidRPr="00CA7A12" w:rsidRDefault="009A7FC4" w:rsidP="009A7FC4">
      <w:pPr>
        <w:pStyle w:val="22"/>
        <w:numPr>
          <w:ilvl w:val="0"/>
          <w:numId w:val="5"/>
        </w:numPr>
        <w:shd w:val="clear" w:color="auto" w:fill="auto"/>
        <w:tabs>
          <w:tab w:val="left" w:pos="746"/>
        </w:tabs>
        <w:ind w:left="740" w:hanging="360"/>
        <w:jc w:val="both"/>
        <w:rPr>
          <w:sz w:val="24"/>
          <w:szCs w:val="24"/>
        </w:rPr>
      </w:pPr>
      <w:r w:rsidRPr="00CA7A12">
        <w:rPr>
          <w:sz w:val="24"/>
          <w:szCs w:val="24"/>
        </w:rPr>
        <w:t>регулировать способ выражения эмоций;</w:t>
      </w:r>
    </w:p>
    <w:p w14:paraId="311D4024" w14:textId="77777777" w:rsidR="009A7FC4" w:rsidRPr="00CA7A12" w:rsidRDefault="009A7FC4" w:rsidP="009A7FC4">
      <w:pPr>
        <w:pStyle w:val="22"/>
        <w:numPr>
          <w:ilvl w:val="0"/>
          <w:numId w:val="8"/>
        </w:numPr>
        <w:shd w:val="clear" w:color="auto" w:fill="auto"/>
        <w:tabs>
          <w:tab w:val="left" w:pos="368"/>
        </w:tabs>
        <w:ind w:firstLine="0"/>
        <w:jc w:val="both"/>
        <w:rPr>
          <w:sz w:val="24"/>
          <w:szCs w:val="24"/>
        </w:rPr>
      </w:pPr>
      <w:r w:rsidRPr="00CA7A12">
        <w:rPr>
          <w:sz w:val="24"/>
          <w:szCs w:val="24"/>
        </w:rPr>
        <w:t>принятие себя и других:</w:t>
      </w:r>
    </w:p>
    <w:p w14:paraId="4A32739A" w14:textId="77777777" w:rsidR="009A7FC4" w:rsidRPr="00CA7A12" w:rsidRDefault="009A7FC4" w:rsidP="009A7FC4">
      <w:pPr>
        <w:pStyle w:val="22"/>
        <w:numPr>
          <w:ilvl w:val="0"/>
          <w:numId w:val="5"/>
        </w:numPr>
        <w:shd w:val="clear" w:color="auto" w:fill="auto"/>
        <w:tabs>
          <w:tab w:val="left" w:pos="744"/>
        </w:tabs>
        <w:ind w:left="760"/>
        <w:jc w:val="both"/>
        <w:rPr>
          <w:sz w:val="24"/>
          <w:szCs w:val="24"/>
        </w:rPr>
      </w:pPr>
      <w:r w:rsidRPr="00CA7A12">
        <w:rPr>
          <w:sz w:val="24"/>
          <w:szCs w:val="24"/>
        </w:rPr>
        <w:t>осознанно относиться к другому человеку, его мнению;</w:t>
      </w:r>
    </w:p>
    <w:p w14:paraId="0C89C293" w14:textId="77777777" w:rsidR="009A7FC4" w:rsidRPr="00CA7A12" w:rsidRDefault="009A7FC4" w:rsidP="009A7FC4">
      <w:pPr>
        <w:pStyle w:val="22"/>
        <w:numPr>
          <w:ilvl w:val="0"/>
          <w:numId w:val="5"/>
        </w:numPr>
        <w:shd w:val="clear" w:color="auto" w:fill="auto"/>
        <w:tabs>
          <w:tab w:val="left" w:pos="744"/>
        </w:tabs>
        <w:ind w:left="760"/>
        <w:jc w:val="both"/>
        <w:rPr>
          <w:sz w:val="24"/>
          <w:szCs w:val="24"/>
        </w:rPr>
      </w:pPr>
      <w:r w:rsidRPr="00CA7A12">
        <w:rPr>
          <w:sz w:val="24"/>
          <w:szCs w:val="24"/>
        </w:rPr>
        <w:t>признавать свое право на ошибку и такое же право другого;</w:t>
      </w:r>
    </w:p>
    <w:p w14:paraId="1BFA3CE6" w14:textId="77777777" w:rsidR="009A7FC4" w:rsidRPr="00CA7A12" w:rsidRDefault="009A7FC4" w:rsidP="009A7FC4">
      <w:pPr>
        <w:pStyle w:val="22"/>
        <w:numPr>
          <w:ilvl w:val="0"/>
          <w:numId w:val="5"/>
        </w:numPr>
        <w:shd w:val="clear" w:color="auto" w:fill="auto"/>
        <w:tabs>
          <w:tab w:val="left" w:pos="744"/>
        </w:tabs>
        <w:ind w:left="760"/>
        <w:jc w:val="both"/>
        <w:rPr>
          <w:sz w:val="24"/>
          <w:szCs w:val="24"/>
        </w:rPr>
      </w:pPr>
      <w:r w:rsidRPr="00CA7A12">
        <w:rPr>
          <w:sz w:val="24"/>
          <w:szCs w:val="24"/>
        </w:rPr>
        <w:t>принимать себя и других, не осуждая;</w:t>
      </w:r>
    </w:p>
    <w:p w14:paraId="69FEFF92" w14:textId="77777777" w:rsidR="009A7FC4" w:rsidRPr="00CA7A12" w:rsidRDefault="009A7FC4" w:rsidP="009A7FC4">
      <w:pPr>
        <w:pStyle w:val="22"/>
        <w:numPr>
          <w:ilvl w:val="0"/>
          <w:numId w:val="5"/>
        </w:numPr>
        <w:shd w:val="clear" w:color="auto" w:fill="auto"/>
        <w:tabs>
          <w:tab w:val="left" w:pos="744"/>
        </w:tabs>
        <w:ind w:left="760"/>
        <w:jc w:val="both"/>
        <w:rPr>
          <w:sz w:val="24"/>
          <w:szCs w:val="24"/>
        </w:rPr>
      </w:pPr>
      <w:r w:rsidRPr="00CA7A12">
        <w:rPr>
          <w:sz w:val="24"/>
          <w:szCs w:val="24"/>
        </w:rPr>
        <w:t>открытость себе и другим;</w:t>
      </w:r>
    </w:p>
    <w:p w14:paraId="769F70D5" w14:textId="77777777" w:rsidR="009A7FC4" w:rsidRPr="00CA7A12" w:rsidRDefault="009A7FC4" w:rsidP="009A7FC4">
      <w:pPr>
        <w:pStyle w:val="22"/>
        <w:numPr>
          <w:ilvl w:val="0"/>
          <w:numId w:val="5"/>
        </w:numPr>
        <w:shd w:val="clear" w:color="auto" w:fill="auto"/>
        <w:tabs>
          <w:tab w:val="left" w:pos="744"/>
        </w:tabs>
        <w:spacing w:after="267"/>
        <w:ind w:left="760"/>
        <w:jc w:val="both"/>
        <w:rPr>
          <w:sz w:val="24"/>
          <w:szCs w:val="24"/>
        </w:rPr>
      </w:pPr>
      <w:r w:rsidRPr="00CA7A12">
        <w:rPr>
          <w:sz w:val="24"/>
          <w:szCs w:val="24"/>
        </w:rPr>
        <w:t>осознавать невозможность контролировать все вокруг.</w:t>
      </w:r>
    </w:p>
    <w:p w14:paraId="5DB891B0" w14:textId="77777777" w:rsidR="002D1279" w:rsidRPr="00CA7A12" w:rsidRDefault="002D1279" w:rsidP="002D1279">
      <w:pPr>
        <w:pStyle w:val="50"/>
        <w:shd w:val="clear" w:color="auto" w:fill="auto"/>
        <w:spacing w:before="0" w:after="0" w:line="274" w:lineRule="exact"/>
        <w:jc w:val="left"/>
        <w:rPr>
          <w:sz w:val="24"/>
          <w:szCs w:val="24"/>
        </w:rPr>
      </w:pPr>
      <w:r w:rsidRPr="00CA7A12">
        <w:rPr>
          <w:sz w:val="24"/>
          <w:szCs w:val="24"/>
        </w:rPr>
        <w:t xml:space="preserve">Личностные </w:t>
      </w:r>
    </w:p>
    <w:p w14:paraId="0CBA05F3" w14:textId="77777777" w:rsidR="002D1279" w:rsidRPr="00CA7A12" w:rsidRDefault="002D1279" w:rsidP="002D1279">
      <w:pPr>
        <w:pStyle w:val="22"/>
        <w:shd w:val="clear" w:color="auto" w:fill="auto"/>
        <w:ind w:firstLine="0"/>
        <w:rPr>
          <w:sz w:val="24"/>
          <w:szCs w:val="24"/>
        </w:rPr>
      </w:pPr>
      <w:r w:rsidRPr="00CA7A12">
        <w:rPr>
          <w:sz w:val="24"/>
          <w:szCs w:val="24"/>
        </w:rPr>
        <w:t>В части гражданского воспитания:</w:t>
      </w:r>
    </w:p>
    <w:p w14:paraId="5782FC2A"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готовность к выполнению обязанностей гражданина и реализации его прав, уважение прав, свобод и законных интересов других людей;</w:t>
      </w:r>
    </w:p>
    <w:p w14:paraId="5710BCA2"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активное участие в жизни семьи, Организации, местного сообщества, родного края, страны;</w:t>
      </w:r>
    </w:p>
    <w:p w14:paraId="382189D7"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неприятие любых форм экстремизма, дискриминации;</w:t>
      </w:r>
    </w:p>
    <w:p w14:paraId="79B1C1A9"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понимание роли различных социальных институтов в жизни человека;</w:t>
      </w:r>
    </w:p>
    <w:p w14:paraId="335F7851"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0978215"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представление о способах противодействия коррупции;</w:t>
      </w:r>
    </w:p>
    <w:p w14:paraId="7F66447B"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14:paraId="115E0F68"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готовность к участию в гуманитарной деятельности (волонтерство, помощь людям, нуждающимся в ней).</w:t>
      </w:r>
    </w:p>
    <w:p w14:paraId="6081D1D6" w14:textId="77777777" w:rsidR="002D1279" w:rsidRPr="00CA7A12" w:rsidRDefault="002D1279" w:rsidP="002D1279">
      <w:pPr>
        <w:pStyle w:val="22"/>
        <w:shd w:val="clear" w:color="auto" w:fill="auto"/>
        <w:ind w:firstLine="0"/>
        <w:rPr>
          <w:sz w:val="24"/>
          <w:szCs w:val="24"/>
        </w:rPr>
      </w:pPr>
      <w:r w:rsidRPr="00CA7A12">
        <w:rPr>
          <w:sz w:val="24"/>
          <w:szCs w:val="24"/>
        </w:rPr>
        <w:t>В части патриотического воспитания:</w:t>
      </w:r>
    </w:p>
    <w:p w14:paraId="6F5BDC66"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32233735"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C09B35D"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B32B8B8" w14:textId="77777777" w:rsidR="002D1279" w:rsidRPr="00CA7A12" w:rsidRDefault="002D1279" w:rsidP="002D1279">
      <w:pPr>
        <w:pStyle w:val="22"/>
        <w:shd w:val="clear" w:color="auto" w:fill="auto"/>
        <w:ind w:firstLine="0"/>
        <w:rPr>
          <w:sz w:val="24"/>
          <w:szCs w:val="24"/>
        </w:rPr>
      </w:pPr>
      <w:r w:rsidRPr="00CA7A12">
        <w:rPr>
          <w:sz w:val="24"/>
          <w:szCs w:val="24"/>
        </w:rPr>
        <w:t>В части духовно-нравственного воспитания:</w:t>
      </w:r>
    </w:p>
    <w:p w14:paraId="13E5650E"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ориентация на моральные ценности и нормы в ситуациях нравственного выбора;</w:t>
      </w:r>
    </w:p>
    <w:p w14:paraId="62628773"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78F33DE9" w14:textId="77777777" w:rsidR="002D1279" w:rsidRPr="00CA7A12" w:rsidRDefault="002D1279" w:rsidP="002D1279">
      <w:pPr>
        <w:pStyle w:val="22"/>
        <w:numPr>
          <w:ilvl w:val="0"/>
          <w:numId w:val="5"/>
        </w:numPr>
        <w:shd w:val="clear" w:color="auto" w:fill="auto"/>
        <w:tabs>
          <w:tab w:val="left" w:pos="783"/>
        </w:tabs>
        <w:ind w:left="780" w:hanging="360"/>
        <w:jc w:val="both"/>
        <w:rPr>
          <w:sz w:val="24"/>
          <w:szCs w:val="24"/>
        </w:rPr>
      </w:pPr>
      <w:r w:rsidRPr="00CA7A12">
        <w:rPr>
          <w:sz w:val="24"/>
          <w:szCs w:val="24"/>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14:paraId="269B0C81"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 xml:space="preserve">В части эстетического воспитания: </w:t>
      </w:r>
    </w:p>
    <w:p w14:paraId="253B8A41"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7833ADD6"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понимание ценности отечественного и мирового искусства, роли этнических культурных традиций и народного творчества;</w:t>
      </w:r>
    </w:p>
    <w:p w14:paraId="71A0DCDB"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стремление к самовыражению в разных видах искусства.</w:t>
      </w:r>
    </w:p>
    <w:p w14:paraId="4345AFF9" w14:textId="77777777" w:rsidR="002D1279" w:rsidRPr="00CA7A12" w:rsidRDefault="002D1279" w:rsidP="002D1279">
      <w:pPr>
        <w:pStyle w:val="22"/>
        <w:shd w:val="clear" w:color="auto" w:fill="auto"/>
        <w:ind w:firstLine="0"/>
        <w:rPr>
          <w:sz w:val="24"/>
          <w:szCs w:val="24"/>
        </w:rPr>
      </w:pPr>
      <w:r w:rsidRPr="00CA7A12">
        <w:rPr>
          <w:sz w:val="24"/>
          <w:szCs w:val="24"/>
        </w:rPr>
        <w:t>В части физического воспитания, формирования культуры здоровья и эмоционального</w:t>
      </w:r>
    </w:p>
    <w:p w14:paraId="637CCB61" w14:textId="77777777" w:rsidR="002D1279" w:rsidRPr="00CA7A12" w:rsidRDefault="002D1279" w:rsidP="002D1279">
      <w:pPr>
        <w:pStyle w:val="22"/>
        <w:shd w:val="clear" w:color="auto" w:fill="auto"/>
        <w:ind w:firstLine="0"/>
        <w:rPr>
          <w:sz w:val="24"/>
          <w:szCs w:val="24"/>
        </w:rPr>
      </w:pPr>
      <w:r w:rsidRPr="00CA7A12">
        <w:rPr>
          <w:sz w:val="24"/>
          <w:szCs w:val="24"/>
        </w:rPr>
        <w:t>благополучия:</w:t>
      </w:r>
    </w:p>
    <w:p w14:paraId="459345F8"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осознание ценности жизни;</w:t>
      </w:r>
    </w:p>
    <w:p w14:paraId="3DF00CFE"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3D2F3435"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6F2971D"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соблюдение правил безопасности, в том числе навыков безопасного поведения в интернет-среде;</w:t>
      </w:r>
    </w:p>
    <w:p w14:paraId="339C26C7"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88861B6"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умение принимать себя и других, не осуждая;</w:t>
      </w:r>
    </w:p>
    <w:p w14:paraId="7319262E"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умение осознавать эмоциональное состояние себя и других, умение управлять собственным эмоциональным состоянием;</w:t>
      </w:r>
    </w:p>
    <w:p w14:paraId="26DAB337"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сформированность навыка рефлексии, признание своего права на ошибку и такого же права другого человека.</w:t>
      </w:r>
    </w:p>
    <w:p w14:paraId="2F1A0C3D" w14:textId="77777777" w:rsidR="002D1279" w:rsidRPr="00CA7A12" w:rsidRDefault="002D1279" w:rsidP="002D1279">
      <w:pPr>
        <w:pStyle w:val="22"/>
        <w:shd w:val="clear" w:color="auto" w:fill="auto"/>
        <w:ind w:firstLine="0"/>
        <w:rPr>
          <w:sz w:val="24"/>
          <w:szCs w:val="24"/>
        </w:rPr>
      </w:pPr>
      <w:r w:rsidRPr="00CA7A12">
        <w:rPr>
          <w:sz w:val="24"/>
          <w:szCs w:val="24"/>
        </w:rPr>
        <w:t>В части трудового воспитания:</w:t>
      </w:r>
    </w:p>
    <w:p w14:paraId="15545009"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5E8F34DF"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14:paraId="36EC336B"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1E7D52A2"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готовность адаптироваться в профессиональной среде;</w:t>
      </w:r>
    </w:p>
    <w:p w14:paraId="48D7E49F"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уважение к труду и результатам трудовой деятельности;</w:t>
      </w:r>
    </w:p>
    <w:p w14:paraId="1D6A8473"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A67FDB5" w14:textId="77777777" w:rsidR="002D1279" w:rsidRPr="00CA7A12" w:rsidRDefault="002D1279" w:rsidP="002D1279">
      <w:pPr>
        <w:pStyle w:val="22"/>
        <w:shd w:val="clear" w:color="auto" w:fill="auto"/>
        <w:ind w:firstLine="0"/>
        <w:rPr>
          <w:sz w:val="24"/>
          <w:szCs w:val="24"/>
        </w:rPr>
      </w:pPr>
      <w:r w:rsidRPr="00CA7A12">
        <w:rPr>
          <w:sz w:val="24"/>
          <w:szCs w:val="24"/>
        </w:rPr>
        <w:t>В части экологического воспитания:</w:t>
      </w:r>
    </w:p>
    <w:p w14:paraId="227CB8A3"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25C3FB51"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повышение уровня экологической культуры, осознание глобального характера экологических проблем и путей их решения;</w:t>
      </w:r>
    </w:p>
    <w:p w14:paraId="6A8D0B72"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активное неприятие действий, приносящих вред окружающей среде;</w:t>
      </w:r>
    </w:p>
    <w:p w14:paraId="3FFCF705"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осознание своей роли как гражданина и потребителя в условиях взаимосвязи природной, технологической и социальной сред;</w:t>
      </w:r>
    </w:p>
    <w:p w14:paraId="669D5627" w14:textId="77777777" w:rsidR="002D1279" w:rsidRPr="00CA7A12" w:rsidRDefault="002D1279" w:rsidP="002D1279">
      <w:pPr>
        <w:pStyle w:val="22"/>
        <w:numPr>
          <w:ilvl w:val="0"/>
          <w:numId w:val="5"/>
        </w:numPr>
        <w:shd w:val="clear" w:color="auto" w:fill="auto"/>
        <w:tabs>
          <w:tab w:val="left" w:pos="748"/>
        </w:tabs>
        <w:ind w:left="740" w:hanging="360"/>
        <w:jc w:val="both"/>
        <w:rPr>
          <w:sz w:val="24"/>
          <w:szCs w:val="24"/>
        </w:rPr>
      </w:pPr>
      <w:r w:rsidRPr="00CA7A12">
        <w:rPr>
          <w:sz w:val="24"/>
          <w:szCs w:val="24"/>
        </w:rPr>
        <w:t>готовность к участию в практической деятельности экологической направленности.</w:t>
      </w:r>
    </w:p>
    <w:p w14:paraId="3CFF001E" w14:textId="77777777" w:rsidR="002D1279" w:rsidRPr="00CA7A12" w:rsidRDefault="002D1279" w:rsidP="002D1279">
      <w:pPr>
        <w:pStyle w:val="22"/>
        <w:shd w:val="clear" w:color="auto" w:fill="auto"/>
        <w:ind w:firstLine="0"/>
        <w:rPr>
          <w:sz w:val="24"/>
          <w:szCs w:val="24"/>
        </w:rPr>
      </w:pPr>
      <w:r w:rsidRPr="00CA7A12">
        <w:rPr>
          <w:sz w:val="24"/>
          <w:szCs w:val="24"/>
        </w:rPr>
        <w:lastRenderedPageBreak/>
        <w:t>В части ценности научного познания:</w:t>
      </w:r>
    </w:p>
    <w:p w14:paraId="1DB45299" w14:textId="77777777" w:rsidR="002D1279" w:rsidRPr="00CA7A12" w:rsidRDefault="002D1279" w:rsidP="002D1279">
      <w:pPr>
        <w:pStyle w:val="22"/>
        <w:shd w:val="clear" w:color="auto" w:fill="auto"/>
        <w:tabs>
          <w:tab w:val="left" w:pos="1108"/>
        </w:tabs>
        <w:ind w:left="740" w:firstLine="0"/>
        <w:jc w:val="both"/>
        <w:rPr>
          <w:sz w:val="24"/>
          <w:szCs w:val="24"/>
        </w:rPr>
      </w:pPr>
      <w:r w:rsidRPr="00CA7A12">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29D166F0"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овладение языковой и читательской культурой как средством познания мира;</w:t>
      </w:r>
    </w:p>
    <w:p w14:paraId="6166D73B"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15BEEAA" w14:textId="77777777" w:rsidR="002D1279" w:rsidRPr="00CA7A12" w:rsidRDefault="002D1279" w:rsidP="002D1279">
      <w:pPr>
        <w:pStyle w:val="22"/>
        <w:shd w:val="clear" w:color="auto" w:fill="auto"/>
        <w:ind w:firstLine="0"/>
        <w:jc w:val="both"/>
        <w:rPr>
          <w:sz w:val="24"/>
          <w:szCs w:val="24"/>
        </w:rPr>
      </w:pPr>
      <w:r w:rsidRPr="00CA7A12">
        <w:rPr>
          <w:sz w:val="24"/>
          <w:szCs w:val="24"/>
        </w:rPr>
        <w:t>В части адаптации обучающихся к изменяющимся условиям социальной и природной среды:</w:t>
      </w:r>
    </w:p>
    <w:p w14:paraId="7EDFCFBD"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6B3179A6"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способность обучающихся во взаимодействии в условиях неопределенности, открытость опыту и знаниям других;</w:t>
      </w:r>
    </w:p>
    <w:p w14:paraId="6414B609"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998644B"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364C4FBD"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89BCBDF"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умение анализировать и выявлять взаимосвязи природы, общества и экономики;</w:t>
      </w:r>
    </w:p>
    <w:p w14:paraId="7BE8E50D"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30A82905"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способность обучающихся осознавать стрессовую ситуацию, оценивать происходящие изменения и их последствия;</w:t>
      </w:r>
    </w:p>
    <w:p w14:paraId="3E3A840D"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воспринимать стрессовую ситуацию как вызов, требующий контрмер;</w:t>
      </w:r>
    </w:p>
    <w:p w14:paraId="65E8BB64"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оценивать ситуацию стресса, корректировать принимаемые решения и действия;</w:t>
      </w:r>
    </w:p>
    <w:p w14:paraId="2C69CEE9" w14:textId="77777777" w:rsidR="002D1279" w:rsidRPr="00CA7A12" w:rsidRDefault="002D1279" w:rsidP="002D1279">
      <w:pPr>
        <w:pStyle w:val="22"/>
        <w:numPr>
          <w:ilvl w:val="0"/>
          <w:numId w:val="5"/>
        </w:numPr>
        <w:shd w:val="clear" w:color="auto" w:fill="auto"/>
        <w:tabs>
          <w:tab w:val="left" w:pos="747"/>
        </w:tabs>
        <w:ind w:left="760"/>
        <w:jc w:val="both"/>
        <w:rPr>
          <w:sz w:val="24"/>
          <w:szCs w:val="24"/>
        </w:rPr>
      </w:pPr>
      <w:r w:rsidRPr="00CA7A12">
        <w:rPr>
          <w:sz w:val="24"/>
          <w:szCs w:val="24"/>
        </w:rPr>
        <w:t>формулировать и оценивать риски и последствия, формировать опыт, уметь находить позитивное в произошедшей ситуации;</w:t>
      </w:r>
    </w:p>
    <w:p w14:paraId="7233837A" w14:textId="77777777" w:rsidR="002D1279" w:rsidRPr="00CA7A12" w:rsidRDefault="002D1279" w:rsidP="002D1279">
      <w:pPr>
        <w:pStyle w:val="22"/>
        <w:numPr>
          <w:ilvl w:val="0"/>
          <w:numId w:val="5"/>
        </w:numPr>
        <w:shd w:val="clear" w:color="auto" w:fill="auto"/>
        <w:tabs>
          <w:tab w:val="left" w:pos="747"/>
        </w:tabs>
        <w:spacing w:after="240"/>
        <w:ind w:left="760"/>
        <w:jc w:val="both"/>
        <w:rPr>
          <w:sz w:val="24"/>
          <w:szCs w:val="24"/>
        </w:rPr>
      </w:pPr>
      <w:r w:rsidRPr="00CA7A12">
        <w:rPr>
          <w:sz w:val="24"/>
          <w:szCs w:val="24"/>
        </w:rPr>
        <w:t>быть готовым действовать в отсутствие гарантий успеха.</w:t>
      </w:r>
    </w:p>
    <w:p w14:paraId="3D47E06C" w14:textId="77777777" w:rsidR="001813AD" w:rsidRPr="00CA7A12" w:rsidRDefault="001813AD" w:rsidP="001813AD">
      <w:pPr>
        <w:pStyle w:val="33"/>
        <w:numPr>
          <w:ilvl w:val="1"/>
          <w:numId w:val="25"/>
        </w:numPr>
        <w:spacing w:after="233" w:line="240" w:lineRule="exact"/>
        <w:ind w:left="360" w:firstLine="0"/>
        <w:jc w:val="both"/>
        <w:rPr>
          <w:sz w:val="24"/>
          <w:szCs w:val="24"/>
        </w:rPr>
      </w:pPr>
      <w:r w:rsidRPr="00CA7A12">
        <w:rPr>
          <w:sz w:val="24"/>
          <w:szCs w:val="24"/>
        </w:rPr>
        <w:t>Воспитательного потенциала</w:t>
      </w:r>
    </w:p>
    <w:p w14:paraId="097967E1" w14:textId="77777777" w:rsidR="001813AD" w:rsidRPr="00CA7A12" w:rsidRDefault="001813AD" w:rsidP="001813AD">
      <w:pPr>
        <w:pStyle w:val="33"/>
        <w:spacing w:after="233" w:line="240" w:lineRule="exact"/>
        <w:ind w:left="360" w:firstLine="348"/>
        <w:jc w:val="both"/>
        <w:rPr>
          <w:b w:val="0"/>
          <w:sz w:val="24"/>
          <w:szCs w:val="24"/>
        </w:rPr>
      </w:pPr>
      <w:r w:rsidRPr="00CA7A12">
        <w:rPr>
          <w:b w:val="0"/>
          <w:sz w:val="24"/>
          <w:szCs w:val="24"/>
        </w:rPr>
        <w:t>Воспитательный потенциал программы «Волейбол» базируется на принципах единства физического, нравственного и гражданско-патриотического воспитания. Волейбол как командный игровой вид спорта создает уникальную среду для формирования социально значимых качеств личности. Реализация воспитательного компонента осуществляется через учебно-тренировочный процесс, соревновательную деятельность, традиции коллектива и внеучебные мероприятия.</w:t>
      </w:r>
    </w:p>
    <w:p w14:paraId="1192D1A6" w14:textId="77777777" w:rsidR="001813AD" w:rsidRPr="00CA7A12" w:rsidRDefault="001813AD" w:rsidP="001813AD">
      <w:pPr>
        <w:pStyle w:val="33"/>
        <w:spacing w:after="233" w:line="240" w:lineRule="exact"/>
        <w:ind w:left="360" w:firstLine="0"/>
        <w:jc w:val="both"/>
        <w:rPr>
          <w:i/>
          <w:sz w:val="24"/>
          <w:szCs w:val="24"/>
        </w:rPr>
      </w:pPr>
      <w:r w:rsidRPr="00CA7A12">
        <w:rPr>
          <w:i/>
          <w:sz w:val="24"/>
          <w:szCs w:val="24"/>
        </w:rPr>
        <w:t xml:space="preserve"> 1. Гражданско-патриотическое воспитание</w:t>
      </w:r>
    </w:p>
    <w:p w14:paraId="4881758A"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Формирование идентичности: Воспитание чувства гордости за свою страну через изучение истории отечественного волейбола, побед сборной России/СССР на международных аренах (Олимпийские игры, чемпионаты мира).</w:t>
      </w:r>
    </w:p>
    <w:p w14:paraId="29871DBB"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lastRenderedPageBreak/>
        <w:t xml:space="preserve">   Социальная ответственность: Формирование активной жизненной позиции, готовности к защите Родины, понимания связи физической подготовки с гражданским долгом.</w:t>
      </w:r>
    </w:p>
    <w:p w14:paraId="3F8C464E"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Символика и традиции: Уважение к государственной символике (флаг, гимн) на соревнованиях, участие в спортивных праздниках и парадах, посвященных Дню Победы и Дню физкультурника.</w:t>
      </w:r>
    </w:p>
    <w:p w14:paraId="03720118" w14:textId="77777777" w:rsidR="001813AD" w:rsidRPr="00CA7A12" w:rsidRDefault="001813AD" w:rsidP="001813AD">
      <w:pPr>
        <w:pStyle w:val="33"/>
        <w:spacing w:after="233" w:line="240" w:lineRule="exact"/>
        <w:ind w:left="360" w:firstLine="0"/>
        <w:jc w:val="both"/>
        <w:rPr>
          <w:i/>
          <w:sz w:val="24"/>
          <w:szCs w:val="24"/>
        </w:rPr>
      </w:pPr>
      <w:r w:rsidRPr="00CA7A12">
        <w:rPr>
          <w:i/>
          <w:sz w:val="24"/>
          <w:szCs w:val="24"/>
        </w:rPr>
        <w:t>2. Нравственное и духовное воспитание (командный дух)</w:t>
      </w:r>
    </w:p>
    <w:p w14:paraId="47A0B8A1"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Честность: Воспитание принципов честной спортивной борьбы, уважения к сопернику, судьям и зрителям. Формирование установки на неприятие допинга, грубости и неспортивного поведения.</w:t>
      </w:r>
    </w:p>
    <w:p w14:paraId="7BD7DA31"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Коллективизм и взаимовыручка: Волейбол — игра, где успех зависит от каждого. Программа воспитывает умение работать в команде, ответственность перед коллективом, поддержку партнера (страховка на площадке, эмоциональная поддержка) вместо поиска виноватых в случае неудачи.</w:t>
      </w:r>
    </w:p>
    <w:p w14:paraId="22DA849C"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Воля и характер: Развитие таких качеств, как дисциплина, настойчивость в достижении цели, способность достойно переживать поражения («умение проигрывать») и сдержанно относиться к победам.</w:t>
      </w:r>
    </w:p>
    <w:p w14:paraId="341E236C" w14:textId="77777777" w:rsidR="001813AD" w:rsidRPr="00CA7A12" w:rsidRDefault="001813AD" w:rsidP="001813AD">
      <w:pPr>
        <w:pStyle w:val="33"/>
        <w:spacing w:after="233" w:line="240" w:lineRule="exact"/>
        <w:ind w:left="360" w:firstLine="0"/>
        <w:jc w:val="both"/>
        <w:rPr>
          <w:i/>
          <w:sz w:val="24"/>
          <w:szCs w:val="24"/>
        </w:rPr>
      </w:pPr>
      <w:r w:rsidRPr="00CA7A12">
        <w:rPr>
          <w:i/>
          <w:sz w:val="24"/>
          <w:szCs w:val="24"/>
        </w:rPr>
        <w:t xml:space="preserve"> 3. Трудовое воспитание и самоопределение</w:t>
      </w:r>
    </w:p>
    <w:p w14:paraId="0341BC68"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Трудолюбие и усердие: Формирование привычки к систематическому труду через преодоление физических нагрузок, многократное повторение технических элементов (подачи, передачи, приема) без снижения качества.</w:t>
      </w:r>
    </w:p>
    <w:p w14:paraId="0BE590EA"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Профориентация: Создание условий для осознанного выбора профессии (спортсмен, тренер, судья, организатор спортивных мероприятий). Воспитание уважения к труду тренера и обслуживающего персонала.</w:t>
      </w:r>
    </w:p>
    <w:p w14:paraId="00F51E28"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Самообслуживание: Воспитание ответственности за сохранность инвентаря, формы, чистоту в зале, участие в уборке и подготовке мест занятий.</w:t>
      </w:r>
    </w:p>
    <w:p w14:paraId="56929107" w14:textId="77777777" w:rsidR="001813AD" w:rsidRPr="00CA7A12" w:rsidRDefault="001813AD" w:rsidP="001813AD">
      <w:pPr>
        <w:pStyle w:val="33"/>
        <w:spacing w:after="233" w:line="240" w:lineRule="exact"/>
        <w:ind w:left="360" w:firstLine="0"/>
        <w:jc w:val="both"/>
        <w:rPr>
          <w:i/>
          <w:sz w:val="24"/>
          <w:szCs w:val="24"/>
        </w:rPr>
      </w:pPr>
      <w:r w:rsidRPr="00CA7A12">
        <w:rPr>
          <w:i/>
          <w:sz w:val="24"/>
          <w:szCs w:val="24"/>
        </w:rPr>
        <w:t xml:space="preserve"> 4. Интеллектуальное воспитание</w:t>
      </w:r>
    </w:p>
    <w:p w14:paraId="4FD2A671"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Тактическое мышление: Развитие «игрового интеллекта» — умения быстро анализировать меняющуюся игровую ситуацию, предвидеть действия соперника, принимать молниеносные решения.</w:t>
      </w:r>
    </w:p>
    <w:p w14:paraId="5F4826D9"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Самоанализ: Формирование навыков саморефлексии, анализа собственных ошибок и ошибок команды через совместный просмотр видеозаписей игр и разбор тактических схем.</w:t>
      </w:r>
    </w:p>
    <w:p w14:paraId="6E073EF3" w14:textId="77777777" w:rsidR="001813AD" w:rsidRPr="00CA7A12" w:rsidRDefault="001813AD" w:rsidP="001813AD">
      <w:pPr>
        <w:pStyle w:val="33"/>
        <w:spacing w:after="233" w:line="240" w:lineRule="exact"/>
        <w:ind w:left="360" w:firstLine="0"/>
        <w:jc w:val="both"/>
        <w:rPr>
          <w:i/>
          <w:sz w:val="24"/>
          <w:szCs w:val="24"/>
        </w:rPr>
      </w:pPr>
      <w:r w:rsidRPr="00CA7A12">
        <w:rPr>
          <w:i/>
          <w:sz w:val="24"/>
          <w:szCs w:val="24"/>
        </w:rPr>
        <w:t xml:space="preserve"> 5. Экологическое воспитание и здоровьесбережение</w:t>
      </w:r>
    </w:p>
    <w:p w14:paraId="2706F49A"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ЗОЖ: Формирование устойчивого негативного отношения к вредным привычкам (курение, алкоголь, ПАВ) через демонстрацию преимуществ здорового образа жизни, режима дня и правильного питания.</w:t>
      </w:r>
    </w:p>
    <w:p w14:paraId="50E28964"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Экологическая культура: Воспитание бережного отношения к природе (выездные сборы, уборка территорий), а также к спортивному инвентарю и имуществу.</w:t>
      </w:r>
    </w:p>
    <w:p w14:paraId="1DBDAC2E" w14:textId="77777777" w:rsidR="001813AD" w:rsidRPr="00CA7A12" w:rsidRDefault="001813AD" w:rsidP="001813AD">
      <w:pPr>
        <w:pStyle w:val="33"/>
        <w:spacing w:after="233" w:line="240" w:lineRule="exact"/>
        <w:ind w:left="360" w:firstLine="0"/>
        <w:jc w:val="both"/>
        <w:rPr>
          <w:i/>
          <w:sz w:val="24"/>
          <w:szCs w:val="24"/>
        </w:rPr>
      </w:pPr>
      <w:r w:rsidRPr="00CA7A12">
        <w:rPr>
          <w:i/>
          <w:sz w:val="24"/>
          <w:szCs w:val="24"/>
        </w:rPr>
        <w:t xml:space="preserve"> 6. Воспитание культуры безопасности</w:t>
      </w:r>
    </w:p>
    <w:p w14:paraId="108314F0"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t xml:space="preserve">   Профилактика травматизма: Формирование навыков безопасного поведения в спортивном зале, на улице, соблюдение техники безопасности при выполнении упражнений (падения, перемещения).</w:t>
      </w:r>
    </w:p>
    <w:p w14:paraId="0FC705D2" w14:textId="77777777" w:rsidR="001813AD" w:rsidRPr="00CA7A12" w:rsidRDefault="001813AD" w:rsidP="001813AD">
      <w:pPr>
        <w:pStyle w:val="33"/>
        <w:spacing w:after="233" w:line="240" w:lineRule="exact"/>
        <w:ind w:left="360" w:firstLine="0"/>
        <w:jc w:val="both"/>
        <w:rPr>
          <w:b w:val="0"/>
          <w:sz w:val="24"/>
          <w:szCs w:val="24"/>
        </w:rPr>
      </w:pPr>
      <w:r w:rsidRPr="00CA7A12">
        <w:rPr>
          <w:b w:val="0"/>
          <w:sz w:val="24"/>
          <w:szCs w:val="24"/>
        </w:rPr>
        <w:lastRenderedPageBreak/>
        <w:t xml:space="preserve">   Социальная безопасность: Воспитание навыков поведения в конфликтных ситуациях (спорный мяч, судейство) через легитимные способы (апелляция через капитана, уважение к решению судьи).</w:t>
      </w:r>
    </w:p>
    <w:p w14:paraId="6136F977" w14:textId="77777777" w:rsidR="001813AD" w:rsidRPr="00CA7A12" w:rsidRDefault="001813AD" w:rsidP="001813AD">
      <w:pPr>
        <w:pStyle w:val="22"/>
        <w:numPr>
          <w:ilvl w:val="1"/>
          <w:numId w:val="24"/>
        </w:numPr>
        <w:shd w:val="clear" w:color="auto" w:fill="auto"/>
        <w:ind w:right="160"/>
        <w:jc w:val="center"/>
        <w:rPr>
          <w:b/>
          <w:sz w:val="24"/>
          <w:szCs w:val="24"/>
        </w:rPr>
      </w:pPr>
      <w:r w:rsidRPr="00CA7A12">
        <w:rPr>
          <w:b/>
          <w:sz w:val="24"/>
          <w:szCs w:val="24"/>
        </w:rPr>
        <w:t xml:space="preserve"> Содержание программы</w:t>
      </w:r>
    </w:p>
    <w:p w14:paraId="150D4291" w14:textId="77777777" w:rsidR="001813AD" w:rsidRPr="00CA7A12" w:rsidRDefault="001813AD" w:rsidP="001813AD">
      <w:pPr>
        <w:pStyle w:val="22"/>
        <w:numPr>
          <w:ilvl w:val="0"/>
          <w:numId w:val="24"/>
        </w:numPr>
        <w:shd w:val="clear" w:color="auto" w:fill="auto"/>
        <w:ind w:right="160"/>
        <w:jc w:val="both"/>
        <w:rPr>
          <w:b/>
          <w:sz w:val="24"/>
          <w:szCs w:val="24"/>
        </w:rPr>
      </w:pPr>
      <w:r w:rsidRPr="00CA7A12">
        <w:rPr>
          <w:b/>
          <w:sz w:val="24"/>
          <w:szCs w:val="24"/>
        </w:rPr>
        <w:t xml:space="preserve">Комплектование группы. Вводное занятие. Инструктаж по технике безопасности. </w:t>
      </w:r>
    </w:p>
    <w:p w14:paraId="38BF8393" w14:textId="77777777" w:rsidR="001813AD" w:rsidRPr="00CA7A12" w:rsidRDefault="001813AD" w:rsidP="001813AD">
      <w:pPr>
        <w:pStyle w:val="22"/>
        <w:shd w:val="clear" w:color="auto" w:fill="auto"/>
        <w:ind w:left="300" w:right="160" w:firstLine="0"/>
        <w:jc w:val="both"/>
        <w:rPr>
          <w:sz w:val="24"/>
          <w:szCs w:val="24"/>
        </w:rPr>
      </w:pPr>
      <w:r w:rsidRPr="00CA7A12">
        <w:rPr>
          <w:b/>
          <w:i/>
          <w:sz w:val="24"/>
          <w:szCs w:val="24"/>
        </w:rPr>
        <w:t>Теория</w:t>
      </w:r>
      <w:r w:rsidRPr="00CA7A12">
        <w:rPr>
          <w:sz w:val="24"/>
          <w:szCs w:val="24"/>
        </w:rPr>
        <w:t xml:space="preserve">: </w:t>
      </w:r>
    </w:p>
    <w:p w14:paraId="26278282"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t xml:space="preserve">Краткий обзор развития волейбола. Описание игры волейбол. Техника безопасности во время занятий в зале и на улице. Гигиена, врачебный контроль, предупреждение травм, оказание первой (доврачебной) медицинской помощи. Общие гигиенические требования к занимающимся волейболом с учётом его специфических особенностей. Режим дня, труда и отдыха. </w:t>
      </w:r>
    </w:p>
    <w:p w14:paraId="54C6827A" w14:textId="77777777" w:rsidR="001813AD" w:rsidRPr="00CA7A12" w:rsidRDefault="001813AD" w:rsidP="001813AD">
      <w:pPr>
        <w:pStyle w:val="22"/>
        <w:shd w:val="clear" w:color="auto" w:fill="auto"/>
        <w:ind w:left="300" w:right="160" w:firstLine="0"/>
        <w:jc w:val="both"/>
        <w:rPr>
          <w:sz w:val="24"/>
          <w:szCs w:val="24"/>
        </w:rPr>
      </w:pPr>
      <w:r w:rsidRPr="00CA7A12">
        <w:rPr>
          <w:b/>
          <w:i/>
          <w:sz w:val="24"/>
          <w:szCs w:val="24"/>
        </w:rPr>
        <w:t>Практика</w:t>
      </w:r>
      <w:r w:rsidRPr="00CA7A12">
        <w:rPr>
          <w:sz w:val="24"/>
          <w:szCs w:val="24"/>
        </w:rPr>
        <w:t xml:space="preserve">: </w:t>
      </w:r>
    </w:p>
    <w:p w14:paraId="5E886693"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t xml:space="preserve">Педагог проводит викторины, ролевые игры, целью которых является познакомить детей друг с другом, помочь сформировать дружескую атмосферу в группе. </w:t>
      </w:r>
    </w:p>
    <w:p w14:paraId="31D3F097" w14:textId="77777777" w:rsidR="001813AD" w:rsidRPr="00CA7A12" w:rsidRDefault="001813AD" w:rsidP="001813AD">
      <w:pPr>
        <w:pStyle w:val="22"/>
        <w:shd w:val="clear" w:color="auto" w:fill="auto"/>
        <w:spacing w:line="240" w:lineRule="exact"/>
        <w:ind w:firstLine="300"/>
        <w:jc w:val="both"/>
      </w:pPr>
      <w:r w:rsidRPr="00CA7A12">
        <w:rPr>
          <w:rStyle w:val="28"/>
        </w:rPr>
        <w:t>Формы контроля</w:t>
      </w:r>
    </w:p>
    <w:p w14:paraId="2AC1ACDE"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t>Беседа</w:t>
      </w:r>
    </w:p>
    <w:p w14:paraId="63119C95" w14:textId="77777777" w:rsidR="001813AD" w:rsidRPr="00CA7A12" w:rsidRDefault="001813AD" w:rsidP="001813AD">
      <w:pPr>
        <w:pStyle w:val="22"/>
        <w:numPr>
          <w:ilvl w:val="0"/>
          <w:numId w:val="24"/>
        </w:numPr>
        <w:shd w:val="clear" w:color="auto" w:fill="auto"/>
        <w:ind w:right="160"/>
        <w:jc w:val="both"/>
        <w:rPr>
          <w:sz w:val="24"/>
          <w:szCs w:val="24"/>
        </w:rPr>
      </w:pPr>
      <w:r w:rsidRPr="00CA7A12">
        <w:rPr>
          <w:b/>
          <w:sz w:val="24"/>
          <w:szCs w:val="24"/>
        </w:rPr>
        <w:t>Теоретические сведения.</w:t>
      </w:r>
      <w:r w:rsidRPr="00CA7A12">
        <w:rPr>
          <w:sz w:val="24"/>
          <w:szCs w:val="24"/>
        </w:rPr>
        <w:t xml:space="preserve"> </w:t>
      </w:r>
    </w:p>
    <w:p w14:paraId="35B0FB76" w14:textId="77777777" w:rsidR="001813AD" w:rsidRPr="00CA7A12" w:rsidRDefault="001813AD" w:rsidP="001813AD">
      <w:pPr>
        <w:pStyle w:val="22"/>
        <w:shd w:val="clear" w:color="auto" w:fill="auto"/>
        <w:ind w:left="300" w:right="160" w:firstLine="0"/>
        <w:jc w:val="both"/>
        <w:rPr>
          <w:sz w:val="24"/>
          <w:szCs w:val="24"/>
        </w:rPr>
      </w:pPr>
      <w:r w:rsidRPr="00CA7A12">
        <w:rPr>
          <w:b/>
          <w:i/>
          <w:sz w:val="24"/>
          <w:szCs w:val="24"/>
        </w:rPr>
        <w:t>Теория</w:t>
      </w:r>
      <w:r w:rsidRPr="00CA7A12">
        <w:rPr>
          <w:sz w:val="24"/>
          <w:szCs w:val="24"/>
        </w:rPr>
        <w:t xml:space="preserve">: </w:t>
      </w:r>
    </w:p>
    <w:p w14:paraId="61ABB6F5"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t xml:space="preserve">Развитие игры среди школьников. Соревнования по волейболу для школьников. Влияние занятий волейболом на организм детей. Инвентарь для занятий и игры в волейбол, уход за ним. Оборудование мест занятий на открытом воздухе и в зале. </w:t>
      </w:r>
    </w:p>
    <w:p w14:paraId="1396ADB9" w14:textId="77777777" w:rsidR="001813AD" w:rsidRPr="00CA7A12" w:rsidRDefault="001813AD" w:rsidP="001813AD">
      <w:pPr>
        <w:pStyle w:val="22"/>
        <w:shd w:val="clear" w:color="auto" w:fill="auto"/>
        <w:spacing w:line="240" w:lineRule="exact"/>
        <w:ind w:firstLine="300"/>
        <w:jc w:val="both"/>
      </w:pPr>
      <w:r w:rsidRPr="00CA7A12">
        <w:rPr>
          <w:rStyle w:val="28"/>
        </w:rPr>
        <w:t>Формы контроля</w:t>
      </w:r>
    </w:p>
    <w:p w14:paraId="16934815" w14:textId="77777777" w:rsidR="001813AD" w:rsidRPr="00CA7A12" w:rsidRDefault="001813AD" w:rsidP="001813AD">
      <w:pPr>
        <w:pStyle w:val="22"/>
        <w:shd w:val="clear" w:color="auto" w:fill="auto"/>
        <w:ind w:left="300" w:right="160" w:firstLine="0"/>
        <w:jc w:val="both"/>
        <w:rPr>
          <w:sz w:val="24"/>
          <w:szCs w:val="24"/>
        </w:rPr>
      </w:pPr>
      <w:r w:rsidRPr="00CA7A12">
        <w:t>Тестирование</w:t>
      </w:r>
    </w:p>
    <w:p w14:paraId="2B41181C" w14:textId="77777777" w:rsidR="001813AD" w:rsidRPr="00CA7A12" w:rsidRDefault="001813AD" w:rsidP="001813AD">
      <w:pPr>
        <w:pStyle w:val="22"/>
        <w:numPr>
          <w:ilvl w:val="0"/>
          <w:numId w:val="24"/>
        </w:numPr>
        <w:shd w:val="clear" w:color="auto" w:fill="auto"/>
        <w:ind w:right="160"/>
        <w:jc w:val="both"/>
        <w:rPr>
          <w:sz w:val="24"/>
          <w:szCs w:val="24"/>
        </w:rPr>
      </w:pPr>
      <w:r w:rsidRPr="00CA7A12">
        <w:rPr>
          <w:b/>
          <w:sz w:val="24"/>
          <w:szCs w:val="24"/>
        </w:rPr>
        <w:t>Общая и специальная физическая подготовка</w:t>
      </w:r>
      <w:r w:rsidRPr="00CA7A12">
        <w:rPr>
          <w:sz w:val="24"/>
          <w:szCs w:val="24"/>
        </w:rPr>
        <w:t xml:space="preserve">. </w:t>
      </w:r>
    </w:p>
    <w:p w14:paraId="7B46B2C6" w14:textId="77777777" w:rsidR="001813AD" w:rsidRPr="00CA7A12" w:rsidRDefault="001813AD" w:rsidP="001813AD">
      <w:pPr>
        <w:pStyle w:val="22"/>
        <w:shd w:val="clear" w:color="auto" w:fill="auto"/>
        <w:ind w:left="300" w:right="160" w:firstLine="0"/>
        <w:jc w:val="both"/>
        <w:rPr>
          <w:sz w:val="24"/>
          <w:szCs w:val="24"/>
        </w:rPr>
      </w:pPr>
      <w:r w:rsidRPr="00CA7A12">
        <w:rPr>
          <w:b/>
          <w:i/>
          <w:sz w:val="24"/>
          <w:szCs w:val="24"/>
        </w:rPr>
        <w:t>Теория</w:t>
      </w:r>
      <w:r w:rsidRPr="00CA7A12">
        <w:rPr>
          <w:sz w:val="24"/>
          <w:szCs w:val="24"/>
        </w:rPr>
        <w:t xml:space="preserve">: </w:t>
      </w:r>
    </w:p>
    <w:p w14:paraId="62455681"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t>Общефизическая подготовка спортсмена. Значение ОФП, ее роль в общей спортивной подготовке. Виды и последовательность упражнений. Интенсивность и продолжительность нагрузки на разные группы мышц.</w:t>
      </w:r>
    </w:p>
    <w:p w14:paraId="19148761"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t>Специальная физическая подготовка спортсмена. Значение СФП, ее роль в общей спортивной подготовке. Виды и последовательность упражнений. Интенсивность и продолжительность нагрузки на разные группы мышц.</w:t>
      </w:r>
    </w:p>
    <w:p w14:paraId="439A5906" w14:textId="77777777" w:rsidR="001813AD" w:rsidRPr="00CA7A12" w:rsidRDefault="001813AD" w:rsidP="001813AD">
      <w:pPr>
        <w:pStyle w:val="50"/>
        <w:shd w:val="clear" w:color="auto" w:fill="auto"/>
        <w:spacing w:before="0" w:after="0" w:line="274" w:lineRule="exact"/>
        <w:ind w:left="300"/>
        <w:rPr>
          <w:sz w:val="24"/>
          <w:szCs w:val="24"/>
        </w:rPr>
      </w:pPr>
      <w:r w:rsidRPr="00CA7A12">
        <w:rPr>
          <w:sz w:val="24"/>
          <w:szCs w:val="24"/>
        </w:rPr>
        <w:t>Практика (ОФП):</w:t>
      </w:r>
    </w:p>
    <w:p w14:paraId="13560B48" w14:textId="77777777" w:rsidR="001813AD" w:rsidRPr="00CA7A12" w:rsidRDefault="001813AD" w:rsidP="001813AD">
      <w:pPr>
        <w:pStyle w:val="22"/>
        <w:shd w:val="clear" w:color="auto" w:fill="auto"/>
        <w:ind w:left="300" w:firstLine="0"/>
        <w:jc w:val="both"/>
        <w:rPr>
          <w:sz w:val="24"/>
          <w:szCs w:val="24"/>
        </w:rPr>
      </w:pPr>
      <w:r w:rsidRPr="00CA7A12">
        <w:rPr>
          <w:sz w:val="24"/>
          <w:szCs w:val="24"/>
        </w:rPr>
        <w:t>Простые перестроения.</w:t>
      </w:r>
    </w:p>
    <w:p w14:paraId="66FB834C" w14:textId="77777777" w:rsidR="001813AD" w:rsidRPr="00CA7A12" w:rsidRDefault="001813AD" w:rsidP="001813AD">
      <w:pPr>
        <w:pStyle w:val="22"/>
        <w:shd w:val="clear" w:color="auto" w:fill="auto"/>
        <w:ind w:left="300" w:firstLine="0"/>
        <w:jc w:val="both"/>
        <w:rPr>
          <w:sz w:val="24"/>
          <w:szCs w:val="24"/>
        </w:rPr>
      </w:pPr>
      <w:r w:rsidRPr="00CA7A12">
        <w:rPr>
          <w:sz w:val="24"/>
          <w:szCs w:val="24"/>
        </w:rPr>
        <w:t>Упражнения для мышц рук и плечевого пояса.</w:t>
      </w:r>
    </w:p>
    <w:p w14:paraId="59E8F903" w14:textId="77777777" w:rsidR="001813AD" w:rsidRPr="00CA7A12" w:rsidRDefault="001813AD" w:rsidP="001813AD">
      <w:pPr>
        <w:pStyle w:val="22"/>
        <w:shd w:val="clear" w:color="auto" w:fill="auto"/>
        <w:ind w:left="300" w:firstLine="0"/>
        <w:rPr>
          <w:sz w:val="24"/>
          <w:szCs w:val="24"/>
        </w:rPr>
      </w:pPr>
      <w:r w:rsidRPr="00CA7A12">
        <w:rPr>
          <w:sz w:val="24"/>
          <w:szCs w:val="24"/>
        </w:rPr>
        <w:t xml:space="preserve">Упражнения без предметов: в различных исходных положениях на месте и в движении, в парах у гимнастической стенки, с набивными мячами, на снарядах. Бег с ускорением, эстафетный бег, прыжки в высоту с разбега, прыжки в длину, метание на дальность. </w:t>
      </w:r>
      <w:r w:rsidRPr="00CA7A12">
        <w:rPr>
          <w:rStyle w:val="28"/>
        </w:rPr>
        <w:t>Практика (СФП):</w:t>
      </w:r>
    </w:p>
    <w:p w14:paraId="59A5D256"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t>Упражнения для развития прыгучести. Приседания, выпрыгивание из приседа, полуприседа; прыжки на обеих ногах, на одной ноге на месте и в движении. Прыжки в глубину с гимнастического коня, прыжки с доставанием подвешенного мяча, прыжки через скакалку.</w:t>
      </w:r>
    </w:p>
    <w:p w14:paraId="49831CCF"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t>Упражнения для укрепления мышц, участвующих в выполнении передачи мяча, подачи мяча.</w:t>
      </w:r>
    </w:p>
    <w:p w14:paraId="45F51CCC" w14:textId="77777777" w:rsidR="001813AD" w:rsidRPr="00CA7A12" w:rsidRDefault="001813AD" w:rsidP="001813AD">
      <w:pPr>
        <w:pStyle w:val="22"/>
        <w:shd w:val="clear" w:color="auto" w:fill="auto"/>
        <w:spacing w:after="240"/>
        <w:ind w:left="300" w:right="160" w:firstLine="0"/>
        <w:jc w:val="both"/>
        <w:rPr>
          <w:sz w:val="24"/>
          <w:szCs w:val="24"/>
        </w:rPr>
      </w:pPr>
      <w:r w:rsidRPr="00CA7A12">
        <w:rPr>
          <w:sz w:val="24"/>
          <w:szCs w:val="24"/>
        </w:rPr>
        <w:t>Упражнения для развития силы и быстроты сокращения мышц, участвующих в выполнении нападающих ударов.</w:t>
      </w:r>
      <w:bookmarkStart w:id="13" w:name="bookmark32"/>
    </w:p>
    <w:p w14:paraId="675E91A7" w14:textId="77777777" w:rsidR="001813AD" w:rsidRPr="00CA7A12" w:rsidRDefault="001813AD" w:rsidP="001813AD">
      <w:pPr>
        <w:pStyle w:val="22"/>
        <w:shd w:val="clear" w:color="auto" w:fill="auto"/>
        <w:spacing w:line="240" w:lineRule="exact"/>
        <w:ind w:firstLine="300"/>
        <w:jc w:val="both"/>
      </w:pPr>
      <w:r w:rsidRPr="00CA7A12">
        <w:rPr>
          <w:rStyle w:val="28"/>
        </w:rPr>
        <w:t>Формы контроля</w:t>
      </w:r>
    </w:p>
    <w:p w14:paraId="3206A1D0" w14:textId="77777777" w:rsidR="001813AD" w:rsidRPr="00CA7A12" w:rsidRDefault="001813AD" w:rsidP="001813AD">
      <w:pPr>
        <w:pStyle w:val="22"/>
        <w:shd w:val="clear" w:color="auto" w:fill="auto"/>
        <w:ind w:left="300" w:right="160" w:firstLine="0"/>
        <w:jc w:val="both"/>
      </w:pPr>
      <w:r w:rsidRPr="00CA7A12">
        <w:t>Зачет</w:t>
      </w:r>
    </w:p>
    <w:p w14:paraId="437A82DA" w14:textId="77777777" w:rsidR="001813AD" w:rsidRPr="00CA7A12" w:rsidRDefault="001813AD" w:rsidP="001813AD">
      <w:pPr>
        <w:pStyle w:val="22"/>
        <w:shd w:val="clear" w:color="auto" w:fill="auto"/>
        <w:ind w:left="300" w:right="160" w:firstLine="0"/>
        <w:jc w:val="both"/>
        <w:rPr>
          <w:sz w:val="24"/>
          <w:szCs w:val="24"/>
        </w:rPr>
      </w:pPr>
    </w:p>
    <w:p w14:paraId="4DFABA50" w14:textId="77777777" w:rsidR="001813AD" w:rsidRPr="00CA7A12" w:rsidRDefault="001813AD" w:rsidP="001813AD">
      <w:pPr>
        <w:pStyle w:val="22"/>
        <w:numPr>
          <w:ilvl w:val="0"/>
          <w:numId w:val="24"/>
        </w:numPr>
        <w:shd w:val="clear" w:color="auto" w:fill="auto"/>
        <w:ind w:right="160"/>
        <w:jc w:val="both"/>
        <w:rPr>
          <w:b/>
          <w:sz w:val="24"/>
          <w:szCs w:val="24"/>
        </w:rPr>
      </w:pPr>
      <w:r w:rsidRPr="00CA7A12">
        <w:rPr>
          <w:b/>
          <w:sz w:val="24"/>
          <w:szCs w:val="24"/>
        </w:rPr>
        <w:t xml:space="preserve">Основы техники и тактики игры в волейбол. </w:t>
      </w:r>
      <w:bookmarkEnd w:id="13"/>
    </w:p>
    <w:p w14:paraId="26CA7617" w14:textId="77777777" w:rsidR="001813AD" w:rsidRPr="00CA7A12" w:rsidRDefault="001813AD" w:rsidP="001813AD">
      <w:pPr>
        <w:pStyle w:val="50"/>
        <w:shd w:val="clear" w:color="auto" w:fill="auto"/>
        <w:spacing w:before="0" w:after="0" w:line="274" w:lineRule="exact"/>
        <w:ind w:left="300"/>
        <w:rPr>
          <w:sz w:val="24"/>
          <w:szCs w:val="24"/>
        </w:rPr>
      </w:pPr>
      <w:r w:rsidRPr="00CA7A12">
        <w:rPr>
          <w:sz w:val="24"/>
          <w:szCs w:val="24"/>
        </w:rPr>
        <w:t>Теория:</w:t>
      </w:r>
    </w:p>
    <w:p w14:paraId="402120D4"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lastRenderedPageBreak/>
        <w:t>Основные технические приёмы волейбола: стойки, перемещения, подачи, приём, передачи, нападающие удары, блокирование.</w:t>
      </w:r>
    </w:p>
    <w:p w14:paraId="51F54200"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t>Понятие о тактике игры. Индивидуальные действия в защите, в нападении, групповые действия в защите и в нападении.</w:t>
      </w:r>
    </w:p>
    <w:p w14:paraId="48F1E3CC" w14:textId="77777777" w:rsidR="001813AD" w:rsidRPr="00CA7A12" w:rsidRDefault="001813AD" w:rsidP="001813AD">
      <w:pPr>
        <w:pStyle w:val="50"/>
        <w:shd w:val="clear" w:color="auto" w:fill="auto"/>
        <w:spacing w:before="0" w:after="0" w:line="274" w:lineRule="exact"/>
        <w:ind w:left="300"/>
        <w:rPr>
          <w:sz w:val="24"/>
          <w:szCs w:val="24"/>
        </w:rPr>
      </w:pPr>
      <w:r w:rsidRPr="00CA7A12">
        <w:rPr>
          <w:sz w:val="24"/>
          <w:szCs w:val="24"/>
        </w:rPr>
        <w:t>Практика:</w:t>
      </w:r>
    </w:p>
    <w:p w14:paraId="02BCF53C"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t>Освоение технических приёмов волейбола: стойки, перемещения, подачи, приём, передачи, нападающие удары, блокирование.</w:t>
      </w:r>
    </w:p>
    <w:p w14:paraId="2618B665" w14:textId="77777777" w:rsidR="001813AD" w:rsidRPr="00CA7A12" w:rsidRDefault="001813AD" w:rsidP="001813AD">
      <w:pPr>
        <w:pStyle w:val="22"/>
        <w:shd w:val="clear" w:color="auto" w:fill="auto"/>
        <w:ind w:left="300" w:right="160" w:firstLine="0"/>
        <w:jc w:val="both"/>
        <w:rPr>
          <w:sz w:val="24"/>
          <w:szCs w:val="24"/>
        </w:rPr>
      </w:pPr>
      <w:r w:rsidRPr="00CA7A12">
        <w:rPr>
          <w:sz w:val="24"/>
          <w:szCs w:val="24"/>
        </w:rPr>
        <w:t>Тактика игры. Упражнения в индивидуальных действиях в защите, в нападении, групповые действия в защите и в нападении.</w:t>
      </w:r>
    </w:p>
    <w:p w14:paraId="1D1A11FE" w14:textId="77777777" w:rsidR="001813AD" w:rsidRPr="00CA7A12" w:rsidRDefault="001813AD" w:rsidP="001813AD">
      <w:pPr>
        <w:pStyle w:val="22"/>
        <w:shd w:val="clear" w:color="auto" w:fill="auto"/>
        <w:spacing w:line="240" w:lineRule="exact"/>
        <w:ind w:firstLine="300"/>
        <w:jc w:val="both"/>
      </w:pPr>
      <w:r w:rsidRPr="00CA7A12">
        <w:rPr>
          <w:rStyle w:val="28"/>
        </w:rPr>
        <w:t>Формы контроля</w:t>
      </w:r>
    </w:p>
    <w:p w14:paraId="0C310AD4" w14:textId="77777777" w:rsidR="001813AD" w:rsidRPr="00CA7A12" w:rsidRDefault="001813AD" w:rsidP="001813AD">
      <w:pPr>
        <w:pStyle w:val="22"/>
        <w:shd w:val="clear" w:color="auto" w:fill="auto"/>
        <w:ind w:left="300" w:right="160" w:firstLine="0"/>
        <w:jc w:val="both"/>
        <w:rPr>
          <w:sz w:val="24"/>
          <w:szCs w:val="24"/>
        </w:rPr>
      </w:pPr>
      <w:r w:rsidRPr="00CA7A12">
        <w:t>Тестирование</w:t>
      </w:r>
    </w:p>
    <w:p w14:paraId="50791A6A" w14:textId="77777777" w:rsidR="001813AD" w:rsidRPr="00CA7A12" w:rsidRDefault="001813AD" w:rsidP="001813AD">
      <w:pPr>
        <w:pStyle w:val="30"/>
        <w:numPr>
          <w:ilvl w:val="0"/>
          <w:numId w:val="24"/>
        </w:numPr>
        <w:shd w:val="clear" w:color="auto" w:fill="auto"/>
        <w:tabs>
          <w:tab w:val="left" w:pos="655"/>
        </w:tabs>
        <w:rPr>
          <w:sz w:val="24"/>
          <w:szCs w:val="24"/>
        </w:rPr>
      </w:pPr>
      <w:bookmarkStart w:id="14" w:name="bookmark33"/>
      <w:r w:rsidRPr="00CA7A12">
        <w:rPr>
          <w:sz w:val="24"/>
          <w:szCs w:val="24"/>
        </w:rPr>
        <w:t xml:space="preserve">Контрольные игры, соревнования, посещение соревнований. </w:t>
      </w:r>
      <w:bookmarkEnd w:id="14"/>
    </w:p>
    <w:p w14:paraId="50F74593" w14:textId="77777777" w:rsidR="001813AD" w:rsidRPr="00CA7A12" w:rsidRDefault="001813AD" w:rsidP="001813AD">
      <w:pPr>
        <w:pStyle w:val="50"/>
        <w:shd w:val="clear" w:color="auto" w:fill="auto"/>
        <w:spacing w:before="0" w:after="0" w:line="274" w:lineRule="exact"/>
        <w:ind w:left="300"/>
        <w:rPr>
          <w:sz w:val="24"/>
          <w:szCs w:val="24"/>
        </w:rPr>
      </w:pPr>
      <w:r w:rsidRPr="00CA7A12">
        <w:rPr>
          <w:sz w:val="24"/>
          <w:szCs w:val="24"/>
        </w:rPr>
        <w:t>Теория:</w:t>
      </w:r>
    </w:p>
    <w:p w14:paraId="3934F5EA" w14:textId="77777777" w:rsidR="001813AD" w:rsidRPr="00CA7A12" w:rsidRDefault="001813AD" w:rsidP="001813AD">
      <w:pPr>
        <w:pStyle w:val="22"/>
        <w:shd w:val="clear" w:color="auto" w:fill="auto"/>
        <w:ind w:left="300" w:firstLine="0"/>
        <w:rPr>
          <w:sz w:val="24"/>
          <w:szCs w:val="24"/>
        </w:rPr>
      </w:pPr>
      <w:r w:rsidRPr="00CA7A12">
        <w:rPr>
          <w:sz w:val="24"/>
          <w:szCs w:val="24"/>
        </w:rPr>
        <w:t xml:space="preserve">Знакомство с правилами организации и судейства соревнований по волейболу. Посещение или видео-просмотр игр по волейболу профессиональных команд. </w:t>
      </w:r>
      <w:r w:rsidRPr="00CA7A12">
        <w:rPr>
          <w:rStyle w:val="28"/>
        </w:rPr>
        <w:t>Практика:</w:t>
      </w:r>
    </w:p>
    <w:p w14:paraId="3FCADFDC" w14:textId="77777777" w:rsidR="001813AD" w:rsidRPr="00CA7A12" w:rsidRDefault="001813AD" w:rsidP="001813AD">
      <w:pPr>
        <w:pStyle w:val="22"/>
        <w:shd w:val="clear" w:color="auto" w:fill="auto"/>
        <w:ind w:left="300" w:firstLine="0"/>
        <w:jc w:val="both"/>
        <w:rPr>
          <w:sz w:val="24"/>
          <w:szCs w:val="24"/>
        </w:rPr>
      </w:pPr>
      <w:r w:rsidRPr="00CA7A12">
        <w:rPr>
          <w:sz w:val="24"/>
          <w:szCs w:val="24"/>
        </w:rPr>
        <w:t>Участие в соревнованиях для новичков разного уровня.</w:t>
      </w:r>
    </w:p>
    <w:p w14:paraId="64FACA32" w14:textId="77777777" w:rsidR="001813AD" w:rsidRPr="00CA7A12" w:rsidRDefault="001813AD" w:rsidP="001813AD">
      <w:pPr>
        <w:pStyle w:val="22"/>
        <w:shd w:val="clear" w:color="auto" w:fill="auto"/>
        <w:ind w:left="300" w:firstLine="0"/>
        <w:jc w:val="both"/>
        <w:rPr>
          <w:sz w:val="24"/>
          <w:szCs w:val="24"/>
        </w:rPr>
      </w:pPr>
      <w:r w:rsidRPr="00CA7A12">
        <w:rPr>
          <w:sz w:val="24"/>
          <w:szCs w:val="24"/>
        </w:rPr>
        <w:t>Сдача контрольных нормативов.</w:t>
      </w:r>
    </w:p>
    <w:p w14:paraId="042BC0C0" w14:textId="77777777" w:rsidR="001813AD" w:rsidRPr="00CA7A12" w:rsidRDefault="001813AD" w:rsidP="001813AD">
      <w:pPr>
        <w:pStyle w:val="22"/>
        <w:shd w:val="clear" w:color="auto" w:fill="auto"/>
        <w:spacing w:line="240" w:lineRule="exact"/>
        <w:ind w:firstLine="300"/>
        <w:jc w:val="both"/>
      </w:pPr>
      <w:r w:rsidRPr="00CA7A12">
        <w:rPr>
          <w:rStyle w:val="28"/>
        </w:rPr>
        <w:t>Формы контроля</w:t>
      </w:r>
    </w:p>
    <w:p w14:paraId="1D8E3E66" w14:textId="77777777" w:rsidR="001813AD" w:rsidRPr="00CA7A12" w:rsidRDefault="001813AD" w:rsidP="001813AD">
      <w:pPr>
        <w:pStyle w:val="22"/>
        <w:shd w:val="clear" w:color="auto" w:fill="auto"/>
        <w:spacing w:after="120" w:line="240" w:lineRule="exact"/>
        <w:ind w:firstLine="300"/>
        <w:rPr>
          <w:sz w:val="24"/>
          <w:szCs w:val="24"/>
        </w:rPr>
      </w:pPr>
      <w:r w:rsidRPr="00CA7A12">
        <w:t>Выполнениенормативов</w:t>
      </w:r>
    </w:p>
    <w:p w14:paraId="74FC8ED1" w14:textId="77777777" w:rsidR="001813AD" w:rsidRPr="00CA7A12" w:rsidRDefault="001813AD" w:rsidP="001813AD">
      <w:pPr>
        <w:pStyle w:val="30"/>
        <w:numPr>
          <w:ilvl w:val="0"/>
          <w:numId w:val="24"/>
        </w:numPr>
        <w:shd w:val="clear" w:color="auto" w:fill="auto"/>
        <w:tabs>
          <w:tab w:val="left" w:pos="655"/>
        </w:tabs>
        <w:rPr>
          <w:sz w:val="24"/>
          <w:szCs w:val="24"/>
        </w:rPr>
      </w:pPr>
      <w:bookmarkStart w:id="15" w:name="bookmark34"/>
      <w:r w:rsidRPr="00CA7A12">
        <w:rPr>
          <w:sz w:val="24"/>
          <w:szCs w:val="24"/>
        </w:rPr>
        <w:t xml:space="preserve">Итоговое занятие. </w:t>
      </w:r>
      <w:bookmarkEnd w:id="15"/>
    </w:p>
    <w:p w14:paraId="17FFD7DF" w14:textId="77777777" w:rsidR="001813AD" w:rsidRPr="00CA7A12" w:rsidRDefault="001813AD" w:rsidP="001813AD">
      <w:pPr>
        <w:pStyle w:val="22"/>
        <w:shd w:val="clear" w:color="auto" w:fill="auto"/>
        <w:spacing w:after="267"/>
        <w:ind w:left="300" w:firstLine="0"/>
        <w:rPr>
          <w:sz w:val="24"/>
          <w:szCs w:val="24"/>
        </w:rPr>
      </w:pPr>
      <w:r w:rsidRPr="00CA7A12">
        <w:rPr>
          <w:rStyle w:val="28"/>
        </w:rPr>
        <w:t>Практика.</w:t>
      </w:r>
      <w:r w:rsidRPr="00CA7A12">
        <w:rPr>
          <w:sz w:val="24"/>
          <w:szCs w:val="24"/>
        </w:rPr>
        <w:t xml:space="preserve"> Демонстрация навыков и умений, полученных за год обучения в объединении, подведение итогов работы.</w:t>
      </w:r>
    </w:p>
    <w:p w14:paraId="4D0947E0" w14:textId="77777777" w:rsidR="001813AD" w:rsidRPr="00CA7A12" w:rsidRDefault="001813AD" w:rsidP="001813AD">
      <w:pPr>
        <w:pStyle w:val="22"/>
        <w:shd w:val="clear" w:color="auto" w:fill="auto"/>
        <w:spacing w:line="240" w:lineRule="exact"/>
        <w:ind w:firstLine="300"/>
        <w:jc w:val="both"/>
      </w:pPr>
      <w:r w:rsidRPr="00CA7A12">
        <w:rPr>
          <w:rStyle w:val="28"/>
        </w:rPr>
        <w:t>Формы контроля</w:t>
      </w:r>
    </w:p>
    <w:p w14:paraId="78172940" w14:textId="77777777" w:rsidR="001813AD" w:rsidRPr="00CA7A12" w:rsidRDefault="001813AD" w:rsidP="001813AD">
      <w:pPr>
        <w:pStyle w:val="22"/>
        <w:shd w:val="clear" w:color="auto" w:fill="auto"/>
        <w:ind w:left="300" w:right="160" w:firstLine="0"/>
        <w:jc w:val="both"/>
      </w:pPr>
      <w:r w:rsidRPr="00CA7A12">
        <w:t>Зачет</w:t>
      </w:r>
    </w:p>
    <w:p w14:paraId="2B966407" w14:textId="77777777" w:rsidR="001813AD" w:rsidRPr="00CA7A12" w:rsidRDefault="001813AD" w:rsidP="009A7FC4">
      <w:pPr>
        <w:pStyle w:val="33"/>
        <w:shd w:val="clear" w:color="auto" w:fill="auto"/>
        <w:spacing w:after="233" w:line="240" w:lineRule="exact"/>
        <w:ind w:firstLine="880"/>
        <w:jc w:val="both"/>
        <w:rPr>
          <w:sz w:val="24"/>
          <w:szCs w:val="24"/>
        </w:rPr>
      </w:pPr>
    </w:p>
    <w:p w14:paraId="43882A0C" w14:textId="77777777" w:rsidR="00341FB5" w:rsidRPr="00CA7A12" w:rsidRDefault="00341FB5">
      <w:pPr>
        <w:widowControl/>
        <w:spacing w:after="200" w:line="276" w:lineRule="auto"/>
        <w:rPr>
          <w:rFonts w:ascii="Times New Roman" w:eastAsia="Times New Roman" w:hAnsi="Times New Roman" w:cs="Times New Roman"/>
          <w:b/>
          <w:bCs/>
          <w:color w:val="auto"/>
          <w:sz w:val="22"/>
          <w:szCs w:val="22"/>
          <w:lang w:eastAsia="en-US" w:bidi="ar-SA"/>
        </w:rPr>
      </w:pPr>
      <w:r w:rsidRPr="00CA7A12">
        <w:rPr>
          <w:rFonts w:ascii="Times New Roman" w:hAnsi="Times New Roman" w:cs="Times New Roman"/>
        </w:rPr>
        <w:br w:type="page"/>
      </w:r>
    </w:p>
    <w:p w14:paraId="59C1EF77" w14:textId="77777777" w:rsidR="00FC4430" w:rsidRPr="00CA7A12" w:rsidRDefault="00FC4430" w:rsidP="009A7FC4">
      <w:pPr>
        <w:pStyle w:val="27"/>
        <w:shd w:val="clear" w:color="auto" w:fill="auto"/>
        <w:spacing w:line="240" w:lineRule="exact"/>
        <w:jc w:val="center"/>
      </w:pPr>
      <w:r w:rsidRPr="00CA7A12">
        <w:rPr>
          <w:color w:val="000000"/>
          <w:sz w:val="24"/>
          <w:szCs w:val="24"/>
          <w:lang w:val="en-US" w:eastAsia="ru-RU"/>
        </w:rPr>
        <w:lastRenderedPageBreak/>
        <w:t>II</w:t>
      </w:r>
      <w:r w:rsidRPr="00CA7A12">
        <w:rPr>
          <w:color w:val="000000"/>
          <w:sz w:val="24"/>
          <w:szCs w:val="24"/>
          <w:lang w:eastAsia="ru-RU"/>
        </w:rPr>
        <w:t>. КОМПЛЕКС ОРГАНИЗАЦИОННО-ПЕДАГОГИЧЕСКИХ УСЛОВИЙ</w:t>
      </w:r>
    </w:p>
    <w:p w14:paraId="000C91A9" w14:textId="77777777" w:rsidR="00B064BA" w:rsidRPr="00CA7A12" w:rsidRDefault="001813AD" w:rsidP="00B064BA">
      <w:pPr>
        <w:pStyle w:val="27"/>
        <w:shd w:val="clear" w:color="auto" w:fill="auto"/>
        <w:spacing w:line="240" w:lineRule="exact"/>
        <w:jc w:val="center"/>
      </w:pPr>
      <w:r w:rsidRPr="00CA7A12">
        <w:rPr>
          <w:sz w:val="24"/>
          <w:szCs w:val="24"/>
        </w:rPr>
        <w:t>2.1 Календарный</w:t>
      </w:r>
      <w:r w:rsidRPr="00CA7A12">
        <w:rPr>
          <w:spacing w:val="-5"/>
          <w:sz w:val="24"/>
          <w:szCs w:val="24"/>
        </w:rPr>
        <w:t xml:space="preserve"> </w:t>
      </w:r>
      <w:r w:rsidRPr="00CA7A12">
        <w:rPr>
          <w:sz w:val="24"/>
          <w:szCs w:val="24"/>
        </w:rPr>
        <w:t>учебный</w:t>
      </w:r>
      <w:r w:rsidRPr="00CA7A12">
        <w:rPr>
          <w:spacing w:val="-5"/>
          <w:sz w:val="24"/>
          <w:szCs w:val="24"/>
        </w:rPr>
        <w:t xml:space="preserve"> </w:t>
      </w:r>
      <w:r w:rsidRPr="00CA7A12">
        <w:rPr>
          <w:sz w:val="24"/>
          <w:szCs w:val="24"/>
        </w:rPr>
        <w:t>график</w:t>
      </w:r>
      <w:r w:rsidR="00B064BA" w:rsidRPr="00CA7A12">
        <w:rPr>
          <w:sz w:val="24"/>
          <w:szCs w:val="24"/>
        </w:rPr>
        <w:t xml:space="preserve"> </w:t>
      </w:r>
      <w:r w:rsidR="00B064BA" w:rsidRPr="00CA7A12">
        <w:t>реализации дополнительной общеобразовательной программы «Волейбол» на 2025 - 2026 уч. Год</w:t>
      </w:r>
    </w:p>
    <w:p w14:paraId="7D3CA34F" w14:textId="77777777" w:rsidR="00B064BA" w:rsidRPr="00CA7A12" w:rsidRDefault="00B064BA" w:rsidP="00B064BA">
      <w:pPr>
        <w:pStyle w:val="33"/>
        <w:shd w:val="clear" w:color="auto" w:fill="auto"/>
        <w:ind w:firstLine="0"/>
      </w:pPr>
    </w:p>
    <w:tbl>
      <w:tblPr>
        <w:tblW w:w="0" w:type="auto"/>
        <w:tblLayout w:type="fixed"/>
        <w:tblCellMar>
          <w:left w:w="10" w:type="dxa"/>
          <w:right w:w="10" w:type="dxa"/>
        </w:tblCellMar>
        <w:tblLook w:val="04A0" w:firstRow="1" w:lastRow="0" w:firstColumn="1" w:lastColumn="0" w:noHBand="0" w:noVBand="1"/>
      </w:tblPr>
      <w:tblGrid>
        <w:gridCol w:w="1430"/>
        <w:gridCol w:w="1272"/>
        <w:gridCol w:w="1562"/>
        <w:gridCol w:w="1423"/>
        <w:gridCol w:w="1846"/>
        <w:gridCol w:w="1851"/>
      </w:tblGrid>
      <w:tr w:rsidR="00B064BA" w:rsidRPr="00CA7A12" w14:paraId="647CCBC4" w14:textId="77777777" w:rsidTr="001246EF">
        <w:trPr>
          <w:trHeight w:hRule="exact" w:val="1056"/>
        </w:trPr>
        <w:tc>
          <w:tcPr>
            <w:tcW w:w="1430" w:type="dxa"/>
            <w:tcBorders>
              <w:top w:val="single" w:sz="4" w:space="0" w:color="auto"/>
              <w:left w:val="single" w:sz="4" w:space="0" w:color="auto"/>
              <w:bottom w:val="single" w:sz="4" w:space="0" w:color="auto"/>
            </w:tcBorders>
            <w:shd w:val="clear" w:color="auto" w:fill="FFFFFF"/>
          </w:tcPr>
          <w:p w14:paraId="1A520045" w14:textId="77777777" w:rsidR="00B064BA" w:rsidRPr="00CA7A12" w:rsidRDefault="00B064BA" w:rsidP="001246EF">
            <w:pPr>
              <w:pStyle w:val="22"/>
              <w:shd w:val="clear" w:color="auto" w:fill="auto"/>
              <w:spacing w:line="240" w:lineRule="auto"/>
              <w:ind w:firstLine="0"/>
              <w:jc w:val="center"/>
            </w:pPr>
            <w:r w:rsidRPr="00CA7A12">
              <w:t>Год</w:t>
            </w:r>
          </w:p>
          <w:p w14:paraId="56E10DD7" w14:textId="77777777" w:rsidR="00B064BA" w:rsidRPr="00CA7A12" w:rsidRDefault="00B064BA" w:rsidP="001246EF">
            <w:pPr>
              <w:pStyle w:val="22"/>
              <w:shd w:val="clear" w:color="auto" w:fill="auto"/>
              <w:spacing w:line="240" w:lineRule="auto"/>
              <w:ind w:firstLine="0"/>
              <w:jc w:val="center"/>
            </w:pPr>
            <w:r w:rsidRPr="00CA7A12">
              <w:t>обучения,</w:t>
            </w:r>
          </w:p>
          <w:p w14:paraId="12DCC27B" w14:textId="77777777" w:rsidR="00B064BA" w:rsidRPr="00CA7A12" w:rsidRDefault="00B064BA" w:rsidP="001246EF">
            <w:pPr>
              <w:pStyle w:val="22"/>
              <w:shd w:val="clear" w:color="auto" w:fill="auto"/>
              <w:spacing w:line="240" w:lineRule="auto"/>
              <w:ind w:firstLine="0"/>
              <w:jc w:val="center"/>
            </w:pPr>
            <w:r w:rsidRPr="00CA7A12">
              <w:t>группа</w:t>
            </w:r>
          </w:p>
        </w:tc>
        <w:tc>
          <w:tcPr>
            <w:tcW w:w="1272" w:type="dxa"/>
            <w:tcBorders>
              <w:top w:val="single" w:sz="4" w:space="0" w:color="auto"/>
              <w:left w:val="single" w:sz="4" w:space="0" w:color="auto"/>
              <w:bottom w:val="single" w:sz="4" w:space="0" w:color="auto"/>
            </w:tcBorders>
            <w:shd w:val="clear" w:color="auto" w:fill="FFFFFF"/>
          </w:tcPr>
          <w:p w14:paraId="3A1DA633" w14:textId="77777777" w:rsidR="00B064BA" w:rsidRPr="00CA7A12" w:rsidRDefault="00B064BA" w:rsidP="001246EF">
            <w:pPr>
              <w:pStyle w:val="22"/>
              <w:shd w:val="clear" w:color="auto" w:fill="auto"/>
              <w:spacing w:line="240" w:lineRule="auto"/>
              <w:ind w:firstLine="0"/>
              <w:jc w:val="center"/>
            </w:pPr>
            <w:r w:rsidRPr="00CA7A12">
              <w:t>Дата начала занятий</w:t>
            </w:r>
          </w:p>
        </w:tc>
        <w:tc>
          <w:tcPr>
            <w:tcW w:w="1562" w:type="dxa"/>
            <w:tcBorders>
              <w:top w:val="single" w:sz="4" w:space="0" w:color="auto"/>
              <w:left w:val="single" w:sz="4" w:space="0" w:color="auto"/>
              <w:bottom w:val="single" w:sz="4" w:space="0" w:color="auto"/>
            </w:tcBorders>
            <w:shd w:val="clear" w:color="auto" w:fill="FFFFFF"/>
          </w:tcPr>
          <w:p w14:paraId="1E7DD13D" w14:textId="77777777" w:rsidR="00B064BA" w:rsidRPr="00CA7A12" w:rsidRDefault="00B064BA" w:rsidP="001246EF">
            <w:pPr>
              <w:pStyle w:val="22"/>
              <w:shd w:val="clear" w:color="auto" w:fill="auto"/>
              <w:spacing w:line="240" w:lineRule="auto"/>
              <w:ind w:firstLine="0"/>
              <w:jc w:val="center"/>
            </w:pPr>
            <w:r w:rsidRPr="00CA7A12">
              <w:t>Дата</w:t>
            </w:r>
          </w:p>
          <w:p w14:paraId="5BD0DB6A" w14:textId="77777777" w:rsidR="00B064BA" w:rsidRPr="00CA7A12" w:rsidRDefault="00B064BA" w:rsidP="001246EF">
            <w:pPr>
              <w:pStyle w:val="22"/>
              <w:shd w:val="clear" w:color="auto" w:fill="auto"/>
              <w:spacing w:line="240" w:lineRule="auto"/>
              <w:ind w:firstLine="0"/>
              <w:jc w:val="center"/>
            </w:pPr>
            <w:r w:rsidRPr="00CA7A12">
              <w:t>окончания</w:t>
            </w:r>
          </w:p>
          <w:p w14:paraId="767E4B92" w14:textId="77777777" w:rsidR="00B064BA" w:rsidRPr="00CA7A12" w:rsidRDefault="00B064BA" w:rsidP="001246EF">
            <w:pPr>
              <w:pStyle w:val="22"/>
              <w:shd w:val="clear" w:color="auto" w:fill="auto"/>
              <w:spacing w:line="240" w:lineRule="auto"/>
              <w:ind w:firstLine="0"/>
              <w:jc w:val="center"/>
            </w:pPr>
            <w:r w:rsidRPr="00CA7A12">
              <w:t>занятий</w:t>
            </w:r>
          </w:p>
        </w:tc>
        <w:tc>
          <w:tcPr>
            <w:tcW w:w="1423" w:type="dxa"/>
            <w:tcBorders>
              <w:top w:val="single" w:sz="4" w:space="0" w:color="auto"/>
              <w:left w:val="single" w:sz="4" w:space="0" w:color="auto"/>
              <w:bottom w:val="single" w:sz="4" w:space="0" w:color="auto"/>
            </w:tcBorders>
            <w:shd w:val="clear" w:color="auto" w:fill="FFFFFF"/>
          </w:tcPr>
          <w:p w14:paraId="6626069D" w14:textId="77777777" w:rsidR="00B064BA" w:rsidRPr="00CA7A12" w:rsidRDefault="00B064BA" w:rsidP="001246EF">
            <w:pPr>
              <w:pStyle w:val="22"/>
              <w:shd w:val="clear" w:color="auto" w:fill="auto"/>
              <w:spacing w:line="240" w:lineRule="auto"/>
              <w:ind w:firstLine="0"/>
              <w:jc w:val="center"/>
            </w:pPr>
            <w:r w:rsidRPr="00CA7A12">
              <w:t>Количеств о недель обучения</w:t>
            </w:r>
          </w:p>
        </w:tc>
        <w:tc>
          <w:tcPr>
            <w:tcW w:w="1846" w:type="dxa"/>
            <w:tcBorders>
              <w:top w:val="single" w:sz="4" w:space="0" w:color="auto"/>
              <w:left w:val="single" w:sz="4" w:space="0" w:color="auto"/>
              <w:bottom w:val="single" w:sz="4" w:space="0" w:color="auto"/>
            </w:tcBorders>
            <w:shd w:val="clear" w:color="auto" w:fill="FFFFFF"/>
          </w:tcPr>
          <w:p w14:paraId="5BD8A880" w14:textId="77777777" w:rsidR="00B064BA" w:rsidRPr="00CA7A12" w:rsidRDefault="00B064BA" w:rsidP="001246EF">
            <w:pPr>
              <w:pStyle w:val="22"/>
              <w:shd w:val="clear" w:color="auto" w:fill="auto"/>
              <w:spacing w:line="240" w:lineRule="auto"/>
              <w:ind w:firstLine="0"/>
              <w:jc w:val="center"/>
            </w:pPr>
            <w:r w:rsidRPr="00CA7A12">
              <w:t>Количество</w:t>
            </w:r>
          </w:p>
          <w:p w14:paraId="21C50CD2" w14:textId="77777777" w:rsidR="00B064BA" w:rsidRPr="00CA7A12" w:rsidRDefault="00B064BA" w:rsidP="001246EF">
            <w:pPr>
              <w:pStyle w:val="22"/>
              <w:shd w:val="clear" w:color="auto" w:fill="auto"/>
              <w:spacing w:line="240" w:lineRule="auto"/>
              <w:ind w:firstLine="0"/>
              <w:jc w:val="center"/>
            </w:pPr>
            <w:r w:rsidRPr="00CA7A12">
              <w:t>академических</w:t>
            </w:r>
          </w:p>
          <w:p w14:paraId="1F89915C" w14:textId="77777777" w:rsidR="00B064BA" w:rsidRPr="00CA7A12" w:rsidRDefault="00B064BA" w:rsidP="001246EF">
            <w:pPr>
              <w:pStyle w:val="22"/>
              <w:shd w:val="clear" w:color="auto" w:fill="auto"/>
              <w:spacing w:line="240" w:lineRule="auto"/>
              <w:ind w:firstLine="0"/>
              <w:jc w:val="center"/>
            </w:pPr>
            <w:r w:rsidRPr="00CA7A12">
              <w:t>часов</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B9A2B51" w14:textId="77777777" w:rsidR="00B064BA" w:rsidRPr="00CA7A12" w:rsidRDefault="00B064BA" w:rsidP="001246EF">
            <w:pPr>
              <w:pStyle w:val="22"/>
              <w:shd w:val="clear" w:color="auto" w:fill="auto"/>
              <w:spacing w:line="240" w:lineRule="auto"/>
              <w:ind w:firstLine="0"/>
              <w:jc w:val="center"/>
            </w:pPr>
            <w:r w:rsidRPr="00CA7A12">
              <w:t>Режим занятий</w:t>
            </w:r>
          </w:p>
        </w:tc>
      </w:tr>
      <w:tr w:rsidR="00B064BA" w:rsidRPr="00CA7A12" w14:paraId="7248FC62" w14:textId="77777777" w:rsidTr="001246EF">
        <w:trPr>
          <w:trHeight w:hRule="exact" w:val="942"/>
        </w:trPr>
        <w:tc>
          <w:tcPr>
            <w:tcW w:w="1430" w:type="dxa"/>
            <w:tcBorders>
              <w:top w:val="single" w:sz="4" w:space="0" w:color="auto"/>
              <w:left w:val="single" w:sz="4" w:space="0" w:color="auto"/>
            </w:tcBorders>
            <w:shd w:val="clear" w:color="auto" w:fill="FFFFFF"/>
          </w:tcPr>
          <w:p w14:paraId="22A21C76" w14:textId="77777777" w:rsidR="00B064BA" w:rsidRPr="00CA7A12" w:rsidRDefault="00B064BA" w:rsidP="001246EF">
            <w:pPr>
              <w:pStyle w:val="22"/>
              <w:shd w:val="clear" w:color="auto" w:fill="auto"/>
              <w:spacing w:line="240" w:lineRule="auto"/>
              <w:ind w:firstLine="0"/>
              <w:jc w:val="center"/>
            </w:pPr>
            <w:r w:rsidRPr="00CA7A12">
              <w:t>1 год, младшая группа</w:t>
            </w:r>
          </w:p>
        </w:tc>
        <w:tc>
          <w:tcPr>
            <w:tcW w:w="1272" w:type="dxa"/>
            <w:tcBorders>
              <w:top w:val="single" w:sz="4" w:space="0" w:color="auto"/>
              <w:left w:val="single" w:sz="4" w:space="0" w:color="auto"/>
            </w:tcBorders>
            <w:shd w:val="clear" w:color="auto" w:fill="FFFFFF"/>
          </w:tcPr>
          <w:p w14:paraId="402A90D1" w14:textId="77777777" w:rsidR="00B064BA" w:rsidRPr="00CA7A12" w:rsidRDefault="00B064BA" w:rsidP="001246EF">
            <w:pPr>
              <w:pStyle w:val="22"/>
              <w:shd w:val="clear" w:color="auto" w:fill="auto"/>
              <w:spacing w:line="240" w:lineRule="auto"/>
              <w:ind w:firstLine="0"/>
              <w:jc w:val="center"/>
            </w:pPr>
            <w:r w:rsidRPr="00CA7A12">
              <w:t>01.09.2025</w:t>
            </w:r>
          </w:p>
        </w:tc>
        <w:tc>
          <w:tcPr>
            <w:tcW w:w="1562" w:type="dxa"/>
            <w:tcBorders>
              <w:top w:val="single" w:sz="4" w:space="0" w:color="auto"/>
              <w:left w:val="single" w:sz="4" w:space="0" w:color="auto"/>
            </w:tcBorders>
            <w:shd w:val="clear" w:color="auto" w:fill="FFFFFF"/>
          </w:tcPr>
          <w:p w14:paraId="3C027360" w14:textId="77777777" w:rsidR="00B064BA" w:rsidRPr="00CA7A12" w:rsidRDefault="00B064BA" w:rsidP="001246EF">
            <w:pPr>
              <w:pStyle w:val="22"/>
              <w:shd w:val="clear" w:color="auto" w:fill="auto"/>
              <w:spacing w:line="240" w:lineRule="auto"/>
              <w:ind w:firstLine="0"/>
              <w:jc w:val="center"/>
            </w:pPr>
            <w:r w:rsidRPr="00CA7A12">
              <w:t>26.05.2026</w:t>
            </w:r>
          </w:p>
        </w:tc>
        <w:tc>
          <w:tcPr>
            <w:tcW w:w="1423" w:type="dxa"/>
            <w:tcBorders>
              <w:top w:val="single" w:sz="4" w:space="0" w:color="auto"/>
              <w:left w:val="single" w:sz="4" w:space="0" w:color="auto"/>
            </w:tcBorders>
            <w:shd w:val="clear" w:color="auto" w:fill="FFFFFF"/>
          </w:tcPr>
          <w:p w14:paraId="4510EE5C" w14:textId="77777777" w:rsidR="00B064BA" w:rsidRPr="00CA7A12" w:rsidRDefault="00B064BA" w:rsidP="001246EF">
            <w:pPr>
              <w:pStyle w:val="22"/>
              <w:shd w:val="clear" w:color="auto" w:fill="auto"/>
              <w:spacing w:line="240" w:lineRule="auto"/>
              <w:ind w:firstLine="0"/>
              <w:jc w:val="center"/>
            </w:pPr>
            <w:r w:rsidRPr="00CA7A12">
              <w:t>34</w:t>
            </w:r>
          </w:p>
        </w:tc>
        <w:tc>
          <w:tcPr>
            <w:tcW w:w="1846" w:type="dxa"/>
            <w:tcBorders>
              <w:top w:val="single" w:sz="4" w:space="0" w:color="auto"/>
              <w:left w:val="single" w:sz="4" w:space="0" w:color="auto"/>
            </w:tcBorders>
            <w:shd w:val="clear" w:color="auto" w:fill="FFFFFF"/>
          </w:tcPr>
          <w:p w14:paraId="35951A03" w14:textId="77777777" w:rsidR="00B064BA" w:rsidRPr="00CA7A12" w:rsidRDefault="00B064BA" w:rsidP="001246EF">
            <w:pPr>
              <w:pStyle w:val="22"/>
              <w:shd w:val="clear" w:color="auto" w:fill="auto"/>
              <w:spacing w:line="240" w:lineRule="auto"/>
              <w:ind w:firstLine="0"/>
              <w:jc w:val="center"/>
            </w:pPr>
            <w:r w:rsidRPr="00CA7A12">
              <w:t>153</w:t>
            </w:r>
          </w:p>
        </w:tc>
        <w:tc>
          <w:tcPr>
            <w:tcW w:w="1851" w:type="dxa"/>
            <w:tcBorders>
              <w:top w:val="single" w:sz="4" w:space="0" w:color="auto"/>
              <w:left w:val="single" w:sz="4" w:space="0" w:color="auto"/>
              <w:right w:val="single" w:sz="4" w:space="0" w:color="auto"/>
            </w:tcBorders>
            <w:shd w:val="clear" w:color="auto" w:fill="FFFFFF"/>
          </w:tcPr>
          <w:p w14:paraId="3413AFB8" w14:textId="77777777" w:rsidR="00B064BA" w:rsidRPr="00CA7A12" w:rsidRDefault="00B064BA" w:rsidP="001246EF">
            <w:pPr>
              <w:pStyle w:val="22"/>
              <w:shd w:val="clear" w:color="auto" w:fill="auto"/>
              <w:spacing w:line="240" w:lineRule="auto"/>
              <w:ind w:firstLine="0"/>
              <w:jc w:val="center"/>
            </w:pPr>
            <w:r w:rsidRPr="00CA7A12">
              <w:t>3 раза в неделю по 1,5 часа</w:t>
            </w:r>
          </w:p>
        </w:tc>
      </w:tr>
      <w:tr w:rsidR="00B064BA" w:rsidRPr="00CA7A12" w14:paraId="2C9CA01D" w14:textId="77777777" w:rsidTr="001246EF">
        <w:trPr>
          <w:trHeight w:hRule="exact" w:val="856"/>
        </w:trPr>
        <w:tc>
          <w:tcPr>
            <w:tcW w:w="1430" w:type="dxa"/>
            <w:tcBorders>
              <w:top w:val="single" w:sz="4" w:space="0" w:color="auto"/>
              <w:left w:val="single" w:sz="4" w:space="0" w:color="auto"/>
              <w:bottom w:val="single" w:sz="4" w:space="0" w:color="auto"/>
            </w:tcBorders>
            <w:shd w:val="clear" w:color="auto" w:fill="FFFFFF"/>
          </w:tcPr>
          <w:p w14:paraId="750733EF" w14:textId="77777777" w:rsidR="00B064BA" w:rsidRPr="00CA7A12" w:rsidRDefault="00B064BA" w:rsidP="001246EF">
            <w:pPr>
              <w:pStyle w:val="22"/>
              <w:shd w:val="clear" w:color="auto" w:fill="auto"/>
              <w:spacing w:line="240" w:lineRule="auto"/>
              <w:ind w:firstLine="0"/>
              <w:jc w:val="center"/>
            </w:pPr>
            <w:r w:rsidRPr="00CA7A12">
              <w:t>1 год, старшая группа</w:t>
            </w:r>
          </w:p>
        </w:tc>
        <w:tc>
          <w:tcPr>
            <w:tcW w:w="1272" w:type="dxa"/>
            <w:tcBorders>
              <w:top w:val="single" w:sz="4" w:space="0" w:color="auto"/>
              <w:left w:val="single" w:sz="4" w:space="0" w:color="auto"/>
              <w:bottom w:val="single" w:sz="4" w:space="0" w:color="auto"/>
            </w:tcBorders>
            <w:shd w:val="clear" w:color="auto" w:fill="FFFFFF"/>
          </w:tcPr>
          <w:p w14:paraId="30604D3D" w14:textId="77777777" w:rsidR="00B064BA" w:rsidRPr="00CA7A12" w:rsidRDefault="00B064BA" w:rsidP="001246EF">
            <w:pPr>
              <w:pStyle w:val="22"/>
              <w:shd w:val="clear" w:color="auto" w:fill="auto"/>
              <w:spacing w:line="240" w:lineRule="auto"/>
              <w:ind w:firstLine="0"/>
              <w:jc w:val="center"/>
            </w:pPr>
            <w:r w:rsidRPr="00CA7A12">
              <w:t>01.09.2025</w:t>
            </w:r>
          </w:p>
        </w:tc>
        <w:tc>
          <w:tcPr>
            <w:tcW w:w="1562" w:type="dxa"/>
            <w:tcBorders>
              <w:top w:val="single" w:sz="4" w:space="0" w:color="auto"/>
              <w:left w:val="single" w:sz="4" w:space="0" w:color="auto"/>
              <w:bottom w:val="single" w:sz="4" w:space="0" w:color="auto"/>
            </w:tcBorders>
            <w:shd w:val="clear" w:color="auto" w:fill="FFFFFF"/>
          </w:tcPr>
          <w:p w14:paraId="797FE8E9" w14:textId="77777777" w:rsidR="00B064BA" w:rsidRPr="00CA7A12" w:rsidRDefault="00B064BA" w:rsidP="001246EF">
            <w:pPr>
              <w:pStyle w:val="22"/>
              <w:shd w:val="clear" w:color="auto" w:fill="auto"/>
              <w:spacing w:line="240" w:lineRule="auto"/>
              <w:ind w:firstLine="0"/>
              <w:jc w:val="center"/>
            </w:pPr>
            <w:r w:rsidRPr="00CA7A12">
              <w:t>26.05.2026</w:t>
            </w:r>
          </w:p>
        </w:tc>
        <w:tc>
          <w:tcPr>
            <w:tcW w:w="1423" w:type="dxa"/>
            <w:tcBorders>
              <w:top w:val="single" w:sz="4" w:space="0" w:color="auto"/>
              <w:left w:val="single" w:sz="4" w:space="0" w:color="auto"/>
              <w:bottom w:val="single" w:sz="4" w:space="0" w:color="auto"/>
            </w:tcBorders>
            <w:shd w:val="clear" w:color="auto" w:fill="FFFFFF"/>
          </w:tcPr>
          <w:p w14:paraId="3B1724FC" w14:textId="77777777" w:rsidR="00B064BA" w:rsidRPr="00CA7A12" w:rsidRDefault="00B064BA" w:rsidP="001246EF">
            <w:pPr>
              <w:pStyle w:val="22"/>
              <w:shd w:val="clear" w:color="auto" w:fill="auto"/>
              <w:spacing w:line="240" w:lineRule="auto"/>
              <w:ind w:firstLine="0"/>
              <w:jc w:val="center"/>
            </w:pPr>
            <w:r w:rsidRPr="00CA7A12">
              <w:t>34</w:t>
            </w:r>
          </w:p>
        </w:tc>
        <w:tc>
          <w:tcPr>
            <w:tcW w:w="1846" w:type="dxa"/>
            <w:tcBorders>
              <w:top w:val="single" w:sz="4" w:space="0" w:color="auto"/>
              <w:left w:val="single" w:sz="4" w:space="0" w:color="auto"/>
              <w:bottom w:val="single" w:sz="4" w:space="0" w:color="auto"/>
            </w:tcBorders>
            <w:shd w:val="clear" w:color="auto" w:fill="FFFFFF"/>
          </w:tcPr>
          <w:p w14:paraId="01F2B895" w14:textId="77777777" w:rsidR="00B064BA" w:rsidRPr="00CA7A12" w:rsidRDefault="00B064BA" w:rsidP="001246EF">
            <w:pPr>
              <w:pStyle w:val="22"/>
              <w:shd w:val="clear" w:color="auto" w:fill="auto"/>
              <w:spacing w:line="240" w:lineRule="auto"/>
              <w:ind w:firstLine="0"/>
              <w:jc w:val="center"/>
            </w:pPr>
            <w:r w:rsidRPr="00CA7A12">
              <w:t>153</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79FE838" w14:textId="77777777" w:rsidR="00B064BA" w:rsidRPr="00CA7A12" w:rsidRDefault="00B064BA" w:rsidP="001246EF">
            <w:pPr>
              <w:pStyle w:val="22"/>
              <w:shd w:val="clear" w:color="auto" w:fill="auto"/>
              <w:spacing w:line="240" w:lineRule="auto"/>
              <w:ind w:firstLine="0"/>
              <w:jc w:val="center"/>
            </w:pPr>
            <w:r w:rsidRPr="00CA7A12">
              <w:t>3 раза в неделю по 1,5 часа</w:t>
            </w:r>
          </w:p>
        </w:tc>
      </w:tr>
    </w:tbl>
    <w:p w14:paraId="0FB73501" w14:textId="77777777" w:rsidR="00B064BA" w:rsidRPr="00CA7A12" w:rsidRDefault="00B064BA" w:rsidP="001813AD">
      <w:pPr>
        <w:pStyle w:val="27"/>
        <w:shd w:val="clear" w:color="auto" w:fill="auto"/>
        <w:spacing w:line="240" w:lineRule="exact"/>
        <w:rPr>
          <w:sz w:val="24"/>
          <w:szCs w:val="24"/>
        </w:rPr>
      </w:pPr>
    </w:p>
    <w:p w14:paraId="0279313F" w14:textId="77777777" w:rsidR="009A7FC4" w:rsidRPr="00CA7A12" w:rsidRDefault="00B064BA" w:rsidP="009A7FC4">
      <w:pPr>
        <w:pStyle w:val="27"/>
        <w:shd w:val="clear" w:color="auto" w:fill="auto"/>
        <w:spacing w:line="240" w:lineRule="exact"/>
        <w:jc w:val="center"/>
        <w:rPr>
          <w:sz w:val="24"/>
          <w:szCs w:val="24"/>
        </w:rPr>
      </w:pPr>
      <w:r w:rsidRPr="00CA7A12">
        <w:rPr>
          <w:sz w:val="24"/>
          <w:szCs w:val="24"/>
        </w:rPr>
        <w:t>2.2. Календарно-тематический план</w:t>
      </w:r>
    </w:p>
    <w:p w14:paraId="7E62F51B" w14:textId="77777777" w:rsidR="00B064BA" w:rsidRPr="00CA7A12" w:rsidRDefault="00B064BA" w:rsidP="009A7FC4">
      <w:pPr>
        <w:pStyle w:val="27"/>
        <w:shd w:val="clear" w:color="auto" w:fill="auto"/>
        <w:spacing w:line="240" w:lineRule="exact"/>
        <w:jc w:val="center"/>
        <w:rPr>
          <w:sz w:val="24"/>
          <w:szCs w:val="24"/>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77"/>
        <w:gridCol w:w="2718"/>
        <w:gridCol w:w="1434"/>
        <w:gridCol w:w="1289"/>
        <w:gridCol w:w="1575"/>
        <w:gridCol w:w="2056"/>
      </w:tblGrid>
      <w:tr w:rsidR="009A7FC4" w:rsidRPr="00CA7A12" w14:paraId="28793D66" w14:textId="77777777" w:rsidTr="009A7FC4">
        <w:trPr>
          <w:trHeight w:hRule="exact" w:val="370"/>
        </w:trPr>
        <w:tc>
          <w:tcPr>
            <w:tcW w:w="577" w:type="dxa"/>
            <w:vMerge w:val="restart"/>
            <w:shd w:val="clear" w:color="auto" w:fill="FFFFFF"/>
          </w:tcPr>
          <w:p w14:paraId="356207FE" w14:textId="77777777" w:rsidR="009A7FC4" w:rsidRPr="00CA7A12" w:rsidRDefault="009A7FC4" w:rsidP="009A7FC4">
            <w:pPr>
              <w:pStyle w:val="22"/>
              <w:shd w:val="clear" w:color="auto" w:fill="auto"/>
              <w:spacing w:line="240" w:lineRule="exact"/>
              <w:ind w:left="240" w:firstLine="0"/>
            </w:pPr>
            <w:r w:rsidRPr="00CA7A12">
              <w:rPr>
                <w:rStyle w:val="28"/>
              </w:rPr>
              <w:t>№</w:t>
            </w:r>
          </w:p>
        </w:tc>
        <w:tc>
          <w:tcPr>
            <w:tcW w:w="2718" w:type="dxa"/>
            <w:vMerge w:val="restart"/>
            <w:shd w:val="clear" w:color="auto" w:fill="FFFFFF"/>
          </w:tcPr>
          <w:p w14:paraId="0CD97D82" w14:textId="77777777" w:rsidR="009A7FC4" w:rsidRPr="00CA7A12" w:rsidRDefault="009A7FC4" w:rsidP="009A7FC4">
            <w:pPr>
              <w:pStyle w:val="22"/>
              <w:shd w:val="clear" w:color="auto" w:fill="auto"/>
              <w:spacing w:line="240" w:lineRule="exact"/>
              <w:ind w:left="220" w:firstLine="0"/>
            </w:pPr>
            <w:r w:rsidRPr="00CA7A12">
              <w:rPr>
                <w:rStyle w:val="28"/>
              </w:rPr>
              <w:t>Наименование темы</w:t>
            </w:r>
          </w:p>
        </w:tc>
        <w:tc>
          <w:tcPr>
            <w:tcW w:w="6354" w:type="dxa"/>
            <w:gridSpan w:val="4"/>
            <w:shd w:val="clear" w:color="auto" w:fill="FFFFFF"/>
          </w:tcPr>
          <w:p w14:paraId="0EB09CBA" w14:textId="77777777" w:rsidR="009A7FC4" w:rsidRPr="00CA7A12" w:rsidRDefault="009A7FC4" w:rsidP="009A7FC4">
            <w:pPr>
              <w:pStyle w:val="22"/>
              <w:shd w:val="clear" w:color="auto" w:fill="auto"/>
              <w:spacing w:line="240" w:lineRule="exact"/>
              <w:ind w:firstLine="0"/>
              <w:jc w:val="center"/>
            </w:pPr>
            <w:r w:rsidRPr="00CA7A12">
              <w:rPr>
                <w:rStyle w:val="28"/>
              </w:rPr>
              <w:t>Количество часов</w:t>
            </w:r>
          </w:p>
        </w:tc>
      </w:tr>
      <w:tr w:rsidR="009A7FC4" w:rsidRPr="00CA7A12" w14:paraId="1B96D17D" w14:textId="77777777" w:rsidTr="009A7FC4">
        <w:trPr>
          <w:trHeight w:hRule="exact" w:val="380"/>
        </w:trPr>
        <w:tc>
          <w:tcPr>
            <w:tcW w:w="577" w:type="dxa"/>
            <w:vMerge/>
            <w:shd w:val="clear" w:color="auto" w:fill="FFFFFF"/>
          </w:tcPr>
          <w:p w14:paraId="4E3543E0" w14:textId="77777777" w:rsidR="009A7FC4" w:rsidRPr="00CA7A12" w:rsidRDefault="009A7FC4" w:rsidP="009A7FC4">
            <w:pPr>
              <w:rPr>
                <w:rFonts w:ascii="Times New Roman" w:hAnsi="Times New Roman" w:cs="Times New Roman"/>
              </w:rPr>
            </w:pPr>
          </w:p>
        </w:tc>
        <w:tc>
          <w:tcPr>
            <w:tcW w:w="2718" w:type="dxa"/>
            <w:vMerge/>
            <w:shd w:val="clear" w:color="auto" w:fill="FFFFFF"/>
          </w:tcPr>
          <w:p w14:paraId="6C79CFB3" w14:textId="77777777" w:rsidR="009A7FC4" w:rsidRPr="00CA7A12" w:rsidRDefault="009A7FC4" w:rsidP="009A7FC4">
            <w:pPr>
              <w:rPr>
                <w:rFonts w:ascii="Times New Roman" w:hAnsi="Times New Roman" w:cs="Times New Roman"/>
              </w:rPr>
            </w:pPr>
          </w:p>
        </w:tc>
        <w:tc>
          <w:tcPr>
            <w:tcW w:w="1434" w:type="dxa"/>
            <w:shd w:val="clear" w:color="auto" w:fill="FFFFFF"/>
          </w:tcPr>
          <w:p w14:paraId="1821F260" w14:textId="77777777" w:rsidR="009A7FC4" w:rsidRPr="00CA7A12" w:rsidRDefault="009A7FC4" w:rsidP="009A7FC4">
            <w:pPr>
              <w:pStyle w:val="22"/>
              <w:shd w:val="clear" w:color="auto" w:fill="auto"/>
              <w:spacing w:line="240" w:lineRule="exact"/>
              <w:ind w:firstLine="0"/>
              <w:jc w:val="center"/>
            </w:pPr>
            <w:r w:rsidRPr="00CA7A12">
              <w:rPr>
                <w:rStyle w:val="28"/>
              </w:rPr>
              <w:t>Всего</w:t>
            </w:r>
          </w:p>
        </w:tc>
        <w:tc>
          <w:tcPr>
            <w:tcW w:w="1289" w:type="dxa"/>
            <w:shd w:val="clear" w:color="auto" w:fill="FFFFFF"/>
          </w:tcPr>
          <w:p w14:paraId="695C1986" w14:textId="77777777" w:rsidR="009A7FC4" w:rsidRPr="00CA7A12" w:rsidRDefault="009A7FC4" w:rsidP="009A7FC4">
            <w:pPr>
              <w:pStyle w:val="22"/>
              <w:shd w:val="clear" w:color="auto" w:fill="auto"/>
              <w:spacing w:line="240" w:lineRule="exact"/>
              <w:ind w:firstLine="0"/>
            </w:pPr>
            <w:r w:rsidRPr="00CA7A12">
              <w:rPr>
                <w:rStyle w:val="28"/>
              </w:rPr>
              <w:t>Теория</w:t>
            </w:r>
          </w:p>
        </w:tc>
        <w:tc>
          <w:tcPr>
            <w:tcW w:w="1575" w:type="dxa"/>
            <w:shd w:val="clear" w:color="auto" w:fill="FFFFFF"/>
          </w:tcPr>
          <w:p w14:paraId="0D4C22EB" w14:textId="77777777" w:rsidR="009A7FC4" w:rsidRPr="00CA7A12" w:rsidRDefault="009A7FC4" w:rsidP="009A7FC4">
            <w:pPr>
              <w:pStyle w:val="22"/>
              <w:shd w:val="clear" w:color="auto" w:fill="auto"/>
              <w:spacing w:line="240" w:lineRule="exact"/>
              <w:ind w:firstLine="0"/>
            </w:pPr>
            <w:r w:rsidRPr="00CA7A12">
              <w:rPr>
                <w:rStyle w:val="28"/>
              </w:rPr>
              <w:t>Практика</w:t>
            </w:r>
          </w:p>
        </w:tc>
        <w:tc>
          <w:tcPr>
            <w:tcW w:w="2056" w:type="dxa"/>
            <w:shd w:val="clear" w:color="auto" w:fill="FFFFFF"/>
          </w:tcPr>
          <w:p w14:paraId="3CE440CD" w14:textId="77777777" w:rsidR="009A7FC4" w:rsidRPr="00CA7A12" w:rsidRDefault="009A7FC4" w:rsidP="009A7FC4">
            <w:pPr>
              <w:pStyle w:val="22"/>
              <w:shd w:val="clear" w:color="auto" w:fill="auto"/>
              <w:spacing w:line="240" w:lineRule="exact"/>
              <w:ind w:firstLine="0"/>
            </w:pPr>
            <w:r w:rsidRPr="00CA7A12">
              <w:rPr>
                <w:rStyle w:val="28"/>
              </w:rPr>
              <w:t>Формы контроля</w:t>
            </w:r>
          </w:p>
        </w:tc>
      </w:tr>
      <w:tr w:rsidR="009A7FC4" w:rsidRPr="00CA7A12" w14:paraId="668C8FAF" w14:textId="77777777" w:rsidTr="009A7FC4">
        <w:trPr>
          <w:trHeight w:hRule="exact" w:val="1068"/>
        </w:trPr>
        <w:tc>
          <w:tcPr>
            <w:tcW w:w="577" w:type="dxa"/>
            <w:shd w:val="clear" w:color="auto" w:fill="FFFFFF"/>
          </w:tcPr>
          <w:p w14:paraId="03EF7A29" w14:textId="77777777" w:rsidR="009A7FC4" w:rsidRPr="00CA7A12" w:rsidRDefault="009A7FC4" w:rsidP="009A7FC4">
            <w:pPr>
              <w:pStyle w:val="22"/>
              <w:shd w:val="clear" w:color="auto" w:fill="auto"/>
              <w:spacing w:line="240" w:lineRule="exact"/>
              <w:ind w:left="240" w:firstLine="0"/>
            </w:pPr>
            <w:r w:rsidRPr="00CA7A12">
              <w:t>1</w:t>
            </w:r>
          </w:p>
        </w:tc>
        <w:tc>
          <w:tcPr>
            <w:tcW w:w="2718" w:type="dxa"/>
            <w:shd w:val="clear" w:color="auto" w:fill="FFFFFF"/>
            <w:vAlign w:val="center"/>
          </w:tcPr>
          <w:p w14:paraId="152E30E4" w14:textId="77777777" w:rsidR="009A7FC4" w:rsidRPr="00CA7A12" w:rsidRDefault="009A7FC4" w:rsidP="009A7FC4">
            <w:pPr>
              <w:pStyle w:val="22"/>
              <w:shd w:val="clear" w:color="auto" w:fill="auto"/>
              <w:spacing w:line="288" w:lineRule="exact"/>
              <w:ind w:firstLine="0"/>
            </w:pPr>
            <w:r w:rsidRPr="00CA7A12">
              <w:t>Вводное занятие. Инструктаж по технике безопасности</w:t>
            </w:r>
          </w:p>
        </w:tc>
        <w:tc>
          <w:tcPr>
            <w:tcW w:w="1434" w:type="dxa"/>
            <w:shd w:val="clear" w:color="auto" w:fill="FFFFFF"/>
            <w:vAlign w:val="center"/>
          </w:tcPr>
          <w:p w14:paraId="281664EF" w14:textId="77777777" w:rsidR="009A7FC4" w:rsidRPr="00CA7A12" w:rsidRDefault="009A7FC4" w:rsidP="009A7FC4">
            <w:pPr>
              <w:pStyle w:val="22"/>
              <w:shd w:val="clear" w:color="auto" w:fill="auto"/>
              <w:spacing w:line="240" w:lineRule="exact"/>
              <w:ind w:firstLine="0"/>
              <w:jc w:val="center"/>
            </w:pPr>
            <w:r w:rsidRPr="00CA7A12">
              <w:t>3</w:t>
            </w:r>
          </w:p>
        </w:tc>
        <w:tc>
          <w:tcPr>
            <w:tcW w:w="1289" w:type="dxa"/>
            <w:shd w:val="clear" w:color="auto" w:fill="FFFFFF"/>
            <w:vAlign w:val="center"/>
          </w:tcPr>
          <w:p w14:paraId="7E2AF0F3" w14:textId="77777777" w:rsidR="009A7FC4" w:rsidRPr="00CA7A12" w:rsidRDefault="009A7FC4" w:rsidP="009A7FC4">
            <w:pPr>
              <w:pStyle w:val="22"/>
              <w:shd w:val="clear" w:color="auto" w:fill="auto"/>
              <w:spacing w:line="240" w:lineRule="exact"/>
              <w:ind w:firstLine="0"/>
              <w:jc w:val="center"/>
            </w:pPr>
            <w:r w:rsidRPr="00CA7A12">
              <w:t>3</w:t>
            </w:r>
          </w:p>
        </w:tc>
        <w:tc>
          <w:tcPr>
            <w:tcW w:w="1575" w:type="dxa"/>
            <w:shd w:val="clear" w:color="auto" w:fill="FFFFFF"/>
          </w:tcPr>
          <w:p w14:paraId="506A8918" w14:textId="77777777" w:rsidR="009A7FC4" w:rsidRPr="00CA7A12" w:rsidRDefault="009A7FC4" w:rsidP="009A7FC4">
            <w:pPr>
              <w:rPr>
                <w:rFonts w:ascii="Times New Roman" w:hAnsi="Times New Roman" w:cs="Times New Roman"/>
                <w:sz w:val="10"/>
                <w:szCs w:val="10"/>
              </w:rPr>
            </w:pPr>
          </w:p>
        </w:tc>
        <w:tc>
          <w:tcPr>
            <w:tcW w:w="2056" w:type="dxa"/>
            <w:shd w:val="clear" w:color="auto" w:fill="FFFFFF"/>
          </w:tcPr>
          <w:p w14:paraId="221A5070" w14:textId="77777777" w:rsidR="009A7FC4" w:rsidRPr="00CA7A12" w:rsidRDefault="009A7FC4" w:rsidP="009A7FC4">
            <w:pPr>
              <w:pStyle w:val="22"/>
              <w:shd w:val="clear" w:color="auto" w:fill="auto"/>
              <w:spacing w:line="240" w:lineRule="exact"/>
              <w:ind w:firstLine="0"/>
            </w:pPr>
            <w:r w:rsidRPr="00CA7A12">
              <w:t>Беседа</w:t>
            </w:r>
          </w:p>
        </w:tc>
      </w:tr>
      <w:tr w:rsidR="009A7FC4" w:rsidRPr="00CA7A12" w14:paraId="4C5A8B56" w14:textId="77777777" w:rsidTr="009A7FC4">
        <w:trPr>
          <w:trHeight w:hRule="exact" w:val="737"/>
        </w:trPr>
        <w:tc>
          <w:tcPr>
            <w:tcW w:w="577" w:type="dxa"/>
            <w:shd w:val="clear" w:color="auto" w:fill="FFFFFF"/>
            <w:vAlign w:val="center"/>
          </w:tcPr>
          <w:p w14:paraId="397112DA" w14:textId="77777777" w:rsidR="009A7FC4" w:rsidRPr="00CA7A12" w:rsidRDefault="009A7FC4" w:rsidP="009A7FC4">
            <w:pPr>
              <w:pStyle w:val="22"/>
              <w:shd w:val="clear" w:color="auto" w:fill="auto"/>
              <w:spacing w:line="240" w:lineRule="exact"/>
              <w:ind w:left="240" w:firstLine="0"/>
            </w:pPr>
            <w:r w:rsidRPr="00CA7A12">
              <w:t>2</w:t>
            </w:r>
          </w:p>
        </w:tc>
        <w:tc>
          <w:tcPr>
            <w:tcW w:w="2718" w:type="dxa"/>
            <w:shd w:val="clear" w:color="auto" w:fill="FFFFFF"/>
            <w:vAlign w:val="bottom"/>
          </w:tcPr>
          <w:p w14:paraId="41ED0CB6" w14:textId="77777777" w:rsidR="009A7FC4" w:rsidRPr="00CA7A12" w:rsidRDefault="009A7FC4" w:rsidP="009A7FC4">
            <w:pPr>
              <w:pStyle w:val="22"/>
              <w:shd w:val="clear" w:color="auto" w:fill="auto"/>
              <w:spacing w:after="120" w:line="240" w:lineRule="exact"/>
              <w:ind w:firstLine="0"/>
            </w:pPr>
            <w:r w:rsidRPr="00CA7A12">
              <w:t>Теоретические</w:t>
            </w:r>
          </w:p>
          <w:p w14:paraId="3E0D81F3" w14:textId="77777777" w:rsidR="009A7FC4" w:rsidRPr="00CA7A12" w:rsidRDefault="009A7FC4" w:rsidP="009A7FC4">
            <w:pPr>
              <w:pStyle w:val="22"/>
              <w:shd w:val="clear" w:color="auto" w:fill="auto"/>
              <w:spacing w:before="120" w:line="240" w:lineRule="exact"/>
              <w:ind w:firstLine="0"/>
            </w:pPr>
            <w:r w:rsidRPr="00CA7A12">
              <w:t>сведения.</w:t>
            </w:r>
          </w:p>
        </w:tc>
        <w:tc>
          <w:tcPr>
            <w:tcW w:w="1434" w:type="dxa"/>
            <w:shd w:val="clear" w:color="auto" w:fill="FFFFFF"/>
          </w:tcPr>
          <w:p w14:paraId="273F2D55" w14:textId="77777777" w:rsidR="009A7FC4" w:rsidRPr="00CA7A12" w:rsidRDefault="009A7FC4" w:rsidP="009A7FC4">
            <w:pPr>
              <w:pStyle w:val="22"/>
              <w:shd w:val="clear" w:color="auto" w:fill="auto"/>
              <w:spacing w:line="240" w:lineRule="exact"/>
              <w:ind w:firstLine="0"/>
              <w:jc w:val="center"/>
            </w:pPr>
            <w:r w:rsidRPr="00CA7A12">
              <w:t>3</w:t>
            </w:r>
          </w:p>
        </w:tc>
        <w:tc>
          <w:tcPr>
            <w:tcW w:w="1289" w:type="dxa"/>
            <w:shd w:val="clear" w:color="auto" w:fill="FFFFFF"/>
          </w:tcPr>
          <w:p w14:paraId="3DBAD87E" w14:textId="77777777" w:rsidR="009A7FC4" w:rsidRPr="00CA7A12" w:rsidRDefault="009A7FC4" w:rsidP="009A7FC4">
            <w:pPr>
              <w:pStyle w:val="22"/>
              <w:shd w:val="clear" w:color="auto" w:fill="auto"/>
              <w:spacing w:line="240" w:lineRule="exact"/>
              <w:ind w:firstLine="0"/>
              <w:jc w:val="center"/>
            </w:pPr>
            <w:r w:rsidRPr="00CA7A12">
              <w:t>3</w:t>
            </w:r>
          </w:p>
        </w:tc>
        <w:tc>
          <w:tcPr>
            <w:tcW w:w="1575" w:type="dxa"/>
            <w:shd w:val="clear" w:color="auto" w:fill="FFFFFF"/>
          </w:tcPr>
          <w:p w14:paraId="44101F9B" w14:textId="77777777" w:rsidR="009A7FC4" w:rsidRPr="00CA7A12" w:rsidRDefault="009A7FC4" w:rsidP="009A7FC4">
            <w:pPr>
              <w:pStyle w:val="22"/>
              <w:shd w:val="clear" w:color="auto" w:fill="auto"/>
              <w:spacing w:line="240" w:lineRule="exact"/>
              <w:ind w:firstLine="0"/>
              <w:jc w:val="center"/>
            </w:pPr>
            <w:r w:rsidRPr="00CA7A12">
              <w:t>-</w:t>
            </w:r>
          </w:p>
        </w:tc>
        <w:tc>
          <w:tcPr>
            <w:tcW w:w="2056" w:type="dxa"/>
            <w:shd w:val="clear" w:color="auto" w:fill="FFFFFF"/>
          </w:tcPr>
          <w:p w14:paraId="3999623D" w14:textId="77777777" w:rsidR="009A7FC4" w:rsidRPr="00CA7A12" w:rsidRDefault="009A7FC4" w:rsidP="009A7FC4">
            <w:pPr>
              <w:pStyle w:val="22"/>
              <w:shd w:val="clear" w:color="auto" w:fill="auto"/>
              <w:spacing w:line="240" w:lineRule="exact"/>
              <w:ind w:firstLine="0"/>
            </w:pPr>
            <w:r w:rsidRPr="00CA7A12">
              <w:t>Тестирование</w:t>
            </w:r>
          </w:p>
        </w:tc>
      </w:tr>
      <w:tr w:rsidR="009A7FC4" w:rsidRPr="00CA7A12" w14:paraId="04ED7D68" w14:textId="77777777" w:rsidTr="009A7FC4">
        <w:trPr>
          <w:trHeight w:hRule="exact" w:val="684"/>
        </w:trPr>
        <w:tc>
          <w:tcPr>
            <w:tcW w:w="577" w:type="dxa"/>
            <w:shd w:val="clear" w:color="auto" w:fill="FFFFFF"/>
          </w:tcPr>
          <w:p w14:paraId="48A03F87" w14:textId="77777777" w:rsidR="009A7FC4" w:rsidRPr="00CA7A12" w:rsidRDefault="009A7FC4" w:rsidP="009A7FC4">
            <w:pPr>
              <w:pStyle w:val="22"/>
              <w:shd w:val="clear" w:color="auto" w:fill="auto"/>
              <w:spacing w:line="240" w:lineRule="exact"/>
              <w:ind w:left="240" w:firstLine="0"/>
            </w:pPr>
            <w:r w:rsidRPr="00CA7A12">
              <w:t>3</w:t>
            </w:r>
          </w:p>
        </w:tc>
        <w:tc>
          <w:tcPr>
            <w:tcW w:w="2718" w:type="dxa"/>
            <w:shd w:val="clear" w:color="auto" w:fill="FFFFFF"/>
          </w:tcPr>
          <w:p w14:paraId="46B1FD5A" w14:textId="77777777" w:rsidR="009A7FC4" w:rsidRPr="00CA7A12" w:rsidRDefault="009A7FC4" w:rsidP="009A7FC4">
            <w:pPr>
              <w:pStyle w:val="22"/>
              <w:shd w:val="clear" w:color="auto" w:fill="auto"/>
              <w:spacing w:line="293" w:lineRule="exact"/>
              <w:ind w:firstLine="0"/>
            </w:pPr>
            <w:r w:rsidRPr="00CA7A12">
              <w:t>Общая и специальная физическая подготовка.</w:t>
            </w:r>
          </w:p>
        </w:tc>
        <w:tc>
          <w:tcPr>
            <w:tcW w:w="1434" w:type="dxa"/>
            <w:shd w:val="clear" w:color="auto" w:fill="FFFFFF"/>
          </w:tcPr>
          <w:p w14:paraId="35514155" w14:textId="77777777" w:rsidR="009A7FC4" w:rsidRPr="00CA7A12" w:rsidRDefault="009A7FC4" w:rsidP="009A7FC4">
            <w:pPr>
              <w:pStyle w:val="22"/>
              <w:shd w:val="clear" w:color="auto" w:fill="auto"/>
              <w:spacing w:line="240" w:lineRule="exact"/>
              <w:ind w:firstLine="0"/>
              <w:jc w:val="center"/>
            </w:pPr>
            <w:r w:rsidRPr="00CA7A12">
              <w:t>60</w:t>
            </w:r>
          </w:p>
        </w:tc>
        <w:tc>
          <w:tcPr>
            <w:tcW w:w="1289" w:type="dxa"/>
            <w:shd w:val="clear" w:color="auto" w:fill="FFFFFF"/>
          </w:tcPr>
          <w:p w14:paraId="09443957" w14:textId="77777777" w:rsidR="009A7FC4" w:rsidRPr="00CA7A12" w:rsidRDefault="009A7FC4" w:rsidP="009A7FC4">
            <w:pPr>
              <w:pStyle w:val="22"/>
              <w:shd w:val="clear" w:color="auto" w:fill="auto"/>
              <w:spacing w:line="240" w:lineRule="exact"/>
              <w:ind w:firstLine="0"/>
              <w:jc w:val="center"/>
            </w:pPr>
            <w:r w:rsidRPr="00CA7A12">
              <w:t>9</w:t>
            </w:r>
          </w:p>
        </w:tc>
        <w:tc>
          <w:tcPr>
            <w:tcW w:w="1575" w:type="dxa"/>
            <w:shd w:val="clear" w:color="auto" w:fill="FFFFFF"/>
          </w:tcPr>
          <w:p w14:paraId="195881D2" w14:textId="77777777" w:rsidR="009A7FC4" w:rsidRPr="00CA7A12" w:rsidRDefault="009A7FC4" w:rsidP="009A7FC4">
            <w:pPr>
              <w:pStyle w:val="22"/>
              <w:shd w:val="clear" w:color="auto" w:fill="auto"/>
              <w:spacing w:line="240" w:lineRule="exact"/>
              <w:ind w:firstLine="0"/>
              <w:jc w:val="center"/>
            </w:pPr>
            <w:r w:rsidRPr="00CA7A12">
              <w:t>51</w:t>
            </w:r>
          </w:p>
        </w:tc>
        <w:tc>
          <w:tcPr>
            <w:tcW w:w="2056" w:type="dxa"/>
            <w:shd w:val="clear" w:color="auto" w:fill="FFFFFF"/>
          </w:tcPr>
          <w:p w14:paraId="73790624" w14:textId="77777777" w:rsidR="009A7FC4" w:rsidRPr="00CA7A12" w:rsidRDefault="009A7FC4" w:rsidP="009A7FC4">
            <w:pPr>
              <w:pStyle w:val="22"/>
              <w:shd w:val="clear" w:color="auto" w:fill="auto"/>
              <w:spacing w:line="240" w:lineRule="exact"/>
              <w:ind w:firstLine="0"/>
            </w:pPr>
            <w:r w:rsidRPr="00CA7A12">
              <w:t>Зачет</w:t>
            </w:r>
          </w:p>
        </w:tc>
      </w:tr>
      <w:tr w:rsidR="009A7FC4" w:rsidRPr="00CA7A12" w14:paraId="1B16DCCB" w14:textId="77777777" w:rsidTr="009A7FC4">
        <w:trPr>
          <w:trHeight w:hRule="exact" w:val="769"/>
        </w:trPr>
        <w:tc>
          <w:tcPr>
            <w:tcW w:w="577" w:type="dxa"/>
            <w:shd w:val="clear" w:color="auto" w:fill="FFFFFF"/>
          </w:tcPr>
          <w:p w14:paraId="25F0A8AB" w14:textId="77777777" w:rsidR="009A7FC4" w:rsidRPr="00CA7A12" w:rsidRDefault="009A7FC4" w:rsidP="009A7FC4">
            <w:pPr>
              <w:pStyle w:val="22"/>
              <w:shd w:val="clear" w:color="auto" w:fill="auto"/>
              <w:spacing w:line="240" w:lineRule="exact"/>
              <w:ind w:left="240" w:firstLine="0"/>
            </w:pPr>
            <w:r w:rsidRPr="00CA7A12">
              <w:t>4</w:t>
            </w:r>
          </w:p>
        </w:tc>
        <w:tc>
          <w:tcPr>
            <w:tcW w:w="2718" w:type="dxa"/>
            <w:shd w:val="clear" w:color="auto" w:fill="FFFFFF"/>
          </w:tcPr>
          <w:p w14:paraId="1C837034" w14:textId="77777777" w:rsidR="009A7FC4" w:rsidRPr="00CA7A12" w:rsidRDefault="009A7FC4" w:rsidP="009A7FC4">
            <w:pPr>
              <w:pStyle w:val="22"/>
              <w:shd w:val="clear" w:color="auto" w:fill="auto"/>
              <w:spacing w:line="288" w:lineRule="exact"/>
              <w:ind w:firstLine="0"/>
            </w:pPr>
            <w:r w:rsidRPr="00CA7A12">
              <w:t>Основы техники и тактики игры в волейбол.</w:t>
            </w:r>
          </w:p>
        </w:tc>
        <w:tc>
          <w:tcPr>
            <w:tcW w:w="1434" w:type="dxa"/>
            <w:shd w:val="clear" w:color="auto" w:fill="FFFFFF"/>
          </w:tcPr>
          <w:p w14:paraId="79744AB0" w14:textId="77777777" w:rsidR="009A7FC4" w:rsidRPr="00CA7A12" w:rsidRDefault="009A7FC4" w:rsidP="009A7FC4">
            <w:pPr>
              <w:pStyle w:val="22"/>
              <w:shd w:val="clear" w:color="auto" w:fill="auto"/>
              <w:spacing w:line="240" w:lineRule="exact"/>
              <w:ind w:firstLine="0"/>
              <w:jc w:val="center"/>
            </w:pPr>
            <w:r w:rsidRPr="00CA7A12">
              <w:t>69</w:t>
            </w:r>
          </w:p>
        </w:tc>
        <w:tc>
          <w:tcPr>
            <w:tcW w:w="1289" w:type="dxa"/>
            <w:shd w:val="clear" w:color="auto" w:fill="FFFFFF"/>
          </w:tcPr>
          <w:p w14:paraId="7D622CEF" w14:textId="77777777" w:rsidR="009A7FC4" w:rsidRPr="00CA7A12" w:rsidRDefault="009A7FC4" w:rsidP="009A7FC4">
            <w:pPr>
              <w:pStyle w:val="22"/>
              <w:shd w:val="clear" w:color="auto" w:fill="auto"/>
              <w:spacing w:line="240" w:lineRule="exact"/>
              <w:ind w:firstLine="0"/>
              <w:jc w:val="center"/>
            </w:pPr>
            <w:r w:rsidRPr="00CA7A12">
              <w:t>12</w:t>
            </w:r>
          </w:p>
        </w:tc>
        <w:tc>
          <w:tcPr>
            <w:tcW w:w="1575" w:type="dxa"/>
            <w:shd w:val="clear" w:color="auto" w:fill="FFFFFF"/>
          </w:tcPr>
          <w:p w14:paraId="3A62B55A" w14:textId="77777777" w:rsidR="009A7FC4" w:rsidRPr="00CA7A12" w:rsidRDefault="009A7FC4" w:rsidP="009A7FC4">
            <w:pPr>
              <w:pStyle w:val="22"/>
              <w:shd w:val="clear" w:color="auto" w:fill="auto"/>
              <w:spacing w:line="240" w:lineRule="exact"/>
              <w:ind w:firstLine="0"/>
              <w:jc w:val="center"/>
            </w:pPr>
            <w:r w:rsidRPr="00CA7A12">
              <w:t>57</w:t>
            </w:r>
          </w:p>
        </w:tc>
        <w:tc>
          <w:tcPr>
            <w:tcW w:w="2056" w:type="dxa"/>
            <w:shd w:val="clear" w:color="auto" w:fill="FFFFFF"/>
          </w:tcPr>
          <w:p w14:paraId="77D40027" w14:textId="77777777" w:rsidR="009A7FC4" w:rsidRPr="00CA7A12" w:rsidRDefault="009A7FC4" w:rsidP="009A7FC4">
            <w:pPr>
              <w:pStyle w:val="22"/>
              <w:shd w:val="clear" w:color="auto" w:fill="auto"/>
              <w:spacing w:line="240" w:lineRule="exact"/>
              <w:ind w:firstLine="0"/>
            </w:pPr>
            <w:r w:rsidRPr="00CA7A12">
              <w:t>Тестирование</w:t>
            </w:r>
          </w:p>
        </w:tc>
      </w:tr>
      <w:tr w:rsidR="009A7FC4" w:rsidRPr="00CA7A12" w14:paraId="489FBD01" w14:textId="77777777" w:rsidTr="009A7FC4">
        <w:trPr>
          <w:trHeight w:hRule="exact" w:val="926"/>
        </w:trPr>
        <w:tc>
          <w:tcPr>
            <w:tcW w:w="577" w:type="dxa"/>
            <w:shd w:val="clear" w:color="auto" w:fill="FFFFFF"/>
          </w:tcPr>
          <w:p w14:paraId="57211EB4" w14:textId="77777777" w:rsidR="009A7FC4" w:rsidRPr="00CA7A12" w:rsidRDefault="009A7FC4" w:rsidP="009A7FC4">
            <w:pPr>
              <w:pStyle w:val="22"/>
              <w:shd w:val="clear" w:color="auto" w:fill="auto"/>
              <w:spacing w:line="240" w:lineRule="exact"/>
              <w:ind w:left="240" w:firstLine="0"/>
            </w:pPr>
            <w:r w:rsidRPr="00CA7A12">
              <w:t>5</w:t>
            </w:r>
          </w:p>
        </w:tc>
        <w:tc>
          <w:tcPr>
            <w:tcW w:w="2718" w:type="dxa"/>
            <w:shd w:val="clear" w:color="auto" w:fill="FFFFFF"/>
            <w:vAlign w:val="bottom"/>
          </w:tcPr>
          <w:p w14:paraId="2CA3B9C1" w14:textId="77777777" w:rsidR="009A7FC4" w:rsidRPr="00CA7A12" w:rsidRDefault="009A7FC4" w:rsidP="009A7FC4">
            <w:pPr>
              <w:pStyle w:val="22"/>
              <w:shd w:val="clear" w:color="auto" w:fill="auto"/>
              <w:spacing w:line="288" w:lineRule="exact"/>
              <w:ind w:firstLine="0"/>
            </w:pPr>
            <w:r w:rsidRPr="00CA7A12">
              <w:t>Контрольные игры,</w:t>
            </w:r>
          </w:p>
          <w:p w14:paraId="2019FD34" w14:textId="77777777" w:rsidR="009A7FC4" w:rsidRPr="00CA7A12" w:rsidRDefault="009A7FC4" w:rsidP="009A7FC4">
            <w:pPr>
              <w:pStyle w:val="22"/>
              <w:shd w:val="clear" w:color="auto" w:fill="auto"/>
              <w:spacing w:line="288" w:lineRule="exact"/>
              <w:ind w:firstLine="0"/>
            </w:pPr>
            <w:r w:rsidRPr="00CA7A12">
              <w:t>проведение</w:t>
            </w:r>
          </w:p>
          <w:p w14:paraId="2013706F" w14:textId="77777777" w:rsidR="009A7FC4" w:rsidRPr="00CA7A12" w:rsidRDefault="009A7FC4" w:rsidP="009A7FC4">
            <w:pPr>
              <w:pStyle w:val="22"/>
              <w:shd w:val="clear" w:color="auto" w:fill="auto"/>
              <w:spacing w:line="288" w:lineRule="exact"/>
              <w:ind w:firstLine="0"/>
            </w:pPr>
            <w:r w:rsidRPr="00CA7A12">
              <w:t>соревнований.</w:t>
            </w:r>
          </w:p>
        </w:tc>
        <w:tc>
          <w:tcPr>
            <w:tcW w:w="1434" w:type="dxa"/>
            <w:shd w:val="clear" w:color="auto" w:fill="FFFFFF"/>
          </w:tcPr>
          <w:p w14:paraId="24CD232D" w14:textId="77777777" w:rsidR="009A7FC4" w:rsidRPr="00CA7A12" w:rsidRDefault="009A7FC4" w:rsidP="009A7FC4">
            <w:pPr>
              <w:pStyle w:val="22"/>
              <w:shd w:val="clear" w:color="auto" w:fill="auto"/>
              <w:spacing w:line="240" w:lineRule="exact"/>
              <w:ind w:firstLine="0"/>
              <w:jc w:val="center"/>
            </w:pPr>
            <w:r w:rsidRPr="00CA7A12">
              <w:t>15</w:t>
            </w:r>
          </w:p>
        </w:tc>
        <w:tc>
          <w:tcPr>
            <w:tcW w:w="1289" w:type="dxa"/>
            <w:shd w:val="clear" w:color="auto" w:fill="FFFFFF"/>
          </w:tcPr>
          <w:p w14:paraId="6CCB2872" w14:textId="77777777" w:rsidR="009A7FC4" w:rsidRPr="00CA7A12" w:rsidRDefault="009A7FC4" w:rsidP="009A7FC4">
            <w:pPr>
              <w:pStyle w:val="22"/>
              <w:shd w:val="clear" w:color="auto" w:fill="auto"/>
              <w:spacing w:line="240" w:lineRule="exact"/>
              <w:ind w:firstLine="0"/>
              <w:jc w:val="center"/>
            </w:pPr>
            <w:r w:rsidRPr="00CA7A12">
              <w:t>3</w:t>
            </w:r>
          </w:p>
        </w:tc>
        <w:tc>
          <w:tcPr>
            <w:tcW w:w="1575" w:type="dxa"/>
            <w:shd w:val="clear" w:color="auto" w:fill="FFFFFF"/>
          </w:tcPr>
          <w:p w14:paraId="48DB98F8" w14:textId="77777777" w:rsidR="009A7FC4" w:rsidRPr="00CA7A12" w:rsidRDefault="009A7FC4" w:rsidP="009A7FC4">
            <w:pPr>
              <w:pStyle w:val="22"/>
              <w:shd w:val="clear" w:color="auto" w:fill="auto"/>
              <w:spacing w:line="240" w:lineRule="exact"/>
              <w:ind w:firstLine="0"/>
              <w:jc w:val="center"/>
            </w:pPr>
            <w:r w:rsidRPr="00CA7A12">
              <w:t>12</w:t>
            </w:r>
          </w:p>
        </w:tc>
        <w:tc>
          <w:tcPr>
            <w:tcW w:w="2056" w:type="dxa"/>
            <w:shd w:val="clear" w:color="auto" w:fill="FFFFFF"/>
          </w:tcPr>
          <w:p w14:paraId="2B88502A" w14:textId="77777777" w:rsidR="009A7FC4" w:rsidRPr="00CA7A12" w:rsidRDefault="009A7FC4" w:rsidP="009A7FC4">
            <w:pPr>
              <w:pStyle w:val="22"/>
              <w:shd w:val="clear" w:color="auto" w:fill="auto"/>
              <w:spacing w:after="120" w:line="240" w:lineRule="exact"/>
              <w:ind w:firstLine="0"/>
            </w:pPr>
            <w:r w:rsidRPr="00CA7A12">
              <w:t>Выполнение</w:t>
            </w:r>
          </w:p>
          <w:p w14:paraId="27782E94" w14:textId="77777777" w:rsidR="009A7FC4" w:rsidRPr="00CA7A12" w:rsidRDefault="009A7FC4" w:rsidP="009A7FC4">
            <w:pPr>
              <w:pStyle w:val="22"/>
              <w:shd w:val="clear" w:color="auto" w:fill="auto"/>
              <w:spacing w:before="120" w:line="240" w:lineRule="exact"/>
              <w:ind w:firstLine="0"/>
            </w:pPr>
            <w:r w:rsidRPr="00CA7A12">
              <w:t>нормативов</w:t>
            </w:r>
          </w:p>
        </w:tc>
      </w:tr>
      <w:tr w:rsidR="009A7FC4" w:rsidRPr="00CA7A12" w14:paraId="50D692A0" w14:textId="77777777" w:rsidTr="009A7FC4">
        <w:trPr>
          <w:trHeight w:hRule="exact" w:val="394"/>
        </w:trPr>
        <w:tc>
          <w:tcPr>
            <w:tcW w:w="577" w:type="dxa"/>
            <w:shd w:val="clear" w:color="auto" w:fill="FFFFFF"/>
            <w:vAlign w:val="center"/>
          </w:tcPr>
          <w:p w14:paraId="3322B604" w14:textId="77777777" w:rsidR="009A7FC4" w:rsidRPr="00CA7A12" w:rsidRDefault="009A7FC4" w:rsidP="009A7FC4">
            <w:pPr>
              <w:pStyle w:val="22"/>
              <w:shd w:val="clear" w:color="auto" w:fill="auto"/>
              <w:spacing w:line="240" w:lineRule="exact"/>
              <w:ind w:left="240" w:firstLine="0"/>
            </w:pPr>
            <w:r w:rsidRPr="00CA7A12">
              <w:t>6</w:t>
            </w:r>
          </w:p>
        </w:tc>
        <w:tc>
          <w:tcPr>
            <w:tcW w:w="2718" w:type="dxa"/>
            <w:shd w:val="clear" w:color="auto" w:fill="FFFFFF"/>
            <w:vAlign w:val="center"/>
          </w:tcPr>
          <w:p w14:paraId="55AD8B72" w14:textId="77777777" w:rsidR="009A7FC4" w:rsidRPr="00CA7A12" w:rsidRDefault="009A7FC4" w:rsidP="009A7FC4">
            <w:pPr>
              <w:pStyle w:val="22"/>
              <w:shd w:val="clear" w:color="auto" w:fill="auto"/>
              <w:spacing w:line="240" w:lineRule="exact"/>
              <w:ind w:firstLine="0"/>
            </w:pPr>
            <w:r w:rsidRPr="00CA7A12">
              <w:t>Итоговое занятие.</w:t>
            </w:r>
          </w:p>
        </w:tc>
        <w:tc>
          <w:tcPr>
            <w:tcW w:w="1434" w:type="dxa"/>
            <w:shd w:val="clear" w:color="auto" w:fill="FFFFFF"/>
            <w:vAlign w:val="center"/>
          </w:tcPr>
          <w:p w14:paraId="7DCB8600" w14:textId="77777777" w:rsidR="009A7FC4" w:rsidRPr="00CA7A12" w:rsidRDefault="009A7FC4" w:rsidP="009A7FC4">
            <w:pPr>
              <w:pStyle w:val="22"/>
              <w:shd w:val="clear" w:color="auto" w:fill="auto"/>
              <w:spacing w:line="240" w:lineRule="exact"/>
              <w:ind w:firstLine="0"/>
              <w:jc w:val="center"/>
            </w:pPr>
            <w:r w:rsidRPr="00CA7A12">
              <w:t>3</w:t>
            </w:r>
          </w:p>
        </w:tc>
        <w:tc>
          <w:tcPr>
            <w:tcW w:w="1289" w:type="dxa"/>
            <w:shd w:val="clear" w:color="auto" w:fill="FFFFFF"/>
            <w:vAlign w:val="center"/>
          </w:tcPr>
          <w:p w14:paraId="03E0BC4B" w14:textId="77777777" w:rsidR="009A7FC4" w:rsidRPr="00CA7A12" w:rsidRDefault="009A7FC4" w:rsidP="009A7FC4">
            <w:pPr>
              <w:pStyle w:val="22"/>
              <w:shd w:val="clear" w:color="auto" w:fill="auto"/>
              <w:spacing w:line="240" w:lineRule="exact"/>
              <w:ind w:firstLine="0"/>
              <w:jc w:val="center"/>
            </w:pPr>
            <w:r w:rsidRPr="00CA7A12">
              <w:t>0</w:t>
            </w:r>
          </w:p>
        </w:tc>
        <w:tc>
          <w:tcPr>
            <w:tcW w:w="1575" w:type="dxa"/>
            <w:shd w:val="clear" w:color="auto" w:fill="FFFFFF"/>
            <w:vAlign w:val="center"/>
          </w:tcPr>
          <w:p w14:paraId="5FA43A53" w14:textId="77777777" w:rsidR="009A7FC4" w:rsidRPr="00CA7A12" w:rsidRDefault="009A7FC4" w:rsidP="009A7FC4">
            <w:pPr>
              <w:pStyle w:val="22"/>
              <w:shd w:val="clear" w:color="auto" w:fill="auto"/>
              <w:spacing w:line="240" w:lineRule="exact"/>
              <w:ind w:firstLine="0"/>
              <w:jc w:val="center"/>
            </w:pPr>
            <w:r w:rsidRPr="00CA7A12">
              <w:t>3</w:t>
            </w:r>
          </w:p>
        </w:tc>
        <w:tc>
          <w:tcPr>
            <w:tcW w:w="2056" w:type="dxa"/>
            <w:shd w:val="clear" w:color="auto" w:fill="FFFFFF"/>
            <w:vAlign w:val="center"/>
          </w:tcPr>
          <w:p w14:paraId="3A5E5B05" w14:textId="77777777" w:rsidR="009A7FC4" w:rsidRPr="00CA7A12" w:rsidRDefault="009A7FC4" w:rsidP="009A7FC4">
            <w:pPr>
              <w:pStyle w:val="22"/>
              <w:shd w:val="clear" w:color="auto" w:fill="auto"/>
              <w:spacing w:line="240" w:lineRule="exact"/>
              <w:ind w:firstLine="0"/>
            </w:pPr>
            <w:r w:rsidRPr="00CA7A12">
              <w:t>Зачет</w:t>
            </w:r>
          </w:p>
        </w:tc>
      </w:tr>
      <w:tr w:rsidR="009A7FC4" w:rsidRPr="00CA7A12" w14:paraId="419743DF" w14:textId="77777777" w:rsidTr="009A7FC4">
        <w:trPr>
          <w:trHeight w:hRule="exact" w:val="411"/>
        </w:trPr>
        <w:tc>
          <w:tcPr>
            <w:tcW w:w="577" w:type="dxa"/>
            <w:shd w:val="clear" w:color="auto" w:fill="FFFFFF"/>
          </w:tcPr>
          <w:p w14:paraId="52C3ECB9" w14:textId="77777777" w:rsidR="009A7FC4" w:rsidRPr="00CA7A12" w:rsidRDefault="009A7FC4" w:rsidP="009A7FC4">
            <w:pPr>
              <w:rPr>
                <w:rFonts w:ascii="Times New Roman" w:hAnsi="Times New Roman" w:cs="Times New Roman"/>
                <w:sz w:val="10"/>
                <w:szCs w:val="10"/>
              </w:rPr>
            </w:pPr>
          </w:p>
        </w:tc>
        <w:tc>
          <w:tcPr>
            <w:tcW w:w="2718" w:type="dxa"/>
            <w:shd w:val="clear" w:color="auto" w:fill="FFFFFF"/>
          </w:tcPr>
          <w:p w14:paraId="415D64ED" w14:textId="77777777" w:rsidR="009A7FC4" w:rsidRPr="00CA7A12" w:rsidRDefault="009A7FC4" w:rsidP="009A7FC4">
            <w:pPr>
              <w:pStyle w:val="22"/>
              <w:shd w:val="clear" w:color="auto" w:fill="auto"/>
              <w:spacing w:line="240" w:lineRule="exact"/>
              <w:ind w:firstLine="0"/>
              <w:jc w:val="center"/>
            </w:pPr>
            <w:r w:rsidRPr="00CA7A12">
              <w:rPr>
                <w:rStyle w:val="25"/>
              </w:rPr>
              <w:t>Итого:</w:t>
            </w:r>
          </w:p>
        </w:tc>
        <w:tc>
          <w:tcPr>
            <w:tcW w:w="1434" w:type="dxa"/>
            <w:shd w:val="clear" w:color="auto" w:fill="FFFFFF"/>
          </w:tcPr>
          <w:p w14:paraId="36F5AB45" w14:textId="77777777" w:rsidR="009A7FC4" w:rsidRPr="00CA7A12" w:rsidRDefault="009A7FC4" w:rsidP="009A7FC4">
            <w:pPr>
              <w:pStyle w:val="22"/>
              <w:shd w:val="clear" w:color="auto" w:fill="auto"/>
              <w:spacing w:line="240" w:lineRule="exact"/>
              <w:ind w:firstLine="0"/>
              <w:jc w:val="center"/>
            </w:pPr>
            <w:r w:rsidRPr="00CA7A12">
              <w:rPr>
                <w:rStyle w:val="25"/>
              </w:rPr>
              <w:t>153</w:t>
            </w:r>
          </w:p>
        </w:tc>
        <w:tc>
          <w:tcPr>
            <w:tcW w:w="1289" w:type="dxa"/>
            <w:shd w:val="clear" w:color="auto" w:fill="FFFFFF"/>
          </w:tcPr>
          <w:p w14:paraId="09B8415F" w14:textId="77777777" w:rsidR="009A7FC4" w:rsidRPr="00CA7A12" w:rsidRDefault="009A7FC4" w:rsidP="009A7FC4">
            <w:pPr>
              <w:pStyle w:val="22"/>
              <w:shd w:val="clear" w:color="auto" w:fill="auto"/>
              <w:spacing w:line="240" w:lineRule="exact"/>
              <w:ind w:firstLine="0"/>
              <w:jc w:val="center"/>
            </w:pPr>
            <w:r w:rsidRPr="00CA7A12">
              <w:rPr>
                <w:rStyle w:val="25"/>
              </w:rPr>
              <w:t>30</w:t>
            </w:r>
          </w:p>
        </w:tc>
        <w:tc>
          <w:tcPr>
            <w:tcW w:w="1575" w:type="dxa"/>
            <w:shd w:val="clear" w:color="auto" w:fill="FFFFFF"/>
          </w:tcPr>
          <w:p w14:paraId="7CB0A20A" w14:textId="77777777" w:rsidR="009A7FC4" w:rsidRPr="00CA7A12" w:rsidRDefault="009A7FC4" w:rsidP="009A7FC4">
            <w:pPr>
              <w:pStyle w:val="22"/>
              <w:shd w:val="clear" w:color="auto" w:fill="auto"/>
              <w:spacing w:line="240" w:lineRule="exact"/>
              <w:ind w:firstLine="0"/>
              <w:jc w:val="center"/>
            </w:pPr>
            <w:r w:rsidRPr="00CA7A12">
              <w:rPr>
                <w:rStyle w:val="25"/>
              </w:rPr>
              <w:t>123</w:t>
            </w:r>
          </w:p>
        </w:tc>
        <w:tc>
          <w:tcPr>
            <w:tcW w:w="2056" w:type="dxa"/>
            <w:shd w:val="clear" w:color="auto" w:fill="FFFFFF"/>
          </w:tcPr>
          <w:p w14:paraId="1F45533E" w14:textId="77777777" w:rsidR="009A7FC4" w:rsidRPr="00CA7A12" w:rsidRDefault="009A7FC4" w:rsidP="009A7FC4">
            <w:pPr>
              <w:rPr>
                <w:rFonts w:ascii="Times New Roman" w:hAnsi="Times New Roman" w:cs="Times New Roman"/>
                <w:sz w:val="10"/>
                <w:szCs w:val="10"/>
              </w:rPr>
            </w:pPr>
          </w:p>
        </w:tc>
      </w:tr>
    </w:tbl>
    <w:p w14:paraId="63138D63" w14:textId="77777777" w:rsidR="009A7FC4" w:rsidRPr="00CA7A12" w:rsidRDefault="009A7FC4" w:rsidP="009A7FC4">
      <w:pPr>
        <w:pStyle w:val="30"/>
        <w:shd w:val="clear" w:color="auto" w:fill="auto"/>
        <w:jc w:val="center"/>
      </w:pPr>
      <w:bookmarkStart w:id="16" w:name="bookmark23"/>
    </w:p>
    <w:bookmarkEnd w:id="16"/>
    <w:p w14:paraId="002404D5" w14:textId="77777777" w:rsidR="009A7FC4" w:rsidRPr="00CA7A12" w:rsidRDefault="009A7FC4" w:rsidP="009A7FC4">
      <w:pPr>
        <w:rPr>
          <w:rFonts w:ascii="Times New Roman" w:hAnsi="Times New Roman" w:cs="Times New Roman"/>
        </w:rPr>
      </w:pPr>
    </w:p>
    <w:p w14:paraId="00DA0825" w14:textId="77777777" w:rsidR="009A7FC4" w:rsidRPr="00CA7A12" w:rsidRDefault="009A7FC4">
      <w:pPr>
        <w:widowControl/>
        <w:spacing w:after="200" w:line="276" w:lineRule="auto"/>
        <w:rPr>
          <w:rFonts w:ascii="Times New Roman" w:hAnsi="Times New Roman" w:cs="Times New Roman"/>
        </w:rPr>
      </w:pPr>
      <w:r w:rsidRPr="00CA7A12">
        <w:rPr>
          <w:rFonts w:ascii="Times New Roman" w:hAnsi="Times New Roman" w:cs="Times New Roman"/>
        </w:rPr>
        <w:br w:type="page"/>
      </w:r>
    </w:p>
    <w:p w14:paraId="47771FBA" w14:textId="77777777" w:rsidR="009A7FC4" w:rsidRPr="00CA7A12" w:rsidRDefault="00B064BA" w:rsidP="009A7FC4">
      <w:pPr>
        <w:pStyle w:val="30"/>
        <w:shd w:val="clear" w:color="auto" w:fill="auto"/>
        <w:spacing w:line="278" w:lineRule="exact"/>
        <w:ind w:right="-7"/>
        <w:jc w:val="center"/>
      </w:pPr>
      <w:r w:rsidRPr="00CA7A12">
        <w:lastRenderedPageBreak/>
        <w:t xml:space="preserve">2.3. </w:t>
      </w:r>
      <w:r w:rsidR="009A7FC4" w:rsidRPr="00CA7A12">
        <w:t xml:space="preserve">Поурочное планирование </w:t>
      </w:r>
    </w:p>
    <w:p w14:paraId="4008F1D5" w14:textId="77777777" w:rsidR="009A7FC4" w:rsidRPr="00CA7A12" w:rsidRDefault="009A7FC4" w:rsidP="009A7FC4">
      <w:pPr>
        <w:pStyle w:val="30"/>
        <w:shd w:val="clear" w:color="auto" w:fill="auto"/>
        <w:spacing w:line="278" w:lineRule="exact"/>
        <w:ind w:right="-7"/>
        <w:jc w:val="center"/>
      </w:pPr>
      <w:r w:rsidRPr="00CA7A12">
        <w:t xml:space="preserve">1 год обучения, </w:t>
      </w:r>
      <w:r w:rsidR="00E67F82" w:rsidRPr="00CA7A12">
        <w:t>старшая</w:t>
      </w:r>
      <w:r w:rsidRPr="00CA7A12">
        <w:t xml:space="preserve"> группа (153 часа в год)</w:t>
      </w:r>
    </w:p>
    <w:tbl>
      <w:tblPr>
        <w:tblW w:w="5231" w:type="pct"/>
        <w:tblCellMar>
          <w:left w:w="10" w:type="dxa"/>
          <w:right w:w="10" w:type="dxa"/>
        </w:tblCellMar>
        <w:tblLook w:val="04A0" w:firstRow="1" w:lastRow="0" w:firstColumn="1" w:lastColumn="0" w:noHBand="0" w:noVBand="1"/>
      </w:tblPr>
      <w:tblGrid>
        <w:gridCol w:w="573"/>
        <w:gridCol w:w="5443"/>
        <w:gridCol w:w="1303"/>
        <w:gridCol w:w="1239"/>
        <w:gridCol w:w="1219"/>
      </w:tblGrid>
      <w:tr w:rsidR="009A7FC4" w:rsidRPr="00CA7A12" w14:paraId="7D9C0622" w14:textId="77777777" w:rsidTr="009A7FC4">
        <w:trPr>
          <w:trHeight w:hRule="exact" w:val="307"/>
        </w:trPr>
        <w:tc>
          <w:tcPr>
            <w:tcW w:w="294" w:type="pct"/>
            <w:vMerge w:val="restart"/>
            <w:tcBorders>
              <w:top w:val="single" w:sz="4" w:space="0" w:color="auto"/>
              <w:left w:val="single" w:sz="4" w:space="0" w:color="auto"/>
            </w:tcBorders>
            <w:shd w:val="clear" w:color="auto" w:fill="FFFFFF"/>
            <w:vAlign w:val="center"/>
          </w:tcPr>
          <w:p w14:paraId="32324D93" w14:textId="77777777" w:rsidR="009A7FC4" w:rsidRPr="00CA7A12" w:rsidRDefault="009A7FC4" w:rsidP="009A7FC4">
            <w:pPr>
              <w:pStyle w:val="22"/>
              <w:shd w:val="clear" w:color="auto" w:fill="auto"/>
              <w:spacing w:line="240" w:lineRule="auto"/>
              <w:ind w:firstLine="0"/>
              <w:jc w:val="center"/>
            </w:pPr>
            <w:r w:rsidRPr="00CA7A12">
              <w:rPr>
                <w:rStyle w:val="25"/>
              </w:rPr>
              <w:t>№</w:t>
            </w:r>
          </w:p>
          <w:p w14:paraId="4ED6C809" w14:textId="77777777" w:rsidR="009A7FC4" w:rsidRPr="00CA7A12" w:rsidRDefault="009A7FC4" w:rsidP="009A7FC4">
            <w:pPr>
              <w:pStyle w:val="22"/>
              <w:shd w:val="clear" w:color="auto" w:fill="auto"/>
              <w:spacing w:line="240" w:lineRule="auto"/>
              <w:ind w:firstLine="0"/>
              <w:jc w:val="center"/>
            </w:pPr>
            <w:r w:rsidRPr="00CA7A12">
              <w:rPr>
                <w:rStyle w:val="25"/>
              </w:rPr>
              <w:t>п/п</w:t>
            </w:r>
          </w:p>
        </w:tc>
        <w:tc>
          <w:tcPr>
            <w:tcW w:w="2784" w:type="pct"/>
            <w:vMerge w:val="restart"/>
            <w:tcBorders>
              <w:top w:val="single" w:sz="4" w:space="0" w:color="auto"/>
              <w:left w:val="single" w:sz="4" w:space="0" w:color="auto"/>
            </w:tcBorders>
            <w:shd w:val="clear" w:color="auto" w:fill="FFFFFF"/>
            <w:vAlign w:val="center"/>
          </w:tcPr>
          <w:p w14:paraId="20C4CDA0" w14:textId="77777777" w:rsidR="009A7FC4" w:rsidRPr="00CA7A12" w:rsidRDefault="009A7FC4" w:rsidP="009A7FC4">
            <w:pPr>
              <w:pStyle w:val="22"/>
              <w:shd w:val="clear" w:color="auto" w:fill="auto"/>
              <w:spacing w:line="240" w:lineRule="auto"/>
              <w:ind w:right="129" w:firstLine="0"/>
              <w:jc w:val="center"/>
              <w:rPr>
                <w:rStyle w:val="25"/>
              </w:rPr>
            </w:pPr>
            <w:r w:rsidRPr="00CA7A12">
              <w:rPr>
                <w:rStyle w:val="25"/>
              </w:rPr>
              <w:t>Раздел (или тема)</w:t>
            </w:r>
          </w:p>
          <w:p w14:paraId="39112A20" w14:textId="77777777" w:rsidR="009A7FC4" w:rsidRPr="00CA7A12" w:rsidRDefault="009A7FC4" w:rsidP="009A7FC4">
            <w:pPr>
              <w:pStyle w:val="22"/>
              <w:shd w:val="clear" w:color="auto" w:fill="auto"/>
              <w:spacing w:line="240" w:lineRule="auto"/>
              <w:ind w:right="129" w:firstLine="0"/>
              <w:jc w:val="center"/>
            </w:pPr>
          </w:p>
        </w:tc>
        <w:tc>
          <w:tcPr>
            <w:tcW w:w="664" w:type="pct"/>
            <w:vMerge w:val="restart"/>
            <w:tcBorders>
              <w:top w:val="single" w:sz="4" w:space="0" w:color="auto"/>
              <w:left w:val="single" w:sz="4" w:space="0" w:color="auto"/>
            </w:tcBorders>
            <w:shd w:val="clear" w:color="auto" w:fill="FFFFFF"/>
            <w:vAlign w:val="center"/>
          </w:tcPr>
          <w:p w14:paraId="6289CD89" w14:textId="77777777" w:rsidR="009A7FC4" w:rsidRPr="00CA7A12" w:rsidRDefault="009A7FC4" w:rsidP="009A7FC4">
            <w:pPr>
              <w:pStyle w:val="22"/>
              <w:shd w:val="clear" w:color="auto" w:fill="auto"/>
              <w:spacing w:line="240" w:lineRule="auto"/>
              <w:ind w:firstLine="0"/>
              <w:jc w:val="center"/>
            </w:pPr>
            <w:r w:rsidRPr="00CA7A12">
              <w:rPr>
                <w:rStyle w:val="25"/>
              </w:rPr>
              <w:t>Количество часов</w:t>
            </w:r>
          </w:p>
        </w:tc>
        <w:tc>
          <w:tcPr>
            <w:tcW w:w="1258" w:type="pct"/>
            <w:gridSpan w:val="2"/>
            <w:tcBorders>
              <w:top w:val="single" w:sz="4" w:space="0" w:color="auto"/>
              <w:left w:val="single" w:sz="4" w:space="0" w:color="auto"/>
              <w:right w:val="single" w:sz="4" w:space="0" w:color="auto"/>
            </w:tcBorders>
            <w:shd w:val="clear" w:color="auto" w:fill="FFFFFF"/>
            <w:vAlign w:val="center"/>
          </w:tcPr>
          <w:p w14:paraId="5B9EFEA6" w14:textId="77777777" w:rsidR="009A7FC4" w:rsidRPr="00CA7A12" w:rsidRDefault="009A7FC4" w:rsidP="009A7FC4">
            <w:pPr>
              <w:pStyle w:val="22"/>
              <w:shd w:val="clear" w:color="auto" w:fill="auto"/>
              <w:spacing w:line="240" w:lineRule="auto"/>
              <w:ind w:left="42" w:right="46" w:firstLine="0"/>
              <w:jc w:val="center"/>
            </w:pPr>
            <w:r w:rsidRPr="00CA7A12">
              <w:rPr>
                <w:rStyle w:val="25"/>
              </w:rPr>
              <w:t>Дата проведения</w:t>
            </w:r>
          </w:p>
        </w:tc>
      </w:tr>
      <w:tr w:rsidR="009A7FC4" w:rsidRPr="00CA7A12" w14:paraId="1FB0AAE3" w14:textId="77777777" w:rsidTr="009A7FC4">
        <w:trPr>
          <w:trHeight w:hRule="exact" w:val="432"/>
        </w:trPr>
        <w:tc>
          <w:tcPr>
            <w:tcW w:w="294" w:type="pct"/>
            <w:vMerge/>
            <w:tcBorders>
              <w:left w:val="single" w:sz="4" w:space="0" w:color="auto"/>
            </w:tcBorders>
            <w:shd w:val="clear" w:color="auto" w:fill="FFFFFF"/>
          </w:tcPr>
          <w:p w14:paraId="65A452C4" w14:textId="77777777" w:rsidR="009A7FC4" w:rsidRPr="00CA7A12" w:rsidRDefault="009A7FC4" w:rsidP="009A7FC4">
            <w:pPr>
              <w:jc w:val="center"/>
              <w:rPr>
                <w:rFonts w:ascii="Times New Roman" w:hAnsi="Times New Roman" w:cs="Times New Roman"/>
              </w:rPr>
            </w:pPr>
          </w:p>
        </w:tc>
        <w:tc>
          <w:tcPr>
            <w:tcW w:w="2784" w:type="pct"/>
            <w:vMerge/>
            <w:tcBorders>
              <w:left w:val="single" w:sz="4" w:space="0" w:color="auto"/>
            </w:tcBorders>
            <w:shd w:val="clear" w:color="auto" w:fill="FFFFFF"/>
          </w:tcPr>
          <w:p w14:paraId="6C081253" w14:textId="77777777" w:rsidR="009A7FC4" w:rsidRPr="00CA7A12" w:rsidRDefault="009A7FC4" w:rsidP="009A7FC4">
            <w:pPr>
              <w:ind w:right="129"/>
              <w:rPr>
                <w:rFonts w:ascii="Times New Roman" w:hAnsi="Times New Roman" w:cs="Times New Roman"/>
              </w:rPr>
            </w:pPr>
          </w:p>
        </w:tc>
        <w:tc>
          <w:tcPr>
            <w:tcW w:w="664" w:type="pct"/>
            <w:vMerge/>
            <w:tcBorders>
              <w:left w:val="single" w:sz="4" w:space="0" w:color="auto"/>
            </w:tcBorders>
            <w:shd w:val="clear" w:color="auto" w:fill="FFFFFF"/>
            <w:vAlign w:val="center"/>
          </w:tcPr>
          <w:p w14:paraId="0CB3F44A" w14:textId="77777777" w:rsidR="009A7FC4" w:rsidRPr="00CA7A12" w:rsidRDefault="009A7FC4" w:rsidP="009A7FC4">
            <w:pPr>
              <w:jc w:val="center"/>
              <w:rPr>
                <w:rFonts w:ascii="Times New Roman" w:hAnsi="Times New Roman" w:cs="Times New Roman"/>
              </w:rPr>
            </w:pPr>
          </w:p>
        </w:tc>
        <w:tc>
          <w:tcPr>
            <w:tcW w:w="634" w:type="pct"/>
            <w:tcBorders>
              <w:top w:val="single" w:sz="4" w:space="0" w:color="auto"/>
              <w:left w:val="single" w:sz="4" w:space="0" w:color="auto"/>
            </w:tcBorders>
            <w:shd w:val="clear" w:color="auto" w:fill="FFFFFF"/>
            <w:vAlign w:val="center"/>
          </w:tcPr>
          <w:p w14:paraId="6EAF715A" w14:textId="77777777" w:rsidR="009A7FC4" w:rsidRPr="00CA7A12" w:rsidRDefault="009A7FC4" w:rsidP="009A7FC4">
            <w:pPr>
              <w:pStyle w:val="22"/>
              <w:shd w:val="clear" w:color="auto" w:fill="auto"/>
              <w:spacing w:line="240" w:lineRule="auto"/>
              <w:ind w:left="42" w:right="46" w:firstLine="0"/>
              <w:jc w:val="center"/>
            </w:pPr>
            <w:r w:rsidRPr="00CA7A12">
              <w:rPr>
                <w:rStyle w:val="25"/>
              </w:rPr>
              <w:t>по плану</w:t>
            </w:r>
          </w:p>
        </w:tc>
        <w:tc>
          <w:tcPr>
            <w:tcW w:w="624" w:type="pct"/>
            <w:tcBorders>
              <w:top w:val="single" w:sz="4" w:space="0" w:color="auto"/>
              <w:left w:val="single" w:sz="4" w:space="0" w:color="auto"/>
              <w:right w:val="single" w:sz="4" w:space="0" w:color="auto"/>
            </w:tcBorders>
            <w:shd w:val="clear" w:color="auto" w:fill="FFFFFF"/>
            <w:vAlign w:val="center"/>
          </w:tcPr>
          <w:p w14:paraId="5B9C8BEB" w14:textId="77777777" w:rsidR="009A7FC4" w:rsidRPr="00CA7A12" w:rsidRDefault="009A7FC4" w:rsidP="009A7FC4">
            <w:pPr>
              <w:pStyle w:val="22"/>
              <w:shd w:val="clear" w:color="auto" w:fill="auto"/>
              <w:spacing w:line="240" w:lineRule="auto"/>
              <w:ind w:left="42" w:right="46" w:firstLine="0"/>
              <w:jc w:val="center"/>
            </w:pPr>
            <w:r w:rsidRPr="00CA7A12">
              <w:rPr>
                <w:rStyle w:val="25"/>
              </w:rPr>
              <w:t>по факту</w:t>
            </w:r>
          </w:p>
        </w:tc>
      </w:tr>
      <w:tr w:rsidR="00E67F82" w:rsidRPr="00CA7A12" w14:paraId="562634A8" w14:textId="77777777" w:rsidTr="00E67F82">
        <w:trPr>
          <w:trHeight w:val="680"/>
        </w:trPr>
        <w:tc>
          <w:tcPr>
            <w:tcW w:w="294" w:type="pct"/>
            <w:tcBorders>
              <w:top w:val="single" w:sz="4" w:space="0" w:color="auto"/>
              <w:left w:val="single" w:sz="4" w:space="0" w:color="auto"/>
            </w:tcBorders>
            <w:shd w:val="clear" w:color="auto" w:fill="FFFFFF"/>
          </w:tcPr>
          <w:p w14:paraId="57988B3F"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1222E65A" w14:textId="77777777" w:rsidR="00E67F82" w:rsidRPr="00CA7A12" w:rsidRDefault="00E67F82" w:rsidP="009A7FC4">
            <w:pPr>
              <w:pStyle w:val="22"/>
              <w:shd w:val="clear" w:color="auto" w:fill="auto"/>
              <w:spacing w:line="240" w:lineRule="auto"/>
              <w:ind w:left="132" w:right="129" w:firstLine="0"/>
            </w:pPr>
            <w:r w:rsidRPr="00CA7A12">
              <w:t>Инструктаж по технике безопасности на занятиях волейболом. Стойка волейболиста, перемещение по площадке.</w:t>
            </w:r>
          </w:p>
        </w:tc>
        <w:tc>
          <w:tcPr>
            <w:tcW w:w="664" w:type="pct"/>
            <w:tcBorders>
              <w:top w:val="single" w:sz="4" w:space="0" w:color="auto"/>
              <w:left w:val="single" w:sz="4" w:space="0" w:color="auto"/>
            </w:tcBorders>
            <w:shd w:val="clear" w:color="auto" w:fill="FFFFFF"/>
            <w:vAlign w:val="center"/>
          </w:tcPr>
          <w:p w14:paraId="5FEBC4D7"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72EB4425"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01.09.2025</w:t>
            </w:r>
          </w:p>
        </w:tc>
        <w:tc>
          <w:tcPr>
            <w:tcW w:w="624" w:type="pct"/>
            <w:tcBorders>
              <w:top w:val="single" w:sz="4" w:space="0" w:color="auto"/>
              <w:left w:val="single" w:sz="4" w:space="0" w:color="auto"/>
              <w:right w:val="single" w:sz="4" w:space="0" w:color="auto"/>
            </w:tcBorders>
            <w:shd w:val="clear" w:color="auto" w:fill="FFFFFF"/>
            <w:vAlign w:val="center"/>
          </w:tcPr>
          <w:p w14:paraId="46A229B1"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039BE6C9" w14:textId="77777777" w:rsidTr="00E67F82">
        <w:trPr>
          <w:trHeight w:val="485"/>
        </w:trPr>
        <w:tc>
          <w:tcPr>
            <w:tcW w:w="294" w:type="pct"/>
            <w:tcBorders>
              <w:top w:val="single" w:sz="4" w:space="0" w:color="auto"/>
              <w:left w:val="single" w:sz="4" w:space="0" w:color="auto"/>
            </w:tcBorders>
            <w:shd w:val="clear" w:color="auto" w:fill="FFFFFF"/>
          </w:tcPr>
          <w:p w14:paraId="12BEE434"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0456A32" w14:textId="77777777" w:rsidR="00E67F82" w:rsidRPr="00CA7A12" w:rsidRDefault="00E67F82" w:rsidP="009A7FC4">
            <w:pPr>
              <w:pStyle w:val="22"/>
              <w:shd w:val="clear" w:color="auto" w:fill="auto"/>
              <w:spacing w:line="240" w:lineRule="auto"/>
              <w:ind w:left="132" w:right="129" w:firstLine="0"/>
            </w:pPr>
            <w:r w:rsidRPr="00CA7A12">
              <w:t>Стойка, перемещение, передача сверху, снизу. Подвижные игры. Режим дня.</w:t>
            </w:r>
          </w:p>
        </w:tc>
        <w:tc>
          <w:tcPr>
            <w:tcW w:w="664" w:type="pct"/>
            <w:tcBorders>
              <w:top w:val="single" w:sz="4" w:space="0" w:color="auto"/>
              <w:left w:val="single" w:sz="4" w:space="0" w:color="auto"/>
            </w:tcBorders>
            <w:shd w:val="clear" w:color="auto" w:fill="FFFFFF"/>
            <w:vAlign w:val="center"/>
          </w:tcPr>
          <w:p w14:paraId="4207C8B2"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3FAB27E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03.09.2025</w:t>
            </w:r>
          </w:p>
        </w:tc>
        <w:tc>
          <w:tcPr>
            <w:tcW w:w="624" w:type="pct"/>
            <w:tcBorders>
              <w:top w:val="single" w:sz="4" w:space="0" w:color="auto"/>
              <w:left w:val="single" w:sz="4" w:space="0" w:color="auto"/>
              <w:right w:val="single" w:sz="4" w:space="0" w:color="auto"/>
            </w:tcBorders>
            <w:shd w:val="clear" w:color="auto" w:fill="FFFFFF"/>
            <w:vAlign w:val="center"/>
          </w:tcPr>
          <w:p w14:paraId="2426E7EB"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1DCBD37" w14:textId="77777777" w:rsidTr="00E67F82">
        <w:trPr>
          <w:trHeight w:val="495"/>
        </w:trPr>
        <w:tc>
          <w:tcPr>
            <w:tcW w:w="294" w:type="pct"/>
            <w:tcBorders>
              <w:top w:val="single" w:sz="4" w:space="0" w:color="auto"/>
              <w:left w:val="single" w:sz="4" w:space="0" w:color="auto"/>
            </w:tcBorders>
            <w:shd w:val="clear" w:color="auto" w:fill="FFFFFF"/>
          </w:tcPr>
          <w:p w14:paraId="0EF15A48"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5C21248B" w14:textId="77777777" w:rsidR="00E67F82" w:rsidRPr="00CA7A12" w:rsidRDefault="00E67F82" w:rsidP="009A7FC4">
            <w:pPr>
              <w:pStyle w:val="22"/>
              <w:shd w:val="clear" w:color="auto" w:fill="auto"/>
              <w:spacing w:line="240" w:lineRule="auto"/>
              <w:ind w:left="132" w:right="129" w:firstLine="0"/>
            </w:pPr>
            <w:r w:rsidRPr="00CA7A12">
              <w:t>Врачебный контроль. Стойка, перемещение, передача сверху, снизу. Подвижные игры</w:t>
            </w:r>
          </w:p>
        </w:tc>
        <w:tc>
          <w:tcPr>
            <w:tcW w:w="664" w:type="pct"/>
            <w:tcBorders>
              <w:top w:val="single" w:sz="4" w:space="0" w:color="auto"/>
              <w:left w:val="single" w:sz="4" w:space="0" w:color="auto"/>
            </w:tcBorders>
            <w:shd w:val="clear" w:color="auto" w:fill="FFFFFF"/>
            <w:vAlign w:val="center"/>
          </w:tcPr>
          <w:p w14:paraId="7E83BEA9"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1F36554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05.09.2025</w:t>
            </w:r>
          </w:p>
        </w:tc>
        <w:tc>
          <w:tcPr>
            <w:tcW w:w="624" w:type="pct"/>
            <w:tcBorders>
              <w:top w:val="single" w:sz="4" w:space="0" w:color="auto"/>
              <w:left w:val="single" w:sz="4" w:space="0" w:color="auto"/>
              <w:right w:val="single" w:sz="4" w:space="0" w:color="auto"/>
            </w:tcBorders>
            <w:shd w:val="clear" w:color="auto" w:fill="FFFFFF"/>
            <w:vAlign w:val="center"/>
          </w:tcPr>
          <w:p w14:paraId="02715BD5"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0E918BA" w14:textId="77777777" w:rsidTr="00E67F82">
        <w:trPr>
          <w:trHeight w:val="520"/>
        </w:trPr>
        <w:tc>
          <w:tcPr>
            <w:tcW w:w="294" w:type="pct"/>
            <w:tcBorders>
              <w:top w:val="single" w:sz="4" w:space="0" w:color="auto"/>
              <w:left w:val="single" w:sz="4" w:space="0" w:color="auto"/>
            </w:tcBorders>
            <w:shd w:val="clear" w:color="auto" w:fill="FFFFFF"/>
          </w:tcPr>
          <w:p w14:paraId="1C53C1B9"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543B9F69" w14:textId="77777777" w:rsidR="00E67F82" w:rsidRPr="00CA7A12" w:rsidRDefault="00E67F82" w:rsidP="009A7FC4">
            <w:pPr>
              <w:pStyle w:val="22"/>
              <w:shd w:val="clear" w:color="auto" w:fill="auto"/>
              <w:spacing w:line="240" w:lineRule="auto"/>
              <w:ind w:left="132" w:right="129" w:firstLine="0"/>
            </w:pPr>
            <w:r w:rsidRPr="00CA7A12">
              <w:t>Перемещение игрока, варианты передач мяча. Подвижные игры.</w:t>
            </w:r>
          </w:p>
        </w:tc>
        <w:tc>
          <w:tcPr>
            <w:tcW w:w="664" w:type="pct"/>
            <w:tcBorders>
              <w:top w:val="single" w:sz="4" w:space="0" w:color="auto"/>
              <w:left w:val="single" w:sz="4" w:space="0" w:color="auto"/>
            </w:tcBorders>
            <w:shd w:val="clear" w:color="auto" w:fill="FFFFFF"/>
            <w:vAlign w:val="center"/>
          </w:tcPr>
          <w:p w14:paraId="0E5F6ABF"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7D8ECE9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08.09.2025</w:t>
            </w:r>
          </w:p>
        </w:tc>
        <w:tc>
          <w:tcPr>
            <w:tcW w:w="624" w:type="pct"/>
            <w:tcBorders>
              <w:top w:val="single" w:sz="4" w:space="0" w:color="auto"/>
              <w:left w:val="single" w:sz="4" w:space="0" w:color="auto"/>
              <w:right w:val="single" w:sz="4" w:space="0" w:color="auto"/>
            </w:tcBorders>
            <w:shd w:val="clear" w:color="auto" w:fill="FFFFFF"/>
            <w:vAlign w:val="center"/>
          </w:tcPr>
          <w:p w14:paraId="6A977ED1"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23FC34B5" w14:textId="77777777" w:rsidTr="00E67F82">
        <w:trPr>
          <w:trHeight w:val="479"/>
        </w:trPr>
        <w:tc>
          <w:tcPr>
            <w:tcW w:w="294" w:type="pct"/>
            <w:tcBorders>
              <w:top w:val="single" w:sz="4" w:space="0" w:color="auto"/>
              <w:left w:val="single" w:sz="4" w:space="0" w:color="auto"/>
            </w:tcBorders>
            <w:shd w:val="clear" w:color="auto" w:fill="FFFFFF"/>
          </w:tcPr>
          <w:p w14:paraId="19667AA1"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0B7B2AEA" w14:textId="77777777" w:rsidR="00E67F82" w:rsidRPr="00CA7A12" w:rsidRDefault="00E67F82" w:rsidP="009A7FC4">
            <w:pPr>
              <w:pStyle w:val="22"/>
              <w:shd w:val="clear" w:color="auto" w:fill="auto"/>
              <w:spacing w:line="240" w:lineRule="auto"/>
              <w:ind w:left="132" w:right="129" w:firstLine="0"/>
            </w:pPr>
            <w:r w:rsidRPr="00CA7A12">
              <w:t>Перемещение в стойке. Варианты передач мяча. Знакомство с инвентарем для занятий волейболом.</w:t>
            </w:r>
          </w:p>
        </w:tc>
        <w:tc>
          <w:tcPr>
            <w:tcW w:w="664" w:type="pct"/>
            <w:tcBorders>
              <w:top w:val="single" w:sz="4" w:space="0" w:color="auto"/>
              <w:left w:val="single" w:sz="4" w:space="0" w:color="auto"/>
            </w:tcBorders>
            <w:shd w:val="clear" w:color="auto" w:fill="FFFFFF"/>
            <w:vAlign w:val="center"/>
          </w:tcPr>
          <w:p w14:paraId="0F29FDDF"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58FD0397"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10.09.2025</w:t>
            </w:r>
          </w:p>
        </w:tc>
        <w:tc>
          <w:tcPr>
            <w:tcW w:w="624" w:type="pct"/>
            <w:tcBorders>
              <w:top w:val="single" w:sz="4" w:space="0" w:color="auto"/>
              <w:left w:val="single" w:sz="4" w:space="0" w:color="auto"/>
              <w:right w:val="single" w:sz="4" w:space="0" w:color="auto"/>
            </w:tcBorders>
            <w:shd w:val="clear" w:color="auto" w:fill="FFFFFF"/>
            <w:vAlign w:val="center"/>
          </w:tcPr>
          <w:p w14:paraId="7D7F9ECE"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67A8787" w14:textId="77777777" w:rsidTr="00E67F82">
        <w:trPr>
          <w:trHeight w:val="553"/>
        </w:trPr>
        <w:tc>
          <w:tcPr>
            <w:tcW w:w="294" w:type="pct"/>
            <w:tcBorders>
              <w:top w:val="single" w:sz="4" w:space="0" w:color="auto"/>
              <w:left w:val="single" w:sz="4" w:space="0" w:color="auto"/>
            </w:tcBorders>
            <w:shd w:val="clear" w:color="auto" w:fill="FFFFFF"/>
          </w:tcPr>
          <w:p w14:paraId="1D7EBE93"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2261D76F" w14:textId="77777777" w:rsidR="00E67F82" w:rsidRPr="00CA7A12" w:rsidRDefault="00E67F82" w:rsidP="009A7FC4">
            <w:pPr>
              <w:pStyle w:val="22"/>
              <w:shd w:val="clear" w:color="auto" w:fill="auto"/>
              <w:spacing w:line="240" w:lineRule="auto"/>
              <w:ind w:left="132" w:right="129" w:firstLine="0"/>
            </w:pPr>
            <w:r w:rsidRPr="00CA7A12">
              <w:t>Перестроения. Перемещение в стойке. Варианты передач мяча.</w:t>
            </w:r>
          </w:p>
        </w:tc>
        <w:tc>
          <w:tcPr>
            <w:tcW w:w="664" w:type="pct"/>
            <w:tcBorders>
              <w:top w:val="single" w:sz="4" w:space="0" w:color="auto"/>
              <w:left w:val="single" w:sz="4" w:space="0" w:color="auto"/>
            </w:tcBorders>
            <w:shd w:val="clear" w:color="auto" w:fill="FFFFFF"/>
            <w:vAlign w:val="center"/>
          </w:tcPr>
          <w:p w14:paraId="1E92827C"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75A49B9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12.09.2025</w:t>
            </w:r>
          </w:p>
        </w:tc>
        <w:tc>
          <w:tcPr>
            <w:tcW w:w="624" w:type="pct"/>
            <w:tcBorders>
              <w:top w:val="single" w:sz="4" w:space="0" w:color="auto"/>
              <w:left w:val="single" w:sz="4" w:space="0" w:color="auto"/>
              <w:right w:val="single" w:sz="4" w:space="0" w:color="auto"/>
            </w:tcBorders>
            <w:shd w:val="clear" w:color="auto" w:fill="FFFFFF"/>
            <w:vAlign w:val="center"/>
          </w:tcPr>
          <w:p w14:paraId="46F31507"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2FDD6121" w14:textId="77777777" w:rsidTr="00E67F82">
        <w:trPr>
          <w:trHeight w:val="680"/>
        </w:trPr>
        <w:tc>
          <w:tcPr>
            <w:tcW w:w="294" w:type="pct"/>
            <w:tcBorders>
              <w:top w:val="single" w:sz="4" w:space="0" w:color="auto"/>
              <w:left w:val="single" w:sz="4" w:space="0" w:color="auto"/>
            </w:tcBorders>
            <w:shd w:val="clear" w:color="auto" w:fill="FFFFFF"/>
          </w:tcPr>
          <w:p w14:paraId="55AE4C04"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1AA7069A" w14:textId="77777777" w:rsidR="00E67F82" w:rsidRPr="00CA7A12" w:rsidRDefault="00E67F82" w:rsidP="009A7FC4">
            <w:pPr>
              <w:pStyle w:val="22"/>
              <w:shd w:val="clear" w:color="auto" w:fill="auto"/>
              <w:spacing w:line="240" w:lineRule="auto"/>
              <w:ind w:left="132" w:right="129" w:firstLine="0"/>
            </w:pPr>
            <w:r w:rsidRPr="00CA7A12">
              <w:t>Упражнения для мышц рук и плечевого пояса. Нижняя прямая подача, прием мяча снизу. Подвижные игры</w:t>
            </w:r>
          </w:p>
        </w:tc>
        <w:tc>
          <w:tcPr>
            <w:tcW w:w="664" w:type="pct"/>
            <w:tcBorders>
              <w:top w:val="single" w:sz="4" w:space="0" w:color="auto"/>
              <w:left w:val="single" w:sz="4" w:space="0" w:color="auto"/>
            </w:tcBorders>
            <w:shd w:val="clear" w:color="auto" w:fill="FFFFFF"/>
            <w:vAlign w:val="center"/>
          </w:tcPr>
          <w:p w14:paraId="14B510EC"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156F27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15.09.2025</w:t>
            </w:r>
          </w:p>
        </w:tc>
        <w:tc>
          <w:tcPr>
            <w:tcW w:w="624" w:type="pct"/>
            <w:tcBorders>
              <w:top w:val="single" w:sz="4" w:space="0" w:color="auto"/>
              <w:left w:val="single" w:sz="4" w:space="0" w:color="auto"/>
              <w:right w:val="single" w:sz="4" w:space="0" w:color="auto"/>
            </w:tcBorders>
            <w:shd w:val="clear" w:color="auto" w:fill="FFFFFF"/>
            <w:vAlign w:val="center"/>
          </w:tcPr>
          <w:p w14:paraId="7F9FC88A"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12164C7" w14:textId="77777777" w:rsidTr="00E67F82">
        <w:trPr>
          <w:trHeight w:val="579"/>
        </w:trPr>
        <w:tc>
          <w:tcPr>
            <w:tcW w:w="294" w:type="pct"/>
            <w:tcBorders>
              <w:top w:val="single" w:sz="4" w:space="0" w:color="auto"/>
              <w:left w:val="single" w:sz="4" w:space="0" w:color="auto"/>
            </w:tcBorders>
            <w:shd w:val="clear" w:color="auto" w:fill="FFFFFF"/>
          </w:tcPr>
          <w:p w14:paraId="5AE3EBE7"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74DDF09B" w14:textId="77777777" w:rsidR="00E67F82" w:rsidRPr="00CA7A12" w:rsidRDefault="00E67F82" w:rsidP="009A7FC4">
            <w:pPr>
              <w:pStyle w:val="22"/>
              <w:shd w:val="clear" w:color="auto" w:fill="auto"/>
              <w:spacing w:line="240" w:lineRule="auto"/>
              <w:ind w:left="132" w:right="129" w:firstLine="0"/>
            </w:pPr>
            <w:r w:rsidRPr="00CA7A12">
              <w:t>Упр. без предметов. Нижняя прямая подача, прием мяча снизу. Подвижные игры</w:t>
            </w:r>
          </w:p>
        </w:tc>
        <w:tc>
          <w:tcPr>
            <w:tcW w:w="664" w:type="pct"/>
            <w:tcBorders>
              <w:top w:val="single" w:sz="4" w:space="0" w:color="auto"/>
              <w:left w:val="single" w:sz="4" w:space="0" w:color="auto"/>
            </w:tcBorders>
            <w:shd w:val="clear" w:color="auto" w:fill="FFFFFF"/>
            <w:vAlign w:val="center"/>
          </w:tcPr>
          <w:p w14:paraId="01645589"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132198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17.09.2025</w:t>
            </w:r>
          </w:p>
        </w:tc>
        <w:tc>
          <w:tcPr>
            <w:tcW w:w="624" w:type="pct"/>
            <w:tcBorders>
              <w:top w:val="single" w:sz="4" w:space="0" w:color="auto"/>
              <w:left w:val="single" w:sz="4" w:space="0" w:color="auto"/>
              <w:right w:val="single" w:sz="4" w:space="0" w:color="auto"/>
            </w:tcBorders>
            <w:shd w:val="clear" w:color="auto" w:fill="FFFFFF"/>
            <w:vAlign w:val="center"/>
          </w:tcPr>
          <w:p w14:paraId="7A0AF336"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CE46361" w14:textId="77777777" w:rsidTr="00E67F82">
        <w:trPr>
          <w:trHeight w:val="559"/>
        </w:trPr>
        <w:tc>
          <w:tcPr>
            <w:tcW w:w="294" w:type="pct"/>
            <w:tcBorders>
              <w:top w:val="single" w:sz="4" w:space="0" w:color="auto"/>
              <w:left w:val="single" w:sz="4" w:space="0" w:color="auto"/>
            </w:tcBorders>
            <w:shd w:val="clear" w:color="auto" w:fill="FFFFFF"/>
          </w:tcPr>
          <w:p w14:paraId="4923DEB7"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0023E3B5" w14:textId="77777777" w:rsidR="00E67F82" w:rsidRPr="00CA7A12" w:rsidRDefault="00E67F82" w:rsidP="009A7FC4">
            <w:pPr>
              <w:pStyle w:val="22"/>
              <w:shd w:val="clear" w:color="auto" w:fill="auto"/>
              <w:spacing w:line="240" w:lineRule="auto"/>
              <w:ind w:left="132" w:right="129" w:firstLine="0"/>
            </w:pPr>
            <w:r w:rsidRPr="00CA7A12">
              <w:t>Бег с ускорением. Нижняя прямая подача, прием мяча снизу. Подвижные игры</w:t>
            </w:r>
          </w:p>
        </w:tc>
        <w:tc>
          <w:tcPr>
            <w:tcW w:w="664" w:type="pct"/>
            <w:tcBorders>
              <w:top w:val="single" w:sz="4" w:space="0" w:color="auto"/>
              <w:left w:val="single" w:sz="4" w:space="0" w:color="auto"/>
            </w:tcBorders>
            <w:shd w:val="clear" w:color="auto" w:fill="FFFFFF"/>
            <w:vAlign w:val="center"/>
          </w:tcPr>
          <w:p w14:paraId="7BE34654"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590E11D5"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19.09.2025</w:t>
            </w:r>
          </w:p>
        </w:tc>
        <w:tc>
          <w:tcPr>
            <w:tcW w:w="624" w:type="pct"/>
            <w:tcBorders>
              <w:top w:val="single" w:sz="4" w:space="0" w:color="auto"/>
              <w:left w:val="single" w:sz="4" w:space="0" w:color="auto"/>
              <w:right w:val="single" w:sz="4" w:space="0" w:color="auto"/>
            </w:tcBorders>
            <w:shd w:val="clear" w:color="auto" w:fill="FFFFFF"/>
            <w:vAlign w:val="center"/>
          </w:tcPr>
          <w:p w14:paraId="0BCEF046"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424BB227" w14:textId="77777777" w:rsidTr="00E67F82">
        <w:trPr>
          <w:trHeight w:val="567"/>
        </w:trPr>
        <w:tc>
          <w:tcPr>
            <w:tcW w:w="294" w:type="pct"/>
            <w:tcBorders>
              <w:top w:val="single" w:sz="4" w:space="0" w:color="auto"/>
              <w:left w:val="single" w:sz="4" w:space="0" w:color="auto"/>
            </w:tcBorders>
            <w:shd w:val="clear" w:color="auto" w:fill="FFFFFF"/>
          </w:tcPr>
          <w:p w14:paraId="00C551B1"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2CDB916C" w14:textId="77777777" w:rsidR="00E67F82" w:rsidRPr="00CA7A12" w:rsidRDefault="00E67F82" w:rsidP="009A7FC4">
            <w:pPr>
              <w:pStyle w:val="22"/>
              <w:shd w:val="clear" w:color="auto" w:fill="auto"/>
              <w:spacing w:line="240" w:lineRule="auto"/>
              <w:ind w:left="132" w:right="129" w:firstLine="0"/>
            </w:pPr>
            <w:r w:rsidRPr="00CA7A12">
              <w:t>Прыжки в высоту с разбега. Варианты передач мяча. Нижняя подача, прием снизу.</w:t>
            </w:r>
          </w:p>
        </w:tc>
        <w:tc>
          <w:tcPr>
            <w:tcW w:w="664" w:type="pct"/>
            <w:tcBorders>
              <w:top w:val="single" w:sz="4" w:space="0" w:color="auto"/>
              <w:left w:val="single" w:sz="4" w:space="0" w:color="auto"/>
            </w:tcBorders>
            <w:shd w:val="clear" w:color="auto" w:fill="FFFFFF"/>
            <w:vAlign w:val="center"/>
          </w:tcPr>
          <w:p w14:paraId="7E66B6D2"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458092C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22.09.2025</w:t>
            </w:r>
          </w:p>
        </w:tc>
        <w:tc>
          <w:tcPr>
            <w:tcW w:w="624" w:type="pct"/>
            <w:tcBorders>
              <w:top w:val="single" w:sz="4" w:space="0" w:color="auto"/>
              <w:left w:val="single" w:sz="4" w:space="0" w:color="auto"/>
              <w:right w:val="single" w:sz="4" w:space="0" w:color="auto"/>
            </w:tcBorders>
            <w:shd w:val="clear" w:color="auto" w:fill="FFFFFF"/>
            <w:vAlign w:val="center"/>
          </w:tcPr>
          <w:p w14:paraId="708BE7E2"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BEEB13E" w14:textId="77777777" w:rsidTr="00E67F82">
        <w:trPr>
          <w:trHeight w:val="548"/>
        </w:trPr>
        <w:tc>
          <w:tcPr>
            <w:tcW w:w="294" w:type="pct"/>
            <w:tcBorders>
              <w:top w:val="single" w:sz="4" w:space="0" w:color="auto"/>
              <w:left w:val="single" w:sz="4" w:space="0" w:color="auto"/>
            </w:tcBorders>
            <w:shd w:val="clear" w:color="auto" w:fill="FFFFFF"/>
          </w:tcPr>
          <w:p w14:paraId="6CFE4F1E"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732E20A4" w14:textId="77777777" w:rsidR="00E67F82" w:rsidRPr="00CA7A12" w:rsidRDefault="00E67F82" w:rsidP="009A7FC4">
            <w:pPr>
              <w:pStyle w:val="22"/>
              <w:shd w:val="clear" w:color="auto" w:fill="auto"/>
              <w:spacing w:line="240" w:lineRule="auto"/>
              <w:ind w:left="132" w:right="129" w:firstLine="0"/>
            </w:pPr>
            <w:r w:rsidRPr="00CA7A12">
              <w:t>Передача сверху, нижняя подача, прием снизу. Метание на дальность. Учебная игра.</w:t>
            </w:r>
          </w:p>
        </w:tc>
        <w:tc>
          <w:tcPr>
            <w:tcW w:w="664" w:type="pct"/>
            <w:tcBorders>
              <w:top w:val="single" w:sz="4" w:space="0" w:color="auto"/>
              <w:left w:val="single" w:sz="4" w:space="0" w:color="auto"/>
            </w:tcBorders>
            <w:shd w:val="clear" w:color="auto" w:fill="FFFFFF"/>
            <w:vAlign w:val="center"/>
          </w:tcPr>
          <w:p w14:paraId="4BA71F66"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656C7494"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24.09.2025</w:t>
            </w:r>
          </w:p>
        </w:tc>
        <w:tc>
          <w:tcPr>
            <w:tcW w:w="624" w:type="pct"/>
            <w:tcBorders>
              <w:top w:val="single" w:sz="4" w:space="0" w:color="auto"/>
              <w:left w:val="single" w:sz="4" w:space="0" w:color="auto"/>
              <w:right w:val="single" w:sz="4" w:space="0" w:color="auto"/>
            </w:tcBorders>
            <w:shd w:val="clear" w:color="auto" w:fill="FFFFFF"/>
            <w:vAlign w:val="center"/>
          </w:tcPr>
          <w:p w14:paraId="0CC13A85"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BED01D1" w14:textId="77777777" w:rsidTr="00E67F82">
        <w:trPr>
          <w:trHeight w:val="555"/>
        </w:trPr>
        <w:tc>
          <w:tcPr>
            <w:tcW w:w="294" w:type="pct"/>
            <w:tcBorders>
              <w:top w:val="single" w:sz="4" w:space="0" w:color="auto"/>
              <w:left w:val="single" w:sz="4" w:space="0" w:color="auto"/>
            </w:tcBorders>
            <w:shd w:val="clear" w:color="auto" w:fill="FFFFFF"/>
          </w:tcPr>
          <w:p w14:paraId="3F1288D1"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51785FA" w14:textId="77777777" w:rsidR="00E67F82" w:rsidRPr="00CA7A12" w:rsidRDefault="00E67F82" w:rsidP="009A7FC4">
            <w:pPr>
              <w:pStyle w:val="22"/>
              <w:shd w:val="clear" w:color="auto" w:fill="auto"/>
              <w:spacing w:line="240" w:lineRule="auto"/>
              <w:ind w:left="132" w:right="129" w:firstLine="0"/>
            </w:pPr>
            <w:r w:rsidRPr="00CA7A12">
              <w:t>Упражнения для развития прыгучести. Варианты передачи сверху. Прием снизу. Подвижные игры.</w:t>
            </w:r>
          </w:p>
        </w:tc>
        <w:tc>
          <w:tcPr>
            <w:tcW w:w="664" w:type="pct"/>
            <w:tcBorders>
              <w:top w:val="single" w:sz="4" w:space="0" w:color="auto"/>
              <w:left w:val="single" w:sz="4" w:space="0" w:color="auto"/>
            </w:tcBorders>
            <w:shd w:val="clear" w:color="auto" w:fill="FFFFFF"/>
            <w:vAlign w:val="center"/>
          </w:tcPr>
          <w:p w14:paraId="327BAFAC"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4E0F29E2"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26.09.2025</w:t>
            </w:r>
          </w:p>
        </w:tc>
        <w:tc>
          <w:tcPr>
            <w:tcW w:w="624" w:type="pct"/>
            <w:tcBorders>
              <w:top w:val="single" w:sz="4" w:space="0" w:color="auto"/>
              <w:left w:val="single" w:sz="4" w:space="0" w:color="auto"/>
              <w:right w:val="single" w:sz="4" w:space="0" w:color="auto"/>
            </w:tcBorders>
            <w:shd w:val="clear" w:color="auto" w:fill="FFFFFF"/>
            <w:vAlign w:val="center"/>
          </w:tcPr>
          <w:p w14:paraId="36C6991F"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4D4BA7D6" w14:textId="77777777" w:rsidTr="00E67F82">
        <w:trPr>
          <w:trHeight w:val="447"/>
        </w:trPr>
        <w:tc>
          <w:tcPr>
            <w:tcW w:w="294" w:type="pct"/>
            <w:tcBorders>
              <w:top w:val="single" w:sz="4" w:space="0" w:color="auto"/>
              <w:left w:val="single" w:sz="4" w:space="0" w:color="auto"/>
            </w:tcBorders>
            <w:shd w:val="clear" w:color="auto" w:fill="FFFFFF"/>
          </w:tcPr>
          <w:p w14:paraId="4E6B9AAC"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11199A1E" w14:textId="77777777" w:rsidR="00E67F82" w:rsidRPr="00CA7A12" w:rsidRDefault="00E67F82" w:rsidP="009A7FC4">
            <w:pPr>
              <w:pStyle w:val="22"/>
              <w:shd w:val="clear" w:color="auto" w:fill="auto"/>
              <w:spacing w:line="240" w:lineRule="auto"/>
              <w:ind w:left="132" w:right="129" w:firstLine="0"/>
            </w:pPr>
            <w:r w:rsidRPr="00CA7A12">
              <w:t>Варианты передачи сверху. Прием снизу. Подвижные игры. Упражнения для развития силы и быстроты.</w:t>
            </w:r>
          </w:p>
        </w:tc>
        <w:tc>
          <w:tcPr>
            <w:tcW w:w="664" w:type="pct"/>
            <w:tcBorders>
              <w:top w:val="single" w:sz="4" w:space="0" w:color="auto"/>
              <w:left w:val="single" w:sz="4" w:space="0" w:color="auto"/>
            </w:tcBorders>
            <w:shd w:val="clear" w:color="auto" w:fill="FFFFFF"/>
            <w:vAlign w:val="center"/>
          </w:tcPr>
          <w:p w14:paraId="1E3A3E60"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3B77BBAC"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29.09.2025</w:t>
            </w:r>
          </w:p>
        </w:tc>
        <w:tc>
          <w:tcPr>
            <w:tcW w:w="624" w:type="pct"/>
            <w:tcBorders>
              <w:top w:val="single" w:sz="4" w:space="0" w:color="auto"/>
              <w:left w:val="single" w:sz="4" w:space="0" w:color="auto"/>
              <w:right w:val="single" w:sz="4" w:space="0" w:color="auto"/>
            </w:tcBorders>
            <w:shd w:val="clear" w:color="auto" w:fill="FFFFFF"/>
            <w:vAlign w:val="center"/>
          </w:tcPr>
          <w:p w14:paraId="7B67844E"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18F836E" w14:textId="77777777" w:rsidTr="00E67F82">
        <w:trPr>
          <w:trHeight w:val="489"/>
        </w:trPr>
        <w:tc>
          <w:tcPr>
            <w:tcW w:w="294" w:type="pct"/>
            <w:tcBorders>
              <w:top w:val="single" w:sz="4" w:space="0" w:color="auto"/>
              <w:left w:val="single" w:sz="4" w:space="0" w:color="auto"/>
              <w:bottom w:val="single" w:sz="4" w:space="0" w:color="auto"/>
            </w:tcBorders>
            <w:shd w:val="clear" w:color="auto" w:fill="FFFFFF"/>
          </w:tcPr>
          <w:p w14:paraId="6A728E30"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7C5B249" w14:textId="77777777" w:rsidR="00E67F82" w:rsidRPr="00CA7A12" w:rsidRDefault="00E67F82" w:rsidP="009A7FC4">
            <w:pPr>
              <w:pStyle w:val="22"/>
              <w:shd w:val="clear" w:color="auto" w:fill="auto"/>
              <w:spacing w:line="240" w:lineRule="auto"/>
              <w:ind w:left="132" w:right="129" w:firstLine="0"/>
            </w:pPr>
            <w:r w:rsidRPr="00CA7A12">
              <w:t>Варианты передачи сверху. Прием снизу. Подвижные игры. Приседания, выпрыгивание.</w:t>
            </w:r>
          </w:p>
        </w:tc>
        <w:tc>
          <w:tcPr>
            <w:tcW w:w="664" w:type="pct"/>
            <w:tcBorders>
              <w:top w:val="single" w:sz="4" w:space="0" w:color="auto"/>
              <w:left w:val="single" w:sz="4" w:space="0" w:color="auto"/>
              <w:bottom w:val="single" w:sz="4" w:space="0" w:color="auto"/>
            </w:tcBorders>
            <w:shd w:val="clear" w:color="auto" w:fill="FFFFFF"/>
            <w:vAlign w:val="center"/>
          </w:tcPr>
          <w:p w14:paraId="0655751D"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77A7DC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01.10.2025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138F804"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2A78C25A" w14:textId="77777777" w:rsidTr="00E67F82">
        <w:trPr>
          <w:trHeight w:val="553"/>
        </w:trPr>
        <w:tc>
          <w:tcPr>
            <w:tcW w:w="294" w:type="pct"/>
            <w:tcBorders>
              <w:top w:val="single" w:sz="4" w:space="0" w:color="auto"/>
              <w:left w:val="single" w:sz="4" w:space="0" w:color="auto"/>
            </w:tcBorders>
            <w:shd w:val="clear" w:color="auto" w:fill="FFFFFF"/>
          </w:tcPr>
          <w:p w14:paraId="49B1BB7F"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272DB3E" w14:textId="77777777" w:rsidR="00E67F82" w:rsidRPr="00CA7A12" w:rsidRDefault="00E67F82" w:rsidP="009A7FC4">
            <w:pPr>
              <w:pStyle w:val="22"/>
              <w:shd w:val="clear" w:color="auto" w:fill="auto"/>
              <w:spacing w:line="240" w:lineRule="auto"/>
              <w:ind w:left="132" w:right="129" w:firstLine="0"/>
            </w:pPr>
            <w:r w:rsidRPr="00CA7A12">
              <w:t>Передача мяча сверху. Прыжки через скакалку. Учебная игра.</w:t>
            </w:r>
          </w:p>
        </w:tc>
        <w:tc>
          <w:tcPr>
            <w:tcW w:w="664" w:type="pct"/>
            <w:tcBorders>
              <w:top w:val="single" w:sz="4" w:space="0" w:color="auto"/>
              <w:left w:val="single" w:sz="4" w:space="0" w:color="auto"/>
            </w:tcBorders>
            <w:shd w:val="clear" w:color="auto" w:fill="FFFFFF"/>
            <w:vAlign w:val="center"/>
          </w:tcPr>
          <w:p w14:paraId="4B51A6C6"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1677DE3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03.10.2025</w:t>
            </w:r>
          </w:p>
        </w:tc>
        <w:tc>
          <w:tcPr>
            <w:tcW w:w="624" w:type="pct"/>
            <w:tcBorders>
              <w:top w:val="single" w:sz="4" w:space="0" w:color="auto"/>
              <w:left w:val="single" w:sz="4" w:space="0" w:color="auto"/>
              <w:right w:val="single" w:sz="4" w:space="0" w:color="auto"/>
            </w:tcBorders>
            <w:shd w:val="clear" w:color="auto" w:fill="FFFFFF"/>
            <w:vAlign w:val="center"/>
          </w:tcPr>
          <w:p w14:paraId="0F938C44"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5A1515D" w14:textId="77777777" w:rsidTr="00E67F82">
        <w:trPr>
          <w:trHeight w:val="413"/>
        </w:trPr>
        <w:tc>
          <w:tcPr>
            <w:tcW w:w="294" w:type="pct"/>
            <w:tcBorders>
              <w:top w:val="single" w:sz="4" w:space="0" w:color="auto"/>
              <w:left w:val="single" w:sz="4" w:space="0" w:color="auto"/>
            </w:tcBorders>
            <w:shd w:val="clear" w:color="auto" w:fill="FFFFFF"/>
          </w:tcPr>
          <w:p w14:paraId="75C4D2A1"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1AD165D3" w14:textId="77777777" w:rsidR="00E67F82" w:rsidRPr="00CA7A12" w:rsidRDefault="00E67F82" w:rsidP="009A7FC4">
            <w:pPr>
              <w:pStyle w:val="22"/>
              <w:shd w:val="clear" w:color="auto" w:fill="auto"/>
              <w:spacing w:line="240" w:lineRule="auto"/>
              <w:ind w:left="132" w:right="129" w:firstLine="0"/>
            </w:pPr>
            <w:r w:rsidRPr="00CA7A12">
              <w:t>Варианты передачи снизу. Упражнения в индивидуальных действиях в защите.</w:t>
            </w:r>
          </w:p>
        </w:tc>
        <w:tc>
          <w:tcPr>
            <w:tcW w:w="664" w:type="pct"/>
            <w:tcBorders>
              <w:top w:val="single" w:sz="4" w:space="0" w:color="auto"/>
              <w:left w:val="single" w:sz="4" w:space="0" w:color="auto"/>
            </w:tcBorders>
            <w:shd w:val="clear" w:color="auto" w:fill="FFFFFF"/>
            <w:vAlign w:val="center"/>
          </w:tcPr>
          <w:p w14:paraId="6E3C0287"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F39DBB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06.10.2025</w:t>
            </w:r>
          </w:p>
        </w:tc>
        <w:tc>
          <w:tcPr>
            <w:tcW w:w="624" w:type="pct"/>
            <w:tcBorders>
              <w:top w:val="single" w:sz="4" w:space="0" w:color="auto"/>
              <w:left w:val="single" w:sz="4" w:space="0" w:color="auto"/>
              <w:right w:val="single" w:sz="4" w:space="0" w:color="auto"/>
            </w:tcBorders>
            <w:shd w:val="clear" w:color="auto" w:fill="FFFFFF"/>
            <w:vAlign w:val="center"/>
          </w:tcPr>
          <w:p w14:paraId="39AE0FCF"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EB369E8" w14:textId="77777777" w:rsidTr="00E67F82">
        <w:trPr>
          <w:trHeight w:val="407"/>
        </w:trPr>
        <w:tc>
          <w:tcPr>
            <w:tcW w:w="294" w:type="pct"/>
            <w:tcBorders>
              <w:top w:val="single" w:sz="4" w:space="0" w:color="auto"/>
              <w:left w:val="single" w:sz="4" w:space="0" w:color="auto"/>
            </w:tcBorders>
            <w:shd w:val="clear" w:color="auto" w:fill="FFFFFF"/>
          </w:tcPr>
          <w:p w14:paraId="78BB3C77"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20B9FB6" w14:textId="77777777" w:rsidR="00E67F82" w:rsidRPr="00CA7A12" w:rsidRDefault="00E67F82" w:rsidP="009A7FC4">
            <w:pPr>
              <w:pStyle w:val="22"/>
              <w:shd w:val="clear" w:color="auto" w:fill="auto"/>
              <w:spacing w:line="240" w:lineRule="auto"/>
              <w:ind w:left="132" w:right="129" w:firstLine="0"/>
            </w:pPr>
            <w:r w:rsidRPr="00CA7A12">
              <w:t>Передача меча снизу. Групповые действия в защите. Учебная игра.</w:t>
            </w:r>
          </w:p>
        </w:tc>
        <w:tc>
          <w:tcPr>
            <w:tcW w:w="664" w:type="pct"/>
            <w:tcBorders>
              <w:top w:val="single" w:sz="4" w:space="0" w:color="auto"/>
              <w:left w:val="single" w:sz="4" w:space="0" w:color="auto"/>
            </w:tcBorders>
            <w:shd w:val="clear" w:color="auto" w:fill="FFFFFF"/>
            <w:vAlign w:val="center"/>
          </w:tcPr>
          <w:p w14:paraId="52FAD3F8"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7BA2BC8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08.10.2025</w:t>
            </w:r>
          </w:p>
        </w:tc>
        <w:tc>
          <w:tcPr>
            <w:tcW w:w="624" w:type="pct"/>
            <w:tcBorders>
              <w:top w:val="single" w:sz="4" w:space="0" w:color="auto"/>
              <w:left w:val="single" w:sz="4" w:space="0" w:color="auto"/>
              <w:right w:val="single" w:sz="4" w:space="0" w:color="auto"/>
            </w:tcBorders>
            <w:shd w:val="clear" w:color="auto" w:fill="FFFFFF"/>
            <w:vAlign w:val="center"/>
          </w:tcPr>
          <w:p w14:paraId="2D27E61B"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2950EF95" w14:textId="77777777" w:rsidTr="00E67F82">
        <w:trPr>
          <w:trHeight w:val="521"/>
        </w:trPr>
        <w:tc>
          <w:tcPr>
            <w:tcW w:w="294" w:type="pct"/>
            <w:tcBorders>
              <w:top w:val="single" w:sz="4" w:space="0" w:color="auto"/>
              <w:left w:val="single" w:sz="4" w:space="0" w:color="auto"/>
            </w:tcBorders>
            <w:shd w:val="clear" w:color="auto" w:fill="FFFFFF"/>
          </w:tcPr>
          <w:p w14:paraId="73F2C9C9"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434226C" w14:textId="77777777" w:rsidR="00E67F82" w:rsidRPr="00CA7A12" w:rsidRDefault="00E67F82" w:rsidP="009A7FC4">
            <w:pPr>
              <w:pStyle w:val="22"/>
              <w:shd w:val="clear" w:color="auto" w:fill="auto"/>
              <w:spacing w:line="240" w:lineRule="auto"/>
              <w:ind w:left="132" w:right="129" w:firstLine="0"/>
            </w:pPr>
            <w:r w:rsidRPr="00CA7A12">
              <w:t>Варианты передачи мяча сверху, снизу. Беговые упражнения.</w:t>
            </w:r>
          </w:p>
        </w:tc>
        <w:tc>
          <w:tcPr>
            <w:tcW w:w="664" w:type="pct"/>
            <w:tcBorders>
              <w:top w:val="single" w:sz="4" w:space="0" w:color="auto"/>
              <w:left w:val="single" w:sz="4" w:space="0" w:color="auto"/>
            </w:tcBorders>
            <w:shd w:val="clear" w:color="auto" w:fill="FFFFFF"/>
            <w:vAlign w:val="center"/>
          </w:tcPr>
          <w:p w14:paraId="1F19738F"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E73052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10.10.2025</w:t>
            </w:r>
          </w:p>
        </w:tc>
        <w:tc>
          <w:tcPr>
            <w:tcW w:w="624" w:type="pct"/>
            <w:tcBorders>
              <w:top w:val="single" w:sz="4" w:space="0" w:color="auto"/>
              <w:left w:val="single" w:sz="4" w:space="0" w:color="auto"/>
              <w:right w:val="single" w:sz="4" w:space="0" w:color="auto"/>
            </w:tcBorders>
            <w:shd w:val="clear" w:color="auto" w:fill="FFFFFF"/>
            <w:vAlign w:val="center"/>
          </w:tcPr>
          <w:p w14:paraId="0D985DBE"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0C4BB58C" w14:textId="77777777" w:rsidTr="00E67F82">
        <w:trPr>
          <w:trHeight w:val="545"/>
        </w:trPr>
        <w:tc>
          <w:tcPr>
            <w:tcW w:w="294" w:type="pct"/>
            <w:tcBorders>
              <w:top w:val="single" w:sz="4" w:space="0" w:color="auto"/>
              <w:left w:val="single" w:sz="4" w:space="0" w:color="auto"/>
            </w:tcBorders>
            <w:shd w:val="clear" w:color="auto" w:fill="FFFFFF"/>
          </w:tcPr>
          <w:p w14:paraId="2103EB64"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2E6A2103" w14:textId="77777777" w:rsidR="00E67F82" w:rsidRPr="00CA7A12" w:rsidRDefault="00E67F82" w:rsidP="009A7FC4">
            <w:pPr>
              <w:pStyle w:val="22"/>
              <w:shd w:val="clear" w:color="auto" w:fill="auto"/>
              <w:spacing w:line="240" w:lineRule="auto"/>
              <w:ind w:left="132" w:right="129" w:firstLine="0"/>
            </w:pPr>
            <w:r w:rsidRPr="00CA7A12">
              <w:t>Варианты передачи мяча сверху, снизу. Упражнение для мышц рук и плечевого пояса.</w:t>
            </w:r>
          </w:p>
        </w:tc>
        <w:tc>
          <w:tcPr>
            <w:tcW w:w="664" w:type="pct"/>
            <w:tcBorders>
              <w:top w:val="single" w:sz="4" w:space="0" w:color="auto"/>
              <w:left w:val="single" w:sz="4" w:space="0" w:color="auto"/>
            </w:tcBorders>
            <w:shd w:val="clear" w:color="auto" w:fill="FFFFFF"/>
            <w:vAlign w:val="center"/>
          </w:tcPr>
          <w:p w14:paraId="38814715"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5290C60C"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13.10.2025</w:t>
            </w:r>
          </w:p>
        </w:tc>
        <w:tc>
          <w:tcPr>
            <w:tcW w:w="624" w:type="pct"/>
            <w:tcBorders>
              <w:top w:val="single" w:sz="4" w:space="0" w:color="auto"/>
              <w:left w:val="single" w:sz="4" w:space="0" w:color="auto"/>
              <w:right w:val="single" w:sz="4" w:space="0" w:color="auto"/>
            </w:tcBorders>
            <w:shd w:val="clear" w:color="auto" w:fill="FFFFFF"/>
            <w:vAlign w:val="center"/>
          </w:tcPr>
          <w:p w14:paraId="170A96E6"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43E63D2" w14:textId="77777777" w:rsidTr="00E67F82">
        <w:trPr>
          <w:trHeight w:val="416"/>
        </w:trPr>
        <w:tc>
          <w:tcPr>
            <w:tcW w:w="294" w:type="pct"/>
            <w:tcBorders>
              <w:top w:val="single" w:sz="4" w:space="0" w:color="auto"/>
              <w:left w:val="single" w:sz="4" w:space="0" w:color="auto"/>
            </w:tcBorders>
            <w:shd w:val="clear" w:color="auto" w:fill="FFFFFF"/>
          </w:tcPr>
          <w:p w14:paraId="4F8073FB"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0DEE3FE6" w14:textId="77777777" w:rsidR="00E67F82" w:rsidRPr="00CA7A12" w:rsidRDefault="00E67F82" w:rsidP="009A7FC4">
            <w:pPr>
              <w:pStyle w:val="22"/>
              <w:shd w:val="clear" w:color="auto" w:fill="auto"/>
              <w:spacing w:line="240" w:lineRule="auto"/>
              <w:ind w:left="132" w:right="129" w:firstLine="0"/>
            </w:pPr>
            <w:r w:rsidRPr="00CA7A12">
              <w:t>Передача сверху, снизу. Знакомство с правилами и организации и судейства соревнований по волейболу.</w:t>
            </w:r>
          </w:p>
        </w:tc>
        <w:tc>
          <w:tcPr>
            <w:tcW w:w="664" w:type="pct"/>
            <w:tcBorders>
              <w:top w:val="single" w:sz="4" w:space="0" w:color="auto"/>
              <w:left w:val="single" w:sz="4" w:space="0" w:color="auto"/>
            </w:tcBorders>
            <w:shd w:val="clear" w:color="auto" w:fill="FFFFFF"/>
            <w:vAlign w:val="center"/>
          </w:tcPr>
          <w:p w14:paraId="08161A9F"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530804D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15.10.2025</w:t>
            </w:r>
          </w:p>
        </w:tc>
        <w:tc>
          <w:tcPr>
            <w:tcW w:w="624" w:type="pct"/>
            <w:tcBorders>
              <w:top w:val="single" w:sz="4" w:space="0" w:color="auto"/>
              <w:left w:val="single" w:sz="4" w:space="0" w:color="auto"/>
              <w:right w:val="single" w:sz="4" w:space="0" w:color="auto"/>
            </w:tcBorders>
            <w:shd w:val="clear" w:color="auto" w:fill="FFFFFF"/>
            <w:vAlign w:val="center"/>
          </w:tcPr>
          <w:p w14:paraId="75AEF6C9"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3066BEDC" w14:textId="77777777" w:rsidTr="00E67F82">
        <w:trPr>
          <w:trHeight w:val="455"/>
        </w:trPr>
        <w:tc>
          <w:tcPr>
            <w:tcW w:w="294" w:type="pct"/>
            <w:tcBorders>
              <w:top w:val="single" w:sz="4" w:space="0" w:color="auto"/>
              <w:left w:val="single" w:sz="4" w:space="0" w:color="auto"/>
            </w:tcBorders>
            <w:shd w:val="clear" w:color="auto" w:fill="FFFFFF"/>
          </w:tcPr>
          <w:p w14:paraId="78885138"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20A0BAB2" w14:textId="77777777" w:rsidR="00E67F82" w:rsidRPr="00CA7A12" w:rsidRDefault="00E67F82" w:rsidP="009A7FC4">
            <w:pPr>
              <w:pStyle w:val="22"/>
              <w:shd w:val="clear" w:color="auto" w:fill="auto"/>
              <w:spacing w:line="240" w:lineRule="auto"/>
              <w:ind w:left="132" w:right="129" w:firstLine="0"/>
            </w:pPr>
            <w:r w:rsidRPr="00CA7A12">
              <w:t>Перестроение во время игры в волейбол. Передача мяча снизу.</w:t>
            </w:r>
          </w:p>
        </w:tc>
        <w:tc>
          <w:tcPr>
            <w:tcW w:w="664" w:type="pct"/>
            <w:tcBorders>
              <w:top w:val="single" w:sz="4" w:space="0" w:color="auto"/>
              <w:left w:val="single" w:sz="4" w:space="0" w:color="auto"/>
            </w:tcBorders>
            <w:shd w:val="clear" w:color="auto" w:fill="FFFFFF"/>
            <w:vAlign w:val="center"/>
          </w:tcPr>
          <w:p w14:paraId="51270120"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606306E2"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17.10.2025</w:t>
            </w:r>
          </w:p>
        </w:tc>
        <w:tc>
          <w:tcPr>
            <w:tcW w:w="624" w:type="pct"/>
            <w:tcBorders>
              <w:top w:val="single" w:sz="4" w:space="0" w:color="auto"/>
              <w:left w:val="single" w:sz="4" w:space="0" w:color="auto"/>
              <w:right w:val="single" w:sz="4" w:space="0" w:color="auto"/>
            </w:tcBorders>
            <w:shd w:val="clear" w:color="auto" w:fill="FFFFFF"/>
            <w:vAlign w:val="center"/>
          </w:tcPr>
          <w:p w14:paraId="520BF945"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EC44FBD" w14:textId="77777777" w:rsidTr="00E67F82">
        <w:trPr>
          <w:trHeight w:val="388"/>
        </w:trPr>
        <w:tc>
          <w:tcPr>
            <w:tcW w:w="294" w:type="pct"/>
            <w:tcBorders>
              <w:top w:val="single" w:sz="4" w:space="0" w:color="auto"/>
              <w:left w:val="single" w:sz="4" w:space="0" w:color="auto"/>
            </w:tcBorders>
            <w:shd w:val="clear" w:color="auto" w:fill="FFFFFF"/>
          </w:tcPr>
          <w:p w14:paraId="70B4BBE3"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6098D59F" w14:textId="77777777" w:rsidR="00E67F82" w:rsidRPr="00CA7A12" w:rsidRDefault="00E67F82" w:rsidP="009A7FC4">
            <w:pPr>
              <w:pStyle w:val="22"/>
              <w:shd w:val="clear" w:color="auto" w:fill="auto"/>
              <w:spacing w:line="240" w:lineRule="auto"/>
              <w:ind w:left="132" w:right="129" w:firstLine="0"/>
            </w:pPr>
            <w:r w:rsidRPr="00CA7A12">
              <w:t>Ходьба. Передача снизу, перемещение в стойке волейболиста. Учебная игра.</w:t>
            </w:r>
          </w:p>
        </w:tc>
        <w:tc>
          <w:tcPr>
            <w:tcW w:w="664" w:type="pct"/>
            <w:tcBorders>
              <w:top w:val="single" w:sz="4" w:space="0" w:color="auto"/>
              <w:left w:val="single" w:sz="4" w:space="0" w:color="auto"/>
            </w:tcBorders>
            <w:shd w:val="clear" w:color="auto" w:fill="FFFFFF"/>
            <w:vAlign w:val="center"/>
          </w:tcPr>
          <w:p w14:paraId="62480CCD"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11FFEB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20.10.2025</w:t>
            </w:r>
          </w:p>
        </w:tc>
        <w:tc>
          <w:tcPr>
            <w:tcW w:w="624" w:type="pct"/>
            <w:tcBorders>
              <w:top w:val="single" w:sz="4" w:space="0" w:color="auto"/>
              <w:left w:val="single" w:sz="4" w:space="0" w:color="auto"/>
              <w:right w:val="single" w:sz="4" w:space="0" w:color="auto"/>
            </w:tcBorders>
            <w:shd w:val="clear" w:color="auto" w:fill="FFFFFF"/>
            <w:vAlign w:val="center"/>
          </w:tcPr>
          <w:p w14:paraId="437BC869"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3A9C9705" w14:textId="77777777" w:rsidTr="00E67F82">
        <w:trPr>
          <w:trHeight w:val="566"/>
        </w:trPr>
        <w:tc>
          <w:tcPr>
            <w:tcW w:w="294" w:type="pct"/>
            <w:tcBorders>
              <w:top w:val="single" w:sz="4" w:space="0" w:color="auto"/>
              <w:left w:val="single" w:sz="4" w:space="0" w:color="auto"/>
            </w:tcBorders>
            <w:shd w:val="clear" w:color="auto" w:fill="FFFFFF"/>
          </w:tcPr>
          <w:p w14:paraId="4C340B08"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0398180A" w14:textId="77777777" w:rsidR="00E67F82" w:rsidRPr="00CA7A12" w:rsidRDefault="00E67F82" w:rsidP="009A7FC4">
            <w:pPr>
              <w:pStyle w:val="22"/>
              <w:shd w:val="clear" w:color="auto" w:fill="auto"/>
              <w:spacing w:line="240" w:lineRule="auto"/>
              <w:ind w:left="132" w:right="129" w:firstLine="0"/>
            </w:pPr>
            <w:r w:rsidRPr="00CA7A12">
              <w:t>О.Р.У у шведской стенки. Передача сверху. Передача снизу.</w:t>
            </w:r>
          </w:p>
        </w:tc>
        <w:tc>
          <w:tcPr>
            <w:tcW w:w="664" w:type="pct"/>
            <w:tcBorders>
              <w:top w:val="single" w:sz="4" w:space="0" w:color="auto"/>
              <w:left w:val="single" w:sz="4" w:space="0" w:color="auto"/>
            </w:tcBorders>
            <w:shd w:val="clear" w:color="auto" w:fill="FFFFFF"/>
            <w:vAlign w:val="center"/>
          </w:tcPr>
          <w:p w14:paraId="7CDEDAD9"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C7E9EE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22.10.2025</w:t>
            </w:r>
          </w:p>
        </w:tc>
        <w:tc>
          <w:tcPr>
            <w:tcW w:w="624" w:type="pct"/>
            <w:tcBorders>
              <w:top w:val="single" w:sz="4" w:space="0" w:color="auto"/>
              <w:left w:val="single" w:sz="4" w:space="0" w:color="auto"/>
              <w:right w:val="single" w:sz="4" w:space="0" w:color="auto"/>
            </w:tcBorders>
            <w:shd w:val="clear" w:color="auto" w:fill="FFFFFF"/>
            <w:vAlign w:val="center"/>
          </w:tcPr>
          <w:p w14:paraId="70A30FA8"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3831B1C" w14:textId="77777777" w:rsidTr="00E67F82">
        <w:trPr>
          <w:trHeight w:val="543"/>
        </w:trPr>
        <w:tc>
          <w:tcPr>
            <w:tcW w:w="294" w:type="pct"/>
            <w:tcBorders>
              <w:top w:val="single" w:sz="4" w:space="0" w:color="auto"/>
              <w:left w:val="single" w:sz="4" w:space="0" w:color="auto"/>
            </w:tcBorders>
            <w:shd w:val="clear" w:color="auto" w:fill="FFFFFF"/>
          </w:tcPr>
          <w:p w14:paraId="245A5F61"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3A09C76F" w14:textId="77777777" w:rsidR="00E67F82" w:rsidRPr="00CA7A12" w:rsidRDefault="00E67F82" w:rsidP="009A7FC4">
            <w:pPr>
              <w:pStyle w:val="22"/>
              <w:shd w:val="clear" w:color="auto" w:fill="auto"/>
              <w:spacing w:line="240" w:lineRule="auto"/>
              <w:ind w:left="132" w:right="129" w:firstLine="0"/>
            </w:pPr>
            <w:r w:rsidRPr="00CA7A12">
              <w:t>Работа в парах. Передача мяча сверху, снизу. Учебная игра.</w:t>
            </w:r>
          </w:p>
        </w:tc>
        <w:tc>
          <w:tcPr>
            <w:tcW w:w="664" w:type="pct"/>
            <w:tcBorders>
              <w:top w:val="single" w:sz="4" w:space="0" w:color="auto"/>
              <w:left w:val="single" w:sz="4" w:space="0" w:color="auto"/>
            </w:tcBorders>
            <w:shd w:val="clear" w:color="auto" w:fill="FFFFFF"/>
            <w:vAlign w:val="center"/>
          </w:tcPr>
          <w:p w14:paraId="2434B3D5"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14E3C94C"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24.10.2025</w:t>
            </w:r>
          </w:p>
        </w:tc>
        <w:tc>
          <w:tcPr>
            <w:tcW w:w="624" w:type="pct"/>
            <w:tcBorders>
              <w:top w:val="single" w:sz="4" w:space="0" w:color="auto"/>
              <w:left w:val="single" w:sz="4" w:space="0" w:color="auto"/>
              <w:right w:val="single" w:sz="4" w:space="0" w:color="auto"/>
            </w:tcBorders>
            <w:shd w:val="clear" w:color="auto" w:fill="FFFFFF"/>
            <w:vAlign w:val="center"/>
          </w:tcPr>
          <w:p w14:paraId="01AE3710"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49D0C62E" w14:textId="77777777" w:rsidTr="00E67F82">
        <w:trPr>
          <w:trHeight w:val="567"/>
        </w:trPr>
        <w:tc>
          <w:tcPr>
            <w:tcW w:w="294" w:type="pct"/>
            <w:tcBorders>
              <w:top w:val="single" w:sz="4" w:space="0" w:color="auto"/>
              <w:left w:val="single" w:sz="4" w:space="0" w:color="auto"/>
            </w:tcBorders>
            <w:shd w:val="clear" w:color="auto" w:fill="FFFFFF"/>
          </w:tcPr>
          <w:p w14:paraId="27B3C0CA"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35F7D808" w14:textId="77777777" w:rsidR="00E67F82" w:rsidRPr="00CA7A12" w:rsidRDefault="00E67F82" w:rsidP="009A7FC4">
            <w:pPr>
              <w:pStyle w:val="22"/>
              <w:shd w:val="clear" w:color="auto" w:fill="auto"/>
              <w:spacing w:line="240" w:lineRule="auto"/>
              <w:ind w:left="132" w:right="129" w:firstLine="0"/>
            </w:pPr>
            <w:r w:rsidRPr="00CA7A12">
              <w:t>Круговая тренировка. Нижняя прямая подача, прием мяча снизу. Прием, подача мяча.</w:t>
            </w:r>
          </w:p>
        </w:tc>
        <w:tc>
          <w:tcPr>
            <w:tcW w:w="664" w:type="pct"/>
            <w:tcBorders>
              <w:top w:val="single" w:sz="4" w:space="0" w:color="auto"/>
              <w:left w:val="single" w:sz="4" w:space="0" w:color="auto"/>
            </w:tcBorders>
            <w:shd w:val="clear" w:color="auto" w:fill="FFFFFF"/>
            <w:vAlign w:val="center"/>
          </w:tcPr>
          <w:p w14:paraId="00276BCC"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35F302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05.11.2025</w:t>
            </w:r>
          </w:p>
        </w:tc>
        <w:tc>
          <w:tcPr>
            <w:tcW w:w="624" w:type="pct"/>
            <w:tcBorders>
              <w:top w:val="single" w:sz="4" w:space="0" w:color="auto"/>
              <w:left w:val="single" w:sz="4" w:space="0" w:color="auto"/>
              <w:right w:val="single" w:sz="4" w:space="0" w:color="auto"/>
            </w:tcBorders>
            <w:shd w:val="clear" w:color="auto" w:fill="FFFFFF"/>
            <w:vAlign w:val="center"/>
          </w:tcPr>
          <w:p w14:paraId="75C60C3F"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05F08A87" w14:textId="77777777" w:rsidTr="00E67F82">
        <w:trPr>
          <w:trHeight w:val="560"/>
        </w:trPr>
        <w:tc>
          <w:tcPr>
            <w:tcW w:w="294" w:type="pct"/>
            <w:tcBorders>
              <w:top w:val="single" w:sz="4" w:space="0" w:color="auto"/>
              <w:left w:val="single" w:sz="4" w:space="0" w:color="auto"/>
            </w:tcBorders>
            <w:shd w:val="clear" w:color="auto" w:fill="FFFFFF"/>
          </w:tcPr>
          <w:p w14:paraId="694FBEFB"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335E8F15" w14:textId="77777777" w:rsidR="00E67F82" w:rsidRPr="00CA7A12" w:rsidRDefault="00E67F82" w:rsidP="009A7FC4">
            <w:pPr>
              <w:pStyle w:val="22"/>
              <w:shd w:val="clear" w:color="auto" w:fill="auto"/>
              <w:spacing w:line="240" w:lineRule="auto"/>
              <w:ind w:left="132" w:right="129" w:firstLine="0"/>
            </w:pPr>
            <w:r w:rsidRPr="00CA7A12">
              <w:t>Нижняя прямая подача. Прием подачи, прием мяча снизу. Упр. с набивными мячами.</w:t>
            </w:r>
          </w:p>
        </w:tc>
        <w:tc>
          <w:tcPr>
            <w:tcW w:w="664" w:type="pct"/>
            <w:tcBorders>
              <w:top w:val="single" w:sz="4" w:space="0" w:color="auto"/>
              <w:left w:val="single" w:sz="4" w:space="0" w:color="auto"/>
            </w:tcBorders>
            <w:shd w:val="clear" w:color="auto" w:fill="FFFFFF"/>
            <w:vAlign w:val="center"/>
          </w:tcPr>
          <w:p w14:paraId="4DA3E1AF"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315D43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07.11.2025</w:t>
            </w:r>
          </w:p>
        </w:tc>
        <w:tc>
          <w:tcPr>
            <w:tcW w:w="624" w:type="pct"/>
            <w:tcBorders>
              <w:top w:val="single" w:sz="4" w:space="0" w:color="auto"/>
              <w:left w:val="single" w:sz="4" w:space="0" w:color="auto"/>
              <w:right w:val="single" w:sz="4" w:space="0" w:color="auto"/>
            </w:tcBorders>
            <w:shd w:val="clear" w:color="auto" w:fill="FFFFFF"/>
            <w:vAlign w:val="center"/>
          </w:tcPr>
          <w:p w14:paraId="177BDD96"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290AF30" w14:textId="77777777" w:rsidTr="00E67F82">
        <w:trPr>
          <w:trHeight w:val="553"/>
        </w:trPr>
        <w:tc>
          <w:tcPr>
            <w:tcW w:w="294" w:type="pct"/>
            <w:tcBorders>
              <w:top w:val="single" w:sz="4" w:space="0" w:color="auto"/>
              <w:left w:val="single" w:sz="4" w:space="0" w:color="auto"/>
            </w:tcBorders>
            <w:shd w:val="clear" w:color="auto" w:fill="FFFFFF"/>
          </w:tcPr>
          <w:p w14:paraId="77FF1802"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1049030F" w14:textId="77777777" w:rsidR="00E67F82" w:rsidRPr="00CA7A12" w:rsidRDefault="00E67F82" w:rsidP="009A7FC4">
            <w:pPr>
              <w:pStyle w:val="22"/>
              <w:shd w:val="clear" w:color="auto" w:fill="auto"/>
              <w:spacing w:line="240" w:lineRule="auto"/>
              <w:ind w:left="132" w:right="129" w:firstLine="0"/>
            </w:pPr>
            <w:r w:rsidRPr="00CA7A12">
              <w:t>Нижняя прямая подача. Прием подачи, прием мяча снизу. Упр. с набивными мячами.</w:t>
            </w:r>
          </w:p>
        </w:tc>
        <w:tc>
          <w:tcPr>
            <w:tcW w:w="664" w:type="pct"/>
            <w:tcBorders>
              <w:top w:val="single" w:sz="4" w:space="0" w:color="auto"/>
              <w:left w:val="single" w:sz="4" w:space="0" w:color="auto"/>
            </w:tcBorders>
            <w:shd w:val="clear" w:color="auto" w:fill="FFFFFF"/>
            <w:vAlign w:val="center"/>
          </w:tcPr>
          <w:p w14:paraId="5C071384"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16848A3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10.11.2025</w:t>
            </w:r>
          </w:p>
        </w:tc>
        <w:tc>
          <w:tcPr>
            <w:tcW w:w="624" w:type="pct"/>
            <w:tcBorders>
              <w:top w:val="single" w:sz="4" w:space="0" w:color="auto"/>
              <w:left w:val="single" w:sz="4" w:space="0" w:color="auto"/>
              <w:right w:val="single" w:sz="4" w:space="0" w:color="auto"/>
            </w:tcBorders>
            <w:shd w:val="clear" w:color="auto" w:fill="FFFFFF"/>
            <w:vAlign w:val="center"/>
          </w:tcPr>
          <w:p w14:paraId="75B742F5"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D482240" w14:textId="77777777" w:rsidTr="00E67F82">
        <w:trPr>
          <w:trHeight w:val="515"/>
        </w:trPr>
        <w:tc>
          <w:tcPr>
            <w:tcW w:w="294" w:type="pct"/>
            <w:tcBorders>
              <w:top w:val="single" w:sz="4" w:space="0" w:color="auto"/>
              <w:left w:val="single" w:sz="4" w:space="0" w:color="auto"/>
            </w:tcBorders>
            <w:shd w:val="clear" w:color="auto" w:fill="FFFFFF"/>
          </w:tcPr>
          <w:p w14:paraId="539D736B"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5A61A570" w14:textId="77777777" w:rsidR="00E67F82" w:rsidRPr="00CA7A12" w:rsidRDefault="00E67F82" w:rsidP="009A7FC4">
            <w:pPr>
              <w:pStyle w:val="22"/>
              <w:shd w:val="clear" w:color="auto" w:fill="auto"/>
              <w:spacing w:line="240" w:lineRule="auto"/>
              <w:ind w:left="132" w:right="129" w:firstLine="0"/>
            </w:pPr>
            <w:r w:rsidRPr="00CA7A12">
              <w:t>Беговые упражнения. Прием мяча снизу, прием, подача. Нижняя прямая подача.</w:t>
            </w:r>
          </w:p>
        </w:tc>
        <w:tc>
          <w:tcPr>
            <w:tcW w:w="664" w:type="pct"/>
            <w:tcBorders>
              <w:top w:val="single" w:sz="4" w:space="0" w:color="auto"/>
              <w:left w:val="single" w:sz="4" w:space="0" w:color="auto"/>
            </w:tcBorders>
            <w:shd w:val="clear" w:color="auto" w:fill="FFFFFF"/>
            <w:vAlign w:val="center"/>
          </w:tcPr>
          <w:p w14:paraId="6F14A428"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5EA9702"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12.11.2025</w:t>
            </w:r>
          </w:p>
        </w:tc>
        <w:tc>
          <w:tcPr>
            <w:tcW w:w="624" w:type="pct"/>
            <w:tcBorders>
              <w:top w:val="single" w:sz="4" w:space="0" w:color="auto"/>
              <w:left w:val="single" w:sz="4" w:space="0" w:color="auto"/>
              <w:right w:val="single" w:sz="4" w:space="0" w:color="auto"/>
            </w:tcBorders>
            <w:shd w:val="clear" w:color="auto" w:fill="FFFFFF"/>
            <w:vAlign w:val="center"/>
          </w:tcPr>
          <w:p w14:paraId="13AFE09A"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466AD723" w14:textId="77777777" w:rsidTr="00E67F82">
        <w:trPr>
          <w:trHeight w:val="597"/>
        </w:trPr>
        <w:tc>
          <w:tcPr>
            <w:tcW w:w="294" w:type="pct"/>
            <w:tcBorders>
              <w:top w:val="single" w:sz="4" w:space="0" w:color="auto"/>
              <w:left w:val="single" w:sz="4" w:space="0" w:color="auto"/>
            </w:tcBorders>
            <w:shd w:val="clear" w:color="auto" w:fill="FFFFFF"/>
          </w:tcPr>
          <w:p w14:paraId="3356D4D5"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252FB238" w14:textId="77777777" w:rsidR="00E67F82" w:rsidRPr="00CA7A12" w:rsidRDefault="00E67F82" w:rsidP="009A7FC4">
            <w:pPr>
              <w:pStyle w:val="22"/>
              <w:shd w:val="clear" w:color="auto" w:fill="auto"/>
              <w:spacing w:line="240" w:lineRule="auto"/>
              <w:ind w:left="132" w:right="129" w:firstLine="0"/>
            </w:pPr>
            <w:r w:rsidRPr="00CA7A12">
              <w:t>Упражнения без предметов. Прием мяча снизу, прием, подача. Нижняя прямая подача.</w:t>
            </w:r>
          </w:p>
        </w:tc>
        <w:tc>
          <w:tcPr>
            <w:tcW w:w="664" w:type="pct"/>
            <w:tcBorders>
              <w:top w:val="single" w:sz="4" w:space="0" w:color="auto"/>
              <w:left w:val="single" w:sz="4" w:space="0" w:color="auto"/>
            </w:tcBorders>
            <w:shd w:val="clear" w:color="auto" w:fill="FFFFFF"/>
            <w:vAlign w:val="center"/>
          </w:tcPr>
          <w:p w14:paraId="31D4C2B8"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4A3EE56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14.11.2025</w:t>
            </w:r>
          </w:p>
        </w:tc>
        <w:tc>
          <w:tcPr>
            <w:tcW w:w="624" w:type="pct"/>
            <w:tcBorders>
              <w:top w:val="single" w:sz="4" w:space="0" w:color="auto"/>
              <w:left w:val="single" w:sz="4" w:space="0" w:color="auto"/>
              <w:right w:val="single" w:sz="4" w:space="0" w:color="auto"/>
            </w:tcBorders>
            <w:shd w:val="clear" w:color="auto" w:fill="FFFFFF"/>
            <w:vAlign w:val="center"/>
          </w:tcPr>
          <w:p w14:paraId="69F3BB71"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7E93DEB" w14:textId="77777777" w:rsidTr="00E67F82">
        <w:trPr>
          <w:trHeight w:val="563"/>
        </w:trPr>
        <w:tc>
          <w:tcPr>
            <w:tcW w:w="294" w:type="pct"/>
            <w:tcBorders>
              <w:top w:val="single" w:sz="4" w:space="0" w:color="auto"/>
              <w:left w:val="single" w:sz="4" w:space="0" w:color="auto"/>
            </w:tcBorders>
            <w:shd w:val="clear" w:color="auto" w:fill="FFFFFF"/>
          </w:tcPr>
          <w:p w14:paraId="0BCC2193"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3130BF4C" w14:textId="77777777" w:rsidR="00E67F82" w:rsidRPr="00CA7A12" w:rsidRDefault="00E67F82" w:rsidP="009A7FC4">
            <w:pPr>
              <w:pStyle w:val="22"/>
              <w:shd w:val="clear" w:color="auto" w:fill="auto"/>
              <w:spacing w:line="240" w:lineRule="auto"/>
              <w:ind w:left="132" w:right="129" w:firstLine="0"/>
            </w:pPr>
            <w:r w:rsidRPr="00CA7A12">
              <w:t>Работа с мячом у сетки. Нижняя прямая подача. Прием мяча снизу. Прием подачи.</w:t>
            </w:r>
          </w:p>
        </w:tc>
        <w:tc>
          <w:tcPr>
            <w:tcW w:w="664" w:type="pct"/>
            <w:tcBorders>
              <w:top w:val="single" w:sz="4" w:space="0" w:color="auto"/>
              <w:left w:val="single" w:sz="4" w:space="0" w:color="auto"/>
            </w:tcBorders>
            <w:shd w:val="clear" w:color="auto" w:fill="FFFFFF"/>
            <w:vAlign w:val="center"/>
          </w:tcPr>
          <w:p w14:paraId="3627979C"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7EFFCB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17.11.2025</w:t>
            </w:r>
          </w:p>
        </w:tc>
        <w:tc>
          <w:tcPr>
            <w:tcW w:w="624" w:type="pct"/>
            <w:tcBorders>
              <w:top w:val="single" w:sz="4" w:space="0" w:color="auto"/>
              <w:left w:val="single" w:sz="4" w:space="0" w:color="auto"/>
              <w:right w:val="single" w:sz="4" w:space="0" w:color="auto"/>
            </w:tcBorders>
            <w:shd w:val="clear" w:color="auto" w:fill="FFFFFF"/>
            <w:vAlign w:val="center"/>
          </w:tcPr>
          <w:p w14:paraId="3CBE9F12"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C406C0A" w14:textId="77777777" w:rsidTr="00E67F82">
        <w:trPr>
          <w:trHeight w:val="558"/>
        </w:trPr>
        <w:tc>
          <w:tcPr>
            <w:tcW w:w="294" w:type="pct"/>
            <w:tcBorders>
              <w:top w:val="single" w:sz="4" w:space="0" w:color="auto"/>
              <w:left w:val="single" w:sz="4" w:space="0" w:color="auto"/>
            </w:tcBorders>
            <w:shd w:val="clear" w:color="auto" w:fill="FFFFFF"/>
          </w:tcPr>
          <w:p w14:paraId="49F94C0B"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7BE71C95" w14:textId="77777777" w:rsidR="00E67F82" w:rsidRPr="00CA7A12" w:rsidRDefault="00E67F82" w:rsidP="009A7FC4">
            <w:pPr>
              <w:pStyle w:val="22"/>
              <w:shd w:val="clear" w:color="auto" w:fill="auto"/>
              <w:spacing w:line="240" w:lineRule="auto"/>
              <w:ind w:left="132" w:right="129" w:firstLine="0"/>
            </w:pPr>
            <w:r w:rsidRPr="00CA7A12">
              <w:t>Нижняя прямая подача. Прием подачи. Игра с элементами волейбола.</w:t>
            </w:r>
          </w:p>
        </w:tc>
        <w:tc>
          <w:tcPr>
            <w:tcW w:w="664" w:type="pct"/>
            <w:tcBorders>
              <w:top w:val="single" w:sz="4" w:space="0" w:color="auto"/>
              <w:left w:val="single" w:sz="4" w:space="0" w:color="auto"/>
            </w:tcBorders>
            <w:shd w:val="clear" w:color="auto" w:fill="FFFFFF"/>
            <w:vAlign w:val="center"/>
          </w:tcPr>
          <w:p w14:paraId="6C40711E"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7F4088C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19.11.2025</w:t>
            </w:r>
          </w:p>
        </w:tc>
        <w:tc>
          <w:tcPr>
            <w:tcW w:w="624" w:type="pct"/>
            <w:tcBorders>
              <w:top w:val="single" w:sz="4" w:space="0" w:color="auto"/>
              <w:left w:val="single" w:sz="4" w:space="0" w:color="auto"/>
              <w:right w:val="single" w:sz="4" w:space="0" w:color="auto"/>
            </w:tcBorders>
            <w:shd w:val="clear" w:color="auto" w:fill="FFFFFF"/>
            <w:vAlign w:val="center"/>
          </w:tcPr>
          <w:p w14:paraId="69CD18E1"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A544D5B" w14:textId="77777777" w:rsidTr="00E67F82">
        <w:trPr>
          <w:trHeight w:val="552"/>
        </w:trPr>
        <w:tc>
          <w:tcPr>
            <w:tcW w:w="294" w:type="pct"/>
            <w:tcBorders>
              <w:top w:val="single" w:sz="4" w:space="0" w:color="auto"/>
              <w:left w:val="single" w:sz="4" w:space="0" w:color="auto"/>
            </w:tcBorders>
            <w:shd w:val="clear" w:color="auto" w:fill="FFFFFF"/>
          </w:tcPr>
          <w:p w14:paraId="4E7DC8F2"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A92DBEE" w14:textId="77777777" w:rsidR="00E67F82" w:rsidRPr="00CA7A12" w:rsidRDefault="00E67F82" w:rsidP="009A7FC4">
            <w:pPr>
              <w:pStyle w:val="22"/>
              <w:shd w:val="clear" w:color="auto" w:fill="auto"/>
              <w:spacing w:line="240" w:lineRule="auto"/>
              <w:ind w:left="132" w:right="129" w:firstLine="0"/>
            </w:pPr>
            <w:r w:rsidRPr="00CA7A12">
              <w:t>О.Р.У. с различными предметами. Нижняя прямая подача, прием мяча. Подвижные игры.</w:t>
            </w:r>
          </w:p>
        </w:tc>
        <w:tc>
          <w:tcPr>
            <w:tcW w:w="664" w:type="pct"/>
            <w:tcBorders>
              <w:top w:val="single" w:sz="4" w:space="0" w:color="auto"/>
              <w:left w:val="single" w:sz="4" w:space="0" w:color="auto"/>
            </w:tcBorders>
            <w:shd w:val="clear" w:color="auto" w:fill="FFFFFF"/>
            <w:vAlign w:val="center"/>
          </w:tcPr>
          <w:p w14:paraId="7F0C2880"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107ABE0C"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21.11.2025</w:t>
            </w:r>
          </w:p>
        </w:tc>
        <w:tc>
          <w:tcPr>
            <w:tcW w:w="624" w:type="pct"/>
            <w:tcBorders>
              <w:top w:val="single" w:sz="4" w:space="0" w:color="auto"/>
              <w:left w:val="single" w:sz="4" w:space="0" w:color="auto"/>
              <w:right w:val="single" w:sz="4" w:space="0" w:color="auto"/>
            </w:tcBorders>
            <w:shd w:val="clear" w:color="auto" w:fill="FFFFFF"/>
            <w:vAlign w:val="center"/>
          </w:tcPr>
          <w:p w14:paraId="4FD99C76"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449330BD" w14:textId="77777777" w:rsidTr="00E67F82">
        <w:trPr>
          <w:trHeight w:val="545"/>
        </w:trPr>
        <w:tc>
          <w:tcPr>
            <w:tcW w:w="294" w:type="pct"/>
            <w:tcBorders>
              <w:top w:val="single" w:sz="4" w:space="0" w:color="auto"/>
              <w:left w:val="single" w:sz="4" w:space="0" w:color="auto"/>
            </w:tcBorders>
            <w:shd w:val="clear" w:color="auto" w:fill="FFFFFF"/>
          </w:tcPr>
          <w:p w14:paraId="3F288AE1"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1164A605" w14:textId="77777777" w:rsidR="00E67F82" w:rsidRPr="00CA7A12" w:rsidRDefault="00E67F82" w:rsidP="009A7FC4">
            <w:pPr>
              <w:pStyle w:val="22"/>
              <w:shd w:val="clear" w:color="auto" w:fill="auto"/>
              <w:spacing w:line="240" w:lineRule="auto"/>
              <w:ind w:left="132" w:right="129" w:firstLine="0"/>
            </w:pPr>
            <w:r w:rsidRPr="00CA7A12">
              <w:t>Эстафеты. Нижняя прямая подача, прием мяча у сетки. Подвижные игры.</w:t>
            </w:r>
          </w:p>
        </w:tc>
        <w:tc>
          <w:tcPr>
            <w:tcW w:w="664" w:type="pct"/>
            <w:tcBorders>
              <w:top w:val="single" w:sz="4" w:space="0" w:color="auto"/>
              <w:left w:val="single" w:sz="4" w:space="0" w:color="auto"/>
            </w:tcBorders>
            <w:shd w:val="clear" w:color="auto" w:fill="FFFFFF"/>
            <w:vAlign w:val="center"/>
          </w:tcPr>
          <w:p w14:paraId="5D41BDD8"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3E1CF1D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24.11.2025</w:t>
            </w:r>
          </w:p>
        </w:tc>
        <w:tc>
          <w:tcPr>
            <w:tcW w:w="624" w:type="pct"/>
            <w:tcBorders>
              <w:top w:val="single" w:sz="4" w:space="0" w:color="auto"/>
              <w:left w:val="single" w:sz="4" w:space="0" w:color="auto"/>
              <w:right w:val="single" w:sz="4" w:space="0" w:color="auto"/>
            </w:tcBorders>
            <w:shd w:val="clear" w:color="auto" w:fill="FFFFFF"/>
            <w:vAlign w:val="center"/>
          </w:tcPr>
          <w:p w14:paraId="7777A8C9"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AC50651" w14:textId="77777777" w:rsidTr="00E67F82">
        <w:trPr>
          <w:trHeight w:val="567"/>
        </w:trPr>
        <w:tc>
          <w:tcPr>
            <w:tcW w:w="294" w:type="pct"/>
            <w:tcBorders>
              <w:top w:val="single" w:sz="4" w:space="0" w:color="auto"/>
              <w:left w:val="single" w:sz="4" w:space="0" w:color="auto"/>
            </w:tcBorders>
            <w:shd w:val="clear" w:color="auto" w:fill="FFFFFF"/>
          </w:tcPr>
          <w:p w14:paraId="5DC1971A"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66CEB57B" w14:textId="77777777" w:rsidR="00E67F82" w:rsidRPr="00CA7A12" w:rsidRDefault="00E67F82" w:rsidP="009A7FC4">
            <w:pPr>
              <w:pStyle w:val="22"/>
              <w:shd w:val="clear" w:color="auto" w:fill="auto"/>
              <w:spacing w:line="240" w:lineRule="auto"/>
              <w:ind w:left="132" w:right="129" w:firstLine="0"/>
            </w:pPr>
            <w:r w:rsidRPr="00CA7A12">
              <w:t>Ходьба. Работа в тройках. Нижняя прямая подача. Прием и подачи. Игра.</w:t>
            </w:r>
          </w:p>
        </w:tc>
        <w:tc>
          <w:tcPr>
            <w:tcW w:w="664" w:type="pct"/>
            <w:tcBorders>
              <w:top w:val="single" w:sz="4" w:space="0" w:color="auto"/>
              <w:left w:val="single" w:sz="4" w:space="0" w:color="auto"/>
            </w:tcBorders>
            <w:shd w:val="clear" w:color="auto" w:fill="FFFFFF"/>
            <w:vAlign w:val="center"/>
          </w:tcPr>
          <w:p w14:paraId="23152540"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7D42BB7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26.11.2025</w:t>
            </w:r>
          </w:p>
        </w:tc>
        <w:tc>
          <w:tcPr>
            <w:tcW w:w="624" w:type="pct"/>
            <w:tcBorders>
              <w:top w:val="single" w:sz="4" w:space="0" w:color="auto"/>
              <w:left w:val="single" w:sz="4" w:space="0" w:color="auto"/>
              <w:right w:val="single" w:sz="4" w:space="0" w:color="auto"/>
            </w:tcBorders>
            <w:shd w:val="clear" w:color="auto" w:fill="FFFFFF"/>
            <w:vAlign w:val="center"/>
          </w:tcPr>
          <w:p w14:paraId="042000A2"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F0FD34F" w14:textId="77777777" w:rsidTr="00E67F82">
        <w:trPr>
          <w:trHeight w:val="561"/>
        </w:trPr>
        <w:tc>
          <w:tcPr>
            <w:tcW w:w="294" w:type="pct"/>
            <w:tcBorders>
              <w:top w:val="single" w:sz="4" w:space="0" w:color="auto"/>
              <w:left w:val="single" w:sz="4" w:space="0" w:color="auto"/>
            </w:tcBorders>
            <w:shd w:val="clear" w:color="auto" w:fill="FFFFFF"/>
          </w:tcPr>
          <w:p w14:paraId="5390257F"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5BFB4B55" w14:textId="77777777" w:rsidR="00E67F82" w:rsidRPr="00CA7A12" w:rsidRDefault="00E67F82" w:rsidP="009A7FC4">
            <w:pPr>
              <w:pStyle w:val="22"/>
              <w:shd w:val="clear" w:color="auto" w:fill="auto"/>
              <w:spacing w:line="240" w:lineRule="auto"/>
              <w:ind w:left="132" w:right="129" w:firstLine="0"/>
            </w:pPr>
            <w:r w:rsidRPr="00CA7A12">
              <w:t>Круговая тренировка. Варианты передачи мяча. Нижняя прямая подача. Подвижные игры.</w:t>
            </w:r>
          </w:p>
        </w:tc>
        <w:tc>
          <w:tcPr>
            <w:tcW w:w="664" w:type="pct"/>
            <w:tcBorders>
              <w:top w:val="single" w:sz="4" w:space="0" w:color="auto"/>
              <w:left w:val="single" w:sz="4" w:space="0" w:color="auto"/>
            </w:tcBorders>
            <w:shd w:val="clear" w:color="auto" w:fill="FFFFFF"/>
            <w:vAlign w:val="center"/>
          </w:tcPr>
          <w:p w14:paraId="5285DFAF"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74E3145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28.11.2025</w:t>
            </w:r>
          </w:p>
        </w:tc>
        <w:tc>
          <w:tcPr>
            <w:tcW w:w="624" w:type="pct"/>
            <w:tcBorders>
              <w:top w:val="single" w:sz="4" w:space="0" w:color="auto"/>
              <w:left w:val="single" w:sz="4" w:space="0" w:color="auto"/>
              <w:right w:val="single" w:sz="4" w:space="0" w:color="auto"/>
            </w:tcBorders>
            <w:shd w:val="clear" w:color="auto" w:fill="FFFFFF"/>
            <w:vAlign w:val="center"/>
          </w:tcPr>
          <w:p w14:paraId="468F35CD"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079A95F3" w14:textId="77777777" w:rsidTr="00E67F82">
        <w:trPr>
          <w:trHeight w:val="556"/>
        </w:trPr>
        <w:tc>
          <w:tcPr>
            <w:tcW w:w="294" w:type="pct"/>
            <w:tcBorders>
              <w:top w:val="single" w:sz="4" w:space="0" w:color="auto"/>
              <w:left w:val="single" w:sz="4" w:space="0" w:color="auto"/>
            </w:tcBorders>
            <w:shd w:val="clear" w:color="auto" w:fill="FFFFFF"/>
          </w:tcPr>
          <w:p w14:paraId="1D2A75BD"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00F386D7" w14:textId="77777777" w:rsidR="00E67F82" w:rsidRPr="00CA7A12" w:rsidRDefault="00E67F82" w:rsidP="009A7FC4">
            <w:pPr>
              <w:pStyle w:val="22"/>
              <w:shd w:val="clear" w:color="auto" w:fill="auto"/>
              <w:spacing w:line="240" w:lineRule="auto"/>
              <w:ind w:left="132" w:right="129" w:firstLine="0"/>
            </w:pPr>
            <w:r w:rsidRPr="00CA7A12">
              <w:t>Варианты передачи мяча, снизу, сверху. Нижняя прямая подача. Прыжковые упражнения.</w:t>
            </w:r>
          </w:p>
        </w:tc>
        <w:tc>
          <w:tcPr>
            <w:tcW w:w="664" w:type="pct"/>
            <w:tcBorders>
              <w:top w:val="single" w:sz="4" w:space="0" w:color="auto"/>
              <w:left w:val="single" w:sz="4" w:space="0" w:color="auto"/>
            </w:tcBorders>
            <w:shd w:val="clear" w:color="auto" w:fill="FFFFFF"/>
            <w:vAlign w:val="center"/>
          </w:tcPr>
          <w:p w14:paraId="19889BE8"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8D1D6CB"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01.12.2025</w:t>
            </w:r>
          </w:p>
        </w:tc>
        <w:tc>
          <w:tcPr>
            <w:tcW w:w="624" w:type="pct"/>
            <w:tcBorders>
              <w:top w:val="single" w:sz="4" w:space="0" w:color="auto"/>
              <w:left w:val="single" w:sz="4" w:space="0" w:color="auto"/>
              <w:right w:val="single" w:sz="4" w:space="0" w:color="auto"/>
            </w:tcBorders>
            <w:shd w:val="clear" w:color="auto" w:fill="FFFFFF"/>
            <w:vAlign w:val="center"/>
          </w:tcPr>
          <w:p w14:paraId="152A01FA"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252E4F8" w14:textId="77777777" w:rsidTr="00E67F82">
        <w:trPr>
          <w:trHeight w:val="549"/>
        </w:trPr>
        <w:tc>
          <w:tcPr>
            <w:tcW w:w="294" w:type="pct"/>
            <w:tcBorders>
              <w:top w:val="single" w:sz="4" w:space="0" w:color="auto"/>
              <w:left w:val="single" w:sz="4" w:space="0" w:color="auto"/>
            </w:tcBorders>
            <w:shd w:val="clear" w:color="auto" w:fill="FFFFFF"/>
          </w:tcPr>
          <w:p w14:paraId="507736FF"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0885C12D" w14:textId="77777777" w:rsidR="00E67F82" w:rsidRPr="00CA7A12" w:rsidRDefault="00E67F82" w:rsidP="009A7FC4">
            <w:pPr>
              <w:pStyle w:val="22"/>
              <w:shd w:val="clear" w:color="auto" w:fill="auto"/>
              <w:spacing w:line="240" w:lineRule="auto"/>
              <w:ind w:left="132" w:right="129" w:firstLine="0"/>
            </w:pPr>
            <w:r w:rsidRPr="00CA7A12">
              <w:t>О.Р.У. у шведской стенки. Варианты передача мяча. Нижняя прямая подача. Подвижные игры.</w:t>
            </w:r>
          </w:p>
        </w:tc>
        <w:tc>
          <w:tcPr>
            <w:tcW w:w="664" w:type="pct"/>
            <w:tcBorders>
              <w:top w:val="single" w:sz="4" w:space="0" w:color="auto"/>
              <w:left w:val="single" w:sz="4" w:space="0" w:color="auto"/>
            </w:tcBorders>
            <w:shd w:val="clear" w:color="auto" w:fill="FFFFFF"/>
            <w:vAlign w:val="center"/>
          </w:tcPr>
          <w:p w14:paraId="0E507FC4"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41424052"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03.12.2025</w:t>
            </w:r>
          </w:p>
        </w:tc>
        <w:tc>
          <w:tcPr>
            <w:tcW w:w="624" w:type="pct"/>
            <w:tcBorders>
              <w:top w:val="single" w:sz="4" w:space="0" w:color="auto"/>
              <w:left w:val="single" w:sz="4" w:space="0" w:color="auto"/>
              <w:right w:val="single" w:sz="4" w:space="0" w:color="auto"/>
            </w:tcBorders>
            <w:shd w:val="clear" w:color="auto" w:fill="FFFFFF"/>
            <w:vAlign w:val="center"/>
          </w:tcPr>
          <w:p w14:paraId="25AA5385"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4FECE26" w14:textId="77777777" w:rsidTr="00E67F82">
        <w:trPr>
          <w:trHeight w:val="415"/>
        </w:trPr>
        <w:tc>
          <w:tcPr>
            <w:tcW w:w="294" w:type="pct"/>
            <w:tcBorders>
              <w:top w:val="single" w:sz="4" w:space="0" w:color="auto"/>
              <w:left w:val="single" w:sz="4" w:space="0" w:color="auto"/>
              <w:bottom w:val="single" w:sz="4" w:space="0" w:color="auto"/>
            </w:tcBorders>
            <w:shd w:val="clear" w:color="auto" w:fill="FFFFFF"/>
          </w:tcPr>
          <w:p w14:paraId="1126B4CB"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4F29A27" w14:textId="77777777" w:rsidR="00E67F82" w:rsidRPr="00CA7A12" w:rsidRDefault="00E67F82" w:rsidP="009A7FC4">
            <w:pPr>
              <w:pStyle w:val="22"/>
              <w:shd w:val="clear" w:color="auto" w:fill="auto"/>
              <w:spacing w:line="240" w:lineRule="auto"/>
              <w:ind w:left="132" w:right="129" w:firstLine="0"/>
            </w:pPr>
            <w:r w:rsidRPr="00CA7A12">
              <w:t>Передача мяча через сетку. Страховка, прием</w:t>
            </w:r>
          </w:p>
        </w:tc>
        <w:tc>
          <w:tcPr>
            <w:tcW w:w="664" w:type="pct"/>
            <w:tcBorders>
              <w:top w:val="single" w:sz="4" w:space="0" w:color="auto"/>
              <w:left w:val="single" w:sz="4" w:space="0" w:color="auto"/>
              <w:bottom w:val="single" w:sz="4" w:space="0" w:color="auto"/>
            </w:tcBorders>
            <w:shd w:val="clear" w:color="auto" w:fill="FFFFFF"/>
            <w:vAlign w:val="center"/>
          </w:tcPr>
          <w:p w14:paraId="3A108BCE"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7D03C2C"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05.12.2025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AA131C2"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18F48E4" w14:textId="77777777" w:rsidTr="00E67F82">
        <w:trPr>
          <w:trHeight w:val="563"/>
        </w:trPr>
        <w:tc>
          <w:tcPr>
            <w:tcW w:w="294" w:type="pct"/>
            <w:tcBorders>
              <w:top w:val="single" w:sz="4" w:space="0" w:color="auto"/>
              <w:left w:val="single" w:sz="4" w:space="0" w:color="auto"/>
              <w:bottom w:val="single" w:sz="4" w:space="0" w:color="auto"/>
            </w:tcBorders>
            <w:shd w:val="clear" w:color="auto" w:fill="FFFFFF"/>
          </w:tcPr>
          <w:p w14:paraId="0E374639"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98DB7F1" w14:textId="77777777" w:rsidR="00E67F82" w:rsidRPr="00CA7A12" w:rsidRDefault="00E67F82" w:rsidP="009A7FC4">
            <w:pPr>
              <w:pStyle w:val="22"/>
              <w:shd w:val="clear" w:color="auto" w:fill="auto"/>
              <w:spacing w:line="240" w:lineRule="auto"/>
              <w:ind w:left="132" w:right="129" w:firstLine="0"/>
            </w:pPr>
            <w:r w:rsidRPr="00CA7A12">
              <w:t>Передача мяча сверху. Прыжки через скакалку.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4CD6A471"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616F61A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08.12.2025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903603A"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29F4E2C0" w14:textId="77777777" w:rsidTr="00E67F82">
        <w:trPr>
          <w:trHeight w:val="557"/>
        </w:trPr>
        <w:tc>
          <w:tcPr>
            <w:tcW w:w="294" w:type="pct"/>
            <w:tcBorders>
              <w:top w:val="single" w:sz="4" w:space="0" w:color="auto"/>
              <w:left w:val="single" w:sz="4" w:space="0" w:color="auto"/>
              <w:bottom w:val="single" w:sz="4" w:space="0" w:color="auto"/>
            </w:tcBorders>
            <w:shd w:val="clear" w:color="auto" w:fill="FFFFFF"/>
          </w:tcPr>
          <w:p w14:paraId="50EC3908"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154B875" w14:textId="77777777" w:rsidR="00E67F82" w:rsidRPr="00CA7A12" w:rsidRDefault="00E67F82" w:rsidP="009A7FC4">
            <w:pPr>
              <w:pStyle w:val="22"/>
              <w:shd w:val="clear" w:color="auto" w:fill="auto"/>
              <w:spacing w:line="240" w:lineRule="auto"/>
              <w:ind w:left="132" w:right="129" w:firstLine="0"/>
            </w:pPr>
            <w:r w:rsidRPr="00CA7A12">
              <w:t>Варианты передачи снизу. Упражнения в индивидуальных действиях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7A351E17"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62D06465"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10.12.2025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FA86343"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3B2E093B" w14:textId="77777777" w:rsidTr="00E67F82">
        <w:trPr>
          <w:trHeight w:val="565"/>
        </w:trPr>
        <w:tc>
          <w:tcPr>
            <w:tcW w:w="294" w:type="pct"/>
            <w:tcBorders>
              <w:top w:val="single" w:sz="4" w:space="0" w:color="auto"/>
              <w:left w:val="single" w:sz="4" w:space="0" w:color="auto"/>
              <w:bottom w:val="single" w:sz="4" w:space="0" w:color="auto"/>
            </w:tcBorders>
            <w:shd w:val="clear" w:color="auto" w:fill="FFFFFF"/>
          </w:tcPr>
          <w:p w14:paraId="32AB9852"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BFF60F2" w14:textId="77777777" w:rsidR="00E67F82" w:rsidRPr="00CA7A12" w:rsidRDefault="00E67F82" w:rsidP="009A7FC4">
            <w:pPr>
              <w:pStyle w:val="22"/>
              <w:shd w:val="clear" w:color="auto" w:fill="auto"/>
              <w:spacing w:line="240" w:lineRule="auto"/>
              <w:ind w:left="132" w:right="129" w:firstLine="0"/>
            </w:pPr>
            <w:r w:rsidRPr="00CA7A12">
              <w:t>Передача меча снизу. Групповые действия в защите.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0F3717FB"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F9FB99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12.12.2025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D9FEC03"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5D89863" w14:textId="77777777" w:rsidTr="00E67F82">
        <w:trPr>
          <w:trHeight w:val="545"/>
        </w:trPr>
        <w:tc>
          <w:tcPr>
            <w:tcW w:w="294" w:type="pct"/>
            <w:tcBorders>
              <w:top w:val="single" w:sz="4" w:space="0" w:color="auto"/>
              <w:left w:val="single" w:sz="4" w:space="0" w:color="auto"/>
              <w:bottom w:val="single" w:sz="4" w:space="0" w:color="auto"/>
            </w:tcBorders>
            <w:shd w:val="clear" w:color="auto" w:fill="FFFFFF"/>
          </w:tcPr>
          <w:p w14:paraId="7024E39D"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523CED4E" w14:textId="77777777" w:rsidR="00E67F82" w:rsidRPr="00CA7A12" w:rsidRDefault="00E67F82" w:rsidP="009A7FC4">
            <w:pPr>
              <w:pStyle w:val="22"/>
              <w:shd w:val="clear" w:color="auto" w:fill="auto"/>
              <w:spacing w:line="240" w:lineRule="auto"/>
              <w:ind w:left="132" w:right="129" w:firstLine="0"/>
            </w:pPr>
            <w:r w:rsidRPr="00CA7A12">
              <w:t>Варианты передачи мяча сверху, снизу. Беговые упражнения.</w:t>
            </w:r>
          </w:p>
        </w:tc>
        <w:tc>
          <w:tcPr>
            <w:tcW w:w="664" w:type="pct"/>
            <w:tcBorders>
              <w:top w:val="single" w:sz="4" w:space="0" w:color="auto"/>
              <w:left w:val="single" w:sz="4" w:space="0" w:color="auto"/>
              <w:bottom w:val="single" w:sz="4" w:space="0" w:color="auto"/>
            </w:tcBorders>
            <w:shd w:val="clear" w:color="auto" w:fill="FFFFFF"/>
            <w:vAlign w:val="center"/>
          </w:tcPr>
          <w:p w14:paraId="06689923"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5C7985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15.12.2025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52C76DC"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3418E6C" w14:textId="77777777" w:rsidTr="00E67F82">
        <w:trPr>
          <w:trHeight w:val="423"/>
        </w:trPr>
        <w:tc>
          <w:tcPr>
            <w:tcW w:w="294" w:type="pct"/>
            <w:tcBorders>
              <w:top w:val="single" w:sz="4" w:space="0" w:color="auto"/>
              <w:left w:val="single" w:sz="4" w:space="0" w:color="auto"/>
              <w:bottom w:val="single" w:sz="4" w:space="0" w:color="auto"/>
            </w:tcBorders>
            <w:shd w:val="clear" w:color="auto" w:fill="FFFFFF"/>
          </w:tcPr>
          <w:p w14:paraId="315AC5DD"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2657619" w14:textId="77777777" w:rsidR="00E67F82" w:rsidRPr="00CA7A12" w:rsidRDefault="00E67F82" w:rsidP="009A7FC4">
            <w:pPr>
              <w:pStyle w:val="22"/>
              <w:shd w:val="clear" w:color="auto" w:fill="auto"/>
              <w:spacing w:line="240" w:lineRule="auto"/>
              <w:ind w:left="132" w:right="129" w:firstLine="0"/>
            </w:pPr>
            <w:r w:rsidRPr="00CA7A12">
              <w:t>Варианты передачи мяча сверху, снизу. Упражнение для мышц рук и плечевого пояса.</w:t>
            </w:r>
          </w:p>
        </w:tc>
        <w:tc>
          <w:tcPr>
            <w:tcW w:w="664" w:type="pct"/>
            <w:tcBorders>
              <w:top w:val="single" w:sz="4" w:space="0" w:color="auto"/>
              <w:left w:val="single" w:sz="4" w:space="0" w:color="auto"/>
              <w:bottom w:val="single" w:sz="4" w:space="0" w:color="auto"/>
            </w:tcBorders>
            <w:shd w:val="clear" w:color="auto" w:fill="FFFFFF"/>
            <w:vAlign w:val="center"/>
          </w:tcPr>
          <w:p w14:paraId="09704326"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32CCC6C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17.12.2025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4F26CB7"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5E5FF8E" w14:textId="77777777" w:rsidTr="00E67F82">
        <w:trPr>
          <w:trHeight w:val="331"/>
        </w:trPr>
        <w:tc>
          <w:tcPr>
            <w:tcW w:w="294" w:type="pct"/>
            <w:tcBorders>
              <w:top w:val="single" w:sz="4" w:space="0" w:color="auto"/>
              <w:left w:val="single" w:sz="4" w:space="0" w:color="auto"/>
              <w:bottom w:val="single" w:sz="4" w:space="0" w:color="auto"/>
            </w:tcBorders>
            <w:shd w:val="clear" w:color="auto" w:fill="FFFFFF"/>
          </w:tcPr>
          <w:p w14:paraId="550190B0"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8188668" w14:textId="77777777" w:rsidR="00E67F82" w:rsidRPr="00CA7A12" w:rsidRDefault="00E67F82" w:rsidP="009A7FC4">
            <w:pPr>
              <w:pStyle w:val="22"/>
              <w:shd w:val="clear" w:color="auto" w:fill="auto"/>
              <w:spacing w:line="240" w:lineRule="auto"/>
              <w:ind w:left="132" w:right="129" w:firstLine="0"/>
            </w:pPr>
            <w:r w:rsidRPr="00CA7A12">
              <w:t>Передача сверху, снизу. Знакомство с правилами и организации и судейства соревнований по волейболу.</w:t>
            </w:r>
          </w:p>
        </w:tc>
        <w:tc>
          <w:tcPr>
            <w:tcW w:w="664" w:type="pct"/>
            <w:tcBorders>
              <w:top w:val="single" w:sz="4" w:space="0" w:color="auto"/>
              <w:left w:val="single" w:sz="4" w:space="0" w:color="auto"/>
              <w:bottom w:val="single" w:sz="4" w:space="0" w:color="auto"/>
            </w:tcBorders>
            <w:shd w:val="clear" w:color="auto" w:fill="FFFFFF"/>
            <w:vAlign w:val="center"/>
          </w:tcPr>
          <w:p w14:paraId="1FE90EC9"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AE9080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19.12.2025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8E64B5C"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49D0D2E" w14:textId="77777777" w:rsidTr="00E67F82">
        <w:trPr>
          <w:trHeight w:val="355"/>
        </w:trPr>
        <w:tc>
          <w:tcPr>
            <w:tcW w:w="294" w:type="pct"/>
            <w:tcBorders>
              <w:top w:val="single" w:sz="4" w:space="0" w:color="auto"/>
              <w:left w:val="single" w:sz="4" w:space="0" w:color="auto"/>
              <w:bottom w:val="single" w:sz="4" w:space="0" w:color="auto"/>
            </w:tcBorders>
            <w:shd w:val="clear" w:color="auto" w:fill="FFFFFF"/>
          </w:tcPr>
          <w:p w14:paraId="4389E372"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BE765BB" w14:textId="77777777" w:rsidR="00E67F82" w:rsidRPr="00CA7A12" w:rsidRDefault="00E67F82" w:rsidP="009A7FC4">
            <w:pPr>
              <w:pStyle w:val="22"/>
              <w:shd w:val="clear" w:color="auto" w:fill="auto"/>
              <w:spacing w:line="240" w:lineRule="auto"/>
              <w:ind w:left="132" w:right="129" w:firstLine="0"/>
            </w:pPr>
            <w:r w:rsidRPr="00CA7A12">
              <w:t>Перестроение во время игры в волейбол. Передача мяча снизу.</w:t>
            </w:r>
          </w:p>
        </w:tc>
        <w:tc>
          <w:tcPr>
            <w:tcW w:w="664" w:type="pct"/>
            <w:tcBorders>
              <w:top w:val="single" w:sz="4" w:space="0" w:color="auto"/>
              <w:left w:val="single" w:sz="4" w:space="0" w:color="auto"/>
              <w:bottom w:val="single" w:sz="4" w:space="0" w:color="auto"/>
            </w:tcBorders>
            <w:shd w:val="clear" w:color="auto" w:fill="FFFFFF"/>
            <w:vAlign w:val="center"/>
          </w:tcPr>
          <w:p w14:paraId="17367E31"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093EDA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22.12.2025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611D173"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E12E957" w14:textId="77777777" w:rsidTr="00E67F82">
        <w:trPr>
          <w:trHeight w:val="431"/>
        </w:trPr>
        <w:tc>
          <w:tcPr>
            <w:tcW w:w="294" w:type="pct"/>
            <w:tcBorders>
              <w:top w:val="single" w:sz="4" w:space="0" w:color="auto"/>
              <w:left w:val="single" w:sz="4" w:space="0" w:color="auto"/>
              <w:bottom w:val="single" w:sz="4" w:space="0" w:color="auto"/>
            </w:tcBorders>
            <w:shd w:val="clear" w:color="auto" w:fill="FFFFFF"/>
          </w:tcPr>
          <w:p w14:paraId="280F86D6"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6B49382" w14:textId="77777777" w:rsidR="00E67F82" w:rsidRPr="00CA7A12" w:rsidRDefault="00E67F82" w:rsidP="009A7FC4">
            <w:pPr>
              <w:pStyle w:val="22"/>
              <w:shd w:val="clear" w:color="auto" w:fill="auto"/>
              <w:spacing w:line="240" w:lineRule="auto"/>
              <w:ind w:left="132" w:right="129" w:firstLine="0"/>
            </w:pPr>
            <w:r w:rsidRPr="00CA7A12">
              <w:t>Ходьба. Передача снизу, перемещение в стойке волейболиста.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088BE548"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9E7A2C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24.12.2025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65D22F5"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C5639FB" w14:textId="77777777" w:rsidTr="00E67F82">
        <w:trPr>
          <w:trHeight w:val="495"/>
        </w:trPr>
        <w:tc>
          <w:tcPr>
            <w:tcW w:w="294" w:type="pct"/>
            <w:tcBorders>
              <w:top w:val="single" w:sz="4" w:space="0" w:color="auto"/>
              <w:left w:val="single" w:sz="4" w:space="0" w:color="auto"/>
              <w:bottom w:val="single" w:sz="4" w:space="0" w:color="auto"/>
            </w:tcBorders>
            <w:shd w:val="clear" w:color="auto" w:fill="FFFFFF"/>
          </w:tcPr>
          <w:p w14:paraId="368EB4BA"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BB822CF" w14:textId="77777777" w:rsidR="00E67F82" w:rsidRPr="00CA7A12" w:rsidRDefault="00E67F82" w:rsidP="009A7FC4">
            <w:pPr>
              <w:pStyle w:val="22"/>
              <w:shd w:val="clear" w:color="auto" w:fill="auto"/>
              <w:spacing w:line="240" w:lineRule="auto"/>
              <w:ind w:left="132" w:right="129" w:firstLine="0"/>
            </w:pPr>
            <w:r w:rsidRPr="00CA7A12">
              <w:t>О.Р.У у шведской стенки. Передача сверху. Передача снизу.</w:t>
            </w:r>
          </w:p>
        </w:tc>
        <w:tc>
          <w:tcPr>
            <w:tcW w:w="664" w:type="pct"/>
            <w:tcBorders>
              <w:top w:val="single" w:sz="4" w:space="0" w:color="auto"/>
              <w:left w:val="single" w:sz="4" w:space="0" w:color="auto"/>
              <w:bottom w:val="single" w:sz="4" w:space="0" w:color="auto"/>
            </w:tcBorders>
            <w:shd w:val="clear" w:color="auto" w:fill="FFFFFF"/>
            <w:vAlign w:val="center"/>
          </w:tcPr>
          <w:p w14:paraId="021C0D82"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93EF172"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26.12.2025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EC16540"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0D56406" w14:textId="77777777" w:rsidTr="00E67F82">
        <w:trPr>
          <w:trHeight w:val="389"/>
        </w:trPr>
        <w:tc>
          <w:tcPr>
            <w:tcW w:w="294" w:type="pct"/>
            <w:tcBorders>
              <w:top w:val="single" w:sz="4" w:space="0" w:color="auto"/>
              <w:left w:val="single" w:sz="4" w:space="0" w:color="auto"/>
              <w:bottom w:val="single" w:sz="4" w:space="0" w:color="auto"/>
            </w:tcBorders>
            <w:shd w:val="clear" w:color="auto" w:fill="FFFFFF"/>
          </w:tcPr>
          <w:p w14:paraId="42FB38C3"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ABD5DF1" w14:textId="77777777" w:rsidR="00E67F82" w:rsidRPr="00CA7A12" w:rsidRDefault="00E67F82" w:rsidP="009A7FC4">
            <w:pPr>
              <w:pStyle w:val="22"/>
              <w:shd w:val="clear" w:color="auto" w:fill="auto"/>
              <w:spacing w:line="240" w:lineRule="auto"/>
              <w:ind w:left="132" w:right="129" w:firstLine="0"/>
            </w:pPr>
            <w:r w:rsidRPr="00CA7A12">
              <w:t>Работа в парах. Передача мяча сверху, снизу.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0DC9BCDF"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F5F7415"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29.12.2025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BF4FE87"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5202B1A" w14:textId="77777777" w:rsidTr="00E67F82">
        <w:trPr>
          <w:trHeight w:val="453"/>
        </w:trPr>
        <w:tc>
          <w:tcPr>
            <w:tcW w:w="294" w:type="pct"/>
            <w:tcBorders>
              <w:top w:val="single" w:sz="4" w:space="0" w:color="auto"/>
              <w:left w:val="single" w:sz="4" w:space="0" w:color="auto"/>
              <w:bottom w:val="single" w:sz="4" w:space="0" w:color="auto"/>
            </w:tcBorders>
            <w:shd w:val="clear" w:color="auto" w:fill="FFFFFF"/>
          </w:tcPr>
          <w:p w14:paraId="756B11FE"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79E38FB" w14:textId="77777777" w:rsidR="00E67F82" w:rsidRPr="00CA7A12" w:rsidRDefault="00E67F82" w:rsidP="009A7FC4">
            <w:pPr>
              <w:pStyle w:val="22"/>
              <w:shd w:val="clear" w:color="auto" w:fill="auto"/>
              <w:spacing w:line="240" w:lineRule="auto"/>
              <w:ind w:left="132" w:right="129" w:firstLine="0"/>
            </w:pPr>
            <w:r w:rsidRPr="00CA7A12">
              <w:t>Круговая тренировка. Нижняя прямая подача, прием мяча снизу. Прием, подача мяча.</w:t>
            </w:r>
          </w:p>
        </w:tc>
        <w:tc>
          <w:tcPr>
            <w:tcW w:w="664" w:type="pct"/>
            <w:tcBorders>
              <w:top w:val="single" w:sz="4" w:space="0" w:color="auto"/>
              <w:left w:val="single" w:sz="4" w:space="0" w:color="auto"/>
              <w:bottom w:val="single" w:sz="4" w:space="0" w:color="auto"/>
            </w:tcBorders>
            <w:shd w:val="clear" w:color="auto" w:fill="FFFFFF"/>
            <w:vAlign w:val="center"/>
          </w:tcPr>
          <w:p w14:paraId="7BFCCAD3"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BFDF21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12.01.2026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83D5CDB"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B34C167" w14:textId="77777777" w:rsidTr="00E67F82">
        <w:trPr>
          <w:trHeight w:val="415"/>
        </w:trPr>
        <w:tc>
          <w:tcPr>
            <w:tcW w:w="294" w:type="pct"/>
            <w:tcBorders>
              <w:top w:val="single" w:sz="4" w:space="0" w:color="auto"/>
              <w:left w:val="single" w:sz="4" w:space="0" w:color="auto"/>
              <w:bottom w:val="single" w:sz="4" w:space="0" w:color="auto"/>
            </w:tcBorders>
            <w:shd w:val="clear" w:color="auto" w:fill="FFFFFF"/>
          </w:tcPr>
          <w:p w14:paraId="6E2273B6"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ABE0348" w14:textId="77777777" w:rsidR="00E67F82" w:rsidRPr="00CA7A12" w:rsidRDefault="00E67F82" w:rsidP="009A7FC4">
            <w:pPr>
              <w:pStyle w:val="22"/>
              <w:shd w:val="clear" w:color="auto" w:fill="auto"/>
              <w:spacing w:line="240" w:lineRule="auto"/>
              <w:ind w:left="132" w:right="129" w:firstLine="0"/>
            </w:pPr>
            <w:r w:rsidRPr="00CA7A12">
              <w:t>Нижняя прямая подача. Прием подачи, прием мяча снизу. Упражнение с набивными мячами.</w:t>
            </w:r>
          </w:p>
        </w:tc>
        <w:tc>
          <w:tcPr>
            <w:tcW w:w="664" w:type="pct"/>
            <w:tcBorders>
              <w:top w:val="single" w:sz="4" w:space="0" w:color="auto"/>
              <w:left w:val="single" w:sz="4" w:space="0" w:color="auto"/>
              <w:bottom w:val="single" w:sz="4" w:space="0" w:color="auto"/>
            </w:tcBorders>
            <w:shd w:val="clear" w:color="auto" w:fill="FFFFFF"/>
            <w:vAlign w:val="center"/>
          </w:tcPr>
          <w:p w14:paraId="2690A5DE"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637FEC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14.01.2026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D35FCEB"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FF9BCD2" w14:textId="77777777" w:rsidTr="00E67F82">
        <w:trPr>
          <w:trHeight w:val="464"/>
        </w:trPr>
        <w:tc>
          <w:tcPr>
            <w:tcW w:w="294" w:type="pct"/>
            <w:tcBorders>
              <w:top w:val="single" w:sz="4" w:space="0" w:color="auto"/>
              <w:left w:val="single" w:sz="4" w:space="0" w:color="auto"/>
              <w:bottom w:val="single" w:sz="4" w:space="0" w:color="auto"/>
            </w:tcBorders>
            <w:shd w:val="clear" w:color="auto" w:fill="FFFFFF"/>
          </w:tcPr>
          <w:p w14:paraId="51EC53F9"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25E6333" w14:textId="77777777" w:rsidR="00E67F82" w:rsidRPr="00CA7A12" w:rsidRDefault="00E67F82" w:rsidP="009A7FC4">
            <w:pPr>
              <w:pStyle w:val="22"/>
              <w:shd w:val="clear" w:color="auto" w:fill="auto"/>
              <w:spacing w:line="240" w:lineRule="auto"/>
              <w:ind w:left="132" w:right="129" w:firstLine="0"/>
            </w:pPr>
            <w:r w:rsidRPr="00CA7A12">
              <w:t>Беговые упражнения. Прием мяча снизу, прием, подача. Нижняя прямая подача.</w:t>
            </w:r>
          </w:p>
        </w:tc>
        <w:tc>
          <w:tcPr>
            <w:tcW w:w="664" w:type="pct"/>
            <w:tcBorders>
              <w:top w:val="single" w:sz="4" w:space="0" w:color="auto"/>
              <w:left w:val="single" w:sz="4" w:space="0" w:color="auto"/>
              <w:bottom w:val="single" w:sz="4" w:space="0" w:color="auto"/>
            </w:tcBorders>
            <w:shd w:val="clear" w:color="auto" w:fill="FFFFFF"/>
            <w:vAlign w:val="center"/>
          </w:tcPr>
          <w:p w14:paraId="2A10A360"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B58597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16.01.2026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76DF26A"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242C7404" w14:textId="77777777" w:rsidTr="00E67F82">
        <w:trPr>
          <w:trHeight w:val="386"/>
        </w:trPr>
        <w:tc>
          <w:tcPr>
            <w:tcW w:w="294" w:type="pct"/>
            <w:tcBorders>
              <w:top w:val="single" w:sz="4" w:space="0" w:color="auto"/>
              <w:left w:val="single" w:sz="4" w:space="0" w:color="auto"/>
              <w:bottom w:val="single" w:sz="4" w:space="0" w:color="auto"/>
            </w:tcBorders>
            <w:shd w:val="clear" w:color="auto" w:fill="FFFFFF"/>
          </w:tcPr>
          <w:p w14:paraId="2ACDCF35"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492F51A" w14:textId="77777777" w:rsidR="00E67F82" w:rsidRPr="00CA7A12" w:rsidRDefault="00E67F82" w:rsidP="009A7FC4">
            <w:pPr>
              <w:pStyle w:val="22"/>
              <w:shd w:val="clear" w:color="auto" w:fill="auto"/>
              <w:spacing w:line="240" w:lineRule="auto"/>
              <w:ind w:left="132" w:right="129" w:firstLine="0"/>
            </w:pPr>
            <w:r w:rsidRPr="00CA7A12">
              <w:t>Упражнения без предметов. Прием мяча снизу, прием, подача. Нижняя прямая подача.</w:t>
            </w:r>
          </w:p>
        </w:tc>
        <w:tc>
          <w:tcPr>
            <w:tcW w:w="664" w:type="pct"/>
            <w:tcBorders>
              <w:top w:val="single" w:sz="4" w:space="0" w:color="auto"/>
              <w:left w:val="single" w:sz="4" w:space="0" w:color="auto"/>
              <w:bottom w:val="single" w:sz="4" w:space="0" w:color="auto"/>
            </w:tcBorders>
            <w:shd w:val="clear" w:color="auto" w:fill="FFFFFF"/>
            <w:vAlign w:val="center"/>
          </w:tcPr>
          <w:p w14:paraId="04D1BFEA"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DBC22D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19.01.2026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59159BD"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A4C91F2" w14:textId="77777777" w:rsidTr="00E67F82">
        <w:trPr>
          <w:trHeight w:val="421"/>
        </w:trPr>
        <w:tc>
          <w:tcPr>
            <w:tcW w:w="294" w:type="pct"/>
            <w:tcBorders>
              <w:top w:val="single" w:sz="4" w:space="0" w:color="auto"/>
              <w:left w:val="single" w:sz="4" w:space="0" w:color="auto"/>
              <w:bottom w:val="single" w:sz="4" w:space="0" w:color="auto"/>
            </w:tcBorders>
            <w:shd w:val="clear" w:color="auto" w:fill="FFFFFF"/>
          </w:tcPr>
          <w:p w14:paraId="586B7473"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D5F460E" w14:textId="77777777" w:rsidR="00E67F82" w:rsidRPr="00CA7A12" w:rsidRDefault="00E67F82" w:rsidP="009A7FC4">
            <w:pPr>
              <w:pStyle w:val="22"/>
              <w:shd w:val="clear" w:color="auto" w:fill="auto"/>
              <w:spacing w:line="240" w:lineRule="auto"/>
              <w:ind w:left="132" w:right="129" w:firstLine="0"/>
            </w:pPr>
            <w:r w:rsidRPr="00CA7A12">
              <w:t>Работа с мячом у сетки. Нижняя прямая подача. Прием мяча снизу. Прием подачи.</w:t>
            </w:r>
          </w:p>
        </w:tc>
        <w:tc>
          <w:tcPr>
            <w:tcW w:w="664" w:type="pct"/>
            <w:tcBorders>
              <w:top w:val="single" w:sz="4" w:space="0" w:color="auto"/>
              <w:left w:val="single" w:sz="4" w:space="0" w:color="auto"/>
              <w:bottom w:val="single" w:sz="4" w:space="0" w:color="auto"/>
            </w:tcBorders>
            <w:shd w:val="clear" w:color="auto" w:fill="FFFFFF"/>
            <w:vAlign w:val="center"/>
          </w:tcPr>
          <w:p w14:paraId="3B0F5E9A"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7AD19C7"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21.01.2026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6C2CD59"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F7E9DA8" w14:textId="77777777" w:rsidTr="00E67F82">
        <w:trPr>
          <w:trHeight w:val="343"/>
        </w:trPr>
        <w:tc>
          <w:tcPr>
            <w:tcW w:w="294" w:type="pct"/>
            <w:tcBorders>
              <w:top w:val="single" w:sz="4" w:space="0" w:color="auto"/>
              <w:left w:val="single" w:sz="4" w:space="0" w:color="auto"/>
              <w:bottom w:val="single" w:sz="4" w:space="0" w:color="auto"/>
            </w:tcBorders>
            <w:shd w:val="clear" w:color="auto" w:fill="FFFFFF"/>
          </w:tcPr>
          <w:p w14:paraId="0687B6C0"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F7AA251" w14:textId="77777777" w:rsidR="00E67F82" w:rsidRPr="00CA7A12" w:rsidRDefault="00E67F82" w:rsidP="009A7FC4">
            <w:pPr>
              <w:pStyle w:val="22"/>
              <w:shd w:val="clear" w:color="auto" w:fill="auto"/>
              <w:spacing w:line="240" w:lineRule="auto"/>
              <w:ind w:left="132" w:right="129" w:firstLine="0"/>
            </w:pPr>
            <w:r w:rsidRPr="00CA7A12">
              <w:t>Нижняя прямая подача. Прием подачи. Игра с элементами волейбола.</w:t>
            </w:r>
          </w:p>
        </w:tc>
        <w:tc>
          <w:tcPr>
            <w:tcW w:w="664" w:type="pct"/>
            <w:tcBorders>
              <w:top w:val="single" w:sz="4" w:space="0" w:color="auto"/>
              <w:left w:val="single" w:sz="4" w:space="0" w:color="auto"/>
              <w:bottom w:val="single" w:sz="4" w:space="0" w:color="auto"/>
            </w:tcBorders>
            <w:shd w:val="clear" w:color="auto" w:fill="FFFFFF"/>
            <w:vAlign w:val="center"/>
          </w:tcPr>
          <w:p w14:paraId="3EB1CA9A"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5B6533B"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23.01.2026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EA3DDBD"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CA0CEAE" w14:textId="77777777" w:rsidTr="00E67F82">
        <w:trPr>
          <w:trHeight w:val="521"/>
        </w:trPr>
        <w:tc>
          <w:tcPr>
            <w:tcW w:w="294" w:type="pct"/>
            <w:tcBorders>
              <w:top w:val="single" w:sz="4" w:space="0" w:color="auto"/>
              <w:left w:val="single" w:sz="4" w:space="0" w:color="auto"/>
              <w:bottom w:val="single" w:sz="4" w:space="0" w:color="auto"/>
            </w:tcBorders>
            <w:shd w:val="clear" w:color="auto" w:fill="FFFFFF"/>
          </w:tcPr>
          <w:p w14:paraId="67733BED"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ACEE3B7" w14:textId="77777777" w:rsidR="00E67F82" w:rsidRPr="00CA7A12" w:rsidRDefault="00E67F82" w:rsidP="009A7FC4">
            <w:pPr>
              <w:pStyle w:val="22"/>
              <w:shd w:val="clear" w:color="auto" w:fill="auto"/>
              <w:spacing w:line="240" w:lineRule="auto"/>
              <w:ind w:left="132" w:right="129" w:firstLine="0"/>
            </w:pPr>
            <w:r w:rsidRPr="00CA7A12">
              <w:t>О.Р.У. с различными предметами. Нижняя прямая подача, прием мяча. Подвижные игры.</w:t>
            </w:r>
          </w:p>
        </w:tc>
        <w:tc>
          <w:tcPr>
            <w:tcW w:w="664" w:type="pct"/>
            <w:tcBorders>
              <w:top w:val="single" w:sz="4" w:space="0" w:color="auto"/>
              <w:left w:val="single" w:sz="4" w:space="0" w:color="auto"/>
              <w:bottom w:val="single" w:sz="4" w:space="0" w:color="auto"/>
            </w:tcBorders>
            <w:shd w:val="clear" w:color="auto" w:fill="FFFFFF"/>
            <w:vAlign w:val="center"/>
          </w:tcPr>
          <w:p w14:paraId="7E02BD8A"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A2E641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26.01.2026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0C1FA00"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E868823" w14:textId="77777777" w:rsidTr="00E67F82">
        <w:trPr>
          <w:trHeight w:val="573"/>
        </w:trPr>
        <w:tc>
          <w:tcPr>
            <w:tcW w:w="294" w:type="pct"/>
            <w:tcBorders>
              <w:top w:val="single" w:sz="4" w:space="0" w:color="auto"/>
              <w:left w:val="single" w:sz="4" w:space="0" w:color="auto"/>
              <w:bottom w:val="single" w:sz="4" w:space="0" w:color="auto"/>
            </w:tcBorders>
            <w:shd w:val="clear" w:color="auto" w:fill="FFFFFF"/>
          </w:tcPr>
          <w:p w14:paraId="2025CCA5"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5288AD7" w14:textId="77777777" w:rsidR="00E67F82" w:rsidRPr="00CA7A12" w:rsidRDefault="00E67F82" w:rsidP="009A7FC4">
            <w:pPr>
              <w:pStyle w:val="22"/>
              <w:shd w:val="clear" w:color="auto" w:fill="auto"/>
              <w:spacing w:line="240" w:lineRule="auto"/>
              <w:ind w:left="132" w:right="129" w:firstLine="0"/>
            </w:pPr>
            <w:r w:rsidRPr="00CA7A12">
              <w:t>Эстафеты. Нижняя прямая подача, прием мяча у сетки. Подвижные игры.</w:t>
            </w:r>
          </w:p>
        </w:tc>
        <w:tc>
          <w:tcPr>
            <w:tcW w:w="664" w:type="pct"/>
            <w:tcBorders>
              <w:top w:val="single" w:sz="4" w:space="0" w:color="auto"/>
              <w:left w:val="single" w:sz="4" w:space="0" w:color="auto"/>
              <w:bottom w:val="single" w:sz="4" w:space="0" w:color="auto"/>
            </w:tcBorders>
            <w:shd w:val="clear" w:color="auto" w:fill="FFFFFF"/>
            <w:vAlign w:val="center"/>
          </w:tcPr>
          <w:p w14:paraId="5F633D16"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D2B4CC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28.01.2026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12E768C"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49E222D2" w14:textId="77777777" w:rsidTr="00E67F82">
        <w:trPr>
          <w:trHeight w:val="409"/>
        </w:trPr>
        <w:tc>
          <w:tcPr>
            <w:tcW w:w="294" w:type="pct"/>
            <w:tcBorders>
              <w:top w:val="single" w:sz="4" w:space="0" w:color="auto"/>
              <w:left w:val="single" w:sz="4" w:space="0" w:color="auto"/>
              <w:bottom w:val="single" w:sz="4" w:space="0" w:color="auto"/>
            </w:tcBorders>
            <w:shd w:val="clear" w:color="auto" w:fill="FFFFFF"/>
          </w:tcPr>
          <w:p w14:paraId="3A219828"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5D71C0F" w14:textId="77777777" w:rsidR="00E67F82" w:rsidRPr="00CA7A12" w:rsidRDefault="00E67F82" w:rsidP="009A7FC4">
            <w:pPr>
              <w:pStyle w:val="22"/>
              <w:shd w:val="clear" w:color="auto" w:fill="auto"/>
              <w:spacing w:line="240" w:lineRule="auto"/>
              <w:ind w:left="132" w:right="129" w:firstLine="0"/>
            </w:pPr>
            <w:r w:rsidRPr="00CA7A12">
              <w:t>Эстафеты. Нижняя прямая подача, прием мяча у сетки. Подвижные игры.</w:t>
            </w:r>
          </w:p>
        </w:tc>
        <w:tc>
          <w:tcPr>
            <w:tcW w:w="664" w:type="pct"/>
            <w:tcBorders>
              <w:top w:val="single" w:sz="4" w:space="0" w:color="auto"/>
              <w:left w:val="single" w:sz="4" w:space="0" w:color="auto"/>
              <w:bottom w:val="single" w:sz="4" w:space="0" w:color="auto"/>
            </w:tcBorders>
            <w:shd w:val="clear" w:color="auto" w:fill="FFFFFF"/>
            <w:vAlign w:val="center"/>
          </w:tcPr>
          <w:p w14:paraId="185C4A03"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790116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30.01.2026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CF8A516"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B156BC3" w14:textId="77777777" w:rsidTr="00E67F82">
        <w:trPr>
          <w:trHeight w:val="459"/>
        </w:trPr>
        <w:tc>
          <w:tcPr>
            <w:tcW w:w="294" w:type="pct"/>
            <w:tcBorders>
              <w:top w:val="single" w:sz="4" w:space="0" w:color="auto"/>
              <w:left w:val="single" w:sz="4" w:space="0" w:color="auto"/>
              <w:bottom w:val="single" w:sz="4" w:space="0" w:color="auto"/>
            </w:tcBorders>
            <w:shd w:val="clear" w:color="auto" w:fill="FFFFFF"/>
          </w:tcPr>
          <w:p w14:paraId="035EA65D"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120E99E" w14:textId="77777777" w:rsidR="00E67F82" w:rsidRPr="00CA7A12" w:rsidRDefault="00E67F82" w:rsidP="009A7FC4">
            <w:pPr>
              <w:pStyle w:val="22"/>
              <w:shd w:val="clear" w:color="auto" w:fill="auto"/>
              <w:spacing w:line="240" w:lineRule="auto"/>
              <w:ind w:left="132" w:right="129" w:firstLine="0"/>
            </w:pPr>
            <w:r w:rsidRPr="00CA7A12">
              <w:t>Ходьба. Работа в тройках. Нижняя прямая подача. Прием и подачи. Игра.</w:t>
            </w:r>
          </w:p>
        </w:tc>
        <w:tc>
          <w:tcPr>
            <w:tcW w:w="664" w:type="pct"/>
            <w:tcBorders>
              <w:top w:val="single" w:sz="4" w:space="0" w:color="auto"/>
              <w:left w:val="single" w:sz="4" w:space="0" w:color="auto"/>
              <w:bottom w:val="single" w:sz="4" w:space="0" w:color="auto"/>
            </w:tcBorders>
            <w:shd w:val="clear" w:color="auto" w:fill="FFFFFF"/>
            <w:vAlign w:val="center"/>
          </w:tcPr>
          <w:p w14:paraId="46AF3634"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ABF40A2"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02.02.2026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61F553A"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E7E418F" w14:textId="77777777" w:rsidTr="00E67F82">
        <w:trPr>
          <w:trHeight w:val="509"/>
        </w:trPr>
        <w:tc>
          <w:tcPr>
            <w:tcW w:w="294" w:type="pct"/>
            <w:tcBorders>
              <w:top w:val="single" w:sz="4" w:space="0" w:color="auto"/>
              <w:left w:val="single" w:sz="4" w:space="0" w:color="auto"/>
              <w:bottom w:val="single" w:sz="4" w:space="0" w:color="auto"/>
            </w:tcBorders>
            <w:shd w:val="clear" w:color="auto" w:fill="FFFFFF"/>
          </w:tcPr>
          <w:p w14:paraId="1FD3DB94"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D9B7809" w14:textId="77777777" w:rsidR="00E67F82" w:rsidRPr="00CA7A12" w:rsidRDefault="00E67F82" w:rsidP="009A7FC4">
            <w:pPr>
              <w:pStyle w:val="22"/>
              <w:shd w:val="clear" w:color="auto" w:fill="auto"/>
              <w:spacing w:line="240" w:lineRule="auto"/>
              <w:ind w:left="132" w:right="129" w:firstLine="0"/>
            </w:pPr>
            <w:r w:rsidRPr="00CA7A12">
              <w:t>Круговая тренировка. Варианты передачи мяча. Нижняя прямая подача. Подвижные игры.</w:t>
            </w:r>
          </w:p>
        </w:tc>
        <w:tc>
          <w:tcPr>
            <w:tcW w:w="664" w:type="pct"/>
            <w:tcBorders>
              <w:top w:val="single" w:sz="4" w:space="0" w:color="auto"/>
              <w:left w:val="single" w:sz="4" w:space="0" w:color="auto"/>
              <w:bottom w:val="single" w:sz="4" w:space="0" w:color="auto"/>
            </w:tcBorders>
            <w:shd w:val="clear" w:color="auto" w:fill="FFFFFF"/>
            <w:vAlign w:val="center"/>
          </w:tcPr>
          <w:p w14:paraId="7058BEBE"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79A782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04.02.2026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C0171FA"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424BDB32" w14:textId="77777777" w:rsidTr="00E67F82">
        <w:trPr>
          <w:trHeight w:val="417"/>
        </w:trPr>
        <w:tc>
          <w:tcPr>
            <w:tcW w:w="294" w:type="pct"/>
            <w:tcBorders>
              <w:top w:val="single" w:sz="4" w:space="0" w:color="auto"/>
              <w:left w:val="single" w:sz="4" w:space="0" w:color="auto"/>
              <w:bottom w:val="single" w:sz="4" w:space="0" w:color="auto"/>
            </w:tcBorders>
            <w:shd w:val="clear" w:color="auto" w:fill="FFFFFF"/>
          </w:tcPr>
          <w:p w14:paraId="4CA5FE90"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723BEA5" w14:textId="77777777" w:rsidR="00E67F82" w:rsidRPr="00CA7A12" w:rsidRDefault="00E67F82" w:rsidP="009A7FC4">
            <w:pPr>
              <w:pStyle w:val="22"/>
              <w:shd w:val="clear" w:color="auto" w:fill="auto"/>
              <w:spacing w:line="240" w:lineRule="auto"/>
              <w:ind w:left="132" w:right="129" w:firstLine="0"/>
            </w:pPr>
            <w:r w:rsidRPr="00CA7A12">
              <w:t>Варианты передачи мяча, снизу, сверху. Нижняя прямая подача. Прыжковые упражнения.</w:t>
            </w:r>
          </w:p>
        </w:tc>
        <w:tc>
          <w:tcPr>
            <w:tcW w:w="664" w:type="pct"/>
            <w:tcBorders>
              <w:top w:val="single" w:sz="4" w:space="0" w:color="auto"/>
              <w:left w:val="single" w:sz="4" w:space="0" w:color="auto"/>
              <w:bottom w:val="single" w:sz="4" w:space="0" w:color="auto"/>
            </w:tcBorders>
            <w:shd w:val="clear" w:color="auto" w:fill="FFFFFF"/>
            <w:vAlign w:val="center"/>
          </w:tcPr>
          <w:p w14:paraId="51557BBC"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778B33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06.02.2026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C7F14C0"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8189AC8" w14:textId="77777777" w:rsidTr="00E67F82">
        <w:trPr>
          <w:trHeight w:val="467"/>
        </w:trPr>
        <w:tc>
          <w:tcPr>
            <w:tcW w:w="294" w:type="pct"/>
            <w:tcBorders>
              <w:top w:val="single" w:sz="4" w:space="0" w:color="auto"/>
              <w:left w:val="single" w:sz="4" w:space="0" w:color="auto"/>
              <w:bottom w:val="single" w:sz="4" w:space="0" w:color="auto"/>
            </w:tcBorders>
            <w:shd w:val="clear" w:color="auto" w:fill="FFFFFF"/>
          </w:tcPr>
          <w:p w14:paraId="7324F802"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C4B65AD" w14:textId="77777777" w:rsidR="00E67F82" w:rsidRPr="00CA7A12" w:rsidRDefault="00E67F82" w:rsidP="009A7FC4">
            <w:pPr>
              <w:pStyle w:val="22"/>
              <w:shd w:val="clear" w:color="auto" w:fill="auto"/>
              <w:spacing w:line="240" w:lineRule="auto"/>
              <w:ind w:left="132" w:right="129" w:firstLine="0"/>
            </w:pPr>
            <w:r w:rsidRPr="00CA7A12">
              <w:t>О.Р.У. у шведской стенки. Варианты передача мяча. Нижняя прямая подача. Подвижные игры.</w:t>
            </w:r>
          </w:p>
        </w:tc>
        <w:tc>
          <w:tcPr>
            <w:tcW w:w="664" w:type="pct"/>
            <w:tcBorders>
              <w:top w:val="single" w:sz="4" w:space="0" w:color="auto"/>
              <w:left w:val="single" w:sz="4" w:space="0" w:color="auto"/>
              <w:bottom w:val="single" w:sz="4" w:space="0" w:color="auto"/>
            </w:tcBorders>
            <w:shd w:val="clear" w:color="auto" w:fill="FFFFFF"/>
            <w:vAlign w:val="center"/>
          </w:tcPr>
          <w:p w14:paraId="23888EEB"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8DF849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09.02.2026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1EE900A"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39297587" w14:textId="77777777" w:rsidTr="00E67F82">
        <w:trPr>
          <w:trHeight w:val="376"/>
        </w:trPr>
        <w:tc>
          <w:tcPr>
            <w:tcW w:w="294" w:type="pct"/>
            <w:tcBorders>
              <w:top w:val="single" w:sz="4" w:space="0" w:color="auto"/>
              <w:left w:val="single" w:sz="4" w:space="0" w:color="auto"/>
              <w:bottom w:val="single" w:sz="4" w:space="0" w:color="auto"/>
            </w:tcBorders>
            <w:shd w:val="clear" w:color="auto" w:fill="FFFFFF"/>
          </w:tcPr>
          <w:p w14:paraId="62F6F1FA"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6ADDF75" w14:textId="77777777" w:rsidR="00E67F82" w:rsidRPr="00CA7A12" w:rsidRDefault="00E67F82" w:rsidP="009A7FC4">
            <w:pPr>
              <w:pStyle w:val="22"/>
              <w:shd w:val="clear" w:color="auto" w:fill="auto"/>
              <w:spacing w:line="240" w:lineRule="auto"/>
              <w:ind w:left="132" w:right="129" w:firstLine="0"/>
            </w:pPr>
            <w:r w:rsidRPr="00CA7A12">
              <w:t>Передача мяча через сетку. Страховка, прием мяча. Прыжки через скакалку.</w:t>
            </w:r>
          </w:p>
        </w:tc>
        <w:tc>
          <w:tcPr>
            <w:tcW w:w="664" w:type="pct"/>
            <w:tcBorders>
              <w:top w:val="single" w:sz="4" w:space="0" w:color="auto"/>
              <w:left w:val="single" w:sz="4" w:space="0" w:color="auto"/>
              <w:bottom w:val="single" w:sz="4" w:space="0" w:color="auto"/>
            </w:tcBorders>
            <w:shd w:val="clear" w:color="auto" w:fill="FFFFFF"/>
            <w:vAlign w:val="center"/>
          </w:tcPr>
          <w:p w14:paraId="47626AF6"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5AE48F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11.02.2026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A311CC5"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B85D82B" w14:textId="77777777" w:rsidTr="00E67F82">
        <w:trPr>
          <w:trHeight w:val="439"/>
        </w:trPr>
        <w:tc>
          <w:tcPr>
            <w:tcW w:w="294" w:type="pct"/>
            <w:tcBorders>
              <w:top w:val="single" w:sz="4" w:space="0" w:color="auto"/>
              <w:left w:val="single" w:sz="4" w:space="0" w:color="auto"/>
              <w:bottom w:val="single" w:sz="4" w:space="0" w:color="auto"/>
            </w:tcBorders>
            <w:shd w:val="clear" w:color="auto" w:fill="FFFFFF"/>
          </w:tcPr>
          <w:p w14:paraId="068E8C38"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5A60175" w14:textId="77777777" w:rsidR="00E67F82" w:rsidRPr="00CA7A12" w:rsidRDefault="00E67F82" w:rsidP="009A7FC4">
            <w:pPr>
              <w:pStyle w:val="22"/>
              <w:shd w:val="clear" w:color="auto" w:fill="auto"/>
              <w:spacing w:line="240" w:lineRule="auto"/>
              <w:ind w:left="132" w:right="129" w:firstLine="0"/>
            </w:pPr>
            <w:r w:rsidRPr="00CA7A12">
              <w:t>Бег с ускорением. Передача мяча через сетку. Страховка, прием мяча.</w:t>
            </w:r>
          </w:p>
        </w:tc>
        <w:tc>
          <w:tcPr>
            <w:tcW w:w="664" w:type="pct"/>
            <w:tcBorders>
              <w:top w:val="single" w:sz="4" w:space="0" w:color="auto"/>
              <w:left w:val="single" w:sz="4" w:space="0" w:color="auto"/>
              <w:bottom w:val="single" w:sz="4" w:space="0" w:color="auto"/>
            </w:tcBorders>
            <w:shd w:val="clear" w:color="auto" w:fill="FFFFFF"/>
            <w:vAlign w:val="center"/>
          </w:tcPr>
          <w:p w14:paraId="6C92B96C"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3E04EDB"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13.02.2026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F3E13AE"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7066D61" w14:textId="77777777" w:rsidTr="00E67F82">
        <w:trPr>
          <w:trHeight w:val="475"/>
        </w:trPr>
        <w:tc>
          <w:tcPr>
            <w:tcW w:w="294" w:type="pct"/>
            <w:tcBorders>
              <w:top w:val="single" w:sz="4" w:space="0" w:color="auto"/>
              <w:left w:val="single" w:sz="4" w:space="0" w:color="auto"/>
              <w:bottom w:val="single" w:sz="4" w:space="0" w:color="auto"/>
            </w:tcBorders>
            <w:shd w:val="clear" w:color="auto" w:fill="FFFFFF"/>
          </w:tcPr>
          <w:p w14:paraId="08C2E149"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7496425" w14:textId="77777777" w:rsidR="00E67F82" w:rsidRPr="00CA7A12" w:rsidRDefault="00E67F82" w:rsidP="009A7FC4">
            <w:pPr>
              <w:pStyle w:val="22"/>
              <w:shd w:val="clear" w:color="auto" w:fill="auto"/>
              <w:spacing w:line="240" w:lineRule="auto"/>
              <w:ind w:left="132" w:right="129" w:firstLine="0"/>
            </w:pPr>
            <w:r w:rsidRPr="00CA7A12">
              <w:t>Прием мяча при падении. Передача мяча через сетку. Верхняя прямая подача. Прием мяча.</w:t>
            </w:r>
          </w:p>
        </w:tc>
        <w:tc>
          <w:tcPr>
            <w:tcW w:w="664" w:type="pct"/>
            <w:tcBorders>
              <w:top w:val="single" w:sz="4" w:space="0" w:color="auto"/>
              <w:left w:val="single" w:sz="4" w:space="0" w:color="auto"/>
              <w:bottom w:val="single" w:sz="4" w:space="0" w:color="auto"/>
            </w:tcBorders>
            <w:shd w:val="clear" w:color="auto" w:fill="FFFFFF"/>
            <w:vAlign w:val="center"/>
          </w:tcPr>
          <w:p w14:paraId="1593A2E1"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BDC577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16.02.2026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F158119"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13574C6" w14:textId="77777777" w:rsidTr="00E67F82">
        <w:trPr>
          <w:trHeight w:val="397"/>
        </w:trPr>
        <w:tc>
          <w:tcPr>
            <w:tcW w:w="294" w:type="pct"/>
            <w:tcBorders>
              <w:top w:val="single" w:sz="4" w:space="0" w:color="auto"/>
              <w:left w:val="single" w:sz="4" w:space="0" w:color="auto"/>
              <w:bottom w:val="single" w:sz="4" w:space="0" w:color="auto"/>
            </w:tcBorders>
            <w:shd w:val="clear" w:color="auto" w:fill="FFFFFF"/>
          </w:tcPr>
          <w:p w14:paraId="7C9EFF25"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AAF37A2" w14:textId="77777777" w:rsidR="00E67F82" w:rsidRPr="00CA7A12" w:rsidRDefault="00E67F82" w:rsidP="009A7FC4">
            <w:pPr>
              <w:pStyle w:val="22"/>
              <w:shd w:val="clear" w:color="auto" w:fill="auto"/>
              <w:spacing w:line="240" w:lineRule="auto"/>
              <w:ind w:left="132" w:right="129" w:firstLine="0"/>
            </w:pPr>
            <w:r w:rsidRPr="00CA7A12">
              <w:t>Передача мяча через сетку. Верхняя прямая подача. Прием мяча.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2EF6322C"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35EF804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18.02.2026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017EEEB"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39067686" w14:textId="77777777" w:rsidTr="00E67F82">
        <w:trPr>
          <w:trHeight w:val="433"/>
        </w:trPr>
        <w:tc>
          <w:tcPr>
            <w:tcW w:w="294" w:type="pct"/>
            <w:tcBorders>
              <w:top w:val="single" w:sz="4" w:space="0" w:color="auto"/>
              <w:left w:val="single" w:sz="4" w:space="0" w:color="auto"/>
              <w:bottom w:val="single" w:sz="4" w:space="0" w:color="auto"/>
            </w:tcBorders>
            <w:shd w:val="clear" w:color="auto" w:fill="FFFFFF"/>
          </w:tcPr>
          <w:p w14:paraId="2ACDD41B"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54ED32C" w14:textId="77777777" w:rsidR="00E67F82" w:rsidRPr="00CA7A12" w:rsidRDefault="00E67F82" w:rsidP="009A7FC4">
            <w:pPr>
              <w:pStyle w:val="22"/>
              <w:shd w:val="clear" w:color="auto" w:fill="auto"/>
              <w:spacing w:line="240" w:lineRule="auto"/>
              <w:ind w:left="132" w:right="129" w:firstLine="0"/>
            </w:pPr>
            <w:r w:rsidRPr="00CA7A12">
              <w:t>Упр. на развитие двигательных качеств. Передача мяча через сетку. Верхняя прямая подача. Прием мяча.</w:t>
            </w:r>
          </w:p>
        </w:tc>
        <w:tc>
          <w:tcPr>
            <w:tcW w:w="664" w:type="pct"/>
            <w:tcBorders>
              <w:top w:val="single" w:sz="4" w:space="0" w:color="auto"/>
              <w:left w:val="single" w:sz="4" w:space="0" w:color="auto"/>
              <w:bottom w:val="single" w:sz="4" w:space="0" w:color="auto"/>
            </w:tcBorders>
            <w:shd w:val="clear" w:color="auto" w:fill="FFFFFF"/>
            <w:vAlign w:val="center"/>
          </w:tcPr>
          <w:p w14:paraId="2C07FDC7"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99F770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20.02.2026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5A57F04"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62D6415" w14:textId="77777777" w:rsidTr="00E67F82">
        <w:trPr>
          <w:trHeight w:val="341"/>
        </w:trPr>
        <w:tc>
          <w:tcPr>
            <w:tcW w:w="294" w:type="pct"/>
            <w:tcBorders>
              <w:top w:val="single" w:sz="4" w:space="0" w:color="auto"/>
              <w:left w:val="single" w:sz="4" w:space="0" w:color="auto"/>
              <w:bottom w:val="single" w:sz="4" w:space="0" w:color="auto"/>
            </w:tcBorders>
            <w:shd w:val="clear" w:color="auto" w:fill="FFFFFF"/>
          </w:tcPr>
          <w:p w14:paraId="47FDC3C0"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D4B8B1E" w14:textId="77777777" w:rsidR="00E67F82" w:rsidRPr="00CA7A12" w:rsidRDefault="00E67F82" w:rsidP="009A7FC4">
            <w:pPr>
              <w:pStyle w:val="22"/>
              <w:shd w:val="clear" w:color="auto" w:fill="auto"/>
              <w:spacing w:line="240" w:lineRule="auto"/>
              <w:ind w:left="132" w:right="129" w:firstLine="0"/>
            </w:pPr>
            <w:r w:rsidRPr="00CA7A12">
              <w:t>Верхняя прямая подача, прием мяча. Индивидуальные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0624ED19"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1A87A7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25.02.2026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76F5C1B"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21C86767" w14:textId="77777777" w:rsidTr="00E67F82">
        <w:trPr>
          <w:trHeight w:val="405"/>
        </w:trPr>
        <w:tc>
          <w:tcPr>
            <w:tcW w:w="294" w:type="pct"/>
            <w:tcBorders>
              <w:top w:val="single" w:sz="4" w:space="0" w:color="auto"/>
              <w:left w:val="single" w:sz="4" w:space="0" w:color="auto"/>
              <w:bottom w:val="single" w:sz="4" w:space="0" w:color="auto"/>
            </w:tcBorders>
            <w:shd w:val="clear" w:color="auto" w:fill="FFFFFF"/>
          </w:tcPr>
          <w:p w14:paraId="66653F29"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5534F750" w14:textId="77777777" w:rsidR="00E67F82" w:rsidRPr="00CA7A12" w:rsidRDefault="00E67F82" w:rsidP="009A7FC4">
            <w:pPr>
              <w:pStyle w:val="22"/>
              <w:shd w:val="clear" w:color="auto" w:fill="auto"/>
              <w:spacing w:line="240" w:lineRule="auto"/>
              <w:ind w:left="132" w:right="129" w:firstLine="0"/>
            </w:pPr>
            <w:r w:rsidRPr="00CA7A12">
              <w:t>Верхняя прямая подача, прием мяча. Индивидуальные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6C0095B8"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6D7CB5F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27.02.2026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45EBEBE"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29AEB793" w14:textId="77777777" w:rsidTr="00E67F82">
        <w:trPr>
          <w:trHeight w:val="441"/>
        </w:trPr>
        <w:tc>
          <w:tcPr>
            <w:tcW w:w="294" w:type="pct"/>
            <w:tcBorders>
              <w:top w:val="single" w:sz="4" w:space="0" w:color="auto"/>
              <w:left w:val="single" w:sz="4" w:space="0" w:color="auto"/>
              <w:bottom w:val="single" w:sz="4" w:space="0" w:color="auto"/>
            </w:tcBorders>
            <w:shd w:val="clear" w:color="auto" w:fill="FFFFFF"/>
          </w:tcPr>
          <w:p w14:paraId="20338EDF"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4FCBA2E" w14:textId="77777777" w:rsidR="00E67F82" w:rsidRPr="00CA7A12" w:rsidRDefault="00E67F82" w:rsidP="009A7FC4">
            <w:pPr>
              <w:pStyle w:val="22"/>
              <w:shd w:val="clear" w:color="auto" w:fill="auto"/>
              <w:spacing w:line="240" w:lineRule="auto"/>
              <w:ind w:left="132" w:right="129" w:firstLine="0"/>
            </w:pPr>
            <w:r w:rsidRPr="00CA7A12">
              <w:t>Верхняя прямая подача, прием мяча. Индивидуальные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1E7F6741"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8A8FBD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28.02.2026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5D2F932"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0CC312C" w14:textId="77777777" w:rsidTr="00E67F82">
        <w:trPr>
          <w:trHeight w:val="363"/>
        </w:trPr>
        <w:tc>
          <w:tcPr>
            <w:tcW w:w="294" w:type="pct"/>
            <w:tcBorders>
              <w:top w:val="single" w:sz="4" w:space="0" w:color="auto"/>
              <w:left w:val="single" w:sz="4" w:space="0" w:color="auto"/>
              <w:bottom w:val="single" w:sz="4" w:space="0" w:color="auto"/>
            </w:tcBorders>
            <w:shd w:val="clear" w:color="auto" w:fill="FFFFFF"/>
          </w:tcPr>
          <w:p w14:paraId="2EC55606"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381F2ED" w14:textId="77777777" w:rsidR="00E67F82" w:rsidRPr="00CA7A12" w:rsidRDefault="00E67F82" w:rsidP="009A7FC4">
            <w:pPr>
              <w:pStyle w:val="22"/>
              <w:shd w:val="clear" w:color="auto" w:fill="auto"/>
              <w:spacing w:line="240" w:lineRule="auto"/>
              <w:ind w:left="132" w:right="129" w:firstLine="0"/>
            </w:pPr>
            <w:r w:rsidRPr="00CA7A12">
              <w:t>Упр. для мышц рук и плечевого пояса. Верхняя прямая подача, прием мяча. Игра.</w:t>
            </w:r>
          </w:p>
        </w:tc>
        <w:tc>
          <w:tcPr>
            <w:tcW w:w="664" w:type="pct"/>
            <w:tcBorders>
              <w:top w:val="single" w:sz="4" w:space="0" w:color="auto"/>
              <w:left w:val="single" w:sz="4" w:space="0" w:color="auto"/>
              <w:bottom w:val="single" w:sz="4" w:space="0" w:color="auto"/>
            </w:tcBorders>
            <w:shd w:val="clear" w:color="auto" w:fill="FFFFFF"/>
            <w:vAlign w:val="center"/>
          </w:tcPr>
          <w:p w14:paraId="0B516AA2"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D7477FB"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02.03.2026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82BBBB1"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4D5BC4FA" w14:textId="77777777" w:rsidTr="00E67F82">
        <w:trPr>
          <w:trHeight w:val="399"/>
        </w:trPr>
        <w:tc>
          <w:tcPr>
            <w:tcW w:w="294" w:type="pct"/>
            <w:tcBorders>
              <w:top w:val="single" w:sz="4" w:space="0" w:color="auto"/>
              <w:left w:val="single" w:sz="4" w:space="0" w:color="auto"/>
              <w:bottom w:val="single" w:sz="4" w:space="0" w:color="auto"/>
            </w:tcBorders>
            <w:shd w:val="clear" w:color="auto" w:fill="FFFFFF"/>
          </w:tcPr>
          <w:p w14:paraId="04871D7C"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E82CFE0" w14:textId="77777777" w:rsidR="00E67F82" w:rsidRPr="00CA7A12" w:rsidRDefault="00E67F82" w:rsidP="009A7FC4">
            <w:pPr>
              <w:pStyle w:val="22"/>
              <w:shd w:val="clear" w:color="auto" w:fill="auto"/>
              <w:spacing w:line="240" w:lineRule="auto"/>
              <w:ind w:left="132" w:right="129" w:firstLine="0"/>
            </w:pPr>
            <w:r w:rsidRPr="00CA7A12">
              <w:t>Передача мяча через сетку. Нападающий удар.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0B6D9633"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627E37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04.03.2026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34F1EC2"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056A689" w14:textId="77777777" w:rsidTr="00E67F82">
        <w:trPr>
          <w:trHeight w:val="464"/>
        </w:trPr>
        <w:tc>
          <w:tcPr>
            <w:tcW w:w="294" w:type="pct"/>
            <w:tcBorders>
              <w:top w:val="single" w:sz="4" w:space="0" w:color="auto"/>
              <w:left w:val="single" w:sz="4" w:space="0" w:color="auto"/>
              <w:bottom w:val="single" w:sz="4" w:space="0" w:color="auto"/>
            </w:tcBorders>
            <w:shd w:val="clear" w:color="auto" w:fill="FFFFFF"/>
          </w:tcPr>
          <w:p w14:paraId="54A0961E"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FABDAEF" w14:textId="77777777" w:rsidR="00E67F82" w:rsidRPr="00CA7A12" w:rsidRDefault="00E67F82" w:rsidP="009A7FC4">
            <w:pPr>
              <w:pStyle w:val="22"/>
              <w:shd w:val="clear" w:color="auto" w:fill="auto"/>
              <w:spacing w:line="240" w:lineRule="auto"/>
              <w:ind w:left="132" w:right="129" w:firstLine="0"/>
            </w:pPr>
            <w:r w:rsidRPr="00CA7A12">
              <w:t>Передача мяча через сетку. Нападающий удар.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6EFADB16"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8B3DA2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06.03.2026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6C4A0B9"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0076EAA1" w14:textId="77777777" w:rsidTr="00E67F82">
        <w:trPr>
          <w:trHeight w:val="513"/>
        </w:trPr>
        <w:tc>
          <w:tcPr>
            <w:tcW w:w="294" w:type="pct"/>
            <w:tcBorders>
              <w:top w:val="single" w:sz="4" w:space="0" w:color="auto"/>
              <w:left w:val="single" w:sz="4" w:space="0" w:color="auto"/>
              <w:bottom w:val="single" w:sz="4" w:space="0" w:color="auto"/>
            </w:tcBorders>
            <w:shd w:val="clear" w:color="auto" w:fill="FFFFFF"/>
          </w:tcPr>
          <w:p w14:paraId="673F9AA0"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E1BE98F" w14:textId="77777777" w:rsidR="00E67F82" w:rsidRPr="00CA7A12" w:rsidRDefault="00E67F82" w:rsidP="009A7FC4">
            <w:pPr>
              <w:pStyle w:val="22"/>
              <w:shd w:val="clear" w:color="auto" w:fill="auto"/>
              <w:spacing w:line="240" w:lineRule="auto"/>
              <w:ind w:left="132" w:right="129" w:firstLine="0"/>
            </w:pPr>
            <w:r w:rsidRPr="00CA7A12">
              <w:t>Нападающий удар. Страховка. Действия в защите. Прыжки в длину с места и с разбега.</w:t>
            </w:r>
          </w:p>
        </w:tc>
        <w:tc>
          <w:tcPr>
            <w:tcW w:w="664" w:type="pct"/>
            <w:tcBorders>
              <w:top w:val="single" w:sz="4" w:space="0" w:color="auto"/>
              <w:left w:val="single" w:sz="4" w:space="0" w:color="auto"/>
              <w:bottom w:val="single" w:sz="4" w:space="0" w:color="auto"/>
            </w:tcBorders>
            <w:shd w:val="clear" w:color="auto" w:fill="FFFFFF"/>
            <w:vAlign w:val="center"/>
          </w:tcPr>
          <w:p w14:paraId="5FDBC8F9"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DB9D0E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11.03.2026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C8EE1BD"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6C7574A" w14:textId="77777777" w:rsidTr="00E67F82">
        <w:trPr>
          <w:trHeight w:val="421"/>
        </w:trPr>
        <w:tc>
          <w:tcPr>
            <w:tcW w:w="294" w:type="pct"/>
            <w:tcBorders>
              <w:top w:val="single" w:sz="4" w:space="0" w:color="auto"/>
              <w:left w:val="single" w:sz="4" w:space="0" w:color="auto"/>
              <w:bottom w:val="single" w:sz="4" w:space="0" w:color="auto"/>
            </w:tcBorders>
            <w:shd w:val="clear" w:color="auto" w:fill="FFFFFF"/>
          </w:tcPr>
          <w:p w14:paraId="6D13C33B"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A3596BD" w14:textId="77777777" w:rsidR="00E67F82" w:rsidRPr="00CA7A12" w:rsidRDefault="00E67F82" w:rsidP="009A7FC4">
            <w:pPr>
              <w:pStyle w:val="22"/>
              <w:shd w:val="clear" w:color="auto" w:fill="auto"/>
              <w:spacing w:line="240" w:lineRule="auto"/>
              <w:ind w:left="132" w:right="129" w:firstLine="0"/>
            </w:pPr>
            <w:r w:rsidRPr="00CA7A12">
              <w:t>Нападающий удар. Страховка. Действия в защите. Прыжки в длину с места и с разбега.</w:t>
            </w:r>
          </w:p>
        </w:tc>
        <w:tc>
          <w:tcPr>
            <w:tcW w:w="664" w:type="pct"/>
            <w:tcBorders>
              <w:top w:val="single" w:sz="4" w:space="0" w:color="auto"/>
              <w:left w:val="single" w:sz="4" w:space="0" w:color="auto"/>
              <w:bottom w:val="single" w:sz="4" w:space="0" w:color="auto"/>
            </w:tcBorders>
            <w:shd w:val="clear" w:color="auto" w:fill="FFFFFF"/>
            <w:vAlign w:val="center"/>
          </w:tcPr>
          <w:p w14:paraId="64E489AE"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E82BAD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13.03.2026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845BF43"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071BCF3" w14:textId="77777777" w:rsidTr="00E67F82">
        <w:trPr>
          <w:trHeight w:val="457"/>
        </w:trPr>
        <w:tc>
          <w:tcPr>
            <w:tcW w:w="294" w:type="pct"/>
            <w:tcBorders>
              <w:top w:val="single" w:sz="4" w:space="0" w:color="auto"/>
              <w:left w:val="single" w:sz="4" w:space="0" w:color="auto"/>
              <w:bottom w:val="single" w:sz="4" w:space="0" w:color="auto"/>
            </w:tcBorders>
            <w:shd w:val="clear" w:color="auto" w:fill="FFFFFF"/>
          </w:tcPr>
          <w:p w14:paraId="386C8594"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64D547C" w14:textId="77777777" w:rsidR="00E67F82" w:rsidRPr="00CA7A12" w:rsidRDefault="00E67F82" w:rsidP="009A7FC4">
            <w:pPr>
              <w:pStyle w:val="22"/>
              <w:shd w:val="clear" w:color="auto" w:fill="auto"/>
              <w:spacing w:line="240" w:lineRule="auto"/>
              <w:ind w:left="132" w:right="129" w:firstLine="0"/>
            </w:pPr>
            <w:r w:rsidRPr="00CA7A12">
              <w:t>О.Р.У. с мячами. Нападающий удар. Страховка.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4FAEEB18"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47DCD97"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14.03.2026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944D379"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F56AE5E" w14:textId="77777777" w:rsidTr="00E67F82">
        <w:trPr>
          <w:trHeight w:val="521"/>
        </w:trPr>
        <w:tc>
          <w:tcPr>
            <w:tcW w:w="294" w:type="pct"/>
            <w:tcBorders>
              <w:top w:val="single" w:sz="4" w:space="0" w:color="auto"/>
              <w:left w:val="single" w:sz="4" w:space="0" w:color="auto"/>
              <w:bottom w:val="single" w:sz="4" w:space="0" w:color="auto"/>
            </w:tcBorders>
            <w:shd w:val="clear" w:color="auto" w:fill="FFFFFF"/>
          </w:tcPr>
          <w:p w14:paraId="766A70A5"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C7056E3" w14:textId="77777777" w:rsidR="00E67F82" w:rsidRPr="00CA7A12" w:rsidRDefault="00E67F82" w:rsidP="009A7FC4">
            <w:pPr>
              <w:pStyle w:val="22"/>
              <w:shd w:val="clear" w:color="auto" w:fill="auto"/>
              <w:spacing w:line="240" w:lineRule="auto"/>
              <w:ind w:left="132" w:right="129" w:firstLine="0"/>
            </w:pPr>
            <w:r w:rsidRPr="00CA7A12">
              <w:t>Прием мяча в падении. Нападающий удар. Пием мяча. Действия в нападении. Игра.</w:t>
            </w:r>
          </w:p>
        </w:tc>
        <w:tc>
          <w:tcPr>
            <w:tcW w:w="664" w:type="pct"/>
            <w:tcBorders>
              <w:top w:val="single" w:sz="4" w:space="0" w:color="auto"/>
              <w:left w:val="single" w:sz="4" w:space="0" w:color="auto"/>
              <w:bottom w:val="single" w:sz="4" w:space="0" w:color="auto"/>
            </w:tcBorders>
            <w:shd w:val="clear" w:color="auto" w:fill="FFFFFF"/>
            <w:vAlign w:val="center"/>
          </w:tcPr>
          <w:p w14:paraId="2CC22080"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E65A6D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16.03.2026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CBE65DE"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0A001730" w14:textId="77777777" w:rsidTr="00E67F82">
        <w:trPr>
          <w:trHeight w:val="557"/>
        </w:trPr>
        <w:tc>
          <w:tcPr>
            <w:tcW w:w="294" w:type="pct"/>
            <w:tcBorders>
              <w:top w:val="single" w:sz="4" w:space="0" w:color="auto"/>
              <w:left w:val="single" w:sz="4" w:space="0" w:color="auto"/>
              <w:bottom w:val="single" w:sz="4" w:space="0" w:color="auto"/>
            </w:tcBorders>
            <w:shd w:val="clear" w:color="auto" w:fill="FFFFFF"/>
          </w:tcPr>
          <w:p w14:paraId="3B6C393F"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1DCEB58" w14:textId="77777777" w:rsidR="00E67F82" w:rsidRPr="00CA7A12" w:rsidRDefault="00E67F82" w:rsidP="009A7FC4">
            <w:pPr>
              <w:pStyle w:val="22"/>
              <w:shd w:val="clear" w:color="auto" w:fill="auto"/>
              <w:spacing w:line="240" w:lineRule="auto"/>
              <w:ind w:left="132" w:right="129" w:firstLine="0"/>
            </w:pPr>
            <w:r w:rsidRPr="00CA7A12">
              <w:t>Прыжки в высоту с места и с разбега. Прием мяча. Индивидуальные действия в нападении. Игра</w:t>
            </w:r>
          </w:p>
        </w:tc>
        <w:tc>
          <w:tcPr>
            <w:tcW w:w="664" w:type="pct"/>
            <w:tcBorders>
              <w:top w:val="single" w:sz="4" w:space="0" w:color="auto"/>
              <w:left w:val="single" w:sz="4" w:space="0" w:color="auto"/>
              <w:bottom w:val="single" w:sz="4" w:space="0" w:color="auto"/>
            </w:tcBorders>
            <w:shd w:val="clear" w:color="auto" w:fill="FFFFFF"/>
            <w:vAlign w:val="center"/>
          </w:tcPr>
          <w:p w14:paraId="533D776B"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81B25A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23.03.2026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4805315"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4CE72A74" w14:textId="77777777" w:rsidTr="00E67F82">
        <w:trPr>
          <w:trHeight w:val="422"/>
        </w:trPr>
        <w:tc>
          <w:tcPr>
            <w:tcW w:w="294" w:type="pct"/>
            <w:tcBorders>
              <w:top w:val="single" w:sz="4" w:space="0" w:color="auto"/>
              <w:left w:val="single" w:sz="4" w:space="0" w:color="auto"/>
              <w:bottom w:val="single" w:sz="4" w:space="0" w:color="auto"/>
            </w:tcBorders>
            <w:shd w:val="clear" w:color="auto" w:fill="FFFFFF"/>
          </w:tcPr>
          <w:p w14:paraId="408635A6"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7C4F765" w14:textId="77777777" w:rsidR="00E67F82" w:rsidRPr="00CA7A12" w:rsidRDefault="00E67F82" w:rsidP="009A7FC4">
            <w:pPr>
              <w:pStyle w:val="22"/>
              <w:shd w:val="clear" w:color="auto" w:fill="auto"/>
              <w:spacing w:line="240" w:lineRule="auto"/>
              <w:ind w:left="132" w:right="129" w:firstLine="0"/>
            </w:pPr>
            <w:r w:rsidRPr="00CA7A12">
              <w:t>Блокирование. Действия защите и нападении.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5A53D294"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CC25F64"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25.03.2026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7D26130"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FC309B4" w14:textId="77777777" w:rsidTr="00E67F82">
        <w:trPr>
          <w:trHeight w:val="458"/>
        </w:trPr>
        <w:tc>
          <w:tcPr>
            <w:tcW w:w="294" w:type="pct"/>
            <w:tcBorders>
              <w:top w:val="single" w:sz="4" w:space="0" w:color="auto"/>
              <w:left w:val="single" w:sz="4" w:space="0" w:color="auto"/>
              <w:bottom w:val="single" w:sz="4" w:space="0" w:color="auto"/>
            </w:tcBorders>
            <w:shd w:val="clear" w:color="auto" w:fill="FFFFFF"/>
          </w:tcPr>
          <w:p w14:paraId="5B5490EF"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56491723" w14:textId="77777777" w:rsidR="00E67F82" w:rsidRPr="00CA7A12" w:rsidRDefault="00E67F82" w:rsidP="009A7FC4">
            <w:pPr>
              <w:pStyle w:val="22"/>
              <w:shd w:val="clear" w:color="auto" w:fill="auto"/>
              <w:spacing w:line="240" w:lineRule="auto"/>
              <w:ind w:left="132" w:right="129" w:firstLine="0"/>
            </w:pPr>
            <w:r w:rsidRPr="00CA7A12">
              <w:t>Ходьба. О.Р.У. без предметов. Блокирование. Действия защите и нападении.</w:t>
            </w:r>
          </w:p>
        </w:tc>
        <w:tc>
          <w:tcPr>
            <w:tcW w:w="664" w:type="pct"/>
            <w:tcBorders>
              <w:top w:val="single" w:sz="4" w:space="0" w:color="auto"/>
              <w:left w:val="single" w:sz="4" w:space="0" w:color="auto"/>
              <w:bottom w:val="single" w:sz="4" w:space="0" w:color="auto"/>
            </w:tcBorders>
            <w:shd w:val="clear" w:color="auto" w:fill="FFFFFF"/>
            <w:vAlign w:val="center"/>
          </w:tcPr>
          <w:p w14:paraId="4D096C49"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D8C0CC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27.03.2026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0D3FDFA"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07CA4E5B" w14:textId="77777777" w:rsidTr="00E67F82">
        <w:trPr>
          <w:trHeight w:val="521"/>
        </w:trPr>
        <w:tc>
          <w:tcPr>
            <w:tcW w:w="294" w:type="pct"/>
            <w:tcBorders>
              <w:top w:val="single" w:sz="4" w:space="0" w:color="auto"/>
              <w:left w:val="single" w:sz="4" w:space="0" w:color="auto"/>
              <w:bottom w:val="single" w:sz="4" w:space="0" w:color="auto"/>
            </w:tcBorders>
            <w:shd w:val="clear" w:color="auto" w:fill="FFFFFF"/>
          </w:tcPr>
          <w:p w14:paraId="58582CD6"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9BCE901" w14:textId="77777777" w:rsidR="00E67F82" w:rsidRPr="00CA7A12" w:rsidRDefault="00E67F82" w:rsidP="009A7FC4">
            <w:pPr>
              <w:pStyle w:val="22"/>
              <w:shd w:val="clear" w:color="auto" w:fill="auto"/>
              <w:spacing w:line="240" w:lineRule="auto"/>
              <w:ind w:left="132" w:right="129" w:firstLine="0"/>
            </w:pPr>
            <w:r w:rsidRPr="00CA7A12">
              <w:t>Нападающий удар. Блокирование. Круговая тренировка.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6F43AE57"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2843DC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06.04.2026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6431D5C"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E9D7748" w14:textId="77777777" w:rsidTr="00E67F82">
        <w:trPr>
          <w:trHeight w:val="401"/>
        </w:trPr>
        <w:tc>
          <w:tcPr>
            <w:tcW w:w="294" w:type="pct"/>
            <w:tcBorders>
              <w:top w:val="single" w:sz="4" w:space="0" w:color="auto"/>
              <w:left w:val="single" w:sz="4" w:space="0" w:color="auto"/>
              <w:bottom w:val="single" w:sz="4" w:space="0" w:color="auto"/>
            </w:tcBorders>
            <w:shd w:val="clear" w:color="auto" w:fill="FFFFFF"/>
          </w:tcPr>
          <w:p w14:paraId="772CBD51"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A67B87A" w14:textId="77777777" w:rsidR="00E67F82" w:rsidRPr="00CA7A12" w:rsidRDefault="00E67F82" w:rsidP="009A7FC4">
            <w:pPr>
              <w:pStyle w:val="22"/>
              <w:shd w:val="clear" w:color="auto" w:fill="auto"/>
              <w:spacing w:line="240" w:lineRule="auto"/>
              <w:ind w:left="132" w:right="129" w:firstLine="0"/>
            </w:pPr>
            <w:r w:rsidRPr="00CA7A12">
              <w:t>Нападающий удар. Блокирование. Круговая тренировка.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481CD119"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48E8F7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08.04.2026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C218FFB"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C71D569" w14:textId="77777777" w:rsidTr="00E67F82">
        <w:trPr>
          <w:trHeight w:val="465"/>
        </w:trPr>
        <w:tc>
          <w:tcPr>
            <w:tcW w:w="294" w:type="pct"/>
            <w:tcBorders>
              <w:top w:val="single" w:sz="4" w:space="0" w:color="auto"/>
              <w:left w:val="single" w:sz="4" w:space="0" w:color="auto"/>
              <w:bottom w:val="single" w:sz="4" w:space="0" w:color="auto"/>
            </w:tcBorders>
            <w:shd w:val="clear" w:color="auto" w:fill="FFFFFF"/>
          </w:tcPr>
          <w:p w14:paraId="29F602F6"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5DDC704E" w14:textId="77777777" w:rsidR="00E67F82" w:rsidRPr="00CA7A12" w:rsidRDefault="00E67F82" w:rsidP="009A7FC4">
            <w:pPr>
              <w:pStyle w:val="22"/>
              <w:shd w:val="clear" w:color="auto" w:fill="auto"/>
              <w:spacing w:line="240" w:lineRule="auto"/>
              <w:ind w:left="132" w:right="129" w:firstLine="0"/>
            </w:pPr>
            <w:r w:rsidRPr="00CA7A12">
              <w:t>Беговые упр. Нападающий удар. Блокирование.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6CCD517A"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BBB99C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10.04.2026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7081748"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2AA2896D" w14:textId="77777777" w:rsidTr="00E67F82">
        <w:trPr>
          <w:trHeight w:val="515"/>
        </w:trPr>
        <w:tc>
          <w:tcPr>
            <w:tcW w:w="294" w:type="pct"/>
            <w:tcBorders>
              <w:top w:val="single" w:sz="4" w:space="0" w:color="auto"/>
              <w:left w:val="single" w:sz="4" w:space="0" w:color="auto"/>
              <w:bottom w:val="single" w:sz="4" w:space="0" w:color="auto"/>
            </w:tcBorders>
            <w:shd w:val="clear" w:color="auto" w:fill="FFFFFF"/>
          </w:tcPr>
          <w:p w14:paraId="1614F616"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D3174C5" w14:textId="77777777" w:rsidR="00E67F82" w:rsidRPr="00CA7A12" w:rsidRDefault="00E67F82" w:rsidP="009A7FC4">
            <w:pPr>
              <w:pStyle w:val="22"/>
              <w:shd w:val="clear" w:color="auto" w:fill="auto"/>
              <w:spacing w:line="240" w:lineRule="auto"/>
              <w:ind w:left="132" w:right="129" w:firstLine="0"/>
            </w:pPr>
            <w:r w:rsidRPr="00CA7A12">
              <w:t>Блокирование. Прием мяча. Прыжки через скакалку.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2D598E0C"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FAB2C1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14.04.2026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4C73E01"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268313DC" w14:textId="77777777" w:rsidTr="00E67F82">
        <w:trPr>
          <w:trHeight w:val="423"/>
        </w:trPr>
        <w:tc>
          <w:tcPr>
            <w:tcW w:w="294" w:type="pct"/>
            <w:tcBorders>
              <w:top w:val="single" w:sz="4" w:space="0" w:color="auto"/>
              <w:left w:val="single" w:sz="4" w:space="0" w:color="auto"/>
              <w:bottom w:val="single" w:sz="4" w:space="0" w:color="auto"/>
            </w:tcBorders>
            <w:shd w:val="clear" w:color="auto" w:fill="FFFFFF"/>
          </w:tcPr>
          <w:p w14:paraId="387EE501"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72418FF" w14:textId="77777777" w:rsidR="00E67F82" w:rsidRPr="00CA7A12" w:rsidRDefault="00E67F82" w:rsidP="009A7FC4">
            <w:pPr>
              <w:pStyle w:val="22"/>
              <w:shd w:val="clear" w:color="auto" w:fill="auto"/>
              <w:spacing w:line="240" w:lineRule="auto"/>
              <w:ind w:left="132" w:right="129" w:firstLine="0"/>
            </w:pPr>
            <w:r w:rsidRPr="00CA7A12">
              <w:t>О.Р.У с мячом. Работа в парах и у сетки. Блокирование. Игра.</w:t>
            </w:r>
          </w:p>
        </w:tc>
        <w:tc>
          <w:tcPr>
            <w:tcW w:w="664" w:type="pct"/>
            <w:tcBorders>
              <w:top w:val="single" w:sz="4" w:space="0" w:color="auto"/>
              <w:left w:val="single" w:sz="4" w:space="0" w:color="auto"/>
              <w:bottom w:val="single" w:sz="4" w:space="0" w:color="auto"/>
            </w:tcBorders>
            <w:shd w:val="clear" w:color="auto" w:fill="FFFFFF"/>
            <w:vAlign w:val="center"/>
          </w:tcPr>
          <w:p w14:paraId="3EDFF356"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3086F81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15.04.2026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4E87FFE"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73041C2" w14:textId="77777777" w:rsidTr="00E67F82">
        <w:trPr>
          <w:trHeight w:val="459"/>
        </w:trPr>
        <w:tc>
          <w:tcPr>
            <w:tcW w:w="294" w:type="pct"/>
            <w:tcBorders>
              <w:top w:val="single" w:sz="4" w:space="0" w:color="auto"/>
              <w:left w:val="single" w:sz="4" w:space="0" w:color="auto"/>
              <w:bottom w:val="single" w:sz="4" w:space="0" w:color="auto"/>
            </w:tcBorders>
            <w:shd w:val="clear" w:color="auto" w:fill="FFFFFF"/>
          </w:tcPr>
          <w:p w14:paraId="0D9D9792"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1CC7BCD" w14:textId="77777777" w:rsidR="00E67F82" w:rsidRPr="00CA7A12" w:rsidRDefault="00E67F82" w:rsidP="009A7FC4">
            <w:pPr>
              <w:pStyle w:val="22"/>
              <w:shd w:val="clear" w:color="auto" w:fill="auto"/>
              <w:spacing w:line="240" w:lineRule="auto"/>
              <w:ind w:left="132" w:right="129" w:firstLine="0"/>
            </w:pPr>
            <w:r w:rsidRPr="00CA7A12">
              <w:t>Прямая подача. Блокирование. Упр. на развитие прыгучести.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4CB6576A"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A4465B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17.04.2026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CFFAA2B"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465D3EDB" w14:textId="77777777" w:rsidTr="00E67F82">
        <w:trPr>
          <w:trHeight w:val="381"/>
        </w:trPr>
        <w:tc>
          <w:tcPr>
            <w:tcW w:w="294" w:type="pct"/>
            <w:tcBorders>
              <w:top w:val="single" w:sz="4" w:space="0" w:color="auto"/>
              <w:left w:val="single" w:sz="4" w:space="0" w:color="auto"/>
              <w:bottom w:val="single" w:sz="4" w:space="0" w:color="auto"/>
            </w:tcBorders>
            <w:shd w:val="clear" w:color="auto" w:fill="FFFFFF"/>
          </w:tcPr>
          <w:p w14:paraId="11579F59"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988D426" w14:textId="77777777" w:rsidR="00E67F82" w:rsidRPr="00CA7A12" w:rsidRDefault="00E67F82" w:rsidP="009A7FC4">
            <w:pPr>
              <w:pStyle w:val="22"/>
              <w:shd w:val="clear" w:color="auto" w:fill="auto"/>
              <w:spacing w:line="240" w:lineRule="auto"/>
              <w:ind w:left="132" w:right="129" w:firstLine="0"/>
            </w:pPr>
            <w:r w:rsidRPr="00CA7A12">
              <w:t>Прямая подача. Прием мяча. Индивидуальные действия в защите. Эстафеты.</w:t>
            </w:r>
          </w:p>
        </w:tc>
        <w:tc>
          <w:tcPr>
            <w:tcW w:w="664" w:type="pct"/>
            <w:tcBorders>
              <w:top w:val="single" w:sz="4" w:space="0" w:color="auto"/>
              <w:left w:val="single" w:sz="4" w:space="0" w:color="auto"/>
              <w:bottom w:val="single" w:sz="4" w:space="0" w:color="auto"/>
            </w:tcBorders>
            <w:shd w:val="clear" w:color="auto" w:fill="FFFFFF"/>
            <w:vAlign w:val="center"/>
          </w:tcPr>
          <w:p w14:paraId="413FA633"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1D7B7B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18.04.2026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BAEA785"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428D7C6" w14:textId="77777777" w:rsidTr="00E67F82">
        <w:trPr>
          <w:trHeight w:val="417"/>
        </w:trPr>
        <w:tc>
          <w:tcPr>
            <w:tcW w:w="294" w:type="pct"/>
            <w:tcBorders>
              <w:top w:val="single" w:sz="4" w:space="0" w:color="auto"/>
              <w:left w:val="single" w:sz="4" w:space="0" w:color="auto"/>
              <w:bottom w:val="single" w:sz="4" w:space="0" w:color="auto"/>
            </w:tcBorders>
            <w:shd w:val="clear" w:color="auto" w:fill="FFFFFF"/>
          </w:tcPr>
          <w:p w14:paraId="0241317A"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A13C79A" w14:textId="77777777" w:rsidR="00E67F82" w:rsidRPr="00CA7A12" w:rsidRDefault="00E67F82" w:rsidP="009A7FC4">
            <w:pPr>
              <w:pStyle w:val="22"/>
              <w:shd w:val="clear" w:color="auto" w:fill="auto"/>
              <w:spacing w:line="240" w:lineRule="auto"/>
              <w:ind w:left="132" w:right="129" w:firstLine="0"/>
            </w:pPr>
            <w:r w:rsidRPr="00CA7A12">
              <w:t>Прямая подача. Прием мяча. Индивидуальные действия в нападении.</w:t>
            </w:r>
          </w:p>
        </w:tc>
        <w:tc>
          <w:tcPr>
            <w:tcW w:w="664" w:type="pct"/>
            <w:tcBorders>
              <w:top w:val="single" w:sz="4" w:space="0" w:color="auto"/>
              <w:left w:val="single" w:sz="4" w:space="0" w:color="auto"/>
              <w:bottom w:val="single" w:sz="4" w:space="0" w:color="auto"/>
            </w:tcBorders>
            <w:shd w:val="clear" w:color="auto" w:fill="FFFFFF"/>
            <w:vAlign w:val="center"/>
          </w:tcPr>
          <w:p w14:paraId="03DD0DDB"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26949CC"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20.04.2026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C40FCA4"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5F2B83D" w14:textId="77777777" w:rsidTr="00E67F82">
        <w:trPr>
          <w:trHeight w:val="340"/>
        </w:trPr>
        <w:tc>
          <w:tcPr>
            <w:tcW w:w="294" w:type="pct"/>
            <w:tcBorders>
              <w:top w:val="single" w:sz="4" w:space="0" w:color="auto"/>
              <w:left w:val="single" w:sz="4" w:space="0" w:color="auto"/>
              <w:bottom w:val="single" w:sz="4" w:space="0" w:color="auto"/>
            </w:tcBorders>
            <w:shd w:val="clear" w:color="auto" w:fill="FFFFFF"/>
          </w:tcPr>
          <w:p w14:paraId="3DEAA99C"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E79A7FA" w14:textId="77777777" w:rsidR="00E67F82" w:rsidRPr="00CA7A12" w:rsidRDefault="00E67F82" w:rsidP="009A7FC4">
            <w:pPr>
              <w:pStyle w:val="22"/>
              <w:shd w:val="clear" w:color="auto" w:fill="auto"/>
              <w:spacing w:line="240" w:lineRule="auto"/>
              <w:ind w:left="132" w:right="129" w:firstLine="0"/>
            </w:pPr>
            <w:r w:rsidRPr="00CA7A12">
              <w:t>Командная игра в нападении. Нападающий удар. Блокирование.</w:t>
            </w:r>
          </w:p>
        </w:tc>
        <w:tc>
          <w:tcPr>
            <w:tcW w:w="664" w:type="pct"/>
            <w:tcBorders>
              <w:top w:val="single" w:sz="4" w:space="0" w:color="auto"/>
              <w:left w:val="single" w:sz="4" w:space="0" w:color="auto"/>
              <w:bottom w:val="single" w:sz="4" w:space="0" w:color="auto"/>
            </w:tcBorders>
            <w:shd w:val="clear" w:color="auto" w:fill="FFFFFF"/>
            <w:vAlign w:val="center"/>
          </w:tcPr>
          <w:p w14:paraId="4C2E07A6"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CE83F74"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22.04.2026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4D6F7F2"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FBE400F" w14:textId="77777777" w:rsidTr="00E67F82">
        <w:trPr>
          <w:trHeight w:val="390"/>
        </w:trPr>
        <w:tc>
          <w:tcPr>
            <w:tcW w:w="294" w:type="pct"/>
            <w:tcBorders>
              <w:top w:val="single" w:sz="4" w:space="0" w:color="auto"/>
              <w:left w:val="single" w:sz="4" w:space="0" w:color="auto"/>
              <w:bottom w:val="single" w:sz="4" w:space="0" w:color="auto"/>
            </w:tcBorders>
            <w:shd w:val="clear" w:color="auto" w:fill="FFFFFF"/>
          </w:tcPr>
          <w:p w14:paraId="1B92ADEA"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526B4DC" w14:textId="77777777" w:rsidR="00E67F82" w:rsidRPr="00CA7A12" w:rsidRDefault="00E67F82" w:rsidP="009A7FC4">
            <w:pPr>
              <w:pStyle w:val="22"/>
              <w:shd w:val="clear" w:color="auto" w:fill="auto"/>
              <w:spacing w:line="240" w:lineRule="auto"/>
              <w:ind w:left="132" w:right="129" w:firstLine="0"/>
            </w:pPr>
            <w:r w:rsidRPr="00CA7A12">
              <w:t>Блокирование. Индивидуальные действия в защите.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18F5475F"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4BFCD2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24.04.2026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D2CEE4A"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6D2B109C" w14:textId="77777777" w:rsidTr="00E67F82">
        <w:trPr>
          <w:trHeight w:val="439"/>
        </w:trPr>
        <w:tc>
          <w:tcPr>
            <w:tcW w:w="294" w:type="pct"/>
            <w:tcBorders>
              <w:top w:val="single" w:sz="4" w:space="0" w:color="auto"/>
              <w:left w:val="single" w:sz="4" w:space="0" w:color="auto"/>
              <w:bottom w:val="single" w:sz="4" w:space="0" w:color="auto"/>
            </w:tcBorders>
            <w:shd w:val="clear" w:color="auto" w:fill="FFFFFF"/>
          </w:tcPr>
          <w:p w14:paraId="20AC5B9D"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F43598D" w14:textId="77777777" w:rsidR="00E67F82" w:rsidRPr="00CA7A12" w:rsidRDefault="00E67F82" w:rsidP="009A7FC4">
            <w:pPr>
              <w:pStyle w:val="22"/>
              <w:shd w:val="clear" w:color="auto" w:fill="auto"/>
              <w:spacing w:line="240" w:lineRule="auto"/>
              <w:ind w:left="132" w:right="129" w:firstLine="0"/>
            </w:pPr>
            <w:r w:rsidRPr="00CA7A12">
              <w:t>Блокирование. Индивидуальные действия в защите.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25CF1C96"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588805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27.04.2026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0B00E8D"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0DB831E2" w14:textId="77777777" w:rsidTr="00E67F82">
        <w:trPr>
          <w:trHeight w:val="489"/>
        </w:trPr>
        <w:tc>
          <w:tcPr>
            <w:tcW w:w="294" w:type="pct"/>
            <w:tcBorders>
              <w:top w:val="single" w:sz="4" w:space="0" w:color="auto"/>
              <w:left w:val="single" w:sz="4" w:space="0" w:color="auto"/>
              <w:bottom w:val="single" w:sz="4" w:space="0" w:color="auto"/>
            </w:tcBorders>
            <w:shd w:val="clear" w:color="auto" w:fill="FFFFFF"/>
          </w:tcPr>
          <w:p w14:paraId="28292543"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D874718" w14:textId="77777777" w:rsidR="00E67F82" w:rsidRPr="00CA7A12" w:rsidRDefault="00E67F82" w:rsidP="009A7FC4">
            <w:pPr>
              <w:pStyle w:val="22"/>
              <w:shd w:val="clear" w:color="auto" w:fill="auto"/>
              <w:spacing w:line="240" w:lineRule="auto"/>
              <w:ind w:left="132" w:right="129" w:firstLine="0"/>
            </w:pPr>
            <w:r w:rsidRPr="00CA7A12">
              <w:t>Круговая тренировка. Нападающий удар. Блокирование.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59BF2FB2"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695A08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29.04.2026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53CEF62"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4DE6D7C0" w14:textId="77777777" w:rsidTr="00E67F82">
        <w:trPr>
          <w:trHeight w:val="397"/>
        </w:trPr>
        <w:tc>
          <w:tcPr>
            <w:tcW w:w="294" w:type="pct"/>
            <w:tcBorders>
              <w:top w:val="single" w:sz="4" w:space="0" w:color="auto"/>
              <w:left w:val="single" w:sz="4" w:space="0" w:color="auto"/>
              <w:bottom w:val="single" w:sz="4" w:space="0" w:color="auto"/>
            </w:tcBorders>
            <w:shd w:val="clear" w:color="auto" w:fill="FFFFFF"/>
          </w:tcPr>
          <w:p w14:paraId="6E5E762D"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8E89CB3" w14:textId="77777777" w:rsidR="00E67F82" w:rsidRPr="00CA7A12" w:rsidRDefault="00E67F82" w:rsidP="009A7FC4">
            <w:pPr>
              <w:pStyle w:val="22"/>
              <w:shd w:val="clear" w:color="auto" w:fill="auto"/>
              <w:spacing w:line="240" w:lineRule="auto"/>
              <w:ind w:left="132" w:right="129" w:firstLine="0"/>
            </w:pPr>
            <w:r w:rsidRPr="00CA7A12">
              <w:t>О.Р.У. у шведской стенки. Блокирование. Прием мяча. Игра.</w:t>
            </w:r>
          </w:p>
        </w:tc>
        <w:tc>
          <w:tcPr>
            <w:tcW w:w="664" w:type="pct"/>
            <w:tcBorders>
              <w:top w:val="single" w:sz="4" w:space="0" w:color="auto"/>
              <w:left w:val="single" w:sz="4" w:space="0" w:color="auto"/>
              <w:bottom w:val="single" w:sz="4" w:space="0" w:color="auto"/>
            </w:tcBorders>
            <w:shd w:val="clear" w:color="auto" w:fill="FFFFFF"/>
            <w:vAlign w:val="center"/>
          </w:tcPr>
          <w:p w14:paraId="4ED05EB6"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ACE443C"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04.05.2026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61C7CA6"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319FD63B" w14:textId="77777777" w:rsidTr="00E67F82">
        <w:trPr>
          <w:trHeight w:val="447"/>
        </w:trPr>
        <w:tc>
          <w:tcPr>
            <w:tcW w:w="294" w:type="pct"/>
            <w:tcBorders>
              <w:top w:val="single" w:sz="4" w:space="0" w:color="auto"/>
              <w:left w:val="single" w:sz="4" w:space="0" w:color="auto"/>
              <w:bottom w:val="single" w:sz="4" w:space="0" w:color="auto"/>
            </w:tcBorders>
            <w:shd w:val="clear" w:color="auto" w:fill="FFFFFF"/>
          </w:tcPr>
          <w:p w14:paraId="2BEFCCB9"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98DA53B" w14:textId="77777777" w:rsidR="00E67F82" w:rsidRPr="00CA7A12" w:rsidRDefault="00E67F82" w:rsidP="009A7FC4">
            <w:pPr>
              <w:pStyle w:val="22"/>
              <w:shd w:val="clear" w:color="auto" w:fill="auto"/>
              <w:spacing w:line="240" w:lineRule="auto"/>
              <w:ind w:left="132" w:right="129" w:firstLine="0"/>
            </w:pPr>
            <w:r w:rsidRPr="00CA7A12">
              <w:t>Ходьба. Индивидуальные действия в защите и нападении.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3A08A1F9"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83AA99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06.05.2026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D89FC45"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1C42B1D5" w14:textId="77777777" w:rsidTr="00E67F82">
        <w:trPr>
          <w:trHeight w:val="511"/>
        </w:trPr>
        <w:tc>
          <w:tcPr>
            <w:tcW w:w="294" w:type="pct"/>
            <w:tcBorders>
              <w:top w:val="single" w:sz="4" w:space="0" w:color="auto"/>
              <w:left w:val="single" w:sz="4" w:space="0" w:color="auto"/>
              <w:bottom w:val="single" w:sz="4" w:space="0" w:color="auto"/>
            </w:tcBorders>
            <w:shd w:val="clear" w:color="auto" w:fill="FFFFFF"/>
          </w:tcPr>
          <w:p w14:paraId="5BEA7651"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CC9D5F2" w14:textId="77777777" w:rsidR="00E67F82" w:rsidRPr="00CA7A12" w:rsidRDefault="00E67F82" w:rsidP="009A7FC4">
            <w:pPr>
              <w:pStyle w:val="22"/>
              <w:shd w:val="clear" w:color="auto" w:fill="auto"/>
              <w:spacing w:line="240" w:lineRule="auto"/>
              <w:ind w:left="132" w:right="129" w:firstLine="0"/>
            </w:pPr>
            <w:r w:rsidRPr="00CA7A12">
              <w:t>Индивидуальные действия в защите и нападении. Прыжки через скакалку.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76217A8E"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D678B0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08.05.2026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84D65AF"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4E6304A" w14:textId="77777777" w:rsidTr="00E67F82">
        <w:trPr>
          <w:trHeight w:val="405"/>
        </w:trPr>
        <w:tc>
          <w:tcPr>
            <w:tcW w:w="294" w:type="pct"/>
            <w:tcBorders>
              <w:top w:val="single" w:sz="4" w:space="0" w:color="auto"/>
              <w:left w:val="single" w:sz="4" w:space="0" w:color="auto"/>
              <w:bottom w:val="single" w:sz="4" w:space="0" w:color="auto"/>
            </w:tcBorders>
            <w:shd w:val="clear" w:color="auto" w:fill="FFFFFF"/>
          </w:tcPr>
          <w:p w14:paraId="45AD0841"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A227138" w14:textId="77777777" w:rsidR="00E67F82" w:rsidRPr="00CA7A12" w:rsidRDefault="00E67F82" w:rsidP="009A7FC4">
            <w:pPr>
              <w:pStyle w:val="22"/>
              <w:shd w:val="clear" w:color="auto" w:fill="auto"/>
              <w:spacing w:line="240" w:lineRule="auto"/>
              <w:ind w:left="132" w:right="129" w:firstLine="0"/>
            </w:pPr>
            <w:r w:rsidRPr="00CA7A12">
              <w:t>Индивидуальные действия в защите и нападении. Прыжки через скакалку.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365E2F63"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64CABB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13.05.2026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664D257"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54889E3F" w14:textId="77777777" w:rsidTr="00E67F82">
        <w:trPr>
          <w:trHeight w:val="455"/>
        </w:trPr>
        <w:tc>
          <w:tcPr>
            <w:tcW w:w="294" w:type="pct"/>
            <w:tcBorders>
              <w:top w:val="single" w:sz="4" w:space="0" w:color="auto"/>
              <w:left w:val="single" w:sz="4" w:space="0" w:color="auto"/>
              <w:bottom w:val="single" w:sz="4" w:space="0" w:color="auto"/>
            </w:tcBorders>
            <w:shd w:val="clear" w:color="auto" w:fill="FFFFFF"/>
          </w:tcPr>
          <w:p w14:paraId="3DD77B2C"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E9D1D3B" w14:textId="77777777" w:rsidR="00E67F82" w:rsidRPr="00CA7A12" w:rsidRDefault="00E67F82" w:rsidP="009A7FC4">
            <w:pPr>
              <w:pStyle w:val="22"/>
              <w:shd w:val="clear" w:color="auto" w:fill="auto"/>
              <w:spacing w:line="240" w:lineRule="auto"/>
              <w:ind w:left="132" w:right="129" w:firstLine="0"/>
            </w:pPr>
            <w:r w:rsidRPr="00CA7A12">
              <w:t>Нападающий удар. О.Р.У. с гантелями. Упр. на развитие двигательных качеств.</w:t>
            </w:r>
          </w:p>
        </w:tc>
        <w:tc>
          <w:tcPr>
            <w:tcW w:w="664" w:type="pct"/>
            <w:tcBorders>
              <w:top w:val="single" w:sz="4" w:space="0" w:color="auto"/>
              <w:left w:val="single" w:sz="4" w:space="0" w:color="auto"/>
              <w:bottom w:val="single" w:sz="4" w:space="0" w:color="auto"/>
            </w:tcBorders>
            <w:shd w:val="clear" w:color="auto" w:fill="FFFFFF"/>
            <w:vAlign w:val="center"/>
          </w:tcPr>
          <w:p w14:paraId="3C771688"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3FA83EC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15.05.2026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47DADFD"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9E55A15" w14:textId="77777777" w:rsidTr="00E67F82">
        <w:trPr>
          <w:trHeight w:val="505"/>
        </w:trPr>
        <w:tc>
          <w:tcPr>
            <w:tcW w:w="294" w:type="pct"/>
            <w:tcBorders>
              <w:top w:val="single" w:sz="4" w:space="0" w:color="auto"/>
              <w:left w:val="single" w:sz="4" w:space="0" w:color="auto"/>
              <w:bottom w:val="single" w:sz="4" w:space="0" w:color="auto"/>
            </w:tcBorders>
            <w:shd w:val="clear" w:color="auto" w:fill="FFFFFF"/>
          </w:tcPr>
          <w:p w14:paraId="182BC0D7"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191A56F" w14:textId="77777777" w:rsidR="00E67F82" w:rsidRPr="00CA7A12" w:rsidRDefault="00E67F82" w:rsidP="009A7FC4">
            <w:pPr>
              <w:pStyle w:val="22"/>
              <w:shd w:val="clear" w:color="auto" w:fill="auto"/>
              <w:spacing w:line="240" w:lineRule="auto"/>
              <w:ind w:left="132" w:right="129" w:firstLine="0"/>
            </w:pPr>
            <w:r w:rsidRPr="00CA7A12">
              <w:t>Эстафеты с различными предметами. Нападающий удар. Блокирование.</w:t>
            </w:r>
          </w:p>
        </w:tc>
        <w:tc>
          <w:tcPr>
            <w:tcW w:w="664" w:type="pct"/>
            <w:tcBorders>
              <w:top w:val="single" w:sz="4" w:space="0" w:color="auto"/>
              <w:left w:val="single" w:sz="4" w:space="0" w:color="auto"/>
              <w:bottom w:val="single" w:sz="4" w:space="0" w:color="auto"/>
            </w:tcBorders>
            <w:shd w:val="clear" w:color="auto" w:fill="FFFFFF"/>
            <w:vAlign w:val="center"/>
          </w:tcPr>
          <w:p w14:paraId="2B848F68"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77E5AD5"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16.05.2026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56F4CE2"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03083FD2" w14:textId="77777777" w:rsidTr="00E67F82">
        <w:trPr>
          <w:trHeight w:val="413"/>
        </w:trPr>
        <w:tc>
          <w:tcPr>
            <w:tcW w:w="294" w:type="pct"/>
            <w:tcBorders>
              <w:top w:val="single" w:sz="4" w:space="0" w:color="auto"/>
              <w:left w:val="single" w:sz="4" w:space="0" w:color="auto"/>
              <w:bottom w:val="single" w:sz="4" w:space="0" w:color="auto"/>
            </w:tcBorders>
            <w:shd w:val="clear" w:color="auto" w:fill="FFFFFF"/>
          </w:tcPr>
          <w:p w14:paraId="6EBDCB9E"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2394D23" w14:textId="77777777" w:rsidR="00E67F82" w:rsidRPr="00CA7A12" w:rsidRDefault="00E67F82" w:rsidP="009A7FC4">
            <w:pPr>
              <w:pStyle w:val="22"/>
              <w:shd w:val="clear" w:color="auto" w:fill="auto"/>
              <w:spacing w:line="240" w:lineRule="auto"/>
              <w:ind w:left="132" w:right="129" w:firstLine="0"/>
            </w:pPr>
            <w:r w:rsidRPr="00CA7A12">
              <w:t>Метание мяча на дальность. Упр. на развитие мышц рук и верхнего плечевого пояса. Игра.</w:t>
            </w:r>
          </w:p>
        </w:tc>
        <w:tc>
          <w:tcPr>
            <w:tcW w:w="664" w:type="pct"/>
            <w:tcBorders>
              <w:top w:val="single" w:sz="4" w:space="0" w:color="auto"/>
              <w:left w:val="single" w:sz="4" w:space="0" w:color="auto"/>
              <w:bottom w:val="single" w:sz="4" w:space="0" w:color="auto"/>
            </w:tcBorders>
            <w:shd w:val="clear" w:color="auto" w:fill="FFFFFF"/>
            <w:vAlign w:val="center"/>
          </w:tcPr>
          <w:p w14:paraId="6B50D802"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77BA99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18.05.2026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E259669"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77370FC" w14:textId="77777777" w:rsidTr="00E67F82">
        <w:trPr>
          <w:trHeight w:val="551"/>
        </w:trPr>
        <w:tc>
          <w:tcPr>
            <w:tcW w:w="294" w:type="pct"/>
            <w:tcBorders>
              <w:top w:val="single" w:sz="4" w:space="0" w:color="auto"/>
              <w:left w:val="single" w:sz="4" w:space="0" w:color="auto"/>
              <w:bottom w:val="single" w:sz="4" w:space="0" w:color="auto"/>
            </w:tcBorders>
            <w:shd w:val="clear" w:color="auto" w:fill="FFFFFF"/>
          </w:tcPr>
          <w:p w14:paraId="6E851090"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1D943C7" w14:textId="77777777" w:rsidR="00E67F82" w:rsidRPr="00CA7A12" w:rsidRDefault="00E67F82" w:rsidP="009A7FC4">
            <w:pPr>
              <w:pStyle w:val="22"/>
              <w:shd w:val="clear" w:color="auto" w:fill="auto"/>
              <w:spacing w:line="240" w:lineRule="auto"/>
              <w:ind w:left="132" w:right="129" w:firstLine="0"/>
            </w:pPr>
            <w:r w:rsidRPr="00CA7A12">
              <w:t>Прыжки в глубину с гимнастического коня. Индивидуальные действия в защите.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0709DD39"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078827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20.05.2026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A31E6E3"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003D72CE" w14:textId="77777777" w:rsidTr="00E67F82">
        <w:trPr>
          <w:trHeight w:val="472"/>
        </w:trPr>
        <w:tc>
          <w:tcPr>
            <w:tcW w:w="294" w:type="pct"/>
            <w:tcBorders>
              <w:top w:val="single" w:sz="4" w:space="0" w:color="auto"/>
              <w:left w:val="single" w:sz="4" w:space="0" w:color="auto"/>
              <w:bottom w:val="single" w:sz="4" w:space="0" w:color="auto"/>
            </w:tcBorders>
            <w:shd w:val="clear" w:color="auto" w:fill="FFFFFF"/>
          </w:tcPr>
          <w:p w14:paraId="22C265E4"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6CB9680" w14:textId="77777777" w:rsidR="00E67F82" w:rsidRPr="00CA7A12" w:rsidRDefault="00E67F82" w:rsidP="009A7FC4">
            <w:pPr>
              <w:pStyle w:val="22"/>
              <w:shd w:val="clear" w:color="auto" w:fill="auto"/>
              <w:spacing w:line="240" w:lineRule="auto"/>
              <w:ind w:left="132" w:right="129" w:firstLine="0"/>
            </w:pPr>
            <w:r w:rsidRPr="00CA7A12">
              <w:t>Сдача контрольных нормативов. Проведение соревнований.</w:t>
            </w:r>
          </w:p>
        </w:tc>
        <w:tc>
          <w:tcPr>
            <w:tcW w:w="664" w:type="pct"/>
            <w:tcBorders>
              <w:top w:val="single" w:sz="4" w:space="0" w:color="auto"/>
              <w:left w:val="single" w:sz="4" w:space="0" w:color="auto"/>
              <w:bottom w:val="single" w:sz="4" w:space="0" w:color="auto"/>
            </w:tcBorders>
            <w:shd w:val="clear" w:color="auto" w:fill="FFFFFF"/>
            <w:vAlign w:val="center"/>
          </w:tcPr>
          <w:p w14:paraId="1B596898"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00E5C9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22.05.2026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2040B97"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73F5A37F" w14:textId="77777777" w:rsidTr="00E67F82">
        <w:trPr>
          <w:trHeight w:val="551"/>
        </w:trPr>
        <w:tc>
          <w:tcPr>
            <w:tcW w:w="294" w:type="pct"/>
            <w:tcBorders>
              <w:top w:val="single" w:sz="4" w:space="0" w:color="auto"/>
              <w:left w:val="single" w:sz="4" w:space="0" w:color="auto"/>
              <w:bottom w:val="single" w:sz="4" w:space="0" w:color="auto"/>
            </w:tcBorders>
            <w:shd w:val="clear" w:color="auto" w:fill="FFFFFF"/>
          </w:tcPr>
          <w:p w14:paraId="5069FF3C"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D7175B2" w14:textId="77777777" w:rsidR="00E67F82" w:rsidRPr="00CA7A12" w:rsidRDefault="00E67F82" w:rsidP="009A7FC4">
            <w:pPr>
              <w:pStyle w:val="22"/>
              <w:shd w:val="clear" w:color="auto" w:fill="auto"/>
              <w:spacing w:line="240" w:lineRule="auto"/>
              <w:ind w:left="132" w:right="129" w:firstLine="0"/>
            </w:pPr>
            <w:r w:rsidRPr="00CA7A12">
              <w:t>Сдача контрольных нормативов. Проведение соревнований.</w:t>
            </w:r>
          </w:p>
        </w:tc>
        <w:tc>
          <w:tcPr>
            <w:tcW w:w="664" w:type="pct"/>
            <w:tcBorders>
              <w:top w:val="single" w:sz="4" w:space="0" w:color="auto"/>
              <w:left w:val="single" w:sz="4" w:space="0" w:color="auto"/>
              <w:bottom w:val="single" w:sz="4" w:space="0" w:color="auto"/>
            </w:tcBorders>
            <w:shd w:val="clear" w:color="auto" w:fill="FFFFFF"/>
            <w:vAlign w:val="center"/>
          </w:tcPr>
          <w:p w14:paraId="54BCE7CF"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6E15C83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26.05.2026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4AFB668" w14:textId="77777777" w:rsidR="00E67F82" w:rsidRPr="00CA7A12" w:rsidRDefault="00E67F82" w:rsidP="009A7FC4">
            <w:pPr>
              <w:ind w:left="42" w:right="46"/>
              <w:jc w:val="center"/>
              <w:rPr>
                <w:rFonts w:ascii="Times New Roman" w:hAnsi="Times New Roman" w:cs="Times New Roman"/>
                <w:sz w:val="10"/>
                <w:szCs w:val="10"/>
              </w:rPr>
            </w:pPr>
          </w:p>
        </w:tc>
      </w:tr>
      <w:tr w:rsidR="00E67F82" w:rsidRPr="00CA7A12" w14:paraId="3A66E89D" w14:textId="77777777" w:rsidTr="00E67F82">
        <w:trPr>
          <w:trHeight w:val="551"/>
        </w:trPr>
        <w:tc>
          <w:tcPr>
            <w:tcW w:w="294" w:type="pct"/>
            <w:tcBorders>
              <w:top w:val="single" w:sz="4" w:space="0" w:color="auto"/>
              <w:left w:val="single" w:sz="4" w:space="0" w:color="auto"/>
              <w:bottom w:val="single" w:sz="4" w:space="0" w:color="auto"/>
            </w:tcBorders>
            <w:shd w:val="clear" w:color="auto" w:fill="FFFFFF"/>
          </w:tcPr>
          <w:p w14:paraId="318E38AC" w14:textId="77777777" w:rsidR="00E67F82" w:rsidRPr="00CA7A12" w:rsidRDefault="00E67F82" w:rsidP="009A7FC4">
            <w:pPr>
              <w:pStyle w:val="22"/>
              <w:numPr>
                <w:ilvl w:val="0"/>
                <w:numId w:val="12"/>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820E9F0" w14:textId="77777777" w:rsidR="00E67F82" w:rsidRPr="00CA7A12" w:rsidRDefault="00E67F82" w:rsidP="009A7FC4">
            <w:pPr>
              <w:pStyle w:val="22"/>
              <w:shd w:val="clear" w:color="auto" w:fill="auto"/>
              <w:spacing w:line="240" w:lineRule="auto"/>
              <w:ind w:left="132" w:right="129" w:firstLine="0"/>
            </w:pPr>
            <w:r w:rsidRPr="00CA7A12">
              <w:t>Проведение тестирования. Подведение итогов за год. Итоговое занятие.</w:t>
            </w:r>
          </w:p>
        </w:tc>
        <w:tc>
          <w:tcPr>
            <w:tcW w:w="664" w:type="pct"/>
            <w:tcBorders>
              <w:top w:val="single" w:sz="4" w:space="0" w:color="auto"/>
              <w:left w:val="single" w:sz="4" w:space="0" w:color="auto"/>
              <w:bottom w:val="single" w:sz="4" w:space="0" w:color="auto"/>
            </w:tcBorders>
            <w:shd w:val="clear" w:color="auto" w:fill="FFFFFF"/>
            <w:vAlign w:val="center"/>
          </w:tcPr>
          <w:p w14:paraId="61BB72A7" w14:textId="77777777" w:rsidR="00E67F82" w:rsidRPr="00CA7A12" w:rsidRDefault="00E67F82" w:rsidP="009A7FC4">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6F2A620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28.05.2026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7FFC64A" w14:textId="77777777" w:rsidR="00E67F82" w:rsidRPr="00CA7A12" w:rsidRDefault="00E67F82" w:rsidP="009A7FC4">
            <w:pPr>
              <w:ind w:left="42" w:right="46"/>
              <w:jc w:val="center"/>
              <w:rPr>
                <w:rFonts w:ascii="Times New Roman" w:hAnsi="Times New Roman" w:cs="Times New Roman"/>
                <w:color w:val="auto"/>
                <w:sz w:val="10"/>
                <w:szCs w:val="10"/>
              </w:rPr>
            </w:pPr>
          </w:p>
        </w:tc>
      </w:tr>
    </w:tbl>
    <w:p w14:paraId="18F69FD0" w14:textId="77777777" w:rsidR="009A7FC4" w:rsidRPr="00CA7A12" w:rsidRDefault="009A7FC4" w:rsidP="009A7FC4">
      <w:pPr>
        <w:rPr>
          <w:rFonts w:ascii="Times New Roman" w:hAnsi="Times New Roman" w:cs="Times New Roman"/>
        </w:rPr>
      </w:pPr>
    </w:p>
    <w:p w14:paraId="485D9AB2" w14:textId="77777777" w:rsidR="00E67F82" w:rsidRPr="00CA7A12" w:rsidRDefault="009A7FC4" w:rsidP="00E67F82">
      <w:pPr>
        <w:pStyle w:val="30"/>
        <w:shd w:val="clear" w:color="auto" w:fill="auto"/>
        <w:spacing w:line="278" w:lineRule="exact"/>
        <w:ind w:right="-7"/>
        <w:jc w:val="center"/>
      </w:pPr>
      <w:r w:rsidRPr="00CA7A12">
        <w:br w:type="page"/>
      </w:r>
      <w:r w:rsidR="00E67F82" w:rsidRPr="00CA7A12">
        <w:lastRenderedPageBreak/>
        <w:t xml:space="preserve"> </w:t>
      </w:r>
    </w:p>
    <w:p w14:paraId="4A0477FA" w14:textId="77777777" w:rsidR="00E67F82" w:rsidRPr="00CA7A12" w:rsidRDefault="00E67F82" w:rsidP="00E67F82">
      <w:pPr>
        <w:pStyle w:val="30"/>
        <w:shd w:val="clear" w:color="auto" w:fill="auto"/>
        <w:spacing w:line="278" w:lineRule="exact"/>
        <w:ind w:right="-7"/>
        <w:jc w:val="center"/>
      </w:pPr>
      <w:r w:rsidRPr="00CA7A12">
        <w:t>1 год обучения, младшая группа (153 часа в год)</w:t>
      </w:r>
    </w:p>
    <w:tbl>
      <w:tblPr>
        <w:tblW w:w="5231" w:type="pct"/>
        <w:tblCellMar>
          <w:left w:w="10" w:type="dxa"/>
          <w:right w:w="10" w:type="dxa"/>
        </w:tblCellMar>
        <w:tblLook w:val="04A0" w:firstRow="1" w:lastRow="0" w:firstColumn="1" w:lastColumn="0" w:noHBand="0" w:noVBand="1"/>
      </w:tblPr>
      <w:tblGrid>
        <w:gridCol w:w="573"/>
        <w:gridCol w:w="5443"/>
        <w:gridCol w:w="1303"/>
        <w:gridCol w:w="1239"/>
        <w:gridCol w:w="1219"/>
      </w:tblGrid>
      <w:tr w:rsidR="00E67F82" w:rsidRPr="00CA7A12" w14:paraId="29902487" w14:textId="77777777" w:rsidTr="00E67F82">
        <w:trPr>
          <w:trHeight w:hRule="exact" w:val="307"/>
        </w:trPr>
        <w:tc>
          <w:tcPr>
            <w:tcW w:w="294" w:type="pct"/>
            <w:vMerge w:val="restart"/>
            <w:tcBorders>
              <w:top w:val="single" w:sz="4" w:space="0" w:color="auto"/>
              <w:left w:val="single" w:sz="4" w:space="0" w:color="auto"/>
            </w:tcBorders>
            <w:shd w:val="clear" w:color="auto" w:fill="FFFFFF"/>
            <w:vAlign w:val="center"/>
          </w:tcPr>
          <w:p w14:paraId="287B9F71" w14:textId="77777777" w:rsidR="00E67F82" w:rsidRPr="00CA7A12" w:rsidRDefault="00E67F82" w:rsidP="00E67F82">
            <w:pPr>
              <w:pStyle w:val="22"/>
              <w:shd w:val="clear" w:color="auto" w:fill="auto"/>
              <w:spacing w:line="240" w:lineRule="auto"/>
              <w:ind w:firstLine="0"/>
              <w:jc w:val="center"/>
            </w:pPr>
            <w:r w:rsidRPr="00CA7A12">
              <w:rPr>
                <w:rStyle w:val="25"/>
              </w:rPr>
              <w:t>№</w:t>
            </w:r>
          </w:p>
          <w:p w14:paraId="29A081ED" w14:textId="77777777" w:rsidR="00E67F82" w:rsidRPr="00CA7A12" w:rsidRDefault="00E67F82" w:rsidP="00E67F82">
            <w:pPr>
              <w:pStyle w:val="22"/>
              <w:shd w:val="clear" w:color="auto" w:fill="auto"/>
              <w:spacing w:line="240" w:lineRule="auto"/>
              <w:ind w:firstLine="0"/>
              <w:jc w:val="center"/>
            </w:pPr>
            <w:r w:rsidRPr="00CA7A12">
              <w:rPr>
                <w:rStyle w:val="25"/>
              </w:rPr>
              <w:t>п/п</w:t>
            </w:r>
          </w:p>
        </w:tc>
        <w:tc>
          <w:tcPr>
            <w:tcW w:w="2784" w:type="pct"/>
            <w:vMerge w:val="restart"/>
            <w:tcBorders>
              <w:top w:val="single" w:sz="4" w:space="0" w:color="auto"/>
              <w:left w:val="single" w:sz="4" w:space="0" w:color="auto"/>
            </w:tcBorders>
            <w:shd w:val="clear" w:color="auto" w:fill="FFFFFF"/>
            <w:vAlign w:val="center"/>
          </w:tcPr>
          <w:p w14:paraId="0DA52CB4" w14:textId="77777777" w:rsidR="00E67F82" w:rsidRPr="00CA7A12" w:rsidRDefault="00E67F82" w:rsidP="00E67F82">
            <w:pPr>
              <w:pStyle w:val="22"/>
              <w:shd w:val="clear" w:color="auto" w:fill="auto"/>
              <w:spacing w:line="240" w:lineRule="auto"/>
              <w:ind w:right="129" w:firstLine="0"/>
              <w:jc w:val="center"/>
              <w:rPr>
                <w:rStyle w:val="25"/>
              </w:rPr>
            </w:pPr>
            <w:r w:rsidRPr="00CA7A12">
              <w:rPr>
                <w:rStyle w:val="25"/>
              </w:rPr>
              <w:t>Раздел (или тема)</w:t>
            </w:r>
          </w:p>
          <w:p w14:paraId="14B0B36F" w14:textId="77777777" w:rsidR="00E67F82" w:rsidRPr="00CA7A12" w:rsidRDefault="00E67F82" w:rsidP="00E67F82">
            <w:pPr>
              <w:pStyle w:val="22"/>
              <w:shd w:val="clear" w:color="auto" w:fill="auto"/>
              <w:spacing w:line="240" w:lineRule="auto"/>
              <w:ind w:right="129" w:firstLine="0"/>
              <w:jc w:val="center"/>
            </w:pPr>
          </w:p>
        </w:tc>
        <w:tc>
          <w:tcPr>
            <w:tcW w:w="664" w:type="pct"/>
            <w:vMerge w:val="restart"/>
            <w:tcBorders>
              <w:top w:val="single" w:sz="4" w:space="0" w:color="auto"/>
              <w:left w:val="single" w:sz="4" w:space="0" w:color="auto"/>
            </w:tcBorders>
            <w:shd w:val="clear" w:color="auto" w:fill="FFFFFF"/>
            <w:vAlign w:val="center"/>
          </w:tcPr>
          <w:p w14:paraId="59E06C16" w14:textId="77777777" w:rsidR="00E67F82" w:rsidRPr="00CA7A12" w:rsidRDefault="00E67F82" w:rsidP="00E67F82">
            <w:pPr>
              <w:pStyle w:val="22"/>
              <w:shd w:val="clear" w:color="auto" w:fill="auto"/>
              <w:spacing w:line="240" w:lineRule="auto"/>
              <w:ind w:firstLine="0"/>
              <w:jc w:val="center"/>
            </w:pPr>
            <w:r w:rsidRPr="00CA7A12">
              <w:rPr>
                <w:rStyle w:val="25"/>
              </w:rPr>
              <w:t>Количество часов</w:t>
            </w:r>
          </w:p>
        </w:tc>
        <w:tc>
          <w:tcPr>
            <w:tcW w:w="1258" w:type="pct"/>
            <w:gridSpan w:val="2"/>
            <w:tcBorders>
              <w:top w:val="single" w:sz="4" w:space="0" w:color="auto"/>
              <w:left w:val="single" w:sz="4" w:space="0" w:color="auto"/>
              <w:right w:val="single" w:sz="4" w:space="0" w:color="auto"/>
            </w:tcBorders>
            <w:shd w:val="clear" w:color="auto" w:fill="FFFFFF"/>
            <w:vAlign w:val="center"/>
          </w:tcPr>
          <w:p w14:paraId="119F5BC4" w14:textId="77777777" w:rsidR="00E67F82" w:rsidRPr="00CA7A12" w:rsidRDefault="00E67F82" w:rsidP="00E67F82">
            <w:pPr>
              <w:pStyle w:val="22"/>
              <w:shd w:val="clear" w:color="auto" w:fill="auto"/>
              <w:spacing w:line="240" w:lineRule="auto"/>
              <w:ind w:left="42" w:right="46" w:firstLine="0"/>
              <w:jc w:val="center"/>
            </w:pPr>
            <w:r w:rsidRPr="00CA7A12">
              <w:rPr>
                <w:rStyle w:val="25"/>
              </w:rPr>
              <w:t>Дата проведения</w:t>
            </w:r>
          </w:p>
        </w:tc>
      </w:tr>
      <w:tr w:rsidR="00E67F82" w:rsidRPr="00CA7A12" w14:paraId="42BE381B" w14:textId="77777777" w:rsidTr="00E67F82">
        <w:trPr>
          <w:trHeight w:hRule="exact" w:val="432"/>
        </w:trPr>
        <w:tc>
          <w:tcPr>
            <w:tcW w:w="294" w:type="pct"/>
            <w:vMerge/>
            <w:tcBorders>
              <w:left w:val="single" w:sz="4" w:space="0" w:color="auto"/>
            </w:tcBorders>
            <w:shd w:val="clear" w:color="auto" w:fill="FFFFFF"/>
          </w:tcPr>
          <w:p w14:paraId="19D61CF9" w14:textId="77777777" w:rsidR="00E67F82" w:rsidRPr="00CA7A12" w:rsidRDefault="00E67F82" w:rsidP="00E67F82">
            <w:pPr>
              <w:jc w:val="center"/>
              <w:rPr>
                <w:rFonts w:ascii="Times New Roman" w:hAnsi="Times New Roman" w:cs="Times New Roman"/>
              </w:rPr>
            </w:pPr>
          </w:p>
        </w:tc>
        <w:tc>
          <w:tcPr>
            <w:tcW w:w="2784" w:type="pct"/>
            <w:vMerge/>
            <w:tcBorders>
              <w:left w:val="single" w:sz="4" w:space="0" w:color="auto"/>
            </w:tcBorders>
            <w:shd w:val="clear" w:color="auto" w:fill="FFFFFF"/>
          </w:tcPr>
          <w:p w14:paraId="46222C56" w14:textId="77777777" w:rsidR="00E67F82" w:rsidRPr="00CA7A12" w:rsidRDefault="00E67F82" w:rsidP="00E67F82">
            <w:pPr>
              <w:ind w:right="129"/>
              <w:rPr>
                <w:rFonts w:ascii="Times New Roman" w:hAnsi="Times New Roman" w:cs="Times New Roman"/>
              </w:rPr>
            </w:pPr>
          </w:p>
        </w:tc>
        <w:tc>
          <w:tcPr>
            <w:tcW w:w="664" w:type="pct"/>
            <w:vMerge/>
            <w:tcBorders>
              <w:left w:val="single" w:sz="4" w:space="0" w:color="auto"/>
            </w:tcBorders>
            <w:shd w:val="clear" w:color="auto" w:fill="FFFFFF"/>
            <w:vAlign w:val="center"/>
          </w:tcPr>
          <w:p w14:paraId="280BBBB5" w14:textId="77777777" w:rsidR="00E67F82" w:rsidRPr="00CA7A12" w:rsidRDefault="00E67F82" w:rsidP="00E67F82">
            <w:pPr>
              <w:jc w:val="center"/>
              <w:rPr>
                <w:rFonts w:ascii="Times New Roman" w:hAnsi="Times New Roman" w:cs="Times New Roman"/>
              </w:rPr>
            </w:pPr>
          </w:p>
        </w:tc>
        <w:tc>
          <w:tcPr>
            <w:tcW w:w="634" w:type="pct"/>
            <w:tcBorders>
              <w:top w:val="single" w:sz="4" w:space="0" w:color="auto"/>
              <w:left w:val="single" w:sz="4" w:space="0" w:color="auto"/>
            </w:tcBorders>
            <w:shd w:val="clear" w:color="auto" w:fill="FFFFFF"/>
            <w:vAlign w:val="center"/>
          </w:tcPr>
          <w:p w14:paraId="652CC7C6" w14:textId="77777777" w:rsidR="00E67F82" w:rsidRPr="00CA7A12" w:rsidRDefault="00E67F82" w:rsidP="00E67F82">
            <w:pPr>
              <w:pStyle w:val="22"/>
              <w:shd w:val="clear" w:color="auto" w:fill="auto"/>
              <w:spacing w:line="240" w:lineRule="auto"/>
              <w:ind w:left="42" w:right="46" w:firstLine="0"/>
              <w:jc w:val="center"/>
            </w:pPr>
            <w:r w:rsidRPr="00CA7A12">
              <w:rPr>
                <w:rStyle w:val="25"/>
              </w:rPr>
              <w:t>по плану</w:t>
            </w:r>
          </w:p>
        </w:tc>
        <w:tc>
          <w:tcPr>
            <w:tcW w:w="624" w:type="pct"/>
            <w:tcBorders>
              <w:top w:val="single" w:sz="4" w:space="0" w:color="auto"/>
              <w:left w:val="single" w:sz="4" w:space="0" w:color="auto"/>
              <w:right w:val="single" w:sz="4" w:space="0" w:color="auto"/>
            </w:tcBorders>
            <w:shd w:val="clear" w:color="auto" w:fill="FFFFFF"/>
            <w:vAlign w:val="center"/>
          </w:tcPr>
          <w:p w14:paraId="01F8D98A" w14:textId="77777777" w:rsidR="00E67F82" w:rsidRPr="00CA7A12" w:rsidRDefault="00E67F82" w:rsidP="00E67F82">
            <w:pPr>
              <w:pStyle w:val="22"/>
              <w:shd w:val="clear" w:color="auto" w:fill="auto"/>
              <w:spacing w:line="240" w:lineRule="auto"/>
              <w:ind w:left="42" w:right="46" w:firstLine="0"/>
              <w:jc w:val="center"/>
            </w:pPr>
            <w:r w:rsidRPr="00CA7A12">
              <w:rPr>
                <w:rStyle w:val="25"/>
              </w:rPr>
              <w:t>по факту</w:t>
            </w:r>
          </w:p>
        </w:tc>
      </w:tr>
      <w:tr w:rsidR="00E67F82" w:rsidRPr="00CA7A12" w14:paraId="7C5266D9" w14:textId="77777777" w:rsidTr="00E67F82">
        <w:trPr>
          <w:trHeight w:val="680"/>
        </w:trPr>
        <w:tc>
          <w:tcPr>
            <w:tcW w:w="294" w:type="pct"/>
            <w:tcBorders>
              <w:top w:val="single" w:sz="4" w:space="0" w:color="auto"/>
              <w:left w:val="single" w:sz="4" w:space="0" w:color="auto"/>
            </w:tcBorders>
            <w:shd w:val="clear" w:color="auto" w:fill="FFFFFF"/>
          </w:tcPr>
          <w:p w14:paraId="167B4DC3" w14:textId="77777777" w:rsidR="00E67F82" w:rsidRPr="00CA7A12" w:rsidRDefault="00E67F82" w:rsidP="00E67F82">
            <w:pPr>
              <w:pStyle w:val="22"/>
              <w:numPr>
                <w:ilvl w:val="0"/>
                <w:numId w:val="14"/>
              </w:numPr>
              <w:shd w:val="clear" w:color="auto" w:fill="auto"/>
              <w:spacing w:line="240" w:lineRule="auto"/>
              <w:jc w:val="center"/>
            </w:pPr>
          </w:p>
        </w:tc>
        <w:tc>
          <w:tcPr>
            <w:tcW w:w="2784" w:type="pct"/>
            <w:tcBorders>
              <w:top w:val="single" w:sz="4" w:space="0" w:color="auto"/>
              <w:left w:val="single" w:sz="4" w:space="0" w:color="auto"/>
            </w:tcBorders>
            <w:shd w:val="clear" w:color="auto" w:fill="FFFFFF"/>
          </w:tcPr>
          <w:p w14:paraId="1362F62D" w14:textId="77777777" w:rsidR="00E67F82" w:rsidRPr="00CA7A12" w:rsidRDefault="00E67F82" w:rsidP="00E67F82">
            <w:pPr>
              <w:pStyle w:val="22"/>
              <w:shd w:val="clear" w:color="auto" w:fill="auto"/>
              <w:spacing w:line="240" w:lineRule="auto"/>
              <w:ind w:left="132" w:right="129" w:firstLine="0"/>
            </w:pPr>
            <w:r w:rsidRPr="00CA7A12">
              <w:t>Инструктаж по технике безопасности на занятиях волейболом. Стойка волейболиста, перемещение по площадке.</w:t>
            </w:r>
          </w:p>
        </w:tc>
        <w:tc>
          <w:tcPr>
            <w:tcW w:w="664" w:type="pct"/>
            <w:tcBorders>
              <w:top w:val="single" w:sz="4" w:space="0" w:color="auto"/>
              <w:left w:val="single" w:sz="4" w:space="0" w:color="auto"/>
            </w:tcBorders>
            <w:shd w:val="clear" w:color="auto" w:fill="FFFFFF"/>
            <w:vAlign w:val="center"/>
          </w:tcPr>
          <w:p w14:paraId="568AE900"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A1977D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01.09.2025</w:t>
            </w:r>
          </w:p>
        </w:tc>
        <w:tc>
          <w:tcPr>
            <w:tcW w:w="624" w:type="pct"/>
            <w:tcBorders>
              <w:top w:val="single" w:sz="4" w:space="0" w:color="auto"/>
              <w:left w:val="single" w:sz="4" w:space="0" w:color="auto"/>
              <w:right w:val="single" w:sz="4" w:space="0" w:color="auto"/>
            </w:tcBorders>
            <w:shd w:val="clear" w:color="auto" w:fill="FFFFFF"/>
            <w:vAlign w:val="center"/>
          </w:tcPr>
          <w:p w14:paraId="2E187BCE"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E88B8D1" w14:textId="77777777" w:rsidTr="00E67F82">
        <w:trPr>
          <w:trHeight w:val="485"/>
        </w:trPr>
        <w:tc>
          <w:tcPr>
            <w:tcW w:w="294" w:type="pct"/>
            <w:tcBorders>
              <w:top w:val="single" w:sz="4" w:space="0" w:color="auto"/>
              <w:left w:val="single" w:sz="4" w:space="0" w:color="auto"/>
            </w:tcBorders>
            <w:shd w:val="clear" w:color="auto" w:fill="FFFFFF"/>
          </w:tcPr>
          <w:p w14:paraId="00408AF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71F1FFC" w14:textId="77777777" w:rsidR="00E67F82" w:rsidRPr="00CA7A12" w:rsidRDefault="00E67F82" w:rsidP="00E67F82">
            <w:pPr>
              <w:pStyle w:val="22"/>
              <w:shd w:val="clear" w:color="auto" w:fill="auto"/>
              <w:spacing w:line="240" w:lineRule="auto"/>
              <w:ind w:left="132" w:right="129" w:firstLine="0"/>
            </w:pPr>
            <w:r w:rsidRPr="00CA7A12">
              <w:t>Стойка, перемещение, передача сверху, снизу. Подвижные игры. Режим дня.</w:t>
            </w:r>
          </w:p>
        </w:tc>
        <w:tc>
          <w:tcPr>
            <w:tcW w:w="664" w:type="pct"/>
            <w:tcBorders>
              <w:top w:val="single" w:sz="4" w:space="0" w:color="auto"/>
              <w:left w:val="single" w:sz="4" w:space="0" w:color="auto"/>
            </w:tcBorders>
            <w:shd w:val="clear" w:color="auto" w:fill="FFFFFF"/>
            <w:vAlign w:val="center"/>
          </w:tcPr>
          <w:p w14:paraId="101AD7A0"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70CEC527"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03.09.2025</w:t>
            </w:r>
          </w:p>
        </w:tc>
        <w:tc>
          <w:tcPr>
            <w:tcW w:w="624" w:type="pct"/>
            <w:tcBorders>
              <w:top w:val="single" w:sz="4" w:space="0" w:color="auto"/>
              <w:left w:val="single" w:sz="4" w:space="0" w:color="auto"/>
              <w:right w:val="single" w:sz="4" w:space="0" w:color="auto"/>
            </w:tcBorders>
            <w:shd w:val="clear" w:color="auto" w:fill="FFFFFF"/>
            <w:vAlign w:val="center"/>
          </w:tcPr>
          <w:p w14:paraId="476E5391"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9734150" w14:textId="77777777" w:rsidTr="00E67F82">
        <w:trPr>
          <w:trHeight w:val="495"/>
        </w:trPr>
        <w:tc>
          <w:tcPr>
            <w:tcW w:w="294" w:type="pct"/>
            <w:tcBorders>
              <w:top w:val="single" w:sz="4" w:space="0" w:color="auto"/>
              <w:left w:val="single" w:sz="4" w:space="0" w:color="auto"/>
            </w:tcBorders>
            <w:shd w:val="clear" w:color="auto" w:fill="FFFFFF"/>
          </w:tcPr>
          <w:p w14:paraId="0E270D49"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0B35579B" w14:textId="77777777" w:rsidR="00E67F82" w:rsidRPr="00CA7A12" w:rsidRDefault="00E67F82" w:rsidP="00E67F82">
            <w:pPr>
              <w:pStyle w:val="22"/>
              <w:shd w:val="clear" w:color="auto" w:fill="auto"/>
              <w:spacing w:line="240" w:lineRule="auto"/>
              <w:ind w:left="132" w:right="129" w:firstLine="0"/>
            </w:pPr>
            <w:r w:rsidRPr="00CA7A12">
              <w:t>Врачебный контроль. Стойка, перемещение, передача сверху, снизу. Подвижные игры</w:t>
            </w:r>
          </w:p>
        </w:tc>
        <w:tc>
          <w:tcPr>
            <w:tcW w:w="664" w:type="pct"/>
            <w:tcBorders>
              <w:top w:val="single" w:sz="4" w:space="0" w:color="auto"/>
              <w:left w:val="single" w:sz="4" w:space="0" w:color="auto"/>
            </w:tcBorders>
            <w:shd w:val="clear" w:color="auto" w:fill="FFFFFF"/>
            <w:vAlign w:val="center"/>
          </w:tcPr>
          <w:p w14:paraId="186E7D9F"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61D60BF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05.09.2025</w:t>
            </w:r>
          </w:p>
        </w:tc>
        <w:tc>
          <w:tcPr>
            <w:tcW w:w="624" w:type="pct"/>
            <w:tcBorders>
              <w:top w:val="single" w:sz="4" w:space="0" w:color="auto"/>
              <w:left w:val="single" w:sz="4" w:space="0" w:color="auto"/>
              <w:right w:val="single" w:sz="4" w:space="0" w:color="auto"/>
            </w:tcBorders>
            <w:shd w:val="clear" w:color="auto" w:fill="FFFFFF"/>
            <w:vAlign w:val="center"/>
          </w:tcPr>
          <w:p w14:paraId="6B95B5FB"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5F29B6E4" w14:textId="77777777" w:rsidTr="00E67F82">
        <w:trPr>
          <w:trHeight w:val="520"/>
        </w:trPr>
        <w:tc>
          <w:tcPr>
            <w:tcW w:w="294" w:type="pct"/>
            <w:tcBorders>
              <w:top w:val="single" w:sz="4" w:space="0" w:color="auto"/>
              <w:left w:val="single" w:sz="4" w:space="0" w:color="auto"/>
            </w:tcBorders>
            <w:shd w:val="clear" w:color="auto" w:fill="FFFFFF"/>
          </w:tcPr>
          <w:p w14:paraId="059D7FE5"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064021E7" w14:textId="77777777" w:rsidR="00E67F82" w:rsidRPr="00CA7A12" w:rsidRDefault="00E67F82" w:rsidP="00E67F82">
            <w:pPr>
              <w:pStyle w:val="22"/>
              <w:shd w:val="clear" w:color="auto" w:fill="auto"/>
              <w:spacing w:line="240" w:lineRule="auto"/>
              <w:ind w:left="132" w:right="129" w:firstLine="0"/>
            </w:pPr>
            <w:r w:rsidRPr="00CA7A12">
              <w:t>Перемещение игрока, варианты передач мяча. Подвижные игры.</w:t>
            </w:r>
          </w:p>
        </w:tc>
        <w:tc>
          <w:tcPr>
            <w:tcW w:w="664" w:type="pct"/>
            <w:tcBorders>
              <w:top w:val="single" w:sz="4" w:space="0" w:color="auto"/>
              <w:left w:val="single" w:sz="4" w:space="0" w:color="auto"/>
            </w:tcBorders>
            <w:shd w:val="clear" w:color="auto" w:fill="FFFFFF"/>
            <w:vAlign w:val="center"/>
          </w:tcPr>
          <w:p w14:paraId="656146C0"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5FE4178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08.09.2025</w:t>
            </w:r>
          </w:p>
        </w:tc>
        <w:tc>
          <w:tcPr>
            <w:tcW w:w="624" w:type="pct"/>
            <w:tcBorders>
              <w:top w:val="single" w:sz="4" w:space="0" w:color="auto"/>
              <w:left w:val="single" w:sz="4" w:space="0" w:color="auto"/>
              <w:right w:val="single" w:sz="4" w:space="0" w:color="auto"/>
            </w:tcBorders>
            <w:shd w:val="clear" w:color="auto" w:fill="FFFFFF"/>
            <w:vAlign w:val="center"/>
          </w:tcPr>
          <w:p w14:paraId="4C687A54"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52B11B80" w14:textId="77777777" w:rsidTr="00E67F82">
        <w:trPr>
          <w:trHeight w:val="479"/>
        </w:trPr>
        <w:tc>
          <w:tcPr>
            <w:tcW w:w="294" w:type="pct"/>
            <w:tcBorders>
              <w:top w:val="single" w:sz="4" w:space="0" w:color="auto"/>
              <w:left w:val="single" w:sz="4" w:space="0" w:color="auto"/>
            </w:tcBorders>
            <w:shd w:val="clear" w:color="auto" w:fill="FFFFFF"/>
          </w:tcPr>
          <w:p w14:paraId="5E5A2284"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2EB0C0D" w14:textId="77777777" w:rsidR="00E67F82" w:rsidRPr="00CA7A12" w:rsidRDefault="00E67F82" w:rsidP="00E67F82">
            <w:pPr>
              <w:pStyle w:val="22"/>
              <w:shd w:val="clear" w:color="auto" w:fill="auto"/>
              <w:spacing w:line="240" w:lineRule="auto"/>
              <w:ind w:left="132" w:right="129" w:firstLine="0"/>
            </w:pPr>
            <w:r w:rsidRPr="00CA7A12">
              <w:t>Перемещение в стойке. Варианты передач мяча. Знакомство с инвентарем для занятий волейболом.</w:t>
            </w:r>
          </w:p>
        </w:tc>
        <w:tc>
          <w:tcPr>
            <w:tcW w:w="664" w:type="pct"/>
            <w:tcBorders>
              <w:top w:val="single" w:sz="4" w:space="0" w:color="auto"/>
              <w:left w:val="single" w:sz="4" w:space="0" w:color="auto"/>
            </w:tcBorders>
            <w:shd w:val="clear" w:color="auto" w:fill="FFFFFF"/>
            <w:vAlign w:val="center"/>
          </w:tcPr>
          <w:p w14:paraId="4E3A305B"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95DE08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10.09.2025</w:t>
            </w:r>
          </w:p>
        </w:tc>
        <w:tc>
          <w:tcPr>
            <w:tcW w:w="624" w:type="pct"/>
            <w:tcBorders>
              <w:top w:val="single" w:sz="4" w:space="0" w:color="auto"/>
              <w:left w:val="single" w:sz="4" w:space="0" w:color="auto"/>
              <w:right w:val="single" w:sz="4" w:space="0" w:color="auto"/>
            </w:tcBorders>
            <w:shd w:val="clear" w:color="auto" w:fill="FFFFFF"/>
            <w:vAlign w:val="center"/>
          </w:tcPr>
          <w:p w14:paraId="117BBA92"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3AAD54D6" w14:textId="77777777" w:rsidTr="00E67F82">
        <w:trPr>
          <w:trHeight w:val="553"/>
        </w:trPr>
        <w:tc>
          <w:tcPr>
            <w:tcW w:w="294" w:type="pct"/>
            <w:tcBorders>
              <w:top w:val="single" w:sz="4" w:space="0" w:color="auto"/>
              <w:left w:val="single" w:sz="4" w:space="0" w:color="auto"/>
            </w:tcBorders>
            <w:shd w:val="clear" w:color="auto" w:fill="FFFFFF"/>
          </w:tcPr>
          <w:p w14:paraId="6F78DAA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0A687097" w14:textId="77777777" w:rsidR="00E67F82" w:rsidRPr="00CA7A12" w:rsidRDefault="00E67F82" w:rsidP="00E67F82">
            <w:pPr>
              <w:pStyle w:val="22"/>
              <w:shd w:val="clear" w:color="auto" w:fill="auto"/>
              <w:spacing w:line="240" w:lineRule="auto"/>
              <w:ind w:left="132" w:right="129" w:firstLine="0"/>
            </w:pPr>
            <w:r w:rsidRPr="00CA7A12">
              <w:t>Перестроения. Перемещение в стойке. Варианты передач мяча.</w:t>
            </w:r>
          </w:p>
        </w:tc>
        <w:tc>
          <w:tcPr>
            <w:tcW w:w="664" w:type="pct"/>
            <w:tcBorders>
              <w:top w:val="single" w:sz="4" w:space="0" w:color="auto"/>
              <w:left w:val="single" w:sz="4" w:space="0" w:color="auto"/>
            </w:tcBorders>
            <w:shd w:val="clear" w:color="auto" w:fill="FFFFFF"/>
            <w:vAlign w:val="center"/>
          </w:tcPr>
          <w:p w14:paraId="63B40E85"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D9DF0F7"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12.09.2025</w:t>
            </w:r>
          </w:p>
        </w:tc>
        <w:tc>
          <w:tcPr>
            <w:tcW w:w="624" w:type="pct"/>
            <w:tcBorders>
              <w:top w:val="single" w:sz="4" w:space="0" w:color="auto"/>
              <w:left w:val="single" w:sz="4" w:space="0" w:color="auto"/>
              <w:right w:val="single" w:sz="4" w:space="0" w:color="auto"/>
            </w:tcBorders>
            <w:shd w:val="clear" w:color="auto" w:fill="FFFFFF"/>
            <w:vAlign w:val="center"/>
          </w:tcPr>
          <w:p w14:paraId="7F31F5BD"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28C28AD6" w14:textId="77777777" w:rsidTr="00E67F82">
        <w:trPr>
          <w:trHeight w:val="680"/>
        </w:trPr>
        <w:tc>
          <w:tcPr>
            <w:tcW w:w="294" w:type="pct"/>
            <w:tcBorders>
              <w:top w:val="single" w:sz="4" w:space="0" w:color="auto"/>
              <w:left w:val="single" w:sz="4" w:space="0" w:color="auto"/>
            </w:tcBorders>
            <w:shd w:val="clear" w:color="auto" w:fill="FFFFFF"/>
          </w:tcPr>
          <w:p w14:paraId="269C7547"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5B4BEEF8" w14:textId="77777777" w:rsidR="00E67F82" w:rsidRPr="00CA7A12" w:rsidRDefault="00E67F82" w:rsidP="00E67F82">
            <w:pPr>
              <w:pStyle w:val="22"/>
              <w:shd w:val="clear" w:color="auto" w:fill="auto"/>
              <w:spacing w:line="240" w:lineRule="auto"/>
              <w:ind w:left="132" w:right="129" w:firstLine="0"/>
            </w:pPr>
            <w:r w:rsidRPr="00CA7A12">
              <w:t>Упражнения для мышц рук и плечевого пояса. Нижняя прямая подача, прием мяча снизу. Подвижные игры</w:t>
            </w:r>
          </w:p>
        </w:tc>
        <w:tc>
          <w:tcPr>
            <w:tcW w:w="664" w:type="pct"/>
            <w:tcBorders>
              <w:top w:val="single" w:sz="4" w:space="0" w:color="auto"/>
              <w:left w:val="single" w:sz="4" w:space="0" w:color="auto"/>
            </w:tcBorders>
            <w:shd w:val="clear" w:color="auto" w:fill="FFFFFF"/>
            <w:vAlign w:val="center"/>
          </w:tcPr>
          <w:p w14:paraId="0B1B998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3CDEA0EC"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15.09.2025</w:t>
            </w:r>
          </w:p>
        </w:tc>
        <w:tc>
          <w:tcPr>
            <w:tcW w:w="624" w:type="pct"/>
            <w:tcBorders>
              <w:top w:val="single" w:sz="4" w:space="0" w:color="auto"/>
              <w:left w:val="single" w:sz="4" w:space="0" w:color="auto"/>
              <w:right w:val="single" w:sz="4" w:space="0" w:color="auto"/>
            </w:tcBorders>
            <w:shd w:val="clear" w:color="auto" w:fill="FFFFFF"/>
            <w:vAlign w:val="center"/>
          </w:tcPr>
          <w:p w14:paraId="43D04A63"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EC6D6FF" w14:textId="77777777" w:rsidTr="00E67F82">
        <w:trPr>
          <w:trHeight w:val="579"/>
        </w:trPr>
        <w:tc>
          <w:tcPr>
            <w:tcW w:w="294" w:type="pct"/>
            <w:tcBorders>
              <w:top w:val="single" w:sz="4" w:space="0" w:color="auto"/>
              <w:left w:val="single" w:sz="4" w:space="0" w:color="auto"/>
            </w:tcBorders>
            <w:shd w:val="clear" w:color="auto" w:fill="FFFFFF"/>
          </w:tcPr>
          <w:p w14:paraId="4A550989"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3B5BA5C9" w14:textId="77777777" w:rsidR="00E67F82" w:rsidRPr="00CA7A12" w:rsidRDefault="00E67F82" w:rsidP="00E67F82">
            <w:pPr>
              <w:pStyle w:val="22"/>
              <w:shd w:val="clear" w:color="auto" w:fill="auto"/>
              <w:spacing w:line="240" w:lineRule="auto"/>
              <w:ind w:left="132" w:right="129" w:firstLine="0"/>
            </w:pPr>
            <w:r w:rsidRPr="00CA7A12">
              <w:t>Упр. без предметов. Нижняя прямая подача, прием мяча снизу. Подвижные игры</w:t>
            </w:r>
          </w:p>
        </w:tc>
        <w:tc>
          <w:tcPr>
            <w:tcW w:w="664" w:type="pct"/>
            <w:tcBorders>
              <w:top w:val="single" w:sz="4" w:space="0" w:color="auto"/>
              <w:left w:val="single" w:sz="4" w:space="0" w:color="auto"/>
            </w:tcBorders>
            <w:shd w:val="clear" w:color="auto" w:fill="FFFFFF"/>
            <w:vAlign w:val="center"/>
          </w:tcPr>
          <w:p w14:paraId="45F3E1C4"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3828FC9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17.09.2025</w:t>
            </w:r>
          </w:p>
        </w:tc>
        <w:tc>
          <w:tcPr>
            <w:tcW w:w="624" w:type="pct"/>
            <w:tcBorders>
              <w:top w:val="single" w:sz="4" w:space="0" w:color="auto"/>
              <w:left w:val="single" w:sz="4" w:space="0" w:color="auto"/>
              <w:right w:val="single" w:sz="4" w:space="0" w:color="auto"/>
            </w:tcBorders>
            <w:shd w:val="clear" w:color="auto" w:fill="FFFFFF"/>
            <w:vAlign w:val="center"/>
          </w:tcPr>
          <w:p w14:paraId="176DEA6B"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C6CB91E" w14:textId="77777777" w:rsidTr="00E67F82">
        <w:trPr>
          <w:trHeight w:val="559"/>
        </w:trPr>
        <w:tc>
          <w:tcPr>
            <w:tcW w:w="294" w:type="pct"/>
            <w:tcBorders>
              <w:top w:val="single" w:sz="4" w:space="0" w:color="auto"/>
              <w:left w:val="single" w:sz="4" w:space="0" w:color="auto"/>
            </w:tcBorders>
            <w:shd w:val="clear" w:color="auto" w:fill="FFFFFF"/>
          </w:tcPr>
          <w:p w14:paraId="5D32E374"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044CCBDC" w14:textId="77777777" w:rsidR="00E67F82" w:rsidRPr="00CA7A12" w:rsidRDefault="00E67F82" w:rsidP="00E67F82">
            <w:pPr>
              <w:pStyle w:val="22"/>
              <w:shd w:val="clear" w:color="auto" w:fill="auto"/>
              <w:spacing w:line="240" w:lineRule="auto"/>
              <w:ind w:left="132" w:right="129" w:firstLine="0"/>
            </w:pPr>
            <w:r w:rsidRPr="00CA7A12">
              <w:t>Бег с ускорением. Нижняя прямая подача, прием мяча снизу. Подвижные игры</w:t>
            </w:r>
          </w:p>
        </w:tc>
        <w:tc>
          <w:tcPr>
            <w:tcW w:w="664" w:type="pct"/>
            <w:tcBorders>
              <w:top w:val="single" w:sz="4" w:space="0" w:color="auto"/>
              <w:left w:val="single" w:sz="4" w:space="0" w:color="auto"/>
            </w:tcBorders>
            <w:shd w:val="clear" w:color="auto" w:fill="FFFFFF"/>
            <w:vAlign w:val="center"/>
          </w:tcPr>
          <w:p w14:paraId="11356DE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49C6B6A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19.09.2025</w:t>
            </w:r>
          </w:p>
        </w:tc>
        <w:tc>
          <w:tcPr>
            <w:tcW w:w="624" w:type="pct"/>
            <w:tcBorders>
              <w:top w:val="single" w:sz="4" w:space="0" w:color="auto"/>
              <w:left w:val="single" w:sz="4" w:space="0" w:color="auto"/>
              <w:right w:val="single" w:sz="4" w:space="0" w:color="auto"/>
            </w:tcBorders>
            <w:shd w:val="clear" w:color="auto" w:fill="FFFFFF"/>
            <w:vAlign w:val="center"/>
          </w:tcPr>
          <w:p w14:paraId="6759D5D2"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72A61D8" w14:textId="77777777" w:rsidTr="00E67F82">
        <w:trPr>
          <w:trHeight w:val="567"/>
        </w:trPr>
        <w:tc>
          <w:tcPr>
            <w:tcW w:w="294" w:type="pct"/>
            <w:tcBorders>
              <w:top w:val="single" w:sz="4" w:space="0" w:color="auto"/>
              <w:left w:val="single" w:sz="4" w:space="0" w:color="auto"/>
            </w:tcBorders>
            <w:shd w:val="clear" w:color="auto" w:fill="FFFFFF"/>
          </w:tcPr>
          <w:p w14:paraId="7206C050"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080CA631" w14:textId="77777777" w:rsidR="00E67F82" w:rsidRPr="00CA7A12" w:rsidRDefault="00E67F82" w:rsidP="00E67F82">
            <w:pPr>
              <w:pStyle w:val="22"/>
              <w:shd w:val="clear" w:color="auto" w:fill="auto"/>
              <w:spacing w:line="240" w:lineRule="auto"/>
              <w:ind w:left="132" w:right="129" w:firstLine="0"/>
            </w:pPr>
            <w:r w:rsidRPr="00CA7A12">
              <w:t>Прыжки в высоту с разбега. Варианты передач мяча. Нижняя подача, прием снизу.</w:t>
            </w:r>
          </w:p>
        </w:tc>
        <w:tc>
          <w:tcPr>
            <w:tcW w:w="664" w:type="pct"/>
            <w:tcBorders>
              <w:top w:val="single" w:sz="4" w:space="0" w:color="auto"/>
              <w:left w:val="single" w:sz="4" w:space="0" w:color="auto"/>
            </w:tcBorders>
            <w:shd w:val="clear" w:color="auto" w:fill="FFFFFF"/>
            <w:vAlign w:val="center"/>
          </w:tcPr>
          <w:p w14:paraId="68505348"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6C97D4C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22.09.2025</w:t>
            </w:r>
          </w:p>
        </w:tc>
        <w:tc>
          <w:tcPr>
            <w:tcW w:w="624" w:type="pct"/>
            <w:tcBorders>
              <w:top w:val="single" w:sz="4" w:space="0" w:color="auto"/>
              <w:left w:val="single" w:sz="4" w:space="0" w:color="auto"/>
              <w:right w:val="single" w:sz="4" w:space="0" w:color="auto"/>
            </w:tcBorders>
            <w:shd w:val="clear" w:color="auto" w:fill="FFFFFF"/>
            <w:vAlign w:val="center"/>
          </w:tcPr>
          <w:p w14:paraId="17CBF95F"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24A0A890" w14:textId="77777777" w:rsidTr="00E67F82">
        <w:trPr>
          <w:trHeight w:val="548"/>
        </w:trPr>
        <w:tc>
          <w:tcPr>
            <w:tcW w:w="294" w:type="pct"/>
            <w:tcBorders>
              <w:top w:val="single" w:sz="4" w:space="0" w:color="auto"/>
              <w:left w:val="single" w:sz="4" w:space="0" w:color="auto"/>
            </w:tcBorders>
            <w:shd w:val="clear" w:color="auto" w:fill="FFFFFF"/>
          </w:tcPr>
          <w:p w14:paraId="7FF85503"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74E2411C" w14:textId="77777777" w:rsidR="00E67F82" w:rsidRPr="00CA7A12" w:rsidRDefault="00E67F82" w:rsidP="00E67F82">
            <w:pPr>
              <w:pStyle w:val="22"/>
              <w:shd w:val="clear" w:color="auto" w:fill="auto"/>
              <w:spacing w:line="240" w:lineRule="auto"/>
              <w:ind w:left="132" w:right="129" w:firstLine="0"/>
            </w:pPr>
            <w:r w:rsidRPr="00CA7A12">
              <w:t>Передача сверху, нижняя подача, прием снизу. Метание на дальность. Учебная игра.</w:t>
            </w:r>
          </w:p>
        </w:tc>
        <w:tc>
          <w:tcPr>
            <w:tcW w:w="664" w:type="pct"/>
            <w:tcBorders>
              <w:top w:val="single" w:sz="4" w:space="0" w:color="auto"/>
              <w:left w:val="single" w:sz="4" w:space="0" w:color="auto"/>
            </w:tcBorders>
            <w:shd w:val="clear" w:color="auto" w:fill="FFFFFF"/>
            <w:vAlign w:val="center"/>
          </w:tcPr>
          <w:p w14:paraId="26E8B41A"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485216B2"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24.09.2025</w:t>
            </w:r>
          </w:p>
        </w:tc>
        <w:tc>
          <w:tcPr>
            <w:tcW w:w="624" w:type="pct"/>
            <w:tcBorders>
              <w:top w:val="single" w:sz="4" w:space="0" w:color="auto"/>
              <w:left w:val="single" w:sz="4" w:space="0" w:color="auto"/>
              <w:right w:val="single" w:sz="4" w:space="0" w:color="auto"/>
            </w:tcBorders>
            <w:shd w:val="clear" w:color="auto" w:fill="FFFFFF"/>
            <w:vAlign w:val="center"/>
          </w:tcPr>
          <w:p w14:paraId="103D8EE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55E2BF4C" w14:textId="77777777" w:rsidTr="00E67F82">
        <w:trPr>
          <w:trHeight w:val="555"/>
        </w:trPr>
        <w:tc>
          <w:tcPr>
            <w:tcW w:w="294" w:type="pct"/>
            <w:tcBorders>
              <w:top w:val="single" w:sz="4" w:space="0" w:color="auto"/>
              <w:left w:val="single" w:sz="4" w:space="0" w:color="auto"/>
            </w:tcBorders>
            <w:shd w:val="clear" w:color="auto" w:fill="FFFFFF"/>
          </w:tcPr>
          <w:p w14:paraId="426F51F6"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3A8264E" w14:textId="77777777" w:rsidR="00E67F82" w:rsidRPr="00CA7A12" w:rsidRDefault="00E67F82" w:rsidP="00E67F82">
            <w:pPr>
              <w:pStyle w:val="22"/>
              <w:shd w:val="clear" w:color="auto" w:fill="auto"/>
              <w:spacing w:line="240" w:lineRule="auto"/>
              <w:ind w:left="132" w:right="129" w:firstLine="0"/>
            </w:pPr>
            <w:r w:rsidRPr="00CA7A12">
              <w:t>Упражнения для развития прыгучести. Варианты передачи сверху. Прием снизу. Подвижные игры.</w:t>
            </w:r>
          </w:p>
        </w:tc>
        <w:tc>
          <w:tcPr>
            <w:tcW w:w="664" w:type="pct"/>
            <w:tcBorders>
              <w:top w:val="single" w:sz="4" w:space="0" w:color="auto"/>
              <w:left w:val="single" w:sz="4" w:space="0" w:color="auto"/>
            </w:tcBorders>
            <w:shd w:val="clear" w:color="auto" w:fill="FFFFFF"/>
            <w:vAlign w:val="center"/>
          </w:tcPr>
          <w:p w14:paraId="24D2534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33D2B06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26.09.2025</w:t>
            </w:r>
          </w:p>
        </w:tc>
        <w:tc>
          <w:tcPr>
            <w:tcW w:w="624" w:type="pct"/>
            <w:tcBorders>
              <w:top w:val="single" w:sz="4" w:space="0" w:color="auto"/>
              <w:left w:val="single" w:sz="4" w:space="0" w:color="auto"/>
              <w:right w:val="single" w:sz="4" w:space="0" w:color="auto"/>
            </w:tcBorders>
            <w:shd w:val="clear" w:color="auto" w:fill="FFFFFF"/>
            <w:vAlign w:val="center"/>
          </w:tcPr>
          <w:p w14:paraId="34C71E50"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65A7FF3" w14:textId="77777777" w:rsidTr="00E67F82">
        <w:trPr>
          <w:trHeight w:val="447"/>
        </w:trPr>
        <w:tc>
          <w:tcPr>
            <w:tcW w:w="294" w:type="pct"/>
            <w:tcBorders>
              <w:top w:val="single" w:sz="4" w:space="0" w:color="auto"/>
              <w:left w:val="single" w:sz="4" w:space="0" w:color="auto"/>
            </w:tcBorders>
            <w:shd w:val="clear" w:color="auto" w:fill="FFFFFF"/>
          </w:tcPr>
          <w:p w14:paraId="76D1B773"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6677A5BE" w14:textId="77777777" w:rsidR="00E67F82" w:rsidRPr="00CA7A12" w:rsidRDefault="00E67F82" w:rsidP="00E67F82">
            <w:pPr>
              <w:pStyle w:val="22"/>
              <w:shd w:val="clear" w:color="auto" w:fill="auto"/>
              <w:spacing w:line="240" w:lineRule="auto"/>
              <w:ind w:left="132" w:right="129" w:firstLine="0"/>
            </w:pPr>
            <w:r w:rsidRPr="00CA7A12">
              <w:t>Варианты передачи сверху. Прием снизу. Подвижные игры. Упражнения для развития силы и быстроты.</w:t>
            </w:r>
          </w:p>
        </w:tc>
        <w:tc>
          <w:tcPr>
            <w:tcW w:w="664" w:type="pct"/>
            <w:tcBorders>
              <w:top w:val="single" w:sz="4" w:space="0" w:color="auto"/>
              <w:left w:val="single" w:sz="4" w:space="0" w:color="auto"/>
            </w:tcBorders>
            <w:shd w:val="clear" w:color="auto" w:fill="FFFFFF"/>
            <w:vAlign w:val="center"/>
          </w:tcPr>
          <w:p w14:paraId="171E6AA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4EF43F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29.09.2025</w:t>
            </w:r>
          </w:p>
        </w:tc>
        <w:tc>
          <w:tcPr>
            <w:tcW w:w="624" w:type="pct"/>
            <w:tcBorders>
              <w:top w:val="single" w:sz="4" w:space="0" w:color="auto"/>
              <w:left w:val="single" w:sz="4" w:space="0" w:color="auto"/>
              <w:right w:val="single" w:sz="4" w:space="0" w:color="auto"/>
            </w:tcBorders>
            <w:shd w:val="clear" w:color="auto" w:fill="FFFFFF"/>
            <w:vAlign w:val="center"/>
          </w:tcPr>
          <w:p w14:paraId="6A0F41C1"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4352D98" w14:textId="77777777" w:rsidTr="00E67F82">
        <w:trPr>
          <w:trHeight w:val="489"/>
        </w:trPr>
        <w:tc>
          <w:tcPr>
            <w:tcW w:w="294" w:type="pct"/>
            <w:tcBorders>
              <w:top w:val="single" w:sz="4" w:space="0" w:color="auto"/>
              <w:left w:val="single" w:sz="4" w:space="0" w:color="auto"/>
              <w:bottom w:val="single" w:sz="4" w:space="0" w:color="auto"/>
            </w:tcBorders>
            <w:shd w:val="clear" w:color="auto" w:fill="FFFFFF"/>
          </w:tcPr>
          <w:p w14:paraId="38EB6A44"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A587624" w14:textId="77777777" w:rsidR="00E67F82" w:rsidRPr="00CA7A12" w:rsidRDefault="00E67F82" w:rsidP="00E67F82">
            <w:pPr>
              <w:pStyle w:val="22"/>
              <w:shd w:val="clear" w:color="auto" w:fill="auto"/>
              <w:spacing w:line="240" w:lineRule="auto"/>
              <w:ind w:left="132" w:right="129" w:firstLine="0"/>
            </w:pPr>
            <w:r w:rsidRPr="00CA7A12">
              <w:t>Варианты передачи сверху. Прием снизу. Подвижные игры. Приседания, выпрыгивание.</w:t>
            </w:r>
          </w:p>
        </w:tc>
        <w:tc>
          <w:tcPr>
            <w:tcW w:w="664" w:type="pct"/>
            <w:tcBorders>
              <w:top w:val="single" w:sz="4" w:space="0" w:color="auto"/>
              <w:left w:val="single" w:sz="4" w:space="0" w:color="auto"/>
              <w:bottom w:val="single" w:sz="4" w:space="0" w:color="auto"/>
            </w:tcBorders>
            <w:shd w:val="clear" w:color="auto" w:fill="FFFFFF"/>
            <w:vAlign w:val="center"/>
          </w:tcPr>
          <w:p w14:paraId="6EB908D5"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B94D7B4"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01.10.2025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823E5D7"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50B45DB" w14:textId="77777777" w:rsidTr="00E67F82">
        <w:trPr>
          <w:trHeight w:val="553"/>
        </w:trPr>
        <w:tc>
          <w:tcPr>
            <w:tcW w:w="294" w:type="pct"/>
            <w:tcBorders>
              <w:top w:val="single" w:sz="4" w:space="0" w:color="auto"/>
              <w:left w:val="single" w:sz="4" w:space="0" w:color="auto"/>
            </w:tcBorders>
            <w:shd w:val="clear" w:color="auto" w:fill="FFFFFF"/>
          </w:tcPr>
          <w:p w14:paraId="0722D473"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5E3CE40B" w14:textId="77777777" w:rsidR="00E67F82" w:rsidRPr="00CA7A12" w:rsidRDefault="00E67F82" w:rsidP="00E67F82">
            <w:pPr>
              <w:pStyle w:val="22"/>
              <w:shd w:val="clear" w:color="auto" w:fill="auto"/>
              <w:spacing w:line="240" w:lineRule="auto"/>
              <w:ind w:left="132" w:right="129" w:firstLine="0"/>
            </w:pPr>
            <w:r w:rsidRPr="00CA7A12">
              <w:t>Передача мяча сверху. Прыжки через скакалку. Учебная игра.</w:t>
            </w:r>
          </w:p>
        </w:tc>
        <w:tc>
          <w:tcPr>
            <w:tcW w:w="664" w:type="pct"/>
            <w:tcBorders>
              <w:top w:val="single" w:sz="4" w:space="0" w:color="auto"/>
              <w:left w:val="single" w:sz="4" w:space="0" w:color="auto"/>
            </w:tcBorders>
            <w:shd w:val="clear" w:color="auto" w:fill="FFFFFF"/>
            <w:vAlign w:val="center"/>
          </w:tcPr>
          <w:p w14:paraId="61055089"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3EF901B"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03.10.2025</w:t>
            </w:r>
          </w:p>
        </w:tc>
        <w:tc>
          <w:tcPr>
            <w:tcW w:w="624" w:type="pct"/>
            <w:tcBorders>
              <w:top w:val="single" w:sz="4" w:space="0" w:color="auto"/>
              <w:left w:val="single" w:sz="4" w:space="0" w:color="auto"/>
              <w:right w:val="single" w:sz="4" w:space="0" w:color="auto"/>
            </w:tcBorders>
            <w:shd w:val="clear" w:color="auto" w:fill="FFFFFF"/>
            <w:vAlign w:val="center"/>
          </w:tcPr>
          <w:p w14:paraId="38782AB5"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197DA67" w14:textId="77777777" w:rsidTr="00E67F82">
        <w:trPr>
          <w:trHeight w:val="413"/>
        </w:trPr>
        <w:tc>
          <w:tcPr>
            <w:tcW w:w="294" w:type="pct"/>
            <w:tcBorders>
              <w:top w:val="single" w:sz="4" w:space="0" w:color="auto"/>
              <w:left w:val="single" w:sz="4" w:space="0" w:color="auto"/>
            </w:tcBorders>
            <w:shd w:val="clear" w:color="auto" w:fill="FFFFFF"/>
          </w:tcPr>
          <w:p w14:paraId="4C83D62C"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78BC3A4F" w14:textId="77777777" w:rsidR="00E67F82" w:rsidRPr="00CA7A12" w:rsidRDefault="00E67F82" w:rsidP="00E67F82">
            <w:pPr>
              <w:pStyle w:val="22"/>
              <w:shd w:val="clear" w:color="auto" w:fill="auto"/>
              <w:spacing w:line="240" w:lineRule="auto"/>
              <w:ind w:left="132" w:right="129" w:firstLine="0"/>
            </w:pPr>
            <w:r w:rsidRPr="00CA7A12">
              <w:t>Варианты передачи снизу. Упражнения в индивидуальных действиях в защите.</w:t>
            </w:r>
          </w:p>
        </w:tc>
        <w:tc>
          <w:tcPr>
            <w:tcW w:w="664" w:type="pct"/>
            <w:tcBorders>
              <w:top w:val="single" w:sz="4" w:space="0" w:color="auto"/>
              <w:left w:val="single" w:sz="4" w:space="0" w:color="auto"/>
            </w:tcBorders>
            <w:shd w:val="clear" w:color="auto" w:fill="FFFFFF"/>
            <w:vAlign w:val="center"/>
          </w:tcPr>
          <w:p w14:paraId="6815F13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CD3C96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06.10.2025</w:t>
            </w:r>
          </w:p>
        </w:tc>
        <w:tc>
          <w:tcPr>
            <w:tcW w:w="624" w:type="pct"/>
            <w:tcBorders>
              <w:top w:val="single" w:sz="4" w:space="0" w:color="auto"/>
              <w:left w:val="single" w:sz="4" w:space="0" w:color="auto"/>
              <w:right w:val="single" w:sz="4" w:space="0" w:color="auto"/>
            </w:tcBorders>
            <w:shd w:val="clear" w:color="auto" w:fill="FFFFFF"/>
            <w:vAlign w:val="center"/>
          </w:tcPr>
          <w:p w14:paraId="53E19ED9"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5E4EA9D5" w14:textId="77777777" w:rsidTr="00E67F82">
        <w:trPr>
          <w:trHeight w:val="407"/>
        </w:trPr>
        <w:tc>
          <w:tcPr>
            <w:tcW w:w="294" w:type="pct"/>
            <w:tcBorders>
              <w:top w:val="single" w:sz="4" w:space="0" w:color="auto"/>
              <w:left w:val="single" w:sz="4" w:space="0" w:color="auto"/>
            </w:tcBorders>
            <w:shd w:val="clear" w:color="auto" w:fill="FFFFFF"/>
          </w:tcPr>
          <w:p w14:paraId="09A266A8"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3648E837" w14:textId="77777777" w:rsidR="00E67F82" w:rsidRPr="00CA7A12" w:rsidRDefault="00E67F82" w:rsidP="00E67F82">
            <w:pPr>
              <w:pStyle w:val="22"/>
              <w:shd w:val="clear" w:color="auto" w:fill="auto"/>
              <w:spacing w:line="240" w:lineRule="auto"/>
              <w:ind w:left="132" w:right="129" w:firstLine="0"/>
            </w:pPr>
            <w:r w:rsidRPr="00CA7A12">
              <w:t>Передача меча снизу. Групповые действия в защите. Учебная игра.</w:t>
            </w:r>
          </w:p>
        </w:tc>
        <w:tc>
          <w:tcPr>
            <w:tcW w:w="664" w:type="pct"/>
            <w:tcBorders>
              <w:top w:val="single" w:sz="4" w:space="0" w:color="auto"/>
              <w:left w:val="single" w:sz="4" w:space="0" w:color="auto"/>
            </w:tcBorders>
            <w:shd w:val="clear" w:color="auto" w:fill="FFFFFF"/>
            <w:vAlign w:val="center"/>
          </w:tcPr>
          <w:p w14:paraId="26014DC4"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1B110C22"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08.10.2025</w:t>
            </w:r>
          </w:p>
        </w:tc>
        <w:tc>
          <w:tcPr>
            <w:tcW w:w="624" w:type="pct"/>
            <w:tcBorders>
              <w:top w:val="single" w:sz="4" w:space="0" w:color="auto"/>
              <w:left w:val="single" w:sz="4" w:space="0" w:color="auto"/>
              <w:right w:val="single" w:sz="4" w:space="0" w:color="auto"/>
            </w:tcBorders>
            <w:shd w:val="clear" w:color="auto" w:fill="FFFFFF"/>
            <w:vAlign w:val="center"/>
          </w:tcPr>
          <w:p w14:paraId="780B231B"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51AF928C" w14:textId="77777777" w:rsidTr="00E67F82">
        <w:trPr>
          <w:trHeight w:val="521"/>
        </w:trPr>
        <w:tc>
          <w:tcPr>
            <w:tcW w:w="294" w:type="pct"/>
            <w:tcBorders>
              <w:top w:val="single" w:sz="4" w:space="0" w:color="auto"/>
              <w:left w:val="single" w:sz="4" w:space="0" w:color="auto"/>
            </w:tcBorders>
            <w:shd w:val="clear" w:color="auto" w:fill="FFFFFF"/>
          </w:tcPr>
          <w:p w14:paraId="0AD6474B"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5979C5D6" w14:textId="77777777" w:rsidR="00E67F82" w:rsidRPr="00CA7A12" w:rsidRDefault="00E67F82" w:rsidP="00E67F82">
            <w:pPr>
              <w:pStyle w:val="22"/>
              <w:shd w:val="clear" w:color="auto" w:fill="auto"/>
              <w:spacing w:line="240" w:lineRule="auto"/>
              <w:ind w:left="132" w:right="129" w:firstLine="0"/>
            </w:pPr>
            <w:r w:rsidRPr="00CA7A12">
              <w:t>Варианты передачи мяча сверху, снизу. Беговые упражнения.</w:t>
            </w:r>
          </w:p>
        </w:tc>
        <w:tc>
          <w:tcPr>
            <w:tcW w:w="664" w:type="pct"/>
            <w:tcBorders>
              <w:top w:val="single" w:sz="4" w:space="0" w:color="auto"/>
              <w:left w:val="single" w:sz="4" w:space="0" w:color="auto"/>
            </w:tcBorders>
            <w:shd w:val="clear" w:color="auto" w:fill="FFFFFF"/>
            <w:vAlign w:val="center"/>
          </w:tcPr>
          <w:p w14:paraId="2FA7886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49295D5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10.10.2025</w:t>
            </w:r>
          </w:p>
        </w:tc>
        <w:tc>
          <w:tcPr>
            <w:tcW w:w="624" w:type="pct"/>
            <w:tcBorders>
              <w:top w:val="single" w:sz="4" w:space="0" w:color="auto"/>
              <w:left w:val="single" w:sz="4" w:space="0" w:color="auto"/>
              <w:right w:val="single" w:sz="4" w:space="0" w:color="auto"/>
            </w:tcBorders>
            <w:shd w:val="clear" w:color="auto" w:fill="FFFFFF"/>
            <w:vAlign w:val="center"/>
          </w:tcPr>
          <w:p w14:paraId="52EFB996"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DADD49E" w14:textId="77777777" w:rsidTr="00E67F82">
        <w:trPr>
          <w:trHeight w:val="545"/>
        </w:trPr>
        <w:tc>
          <w:tcPr>
            <w:tcW w:w="294" w:type="pct"/>
            <w:tcBorders>
              <w:top w:val="single" w:sz="4" w:space="0" w:color="auto"/>
              <w:left w:val="single" w:sz="4" w:space="0" w:color="auto"/>
            </w:tcBorders>
            <w:shd w:val="clear" w:color="auto" w:fill="FFFFFF"/>
          </w:tcPr>
          <w:p w14:paraId="5795E3A4"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2C4B022A" w14:textId="77777777" w:rsidR="00E67F82" w:rsidRPr="00CA7A12" w:rsidRDefault="00E67F82" w:rsidP="00E67F82">
            <w:pPr>
              <w:pStyle w:val="22"/>
              <w:shd w:val="clear" w:color="auto" w:fill="auto"/>
              <w:spacing w:line="240" w:lineRule="auto"/>
              <w:ind w:left="132" w:right="129" w:firstLine="0"/>
            </w:pPr>
            <w:r w:rsidRPr="00CA7A12">
              <w:t>Варианты передачи мяча сверху, снизу. Упражнение для мышц рук и плечевого пояса.</w:t>
            </w:r>
          </w:p>
        </w:tc>
        <w:tc>
          <w:tcPr>
            <w:tcW w:w="664" w:type="pct"/>
            <w:tcBorders>
              <w:top w:val="single" w:sz="4" w:space="0" w:color="auto"/>
              <w:left w:val="single" w:sz="4" w:space="0" w:color="auto"/>
            </w:tcBorders>
            <w:shd w:val="clear" w:color="auto" w:fill="FFFFFF"/>
            <w:vAlign w:val="center"/>
          </w:tcPr>
          <w:p w14:paraId="549EDB33"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6D4C1A7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13.10.2025</w:t>
            </w:r>
          </w:p>
        </w:tc>
        <w:tc>
          <w:tcPr>
            <w:tcW w:w="624" w:type="pct"/>
            <w:tcBorders>
              <w:top w:val="single" w:sz="4" w:space="0" w:color="auto"/>
              <w:left w:val="single" w:sz="4" w:space="0" w:color="auto"/>
              <w:right w:val="single" w:sz="4" w:space="0" w:color="auto"/>
            </w:tcBorders>
            <w:shd w:val="clear" w:color="auto" w:fill="FFFFFF"/>
            <w:vAlign w:val="center"/>
          </w:tcPr>
          <w:p w14:paraId="1BA0AA31"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06A5352" w14:textId="77777777" w:rsidTr="00E67F82">
        <w:trPr>
          <w:trHeight w:val="416"/>
        </w:trPr>
        <w:tc>
          <w:tcPr>
            <w:tcW w:w="294" w:type="pct"/>
            <w:tcBorders>
              <w:top w:val="single" w:sz="4" w:space="0" w:color="auto"/>
              <w:left w:val="single" w:sz="4" w:space="0" w:color="auto"/>
            </w:tcBorders>
            <w:shd w:val="clear" w:color="auto" w:fill="FFFFFF"/>
          </w:tcPr>
          <w:p w14:paraId="10C2A1CB"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15C5ADE8" w14:textId="77777777" w:rsidR="00E67F82" w:rsidRPr="00CA7A12" w:rsidRDefault="00E67F82" w:rsidP="00E67F82">
            <w:pPr>
              <w:pStyle w:val="22"/>
              <w:shd w:val="clear" w:color="auto" w:fill="auto"/>
              <w:spacing w:line="240" w:lineRule="auto"/>
              <w:ind w:left="132" w:right="129" w:firstLine="0"/>
            </w:pPr>
            <w:r w:rsidRPr="00CA7A12">
              <w:t>Передача сверху, снизу. Знакомство с правилами и организации и судейства соревнований по волейболу.</w:t>
            </w:r>
          </w:p>
        </w:tc>
        <w:tc>
          <w:tcPr>
            <w:tcW w:w="664" w:type="pct"/>
            <w:tcBorders>
              <w:top w:val="single" w:sz="4" w:space="0" w:color="auto"/>
              <w:left w:val="single" w:sz="4" w:space="0" w:color="auto"/>
            </w:tcBorders>
            <w:shd w:val="clear" w:color="auto" w:fill="FFFFFF"/>
            <w:vAlign w:val="center"/>
          </w:tcPr>
          <w:p w14:paraId="5BAD69DB"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6C2E8D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15.10.2025</w:t>
            </w:r>
          </w:p>
        </w:tc>
        <w:tc>
          <w:tcPr>
            <w:tcW w:w="624" w:type="pct"/>
            <w:tcBorders>
              <w:top w:val="single" w:sz="4" w:space="0" w:color="auto"/>
              <w:left w:val="single" w:sz="4" w:space="0" w:color="auto"/>
              <w:right w:val="single" w:sz="4" w:space="0" w:color="auto"/>
            </w:tcBorders>
            <w:shd w:val="clear" w:color="auto" w:fill="FFFFFF"/>
            <w:vAlign w:val="center"/>
          </w:tcPr>
          <w:p w14:paraId="1E6AC092"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54768D9" w14:textId="77777777" w:rsidTr="00E67F82">
        <w:trPr>
          <w:trHeight w:val="455"/>
        </w:trPr>
        <w:tc>
          <w:tcPr>
            <w:tcW w:w="294" w:type="pct"/>
            <w:tcBorders>
              <w:top w:val="single" w:sz="4" w:space="0" w:color="auto"/>
              <w:left w:val="single" w:sz="4" w:space="0" w:color="auto"/>
            </w:tcBorders>
            <w:shd w:val="clear" w:color="auto" w:fill="FFFFFF"/>
          </w:tcPr>
          <w:p w14:paraId="0A0B1FB3"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67CBBE43" w14:textId="77777777" w:rsidR="00E67F82" w:rsidRPr="00CA7A12" w:rsidRDefault="00E67F82" w:rsidP="00E67F82">
            <w:pPr>
              <w:pStyle w:val="22"/>
              <w:shd w:val="clear" w:color="auto" w:fill="auto"/>
              <w:spacing w:line="240" w:lineRule="auto"/>
              <w:ind w:left="132" w:right="129" w:firstLine="0"/>
            </w:pPr>
            <w:r w:rsidRPr="00CA7A12">
              <w:t>Перестроение во время игры в волейбол. Передача мяча снизу.</w:t>
            </w:r>
          </w:p>
        </w:tc>
        <w:tc>
          <w:tcPr>
            <w:tcW w:w="664" w:type="pct"/>
            <w:tcBorders>
              <w:top w:val="single" w:sz="4" w:space="0" w:color="auto"/>
              <w:left w:val="single" w:sz="4" w:space="0" w:color="auto"/>
            </w:tcBorders>
            <w:shd w:val="clear" w:color="auto" w:fill="FFFFFF"/>
            <w:vAlign w:val="center"/>
          </w:tcPr>
          <w:p w14:paraId="0E4F0A70"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95030A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17.10.2025</w:t>
            </w:r>
          </w:p>
        </w:tc>
        <w:tc>
          <w:tcPr>
            <w:tcW w:w="624" w:type="pct"/>
            <w:tcBorders>
              <w:top w:val="single" w:sz="4" w:space="0" w:color="auto"/>
              <w:left w:val="single" w:sz="4" w:space="0" w:color="auto"/>
              <w:right w:val="single" w:sz="4" w:space="0" w:color="auto"/>
            </w:tcBorders>
            <w:shd w:val="clear" w:color="auto" w:fill="FFFFFF"/>
            <w:vAlign w:val="center"/>
          </w:tcPr>
          <w:p w14:paraId="646802F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71CE4E6" w14:textId="77777777" w:rsidTr="00E67F82">
        <w:trPr>
          <w:trHeight w:val="388"/>
        </w:trPr>
        <w:tc>
          <w:tcPr>
            <w:tcW w:w="294" w:type="pct"/>
            <w:tcBorders>
              <w:top w:val="single" w:sz="4" w:space="0" w:color="auto"/>
              <w:left w:val="single" w:sz="4" w:space="0" w:color="auto"/>
            </w:tcBorders>
            <w:shd w:val="clear" w:color="auto" w:fill="FFFFFF"/>
          </w:tcPr>
          <w:p w14:paraId="1F8E048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264FA121" w14:textId="77777777" w:rsidR="00E67F82" w:rsidRPr="00CA7A12" w:rsidRDefault="00E67F82" w:rsidP="00E67F82">
            <w:pPr>
              <w:pStyle w:val="22"/>
              <w:shd w:val="clear" w:color="auto" w:fill="auto"/>
              <w:spacing w:line="240" w:lineRule="auto"/>
              <w:ind w:left="132" w:right="129" w:firstLine="0"/>
            </w:pPr>
            <w:r w:rsidRPr="00CA7A12">
              <w:t>Ходьба. Передача снизу, перемещение в стойке волейболиста. Учебная игра.</w:t>
            </w:r>
          </w:p>
        </w:tc>
        <w:tc>
          <w:tcPr>
            <w:tcW w:w="664" w:type="pct"/>
            <w:tcBorders>
              <w:top w:val="single" w:sz="4" w:space="0" w:color="auto"/>
              <w:left w:val="single" w:sz="4" w:space="0" w:color="auto"/>
            </w:tcBorders>
            <w:shd w:val="clear" w:color="auto" w:fill="FFFFFF"/>
            <w:vAlign w:val="center"/>
          </w:tcPr>
          <w:p w14:paraId="57E547C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11FF808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20.10.2025</w:t>
            </w:r>
          </w:p>
        </w:tc>
        <w:tc>
          <w:tcPr>
            <w:tcW w:w="624" w:type="pct"/>
            <w:tcBorders>
              <w:top w:val="single" w:sz="4" w:space="0" w:color="auto"/>
              <w:left w:val="single" w:sz="4" w:space="0" w:color="auto"/>
              <w:right w:val="single" w:sz="4" w:space="0" w:color="auto"/>
            </w:tcBorders>
            <w:shd w:val="clear" w:color="auto" w:fill="FFFFFF"/>
            <w:vAlign w:val="center"/>
          </w:tcPr>
          <w:p w14:paraId="11F174D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41086CE8" w14:textId="77777777" w:rsidTr="00E67F82">
        <w:trPr>
          <w:trHeight w:val="566"/>
        </w:trPr>
        <w:tc>
          <w:tcPr>
            <w:tcW w:w="294" w:type="pct"/>
            <w:tcBorders>
              <w:top w:val="single" w:sz="4" w:space="0" w:color="auto"/>
              <w:left w:val="single" w:sz="4" w:space="0" w:color="auto"/>
            </w:tcBorders>
            <w:shd w:val="clear" w:color="auto" w:fill="FFFFFF"/>
          </w:tcPr>
          <w:p w14:paraId="2A86489D"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7C9C68A7" w14:textId="77777777" w:rsidR="00E67F82" w:rsidRPr="00CA7A12" w:rsidRDefault="00E67F82" w:rsidP="00E67F82">
            <w:pPr>
              <w:pStyle w:val="22"/>
              <w:shd w:val="clear" w:color="auto" w:fill="auto"/>
              <w:spacing w:line="240" w:lineRule="auto"/>
              <w:ind w:left="132" w:right="129" w:firstLine="0"/>
            </w:pPr>
            <w:r w:rsidRPr="00CA7A12">
              <w:t>О.Р.У у шведской стенки. Передача сверху. Передача снизу.</w:t>
            </w:r>
          </w:p>
        </w:tc>
        <w:tc>
          <w:tcPr>
            <w:tcW w:w="664" w:type="pct"/>
            <w:tcBorders>
              <w:top w:val="single" w:sz="4" w:space="0" w:color="auto"/>
              <w:left w:val="single" w:sz="4" w:space="0" w:color="auto"/>
            </w:tcBorders>
            <w:shd w:val="clear" w:color="auto" w:fill="FFFFFF"/>
            <w:vAlign w:val="center"/>
          </w:tcPr>
          <w:p w14:paraId="1767C2A9"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2A387C5"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22.10.2025</w:t>
            </w:r>
          </w:p>
        </w:tc>
        <w:tc>
          <w:tcPr>
            <w:tcW w:w="624" w:type="pct"/>
            <w:tcBorders>
              <w:top w:val="single" w:sz="4" w:space="0" w:color="auto"/>
              <w:left w:val="single" w:sz="4" w:space="0" w:color="auto"/>
              <w:right w:val="single" w:sz="4" w:space="0" w:color="auto"/>
            </w:tcBorders>
            <w:shd w:val="clear" w:color="auto" w:fill="FFFFFF"/>
            <w:vAlign w:val="center"/>
          </w:tcPr>
          <w:p w14:paraId="569C30C9"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4BF6AC0" w14:textId="77777777" w:rsidTr="00E67F82">
        <w:trPr>
          <w:trHeight w:val="543"/>
        </w:trPr>
        <w:tc>
          <w:tcPr>
            <w:tcW w:w="294" w:type="pct"/>
            <w:tcBorders>
              <w:top w:val="single" w:sz="4" w:space="0" w:color="auto"/>
              <w:left w:val="single" w:sz="4" w:space="0" w:color="auto"/>
            </w:tcBorders>
            <w:shd w:val="clear" w:color="auto" w:fill="FFFFFF"/>
          </w:tcPr>
          <w:p w14:paraId="7B46E19C"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694A1C00" w14:textId="77777777" w:rsidR="00E67F82" w:rsidRPr="00CA7A12" w:rsidRDefault="00E67F82" w:rsidP="00E67F82">
            <w:pPr>
              <w:pStyle w:val="22"/>
              <w:shd w:val="clear" w:color="auto" w:fill="auto"/>
              <w:spacing w:line="240" w:lineRule="auto"/>
              <w:ind w:left="132" w:right="129" w:firstLine="0"/>
            </w:pPr>
            <w:r w:rsidRPr="00CA7A12">
              <w:t>Работа в парах. Передача мяча сверху, снизу. Учебная игра.</w:t>
            </w:r>
          </w:p>
        </w:tc>
        <w:tc>
          <w:tcPr>
            <w:tcW w:w="664" w:type="pct"/>
            <w:tcBorders>
              <w:top w:val="single" w:sz="4" w:space="0" w:color="auto"/>
              <w:left w:val="single" w:sz="4" w:space="0" w:color="auto"/>
            </w:tcBorders>
            <w:shd w:val="clear" w:color="auto" w:fill="FFFFFF"/>
            <w:vAlign w:val="center"/>
          </w:tcPr>
          <w:p w14:paraId="5B210F6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1E59CA3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24.10.2025</w:t>
            </w:r>
          </w:p>
        </w:tc>
        <w:tc>
          <w:tcPr>
            <w:tcW w:w="624" w:type="pct"/>
            <w:tcBorders>
              <w:top w:val="single" w:sz="4" w:space="0" w:color="auto"/>
              <w:left w:val="single" w:sz="4" w:space="0" w:color="auto"/>
              <w:right w:val="single" w:sz="4" w:space="0" w:color="auto"/>
            </w:tcBorders>
            <w:shd w:val="clear" w:color="auto" w:fill="FFFFFF"/>
            <w:vAlign w:val="center"/>
          </w:tcPr>
          <w:p w14:paraId="75AFCFAF"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41063B15" w14:textId="77777777" w:rsidTr="00E67F82">
        <w:trPr>
          <w:trHeight w:val="567"/>
        </w:trPr>
        <w:tc>
          <w:tcPr>
            <w:tcW w:w="294" w:type="pct"/>
            <w:tcBorders>
              <w:top w:val="single" w:sz="4" w:space="0" w:color="auto"/>
              <w:left w:val="single" w:sz="4" w:space="0" w:color="auto"/>
            </w:tcBorders>
            <w:shd w:val="clear" w:color="auto" w:fill="FFFFFF"/>
          </w:tcPr>
          <w:p w14:paraId="6E6F4374"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3D7BB526" w14:textId="77777777" w:rsidR="00E67F82" w:rsidRPr="00CA7A12" w:rsidRDefault="00E67F82" w:rsidP="00E67F82">
            <w:pPr>
              <w:pStyle w:val="22"/>
              <w:shd w:val="clear" w:color="auto" w:fill="auto"/>
              <w:spacing w:line="240" w:lineRule="auto"/>
              <w:ind w:left="132" w:right="129" w:firstLine="0"/>
            </w:pPr>
            <w:r w:rsidRPr="00CA7A12">
              <w:t>Круговая тренировка. Нижняя прямая подача, прием мяча снизу. Прием, подача мяча.</w:t>
            </w:r>
          </w:p>
        </w:tc>
        <w:tc>
          <w:tcPr>
            <w:tcW w:w="664" w:type="pct"/>
            <w:tcBorders>
              <w:top w:val="single" w:sz="4" w:space="0" w:color="auto"/>
              <w:left w:val="single" w:sz="4" w:space="0" w:color="auto"/>
            </w:tcBorders>
            <w:shd w:val="clear" w:color="auto" w:fill="FFFFFF"/>
            <w:vAlign w:val="center"/>
          </w:tcPr>
          <w:p w14:paraId="4DE13DF5"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5512C0F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05.11.2025</w:t>
            </w:r>
          </w:p>
        </w:tc>
        <w:tc>
          <w:tcPr>
            <w:tcW w:w="624" w:type="pct"/>
            <w:tcBorders>
              <w:top w:val="single" w:sz="4" w:space="0" w:color="auto"/>
              <w:left w:val="single" w:sz="4" w:space="0" w:color="auto"/>
              <w:right w:val="single" w:sz="4" w:space="0" w:color="auto"/>
            </w:tcBorders>
            <w:shd w:val="clear" w:color="auto" w:fill="FFFFFF"/>
            <w:vAlign w:val="center"/>
          </w:tcPr>
          <w:p w14:paraId="4B8178DB"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87795F3" w14:textId="77777777" w:rsidTr="00E67F82">
        <w:trPr>
          <w:trHeight w:val="560"/>
        </w:trPr>
        <w:tc>
          <w:tcPr>
            <w:tcW w:w="294" w:type="pct"/>
            <w:tcBorders>
              <w:top w:val="single" w:sz="4" w:space="0" w:color="auto"/>
              <w:left w:val="single" w:sz="4" w:space="0" w:color="auto"/>
            </w:tcBorders>
            <w:shd w:val="clear" w:color="auto" w:fill="FFFFFF"/>
          </w:tcPr>
          <w:p w14:paraId="27156015"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7A13DC18" w14:textId="77777777" w:rsidR="00E67F82" w:rsidRPr="00CA7A12" w:rsidRDefault="00E67F82" w:rsidP="00E67F82">
            <w:pPr>
              <w:pStyle w:val="22"/>
              <w:shd w:val="clear" w:color="auto" w:fill="auto"/>
              <w:spacing w:line="240" w:lineRule="auto"/>
              <w:ind w:left="132" w:right="129" w:firstLine="0"/>
            </w:pPr>
            <w:r w:rsidRPr="00CA7A12">
              <w:t>Нижняя прямая подача. Прием подачи, прием мяча снизу. Упр. с набивными мячами.</w:t>
            </w:r>
          </w:p>
        </w:tc>
        <w:tc>
          <w:tcPr>
            <w:tcW w:w="664" w:type="pct"/>
            <w:tcBorders>
              <w:top w:val="single" w:sz="4" w:space="0" w:color="auto"/>
              <w:left w:val="single" w:sz="4" w:space="0" w:color="auto"/>
            </w:tcBorders>
            <w:shd w:val="clear" w:color="auto" w:fill="FFFFFF"/>
            <w:vAlign w:val="center"/>
          </w:tcPr>
          <w:p w14:paraId="66EF7615"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B91FD17"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07.11.2025</w:t>
            </w:r>
          </w:p>
        </w:tc>
        <w:tc>
          <w:tcPr>
            <w:tcW w:w="624" w:type="pct"/>
            <w:tcBorders>
              <w:top w:val="single" w:sz="4" w:space="0" w:color="auto"/>
              <w:left w:val="single" w:sz="4" w:space="0" w:color="auto"/>
              <w:right w:val="single" w:sz="4" w:space="0" w:color="auto"/>
            </w:tcBorders>
            <w:shd w:val="clear" w:color="auto" w:fill="FFFFFF"/>
            <w:vAlign w:val="center"/>
          </w:tcPr>
          <w:p w14:paraId="7AA71FB0"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468915B9" w14:textId="77777777" w:rsidTr="00E67F82">
        <w:trPr>
          <w:trHeight w:val="553"/>
        </w:trPr>
        <w:tc>
          <w:tcPr>
            <w:tcW w:w="294" w:type="pct"/>
            <w:tcBorders>
              <w:top w:val="single" w:sz="4" w:space="0" w:color="auto"/>
              <w:left w:val="single" w:sz="4" w:space="0" w:color="auto"/>
            </w:tcBorders>
            <w:shd w:val="clear" w:color="auto" w:fill="FFFFFF"/>
          </w:tcPr>
          <w:p w14:paraId="1EC08497"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5AAB4B54" w14:textId="77777777" w:rsidR="00E67F82" w:rsidRPr="00CA7A12" w:rsidRDefault="00E67F82" w:rsidP="00E67F82">
            <w:pPr>
              <w:pStyle w:val="22"/>
              <w:shd w:val="clear" w:color="auto" w:fill="auto"/>
              <w:spacing w:line="240" w:lineRule="auto"/>
              <w:ind w:left="132" w:right="129" w:firstLine="0"/>
            </w:pPr>
            <w:r w:rsidRPr="00CA7A12">
              <w:t>Нижняя прямая подача. Прием подачи, прием мяча снизу. Упр. с набивными мячами.</w:t>
            </w:r>
          </w:p>
        </w:tc>
        <w:tc>
          <w:tcPr>
            <w:tcW w:w="664" w:type="pct"/>
            <w:tcBorders>
              <w:top w:val="single" w:sz="4" w:space="0" w:color="auto"/>
              <w:left w:val="single" w:sz="4" w:space="0" w:color="auto"/>
            </w:tcBorders>
            <w:shd w:val="clear" w:color="auto" w:fill="FFFFFF"/>
            <w:vAlign w:val="center"/>
          </w:tcPr>
          <w:p w14:paraId="7875B160"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5622A43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10.11.2025</w:t>
            </w:r>
          </w:p>
        </w:tc>
        <w:tc>
          <w:tcPr>
            <w:tcW w:w="624" w:type="pct"/>
            <w:tcBorders>
              <w:top w:val="single" w:sz="4" w:space="0" w:color="auto"/>
              <w:left w:val="single" w:sz="4" w:space="0" w:color="auto"/>
              <w:right w:val="single" w:sz="4" w:space="0" w:color="auto"/>
            </w:tcBorders>
            <w:shd w:val="clear" w:color="auto" w:fill="FFFFFF"/>
            <w:vAlign w:val="center"/>
          </w:tcPr>
          <w:p w14:paraId="0A039573"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431A39DF" w14:textId="77777777" w:rsidTr="00E67F82">
        <w:trPr>
          <w:trHeight w:val="515"/>
        </w:trPr>
        <w:tc>
          <w:tcPr>
            <w:tcW w:w="294" w:type="pct"/>
            <w:tcBorders>
              <w:top w:val="single" w:sz="4" w:space="0" w:color="auto"/>
              <w:left w:val="single" w:sz="4" w:space="0" w:color="auto"/>
            </w:tcBorders>
            <w:shd w:val="clear" w:color="auto" w:fill="FFFFFF"/>
          </w:tcPr>
          <w:p w14:paraId="141335D9"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0057EED" w14:textId="77777777" w:rsidR="00E67F82" w:rsidRPr="00CA7A12" w:rsidRDefault="00E67F82" w:rsidP="00E67F82">
            <w:pPr>
              <w:pStyle w:val="22"/>
              <w:shd w:val="clear" w:color="auto" w:fill="auto"/>
              <w:spacing w:line="240" w:lineRule="auto"/>
              <w:ind w:left="132" w:right="129" w:firstLine="0"/>
            </w:pPr>
            <w:r w:rsidRPr="00CA7A12">
              <w:t>Беговые упражнения. Прием мяча снизу, прием, подача. Нижняя прямая подача.</w:t>
            </w:r>
          </w:p>
        </w:tc>
        <w:tc>
          <w:tcPr>
            <w:tcW w:w="664" w:type="pct"/>
            <w:tcBorders>
              <w:top w:val="single" w:sz="4" w:space="0" w:color="auto"/>
              <w:left w:val="single" w:sz="4" w:space="0" w:color="auto"/>
            </w:tcBorders>
            <w:shd w:val="clear" w:color="auto" w:fill="FFFFFF"/>
            <w:vAlign w:val="center"/>
          </w:tcPr>
          <w:p w14:paraId="2DE333A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04224B5"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12.11.2025</w:t>
            </w:r>
          </w:p>
        </w:tc>
        <w:tc>
          <w:tcPr>
            <w:tcW w:w="624" w:type="pct"/>
            <w:tcBorders>
              <w:top w:val="single" w:sz="4" w:space="0" w:color="auto"/>
              <w:left w:val="single" w:sz="4" w:space="0" w:color="auto"/>
              <w:right w:val="single" w:sz="4" w:space="0" w:color="auto"/>
            </w:tcBorders>
            <w:shd w:val="clear" w:color="auto" w:fill="FFFFFF"/>
            <w:vAlign w:val="center"/>
          </w:tcPr>
          <w:p w14:paraId="0486D15B"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F007C6A" w14:textId="77777777" w:rsidTr="00E67F82">
        <w:trPr>
          <w:trHeight w:val="597"/>
        </w:trPr>
        <w:tc>
          <w:tcPr>
            <w:tcW w:w="294" w:type="pct"/>
            <w:tcBorders>
              <w:top w:val="single" w:sz="4" w:space="0" w:color="auto"/>
              <w:left w:val="single" w:sz="4" w:space="0" w:color="auto"/>
            </w:tcBorders>
            <w:shd w:val="clear" w:color="auto" w:fill="FFFFFF"/>
          </w:tcPr>
          <w:p w14:paraId="602AEF7F"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6A32B9C5" w14:textId="77777777" w:rsidR="00E67F82" w:rsidRPr="00CA7A12" w:rsidRDefault="00E67F82" w:rsidP="00E67F82">
            <w:pPr>
              <w:pStyle w:val="22"/>
              <w:shd w:val="clear" w:color="auto" w:fill="auto"/>
              <w:spacing w:line="240" w:lineRule="auto"/>
              <w:ind w:left="132" w:right="129" w:firstLine="0"/>
            </w:pPr>
            <w:r w:rsidRPr="00CA7A12">
              <w:t>Упражнения без предметов. Прием мяча снизу, прием, подача. Нижняя прямая подача.</w:t>
            </w:r>
          </w:p>
        </w:tc>
        <w:tc>
          <w:tcPr>
            <w:tcW w:w="664" w:type="pct"/>
            <w:tcBorders>
              <w:top w:val="single" w:sz="4" w:space="0" w:color="auto"/>
              <w:left w:val="single" w:sz="4" w:space="0" w:color="auto"/>
            </w:tcBorders>
            <w:shd w:val="clear" w:color="auto" w:fill="FFFFFF"/>
            <w:vAlign w:val="center"/>
          </w:tcPr>
          <w:p w14:paraId="370DA43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161B02B"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14.11.2025</w:t>
            </w:r>
          </w:p>
        </w:tc>
        <w:tc>
          <w:tcPr>
            <w:tcW w:w="624" w:type="pct"/>
            <w:tcBorders>
              <w:top w:val="single" w:sz="4" w:space="0" w:color="auto"/>
              <w:left w:val="single" w:sz="4" w:space="0" w:color="auto"/>
              <w:right w:val="single" w:sz="4" w:space="0" w:color="auto"/>
            </w:tcBorders>
            <w:shd w:val="clear" w:color="auto" w:fill="FFFFFF"/>
            <w:vAlign w:val="center"/>
          </w:tcPr>
          <w:p w14:paraId="3BB02176"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9D61747" w14:textId="77777777" w:rsidTr="00E67F82">
        <w:trPr>
          <w:trHeight w:val="563"/>
        </w:trPr>
        <w:tc>
          <w:tcPr>
            <w:tcW w:w="294" w:type="pct"/>
            <w:tcBorders>
              <w:top w:val="single" w:sz="4" w:space="0" w:color="auto"/>
              <w:left w:val="single" w:sz="4" w:space="0" w:color="auto"/>
            </w:tcBorders>
            <w:shd w:val="clear" w:color="auto" w:fill="FFFFFF"/>
          </w:tcPr>
          <w:p w14:paraId="00B1D277"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0E3DEB2" w14:textId="77777777" w:rsidR="00E67F82" w:rsidRPr="00CA7A12" w:rsidRDefault="00E67F82" w:rsidP="00E67F82">
            <w:pPr>
              <w:pStyle w:val="22"/>
              <w:shd w:val="clear" w:color="auto" w:fill="auto"/>
              <w:spacing w:line="240" w:lineRule="auto"/>
              <w:ind w:left="132" w:right="129" w:firstLine="0"/>
            </w:pPr>
            <w:r w:rsidRPr="00CA7A12">
              <w:t>Работа с мячом у сетки. Нижняя прямая подача. Прием мяча снизу. Прием подачи.</w:t>
            </w:r>
          </w:p>
        </w:tc>
        <w:tc>
          <w:tcPr>
            <w:tcW w:w="664" w:type="pct"/>
            <w:tcBorders>
              <w:top w:val="single" w:sz="4" w:space="0" w:color="auto"/>
              <w:left w:val="single" w:sz="4" w:space="0" w:color="auto"/>
            </w:tcBorders>
            <w:shd w:val="clear" w:color="auto" w:fill="FFFFFF"/>
            <w:vAlign w:val="center"/>
          </w:tcPr>
          <w:p w14:paraId="00E326BD"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551D7F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17.11.2025</w:t>
            </w:r>
          </w:p>
        </w:tc>
        <w:tc>
          <w:tcPr>
            <w:tcW w:w="624" w:type="pct"/>
            <w:tcBorders>
              <w:top w:val="single" w:sz="4" w:space="0" w:color="auto"/>
              <w:left w:val="single" w:sz="4" w:space="0" w:color="auto"/>
              <w:right w:val="single" w:sz="4" w:space="0" w:color="auto"/>
            </w:tcBorders>
            <w:shd w:val="clear" w:color="auto" w:fill="FFFFFF"/>
            <w:vAlign w:val="center"/>
          </w:tcPr>
          <w:p w14:paraId="4FD6ADCB"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F2B431E" w14:textId="77777777" w:rsidTr="00E67F82">
        <w:trPr>
          <w:trHeight w:val="558"/>
        </w:trPr>
        <w:tc>
          <w:tcPr>
            <w:tcW w:w="294" w:type="pct"/>
            <w:tcBorders>
              <w:top w:val="single" w:sz="4" w:space="0" w:color="auto"/>
              <w:left w:val="single" w:sz="4" w:space="0" w:color="auto"/>
            </w:tcBorders>
            <w:shd w:val="clear" w:color="auto" w:fill="FFFFFF"/>
          </w:tcPr>
          <w:p w14:paraId="2547EEBD"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539E8A85" w14:textId="77777777" w:rsidR="00E67F82" w:rsidRPr="00CA7A12" w:rsidRDefault="00E67F82" w:rsidP="00E67F82">
            <w:pPr>
              <w:pStyle w:val="22"/>
              <w:shd w:val="clear" w:color="auto" w:fill="auto"/>
              <w:spacing w:line="240" w:lineRule="auto"/>
              <w:ind w:left="132" w:right="129" w:firstLine="0"/>
            </w:pPr>
            <w:r w:rsidRPr="00CA7A12">
              <w:t>Нижняя прямая подача. Прием подачи. Игра с элементами волейбола.</w:t>
            </w:r>
          </w:p>
        </w:tc>
        <w:tc>
          <w:tcPr>
            <w:tcW w:w="664" w:type="pct"/>
            <w:tcBorders>
              <w:top w:val="single" w:sz="4" w:space="0" w:color="auto"/>
              <w:left w:val="single" w:sz="4" w:space="0" w:color="auto"/>
            </w:tcBorders>
            <w:shd w:val="clear" w:color="auto" w:fill="FFFFFF"/>
            <w:vAlign w:val="center"/>
          </w:tcPr>
          <w:p w14:paraId="0435038F"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00D6465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19.11.2025</w:t>
            </w:r>
          </w:p>
        </w:tc>
        <w:tc>
          <w:tcPr>
            <w:tcW w:w="624" w:type="pct"/>
            <w:tcBorders>
              <w:top w:val="single" w:sz="4" w:space="0" w:color="auto"/>
              <w:left w:val="single" w:sz="4" w:space="0" w:color="auto"/>
              <w:right w:val="single" w:sz="4" w:space="0" w:color="auto"/>
            </w:tcBorders>
            <w:shd w:val="clear" w:color="auto" w:fill="FFFFFF"/>
            <w:vAlign w:val="center"/>
          </w:tcPr>
          <w:p w14:paraId="37562737"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485E34D" w14:textId="77777777" w:rsidTr="00E67F82">
        <w:trPr>
          <w:trHeight w:val="552"/>
        </w:trPr>
        <w:tc>
          <w:tcPr>
            <w:tcW w:w="294" w:type="pct"/>
            <w:tcBorders>
              <w:top w:val="single" w:sz="4" w:space="0" w:color="auto"/>
              <w:left w:val="single" w:sz="4" w:space="0" w:color="auto"/>
            </w:tcBorders>
            <w:shd w:val="clear" w:color="auto" w:fill="FFFFFF"/>
          </w:tcPr>
          <w:p w14:paraId="39BACEE9"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EA0819B" w14:textId="77777777" w:rsidR="00E67F82" w:rsidRPr="00CA7A12" w:rsidRDefault="00E67F82" w:rsidP="00E67F82">
            <w:pPr>
              <w:pStyle w:val="22"/>
              <w:shd w:val="clear" w:color="auto" w:fill="auto"/>
              <w:spacing w:line="240" w:lineRule="auto"/>
              <w:ind w:left="132" w:right="129" w:firstLine="0"/>
            </w:pPr>
            <w:r w:rsidRPr="00CA7A12">
              <w:t>О.Р.У. с различными предметами. Нижняя прямая подача, прием мяча. Подвижные игры.</w:t>
            </w:r>
          </w:p>
        </w:tc>
        <w:tc>
          <w:tcPr>
            <w:tcW w:w="664" w:type="pct"/>
            <w:tcBorders>
              <w:top w:val="single" w:sz="4" w:space="0" w:color="auto"/>
              <w:left w:val="single" w:sz="4" w:space="0" w:color="auto"/>
            </w:tcBorders>
            <w:shd w:val="clear" w:color="auto" w:fill="FFFFFF"/>
            <w:vAlign w:val="center"/>
          </w:tcPr>
          <w:p w14:paraId="7E9903A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4F2E108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21.11.2025</w:t>
            </w:r>
          </w:p>
        </w:tc>
        <w:tc>
          <w:tcPr>
            <w:tcW w:w="624" w:type="pct"/>
            <w:tcBorders>
              <w:top w:val="single" w:sz="4" w:space="0" w:color="auto"/>
              <w:left w:val="single" w:sz="4" w:space="0" w:color="auto"/>
              <w:right w:val="single" w:sz="4" w:space="0" w:color="auto"/>
            </w:tcBorders>
            <w:shd w:val="clear" w:color="auto" w:fill="FFFFFF"/>
            <w:vAlign w:val="center"/>
          </w:tcPr>
          <w:p w14:paraId="353D1CC8"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13E9A94" w14:textId="77777777" w:rsidTr="00E67F82">
        <w:trPr>
          <w:trHeight w:val="545"/>
        </w:trPr>
        <w:tc>
          <w:tcPr>
            <w:tcW w:w="294" w:type="pct"/>
            <w:tcBorders>
              <w:top w:val="single" w:sz="4" w:space="0" w:color="auto"/>
              <w:left w:val="single" w:sz="4" w:space="0" w:color="auto"/>
            </w:tcBorders>
            <w:shd w:val="clear" w:color="auto" w:fill="FFFFFF"/>
          </w:tcPr>
          <w:p w14:paraId="1F6DAEC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4DD5FB47" w14:textId="77777777" w:rsidR="00E67F82" w:rsidRPr="00CA7A12" w:rsidRDefault="00E67F82" w:rsidP="00E67F82">
            <w:pPr>
              <w:pStyle w:val="22"/>
              <w:shd w:val="clear" w:color="auto" w:fill="auto"/>
              <w:spacing w:line="240" w:lineRule="auto"/>
              <w:ind w:left="132" w:right="129" w:firstLine="0"/>
            </w:pPr>
            <w:r w:rsidRPr="00CA7A12">
              <w:t>Эстафеты. Нижняя прямая подача, прием мяча у сетки. Подвижные игры.</w:t>
            </w:r>
          </w:p>
        </w:tc>
        <w:tc>
          <w:tcPr>
            <w:tcW w:w="664" w:type="pct"/>
            <w:tcBorders>
              <w:top w:val="single" w:sz="4" w:space="0" w:color="auto"/>
              <w:left w:val="single" w:sz="4" w:space="0" w:color="auto"/>
            </w:tcBorders>
            <w:shd w:val="clear" w:color="auto" w:fill="FFFFFF"/>
            <w:vAlign w:val="center"/>
          </w:tcPr>
          <w:p w14:paraId="2515B27A"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4C6CCA7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24.11.2025</w:t>
            </w:r>
          </w:p>
        </w:tc>
        <w:tc>
          <w:tcPr>
            <w:tcW w:w="624" w:type="pct"/>
            <w:tcBorders>
              <w:top w:val="single" w:sz="4" w:space="0" w:color="auto"/>
              <w:left w:val="single" w:sz="4" w:space="0" w:color="auto"/>
              <w:right w:val="single" w:sz="4" w:space="0" w:color="auto"/>
            </w:tcBorders>
            <w:shd w:val="clear" w:color="auto" w:fill="FFFFFF"/>
            <w:vAlign w:val="center"/>
          </w:tcPr>
          <w:p w14:paraId="049EF58B"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BA21CDD" w14:textId="77777777" w:rsidTr="00E67F82">
        <w:trPr>
          <w:trHeight w:val="567"/>
        </w:trPr>
        <w:tc>
          <w:tcPr>
            <w:tcW w:w="294" w:type="pct"/>
            <w:tcBorders>
              <w:top w:val="single" w:sz="4" w:space="0" w:color="auto"/>
              <w:left w:val="single" w:sz="4" w:space="0" w:color="auto"/>
            </w:tcBorders>
            <w:shd w:val="clear" w:color="auto" w:fill="FFFFFF"/>
          </w:tcPr>
          <w:p w14:paraId="39BD0BBD"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247821B0" w14:textId="77777777" w:rsidR="00E67F82" w:rsidRPr="00CA7A12" w:rsidRDefault="00E67F82" w:rsidP="00E67F82">
            <w:pPr>
              <w:pStyle w:val="22"/>
              <w:shd w:val="clear" w:color="auto" w:fill="auto"/>
              <w:spacing w:line="240" w:lineRule="auto"/>
              <w:ind w:left="132" w:right="129" w:firstLine="0"/>
            </w:pPr>
            <w:r w:rsidRPr="00CA7A12">
              <w:t>Ходьба. Работа в тройках. Нижняя прямая подача. Прием и подачи. Игра.</w:t>
            </w:r>
          </w:p>
        </w:tc>
        <w:tc>
          <w:tcPr>
            <w:tcW w:w="664" w:type="pct"/>
            <w:tcBorders>
              <w:top w:val="single" w:sz="4" w:space="0" w:color="auto"/>
              <w:left w:val="single" w:sz="4" w:space="0" w:color="auto"/>
            </w:tcBorders>
            <w:shd w:val="clear" w:color="auto" w:fill="FFFFFF"/>
            <w:vAlign w:val="center"/>
          </w:tcPr>
          <w:p w14:paraId="2FB1101D"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36C404B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26.11.2025</w:t>
            </w:r>
          </w:p>
        </w:tc>
        <w:tc>
          <w:tcPr>
            <w:tcW w:w="624" w:type="pct"/>
            <w:tcBorders>
              <w:top w:val="single" w:sz="4" w:space="0" w:color="auto"/>
              <w:left w:val="single" w:sz="4" w:space="0" w:color="auto"/>
              <w:right w:val="single" w:sz="4" w:space="0" w:color="auto"/>
            </w:tcBorders>
            <w:shd w:val="clear" w:color="auto" w:fill="FFFFFF"/>
            <w:vAlign w:val="center"/>
          </w:tcPr>
          <w:p w14:paraId="18F50A8A"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637806D" w14:textId="77777777" w:rsidTr="00E67F82">
        <w:trPr>
          <w:trHeight w:val="561"/>
        </w:trPr>
        <w:tc>
          <w:tcPr>
            <w:tcW w:w="294" w:type="pct"/>
            <w:tcBorders>
              <w:top w:val="single" w:sz="4" w:space="0" w:color="auto"/>
              <w:left w:val="single" w:sz="4" w:space="0" w:color="auto"/>
            </w:tcBorders>
            <w:shd w:val="clear" w:color="auto" w:fill="FFFFFF"/>
          </w:tcPr>
          <w:p w14:paraId="6539FDC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7CC8F382" w14:textId="77777777" w:rsidR="00E67F82" w:rsidRPr="00CA7A12" w:rsidRDefault="00E67F82" w:rsidP="00E67F82">
            <w:pPr>
              <w:pStyle w:val="22"/>
              <w:shd w:val="clear" w:color="auto" w:fill="auto"/>
              <w:spacing w:line="240" w:lineRule="auto"/>
              <w:ind w:left="132" w:right="129" w:firstLine="0"/>
            </w:pPr>
            <w:r w:rsidRPr="00CA7A12">
              <w:t>Круговая тренировка. Варианты передачи мяча. Нижняя прямая подача. Подвижные игры.</w:t>
            </w:r>
          </w:p>
        </w:tc>
        <w:tc>
          <w:tcPr>
            <w:tcW w:w="664" w:type="pct"/>
            <w:tcBorders>
              <w:top w:val="single" w:sz="4" w:space="0" w:color="auto"/>
              <w:left w:val="single" w:sz="4" w:space="0" w:color="auto"/>
            </w:tcBorders>
            <w:shd w:val="clear" w:color="auto" w:fill="FFFFFF"/>
            <w:vAlign w:val="center"/>
          </w:tcPr>
          <w:p w14:paraId="4432C1FB"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6A48887B"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28.11.2025</w:t>
            </w:r>
          </w:p>
        </w:tc>
        <w:tc>
          <w:tcPr>
            <w:tcW w:w="624" w:type="pct"/>
            <w:tcBorders>
              <w:top w:val="single" w:sz="4" w:space="0" w:color="auto"/>
              <w:left w:val="single" w:sz="4" w:space="0" w:color="auto"/>
              <w:right w:val="single" w:sz="4" w:space="0" w:color="auto"/>
            </w:tcBorders>
            <w:shd w:val="clear" w:color="auto" w:fill="FFFFFF"/>
            <w:vAlign w:val="center"/>
          </w:tcPr>
          <w:p w14:paraId="7BA8CFC4"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532EF23D" w14:textId="77777777" w:rsidTr="00E67F82">
        <w:trPr>
          <w:trHeight w:val="556"/>
        </w:trPr>
        <w:tc>
          <w:tcPr>
            <w:tcW w:w="294" w:type="pct"/>
            <w:tcBorders>
              <w:top w:val="single" w:sz="4" w:space="0" w:color="auto"/>
              <w:left w:val="single" w:sz="4" w:space="0" w:color="auto"/>
            </w:tcBorders>
            <w:shd w:val="clear" w:color="auto" w:fill="FFFFFF"/>
          </w:tcPr>
          <w:p w14:paraId="6A469090"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3024E2A5" w14:textId="77777777" w:rsidR="00E67F82" w:rsidRPr="00CA7A12" w:rsidRDefault="00E67F82" w:rsidP="00E67F82">
            <w:pPr>
              <w:pStyle w:val="22"/>
              <w:shd w:val="clear" w:color="auto" w:fill="auto"/>
              <w:spacing w:line="240" w:lineRule="auto"/>
              <w:ind w:left="132" w:right="129" w:firstLine="0"/>
            </w:pPr>
            <w:r w:rsidRPr="00CA7A12">
              <w:t>Варианты передачи мяча, снизу, сверху. Нижняя прямая подача. Прыжковые упражнения.</w:t>
            </w:r>
          </w:p>
        </w:tc>
        <w:tc>
          <w:tcPr>
            <w:tcW w:w="664" w:type="pct"/>
            <w:tcBorders>
              <w:top w:val="single" w:sz="4" w:space="0" w:color="auto"/>
              <w:left w:val="single" w:sz="4" w:space="0" w:color="auto"/>
            </w:tcBorders>
            <w:shd w:val="clear" w:color="auto" w:fill="FFFFFF"/>
            <w:vAlign w:val="center"/>
          </w:tcPr>
          <w:p w14:paraId="121790D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2D1D154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01.12.2025</w:t>
            </w:r>
          </w:p>
        </w:tc>
        <w:tc>
          <w:tcPr>
            <w:tcW w:w="624" w:type="pct"/>
            <w:tcBorders>
              <w:top w:val="single" w:sz="4" w:space="0" w:color="auto"/>
              <w:left w:val="single" w:sz="4" w:space="0" w:color="auto"/>
              <w:right w:val="single" w:sz="4" w:space="0" w:color="auto"/>
            </w:tcBorders>
            <w:shd w:val="clear" w:color="auto" w:fill="FFFFFF"/>
            <w:vAlign w:val="center"/>
          </w:tcPr>
          <w:p w14:paraId="4FC4FD1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570A9FD3" w14:textId="77777777" w:rsidTr="00E67F82">
        <w:trPr>
          <w:trHeight w:val="549"/>
        </w:trPr>
        <w:tc>
          <w:tcPr>
            <w:tcW w:w="294" w:type="pct"/>
            <w:tcBorders>
              <w:top w:val="single" w:sz="4" w:space="0" w:color="auto"/>
              <w:left w:val="single" w:sz="4" w:space="0" w:color="auto"/>
            </w:tcBorders>
            <w:shd w:val="clear" w:color="auto" w:fill="FFFFFF"/>
          </w:tcPr>
          <w:p w14:paraId="4B0FEA8C"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tcBorders>
            <w:shd w:val="clear" w:color="auto" w:fill="FFFFFF"/>
          </w:tcPr>
          <w:p w14:paraId="3CA5D546" w14:textId="77777777" w:rsidR="00E67F82" w:rsidRPr="00CA7A12" w:rsidRDefault="00E67F82" w:rsidP="00E67F82">
            <w:pPr>
              <w:pStyle w:val="22"/>
              <w:shd w:val="clear" w:color="auto" w:fill="auto"/>
              <w:spacing w:line="240" w:lineRule="auto"/>
              <w:ind w:left="132" w:right="129" w:firstLine="0"/>
            </w:pPr>
            <w:r w:rsidRPr="00CA7A12">
              <w:t>О.Р.У. у шведской стенки. Варианты передача мяча. Нижняя прямая подача. Подвижные игры.</w:t>
            </w:r>
          </w:p>
        </w:tc>
        <w:tc>
          <w:tcPr>
            <w:tcW w:w="664" w:type="pct"/>
            <w:tcBorders>
              <w:top w:val="single" w:sz="4" w:space="0" w:color="auto"/>
              <w:left w:val="single" w:sz="4" w:space="0" w:color="auto"/>
            </w:tcBorders>
            <w:shd w:val="clear" w:color="auto" w:fill="FFFFFF"/>
            <w:vAlign w:val="center"/>
          </w:tcPr>
          <w:p w14:paraId="40F3C528"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tcBorders>
            <w:shd w:val="clear" w:color="auto" w:fill="FFFFFF"/>
            <w:vAlign w:val="center"/>
          </w:tcPr>
          <w:p w14:paraId="62DF6A7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03.12.2025</w:t>
            </w:r>
          </w:p>
        </w:tc>
        <w:tc>
          <w:tcPr>
            <w:tcW w:w="624" w:type="pct"/>
            <w:tcBorders>
              <w:top w:val="single" w:sz="4" w:space="0" w:color="auto"/>
              <w:left w:val="single" w:sz="4" w:space="0" w:color="auto"/>
              <w:right w:val="single" w:sz="4" w:space="0" w:color="auto"/>
            </w:tcBorders>
            <w:shd w:val="clear" w:color="auto" w:fill="FFFFFF"/>
            <w:vAlign w:val="center"/>
          </w:tcPr>
          <w:p w14:paraId="3005513F"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2DECA824" w14:textId="77777777" w:rsidTr="00E67F82">
        <w:trPr>
          <w:trHeight w:val="415"/>
        </w:trPr>
        <w:tc>
          <w:tcPr>
            <w:tcW w:w="294" w:type="pct"/>
            <w:tcBorders>
              <w:top w:val="single" w:sz="4" w:space="0" w:color="auto"/>
              <w:left w:val="single" w:sz="4" w:space="0" w:color="auto"/>
              <w:bottom w:val="single" w:sz="4" w:space="0" w:color="auto"/>
            </w:tcBorders>
            <w:shd w:val="clear" w:color="auto" w:fill="FFFFFF"/>
          </w:tcPr>
          <w:p w14:paraId="4DA2357F"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2EB2CCA" w14:textId="77777777" w:rsidR="00E67F82" w:rsidRPr="00CA7A12" w:rsidRDefault="00E67F82" w:rsidP="00E67F82">
            <w:pPr>
              <w:pStyle w:val="22"/>
              <w:shd w:val="clear" w:color="auto" w:fill="auto"/>
              <w:spacing w:line="240" w:lineRule="auto"/>
              <w:ind w:left="132" w:right="129" w:firstLine="0"/>
            </w:pPr>
            <w:r w:rsidRPr="00CA7A12">
              <w:t>Передача мяча через сетку. Страховка, прием</w:t>
            </w:r>
          </w:p>
        </w:tc>
        <w:tc>
          <w:tcPr>
            <w:tcW w:w="664" w:type="pct"/>
            <w:tcBorders>
              <w:top w:val="single" w:sz="4" w:space="0" w:color="auto"/>
              <w:left w:val="single" w:sz="4" w:space="0" w:color="auto"/>
              <w:bottom w:val="single" w:sz="4" w:space="0" w:color="auto"/>
            </w:tcBorders>
            <w:shd w:val="clear" w:color="auto" w:fill="FFFFFF"/>
            <w:vAlign w:val="center"/>
          </w:tcPr>
          <w:p w14:paraId="7322318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1D3C4D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05.12.2025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433450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0ED09AA" w14:textId="77777777" w:rsidTr="00E67F82">
        <w:trPr>
          <w:trHeight w:val="563"/>
        </w:trPr>
        <w:tc>
          <w:tcPr>
            <w:tcW w:w="294" w:type="pct"/>
            <w:tcBorders>
              <w:top w:val="single" w:sz="4" w:space="0" w:color="auto"/>
              <w:left w:val="single" w:sz="4" w:space="0" w:color="auto"/>
              <w:bottom w:val="single" w:sz="4" w:space="0" w:color="auto"/>
            </w:tcBorders>
            <w:shd w:val="clear" w:color="auto" w:fill="FFFFFF"/>
          </w:tcPr>
          <w:p w14:paraId="6AFB423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4275F31" w14:textId="77777777" w:rsidR="00E67F82" w:rsidRPr="00CA7A12" w:rsidRDefault="00E67F82" w:rsidP="00E67F82">
            <w:pPr>
              <w:pStyle w:val="22"/>
              <w:shd w:val="clear" w:color="auto" w:fill="auto"/>
              <w:spacing w:line="240" w:lineRule="auto"/>
              <w:ind w:left="132" w:right="129" w:firstLine="0"/>
            </w:pPr>
            <w:r w:rsidRPr="00CA7A12">
              <w:t>Передача мяча сверху. Прыжки через скакалку.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357BAB5A"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6469594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08.12.2025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8932B33"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5C9C84FE" w14:textId="77777777" w:rsidTr="00E67F82">
        <w:trPr>
          <w:trHeight w:val="557"/>
        </w:trPr>
        <w:tc>
          <w:tcPr>
            <w:tcW w:w="294" w:type="pct"/>
            <w:tcBorders>
              <w:top w:val="single" w:sz="4" w:space="0" w:color="auto"/>
              <w:left w:val="single" w:sz="4" w:space="0" w:color="auto"/>
              <w:bottom w:val="single" w:sz="4" w:space="0" w:color="auto"/>
            </w:tcBorders>
            <w:shd w:val="clear" w:color="auto" w:fill="FFFFFF"/>
          </w:tcPr>
          <w:p w14:paraId="209872D6"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37A3870" w14:textId="77777777" w:rsidR="00E67F82" w:rsidRPr="00CA7A12" w:rsidRDefault="00E67F82" w:rsidP="00E67F82">
            <w:pPr>
              <w:pStyle w:val="22"/>
              <w:shd w:val="clear" w:color="auto" w:fill="auto"/>
              <w:spacing w:line="240" w:lineRule="auto"/>
              <w:ind w:left="132" w:right="129" w:firstLine="0"/>
            </w:pPr>
            <w:r w:rsidRPr="00CA7A12">
              <w:t>Варианты передачи снизу. Упражнения в индивидуальных действиях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52D3E49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5F6148B"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10.12.2025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C7EEED0"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540BC62" w14:textId="77777777" w:rsidTr="00E67F82">
        <w:trPr>
          <w:trHeight w:val="565"/>
        </w:trPr>
        <w:tc>
          <w:tcPr>
            <w:tcW w:w="294" w:type="pct"/>
            <w:tcBorders>
              <w:top w:val="single" w:sz="4" w:space="0" w:color="auto"/>
              <w:left w:val="single" w:sz="4" w:space="0" w:color="auto"/>
              <w:bottom w:val="single" w:sz="4" w:space="0" w:color="auto"/>
            </w:tcBorders>
            <w:shd w:val="clear" w:color="auto" w:fill="FFFFFF"/>
          </w:tcPr>
          <w:p w14:paraId="7BA6DF9C"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BDD4D9F" w14:textId="77777777" w:rsidR="00E67F82" w:rsidRPr="00CA7A12" w:rsidRDefault="00E67F82" w:rsidP="00E67F82">
            <w:pPr>
              <w:pStyle w:val="22"/>
              <w:shd w:val="clear" w:color="auto" w:fill="auto"/>
              <w:spacing w:line="240" w:lineRule="auto"/>
              <w:ind w:left="132" w:right="129" w:firstLine="0"/>
            </w:pPr>
            <w:r w:rsidRPr="00CA7A12">
              <w:t>Передача меча снизу. Групповые действия в защите.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03F7A09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DD93DF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12.12.2025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22AF689"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0FCD83E" w14:textId="77777777" w:rsidTr="00E67F82">
        <w:trPr>
          <w:trHeight w:val="545"/>
        </w:trPr>
        <w:tc>
          <w:tcPr>
            <w:tcW w:w="294" w:type="pct"/>
            <w:tcBorders>
              <w:top w:val="single" w:sz="4" w:space="0" w:color="auto"/>
              <w:left w:val="single" w:sz="4" w:space="0" w:color="auto"/>
              <w:bottom w:val="single" w:sz="4" w:space="0" w:color="auto"/>
            </w:tcBorders>
            <w:shd w:val="clear" w:color="auto" w:fill="FFFFFF"/>
          </w:tcPr>
          <w:p w14:paraId="7F87FAE7"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EB16110" w14:textId="77777777" w:rsidR="00E67F82" w:rsidRPr="00CA7A12" w:rsidRDefault="00E67F82" w:rsidP="00E67F82">
            <w:pPr>
              <w:pStyle w:val="22"/>
              <w:shd w:val="clear" w:color="auto" w:fill="auto"/>
              <w:spacing w:line="240" w:lineRule="auto"/>
              <w:ind w:left="132" w:right="129" w:firstLine="0"/>
            </w:pPr>
            <w:r w:rsidRPr="00CA7A12">
              <w:t>Варианты передачи мяча сверху, снизу. Беговые упражнения.</w:t>
            </w:r>
          </w:p>
        </w:tc>
        <w:tc>
          <w:tcPr>
            <w:tcW w:w="664" w:type="pct"/>
            <w:tcBorders>
              <w:top w:val="single" w:sz="4" w:space="0" w:color="auto"/>
              <w:left w:val="single" w:sz="4" w:space="0" w:color="auto"/>
              <w:bottom w:val="single" w:sz="4" w:space="0" w:color="auto"/>
            </w:tcBorders>
            <w:shd w:val="clear" w:color="auto" w:fill="FFFFFF"/>
            <w:vAlign w:val="center"/>
          </w:tcPr>
          <w:p w14:paraId="15E56115"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BCA13E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15.12.2025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26B7F3B"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CA66B45" w14:textId="77777777" w:rsidTr="00E67F82">
        <w:trPr>
          <w:trHeight w:val="423"/>
        </w:trPr>
        <w:tc>
          <w:tcPr>
            <w:tcW w:w="294" w:type="pct"/>
            <w:tcBorders>
              <w:top w:val="single" w:sz="4" w:space="0" w:color="auto"/>
              <w:left w:val="single" w:sz="4" w:space="0" w:color="auto"/>
              <w:bottom w:val="single" w:sz="4" w:space="0" w:color="auto"/>
            </w:tcBorders>
            <w:shd w:val="clear" w:color="auto" w:fill="FFFFFF"/>
          </w:tcPr>
          <w:p w14:paraId="5F00AC3F"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7DCD20A" w14:textId="77777777" w:rsidR="00E67F82" w:rsidRPr="00CA7A12" w:rsidRDefault="00E67F82" w:rsidP="00E67F82">
            <w:pPr>
              <w:pStyle w:val="22"/>
              <w:shd w:val="clear" w:color="auto" w:fill="auto"/>
              <w:spacing w:line="240" w:lineRule="auto"/>
              <w:ind w:left="132" w:right="129" w:firstLine="0"/>
            </w:pPr>
            <w:r w:rsidRPr="00CA7A12">
              <w:t>Варианты передачи мяча сверху, снизу. Упражнение для мышц рук и плечевого пояса.</w:t>
            </w:r>
          </w:p>
        </w:tc>
        <w:tc>
          <w:tcPr>
            <w:tcW w:w="664" w:type="pct"/>
            <w:tcBorders>
              <w:top w:val="single" w:sz="4" w:space="0" w:color="auto"/>
              <w:left w:val="single" w:sz="4" w:space="0" w:color="auto"/>
              <w:bottom w:val="single" w:sz="4" w:space="0" w:color="auto"/>
            </w:tcBorders>
            <w:shd w:val="clear" w:color="auto" w:fill="FFFFFF"/>
            <w:vAlign w:val="center"/>
          </w:tcPr>
          <w:p w14:paraId="2D72ABB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3325C6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17.12.2025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E0FBBD9"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A929ACB" w14:textId="77777777" w:rsidTr="00E67F82">
        <w:trPr>
          <w:trHeight w:val="331"/>
        </w:trPr>
        <w:tc>
          <w:tcPr>
            <w:tcW w:w="294" w:type="pct"/>
            <w:tcBorders>
              <w:top w:val="single" w:sz="4" w:space="0" w:color="auto"/>
              <w:left w:val="single" w:sz="4" w:space="0" w:color="auto"/>
              <w:bottom w:val="single" w:sz="4" w:space="0" w:color="auto"/>
            </w:tcBorders>
            <w:shd w:val="clear" w:color="auto" w:fill="FFFFFF"/>
          </w:tcPr>
          <w:p w14:paraId="376DFE13"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1B8E7BC" w14:textId="77777777" w:rsidR="00E67F82" w:rsidRPr="00CA7A12" w:rsidRDefault="00E67F82" w:rsidP="00E67F82">
            <w:pPr>
              <w:pStyle w:val="22"/>
              <w:shd w:val="clear" w:color="auto" w:fill="auto"/>
              <w:spacing w:line="240" w:lineRule="auto"/>
              <w:ind w:left="132" w:right="129" w:firstLine="0"/>
            </w:pPr>
            <w:r w:rsidRPr="00CA7A12">
              <w:t>Передача сверху, снизу. Знакомство с правилами и организации и судейства соревнований по волейболу.</w:t>
            </w:r>
          </w:p>
        </w:tc>
        <w:tc>
          <w:tcPr>
            <w:tcW w:w="664" w:type="pct"/>
            <w:tcBorders>
              <w:top w:val="single" w:sz="4" w:space="0" w:color="auto"/>
              <w:left w:val="single" w:sz="4" w:space="0" w:color="auto"/>
              <w:bottom w:val="single" w:sz="4" w:space="0" w:color="auto"/>
            </w:tcBorders>
            <w:shd w:val="clear" w:color="auto" w:fill="FFFFFF"/>
            <w:vAlign w:val="center"/>
          </w:tcPr>
          <w:p w14:paraId="7D9EE00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3063AD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19.12.2025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10D696F"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C051839" w14:textId="77777777" w:rsidTr="00E67F82">
        <w:trPr>
          <w:trHeight w:val="355"/>
        </w:trPr>
        <w:tc>
          <w:tcPr>
            <w:tcW w:w="294" w:type="pct"/>
            <w:tcBorders>
              <w:top w:val="single" w:sz="4" w:space="0" w:color="auto"/>
              <w:left w:val="single" w:sz="4" w:space="0" w:color="auto"/>
              <w:bottom w:val="single" w:sz="4" w:space="0" w:color="auto"/>
            </w:tcBorders>
            <w:shd w:val="clear" w:color="auto" w:fill="FFFFFF"/>
          </w:tcPr>
          <w:p w14:paraId="154944ED"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6E5F025" w14:textId="77777777" w:rsidR="00E67F82" w:rsidRPr="00CA7A12" w:rsidRDefault="00E67F82" w:rsidP="00E67F82">
            <w:pPr>
              <w:pStyle w:val="22"/>
              <w:shd w:val="clear" w:color="auto" w:fill="auto"/>
              <w:spacing w:line="240" w:lineRule="auto"/>
              <w:ind w:left="132" w:right="129" w:firstLine="0"/>
            </w:pPr>
            <w:r w:rsidRPr="00CA7A12">
              <w:t>Перестроение во время игры в волейбол. Передача мяча снизу.</w:t>
            </w:r>
          </w:p>
        </w:tc>
        <w:tc>
          <w:tcPr>
            <w:tcW w:w="664" w:type="pct"/>
            <w:tcBorders>
              <w:top w:val="single" w:sz="4" w:space="0" w:color="auto"/>
              <w:left w:val="single" w:sz="4" w:space="0" w:color="auto"/>
              <w:bottom w:val="single" w:sz="4" w:space="0" w:color="auto"/>
            </w:tcBorders>
            <w:shd w:val="clear" w:color="auto" w:fill="FFFFFF"/>
            <w:vAlign w:val="center"/>
          </w:tcPr>
          <w:p w14:paraId="2E3A9030"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7BA45A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22.12.2025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00DC9D7"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B11A894" w14:textId="77777777" w:rsidTr="00E67F82">
        <w:trPr>
          <w:trHeight w:val="431"/>
        </w:trPr>
        <w:tc>
          <w:tcPr>
            <w:tcW w:w="294" w:type="pct"/>
            <w:tcBorders>
              <w:top w:val="single" w:sz="4" w:space="0" w:color="auto"/>
              <w:left w:val="single" w:sz="4" w:space="0" w:color="auto"/>
              <w:bottom w:val="single" w:sz="4" w:space="0" w:color="auto"/>
            </w:tcBorders>
            <w:shd w:val="clear" w:color="auto" w:fill="FFFFFF"/>
          </w:tcPr>
          <w:p w14:paraId="3A7EF163"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2FF4306" w14:textId="77777777" w:rsidR="00E67F82" w:rsidRPr="00CA7A12" w:rsidRDefault="00E67F82" w:rsidP="00E67F82">
            <w:pPr>
              <w:pStyle w:val="22"/>
              <w:shd w:val="clear" w:color="auto" w:fill="auto"/>
              <w:spacing w:line="240" w:lineRule="auto"/>
              <w:ind w:left="132" w:right="129" w:firstLine="0"/>
            </w:pPr>
            <w:r w:rsidRPr="00CA7A12">
              <w:t>Ходьба. Передача снизу, перемещение в стойке волейболиста.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05BB11C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4A5B58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24.12.2025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4325C75"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28570FBC" w14:textId="77777777" w:rsidTr="00E67F82">
        <w:trPr>
          <w:trHeight w:val="495"/>
        </w:trPr>
        <w:tc>
          <w:tcPr>
            <w:tcW w:w="294" w:type="pct"/>
            <w:tcBorders>
              <w:top w:val="single" w:sz="4" w:space="0" w:color="auto"/>
              <w:left w:val="single" w:sz="4" w:space="0" w:color="auto"/>
              <w:bottom w:val="single" w:sz="4" w:space="0" w:color="auto"/>
            </w:tcBorders>
            <w:shd w:val="clear" w:color="auto" w:fill="FFFFFF"/>
          </w:tcPr>
          <w:p w14:paraId="1F7D18D3"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D2E0F3A" w14:textId="77777777" w:rsidR="00E67F82" w:rsidRPr="00CA7A12" w:rsidRDefault="00E67F82" w:rsidP="00E67F82">
            <w:pPr>
              <w:pStyle w:val="22"/>
              <w:shd w:val="clear" w:color="auto" w:fill="auto"/>
              <w:spacing w:line="240" w:lineRule="auto"/>
              <w:ind w:left="132" w:right="129" w:firstLine="0"/>
            </w:pPr>
            <w:r w:rsidRPr="00CA7A12">
              <w:t>О.Р.У у шведской стенки. Передача сверху. Передача снизу.</w:t>
            </w:r>
          </w:p>
        </w:tc>
        <w:tc>
          <w:tcPr>
            <w:tcW w:w="664" w:type="pct"/>
            <w:tcBorders>
              <w:top w:val="single" w:sz="4" w:space="0" w:color="auto"/>
              <w:left w:val="single" w:sz="4" w:space="0" w:color="auto"/>
              <w:bottom w:val="single" w:sz="4" w:space="0" w:color="auto"/>
            </w:tcBorders>
            <w:shd w:val="clear" w:color="auto" w:fill="FFFFFF"/>
            <w:vAlign w:val="center"/>
          </w:tcPr>
          <w:p w14:paraId="0B0ADCDF"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3AC7FE5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26.12.2025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5758409"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C5E69CB" w14:textId="77777777" w:rsidTr="00E67F82">
        <w:trPr>
          <w:trHeight w:val="389"/>
        </w:trPr>
        <w:tc>
          <w:tcPr>
            <w:tcW w:w="294" w:type="pct"/>
            <w:tcBorders>
              <w:top w:val="single" w:sz="4" w:space="0" w:color="auto"/>
              <w:left w:val="single" w:sz="4" w:space="0" w:color="auto"/>
              <w:bottom w:val="single" w:sz="4" w:space="0" w:color="auto"/>
            </w:tcBorders>
            <w:shd w:val="clear" w:color="auto" w:fill="FFFFFF"/>
          </w:tcPr>
          <w:p w14:paraId="2F03573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E34DFF9" w14:textId="77777777" w:rsidR="00E67F82" w:rsidRPr="00CA7A12" w:rsidRDefault="00E67F82" w:rsidP="00E67F82">
            <w:pPr>
              <w:pStyle w:val="22"/>
              <w:shd w:val="clear" w:color="auto" w:fill="auto"/>
              <w:spacing w:line="240" w:lineRule="auto"/>
              <w:ind w:left="132" w:right="129" w:firstLine="0"/>
            </w:pPr>
            <w:r w:rsidRPr="00CA7A12">
              <w:t>Работа в парах. Передача мяча сверху, снизу.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3D811FE2"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DB1056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29.12.2025</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B2A2F1E"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2DAA99B0" w14:textId="77777777" w:rsidTr="00E67F82">
        <w:trPr>
          <w:trHeight w:val="453"/>
        </w:trPr>
        <w:tc>
          <w:tcPr>
            <w:tcW w:w="294" w:type="pct"/>
            <w:tcBorders>
              <w:top w:val="single" w:sz="4" w:space="0" w:color="auto"/>
              <w:left w:val="single" w:sz="4" w:space="0" w:color="auto"/>
              <w:bottom w:val="single" w:sz="4" w:space="0" w:color="auto"/>
            </w:tcBorders>
            <w:shd w:val="clear" w:color="auto" w:fill="FFFFFF"/>
          </w:tcPr>
          <w:p w14:paraId="1D0D46B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15DEC1D" w14:textId="77777777" w:rsidR="00E67F82" w:rsidRPr="00CA7A12" w:rsidRDefault="00E67F82" w:rsidP="00E67F82">
            <w:pPr>
              <w:pStyle w:val="22"/>
              <w:shd w:val="clear" w:color="auto" w:fill="auto"/>
              <w:spacing w:line="240" w:lineRule="auto"/>
              <w:ind w:left="132" w:right="129" w:firstLine="0"/>
            </w:pPr>
            <w:r w:rsidRPr="00CA7A12">
              <w:t>Круговая тренировка. Нижняя прямая подача, прием мяча снизу. Прием, подача мяча.</w:t>
            </w:r>
          </w:p>
        </w:tc>
        <w:tc>
          <w:tcPr>
            <w:tcW w:w="664" w:type="pct"/>
            <w:tcBorders>
              <w:top w:val="single" w:sz="4" w:space="0" w:color="auto"/>
              <w:left w:val="single" w:sz="4" w:space="0" w:color="auto"/>
              <w:bottom w:val="single" w:sz="4" w:space="0" w:color="auto"/>
            </w:tcBorders>
            <w:shd w:val="clear" w:color="auto" w:fill="FFFFFF"/>
            <w:vAlign w:val="center"/>
          </w:tcPr>
          <w:p w14:paraId="2B37D905"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88D6F6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12.01.2026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4F7B36A"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864160E" w14:textId="77777777" w:rsidTr="00E67F82">
        <w:trPr>
          <w:trHeight w:val="415"/>
        </w:trPr>
        <w:tc>
          <w:tcPr>
            <w:tcW w:w="294" w:type="pct"/>
            <w:tcBorders>
              <w:top w:val="single" w:sz="4" w:space="0" w:color="auto"/>
              <w:left w:val="single" w:sz="4" w:space="0" w:color="auto"/>
              <w:bottom w:val="single" w:sz="4" w:space="0" w:color="auto"/>
            </w:tcBorders>
            <w:shd w:val="clear" w:color="auto" w:fill="FFFFFF"/>
          </w:tcPr>
          <w:p w14:paraId="04D6C6EA"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E99A78B" w14:textId="77777777" w:rsidR="00E67F82" w:rsidRPr="00CA7A12" w:rsidRDefault="00E67F82" w:rsidP="00E67F82">
            <w:pPr>
              <w:pStyle w:val="22"/>
              <w:shd w:val="clear" w:color="auto" w:fill="auto"/>
              <w:spacing w:line="240" w:lineRule="auto"/>
              <w:ind w:left="132" w:right="129" w:firstLine="0"/>
            </w:pPr>
            <w:r w:rsidRPr="00CA7A12">
              <w:t>Нижняя прямая подача. Прием подачи, прием мяча снизу. Упражнение с набивными мячами.</w:t>
            </w:r>
          </w:p>
        </w:tc>
        <w:tc>
          <w:tcPr>
            <w:tcW w:w="664" w:type="pct"/>
            <w:tcBorders>
              <w:top w:val="single" w:sz="4" w:space="0" w:color="auto"/>
              <w:left w:val="single" w:sz="4" w:space="0" w:color="auto"/>
              <w:bottom w:val="single" w:sz="4" w:space="0" w:color="auto"/>
            </w:tcBorders>
            <w:shd w:val="clear" w:color="auto" w:fill="FFFFFF"/>
            <w:vAlign w:val="center"/>
          </w:tcPr>
          <w:p w14:paraId="27BD639A"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7A2D83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14.01.2026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D4CDA6B"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33E2E919" w14:textId="77777777" w:rsidTr="00E67F82">
        <w:trPr>
          <w:trHeight w:val="464"/>
        </w:trPr>
        <w:tc>
          <w:tcPr>
            <w:tcW w:w="294" w:type="pct"/>
            <w:tcBorders>
              <w:top w:val="single" w:sz="4" w:space="0" w:color="auto"/>
              <w:left w:val="single" w:sz="4" w:space="0" w:color="auto"/>
              <w:bottom w:val="single" w:sz="4" w:space="0" w:color="auto"/>
            </w:tcBorders>
            <w:shd w:val="clear" w:color="auto" w:fill="FFFFFF"/>
          </w:tcPr>
          <w:p w14:paraId="32AF1976"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2709FCF" w14:textId="77777777" w:rsidR="00E67F82" w:rsidRPr="00CA7A12" w:rsidRDefault="00E67F82" w:rsidP="00E67F82">
            <w:pPr>
              <w:pStyle w:val="22"/>
              <w:shd w:val="clear" w:color="auto" w:fill="auto"/>
              <w:spacing w:line="240" w:lineRule="auto"/>
              <w:ind w:left="132" w:right="129" w:firstLine="0"/>
            </w:pPr>
            <w:r w:rsidRPr="00CA7A12">
              <w:t>Беговые упражнения. Прием мяча снизу, прием, подача. Нижняя прямая подача.</w:t>
            </w:r>
          </w:p>
        </w:tc>
        <w:tc>
          <w:tcPr>
            <w:tcW w:w="664" w:type="pct"/>
            <w:tcBorders>
              <w:top w:val="single" w:sz="4" w:space="0" w:color="auto"/>
              <w:left w:val="single" w:sz="4" w:space="0" w:color="auto"/>
              <w:bottom w:val="single" w:sz="4" w:space="0" w:color="auto"/>
            </w:tcBorders>
            <w:shd w:val="clear" w:color="auto" w:fill="FFFFFF"/>
            <w:vAlign w:val="center"/>
          </w:tcPr>
          <w:p w14:paraId="35AF76C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76D95E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16.01.2026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21D94D1"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4AF4E89" w14:textId="77777777" w:rsidTr="00E67F82">
        <w:trPr>
          <w:trHeight w:val="386"/>
        </w:trPr>
        <w:tc>
          <w:tcPr>
            <w:tcW w:w="294" w:type="pct"/>
            <w:tcBorders>
              <w:top w:val="single" w:sz="4" w:space="0" w:color="auto"/>
              <w:left w:val="single" w:sz="4" w:space="0" w:color="auto"/>
              <w:bottom w:val="single" w:sz="4" w:space="0" w:color="auto"/>
            </w:tcBorders>
            <w:shd w:val="clear" w:color="auto" w:fill="FFFFFF"/>
          </w:tcPr>
          <w:p w14:paraId="23152F63"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EC7B17E" w14:textId="77777777" w:rsidR="00E67F82" w:rsidRPr="00CA7A12" w:rsidRDefault="00E67F82" w:rsidP="00E67F82">
            <w:pPr>
              <w:pStyle w:val="22"/>
              <w:shd w:val="clear" w:color="auto" w:fill="auto"/>
              <w:spacing w:line="240" w:lineRule="auto"/>
              <w:ind w:left="132" w:right="129" w:firstLine="0"/>
            </w:pPr>
            <w:r w:rsidRPr="00CA7A12">
              <w:t>Упражнения без предметов. Прием мяча снизу, прием, подача. Нижняя прямая подача.</w:t>
            </w:r>
          </w:p>
        </w:tc>
        <w:tc>
          <w:tcPr>
            <w:tcW w:w="664" w:type="pct"/>
            <w:tcBorders>
              <w:top w:val="single" w:sz="4" w:space="0" w:color="auto"/>
              <w:left w:val="single" w:sz="4" w:space="0" w:color="auto"/>
              <w:bottom w:val="single" w:sz="4" w:space="0" w:color="auto"/>
            </w:tcBorders>
            <w:shd w:val="clear" w:color="auto" w:fill="FFFFFF"/>
            <w:vAlign w:val="center"/>
          </w:tcPr>
          <w:p w14:paraId="4DF12862"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37A709F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19.01.2026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E357AA8"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FD350B6" w14:textId="77777777" w:rsidTr="00E67F82">
        <w:trPr>
          <w:trHeight w:val="421"/>
        </w:trPr>
        <w:tc>
          <w:tcPr>
            <w:tcW w:w="294" w:type="pct"/>
            <w:tcBorders>
              <w:top w:val="single" w:sz="4" w:space="0" w:color="auto"/>
              <w:left w:val="single" w:sz="4" w:space="0" w:color="auto"/>
              <w:bottom w:val="single" w:sz="4" w:space="0" w:color="auto"/>
            </w:tcBorders>
            <w:shd w:val="clear" w:color="auto" w:fill="FFFFFF"/>
          </w:tcPr>
          <w:p w14:paraId="54648688"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F89E20E" w14:textId="77777777" w:rsidR="00E67F82" w:rsidRPr="00CA7A12" w:rsidRDefault="00E67F82" w:rsidP="00E67F82">
            <w:pPr>
              <w:pStyle w:val="22"/>
              <w:shd w:val="clear" w:color="auto" w:fill="auto"/>
              <w:spacing w:line="240" w:lineRule="auto"/>
              <w:ind w:left="132" w:right="129" w:firstLine="0"/>
            </w:pPr>
            <w:r w:rsidRPr="00CA7A12">
              <w:t>Работа с мячом у сетки. Нижняя прямая подача. Прием мяча снизу. Прием подачи.</w:t>
            </w:r>
          </w:p>
        </w:tc>
        <w:tc>
          <w:tcPr>
            <w:tcW w:w="664" w:type="pct"/>
            <w:tcBorders>
              <w:top w:val="single" w:sz="4" w:space="0" w:color="auto"/>
              <w:left w:val="single" w:sz="4" w:space="0" w:color="auto"/>
              <w:bottom w:val="single" w:sz="4" w:space="0" w:color="auto"/>
            </w:tcBorders>
            <w:shd w:val="clear" w:color="auto" w:fill="FFFFFF"/>
            <w:vAlign w:val="center"/>
          </w:tcPr>
          <w:p w14:paraId="57B1F3F9"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60E97CD5"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21.01.2026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866EE5D"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027A4FE" w14:textId="77777777" w:rsidTr="00E67F82">
        <w:trPr>
          <w:trHeight w:val="343"/>
        </w:trPr>
        <w:tc>
          <w:tcPr>
            <w:tcW w:w="294" w:type="pct"/>
            <w:tcBorders>
              <w:top w:val="single" w:sz="4" w:space="0" w:color="auto"/>
              <w:left w:val="single" w:sz="4" w:space="0" w:color="auto"/>
              <w:bottom w:val="single" w:sz="4" w:space="0" w:color="auto"/>
            </w:tcBorders>
            <w:shd w:val="clear" w:color="auto" w:fill="FFFFFF"/>
          </w:tcPr>
          <w:p w14:paraId="08CC1164"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7C3D072" w14:textId="77777777" w:rsidR="00E67F82" w:rsidRPr="00CA7A12" w:rsidRDefault="00E67F82" w:rsidP="00E67F82">
            <w:pPr>
              <w:pStyle w:val="22"/>
              <w:shd w:val="clear" w:color="auto" w:fill="auto"/>
              <w:spacing w:line="240" w:lineRule="auto"/>
              <w:ind w:left="132" w:right="129" w:firstLine="0"/>
            </w:pPr>
            <w:r w:rsidRPr="00CA7A12">
              <w:t>Нижняя прямая подача. Прием подачи. Игра с элементами волейбола.</w:t>
            </w:r>
          </w:p>
        </w:tc>
        <w:tc>
          <w:tcPr>
            <w:tcW w:w="664" w:type="pct"/>
            <w:tcBorders>
              <w:top w:val="single" w:sz="4" w:space="0" w:color="auto"/>
              <w:left w:val="single" w:sz="4" w:space="0" w:color="auto"/>
              <w:bottom w:val="single" w:sz="4" w:space="0" w:color="auto"/>
            </w:tcBorders>
            <w:shd w:val="clear" w:color="auto" w:fill="FFFFFF"/>
            <w:vAlign w:val="center"/>
          </w:tcPr>
          <w:p w14:paraId="4E2051D9"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8F0C0A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23.01.2026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71BCA2B"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EC80751" w14:textId="77777777" w:rsidTr="00E67F82">
        <w:trPr>
          <w:trHeight w:val="521"/>
        </w:trPr>
        <w:tc>
          <w:tcPr>
            <w:tcW w:w="294" w:type="pct"/>
            <w:tcBorders>
              <w:top w:val="single" w:sz="4" w:space="0" w:color="auto"/>
              <w:left w:val="single" w:sz="4" w:space="0" w:color="auto"/>
              <w:bottom w:val="single" w:sz="4" w:space="0" w:color="auto"/>
            </w:tcBorders>
            <w:shd w:val="clear" w:color="auto" w:fill="FFFFFF"/>
          </w:tcPr>
          <w:p w14:paraId="6BF18827"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C011EE1" w14:textId="77777777" w:rsidR="00E67F82" w:rsidRPr="00CA7A12" w:rsidRDefault="00E67F82" w:rsidP="00E67F82">
            <w:pPr>
              <w:pStyle w:val="22"/>
              <w:shd w:val="clear" w:color="auto" w:fill="auto"/>
              <w:spacing w:line="240" w:lineRule="auto"/>
              <w:ind w:left="132" w:right="129" w:firstLine="0"/>
            </w:pPr>
            <w:r w:rsidRPr="00CA7A12">
              <w:t>О.Р.У. с различными предметами. Нижняя прямая подача, прием мяча. Подвижные игры.</w:t>
            </w:r>
          </w:p>
        </w:tc>
        <w:tc>
          <w:tcPr>
            <w:tcW w:w="664" w:type="pct"/>
            <w:tcBorders>
              <w:top w:val="single" w:sz="4" w:space="0" w:color="auto"/>
              <w:left w:val="single" w:sz="4" w:space="0" w:color="auto"/>
              <w:bottom w:val="single" w:sz="4" w:space="0" w:color="auto"/>
            </w:tcBorders>
            <w:shd w:val="clear" w:color="auto" w:fill="FFFFFF"/>
            <w:vAlign w:val="center"/>
          </w:tcPr>
          <w:p w14:paraId="420A67F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4445557"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26.01.2026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C8AAAD1"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4E991576" w14:textId="77777777" w:rsidTr="00E67F82">
        <w:trPr>
          <w:trHeight w:val="573"/>
        </w:trPr>
        <w:tc>
          <w:tcPr>
            <w:tcW w:w="294" w:type="pct"/>
            <w:tcBorders>
              <w:top w:val="single" w:sz="4" w:space="0" w:color="auto"/>
              <w:left w:val="single" w:sz="4" w:space="0" w:color="auto"/>
              <w:bottom w:val="single" w:sz="4" w:space="0" w:color="auto"/>
            </w:tcBorders>
            <w:shd w:val="clear" w:color="auto" w:fill="FFFFFF"/>
          </w:tcPr>
          <w:p w14:paraId="7ACD7DC6"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85EFC7B" w14:textId="77777777" w:rsidR="00E67F82" w:rsidRPr="00CA7A12" w:rsidRDefault="00E67F82" w:rsidP="00E67F82">
            <w:pPr>
              <w:pStyle w:val="22"/>
              <w:shd w:val="clear" w:color="auto" w:fill="auto"/>
              <w:spacing w:line="240" w:lineRule="auto"/>
              <w:ind w:left="132" w:right="129" w:firstLine="0"/>
            </w:pPr>
            <w:r w:rsidRPr="00CA7A12">
              <w:t>Эстафеты. Нижняя прямая подача, прием мяча у сетки. Подвижные игры.</w:t>
            </w:r>
          </w:p>
        </w:tc>
        <w:tc>
          <w:tcPr>
            <w:tcW w:w="664" w:type="pct"/>
            <w:tcBorders>
              <w:top w:val="single" w:sz="4" w:space="0" w:color="auto"/>
              <w:left w:val="single" w:sz="4" w:space="0" w:color="auto"/>
              <w:bottom w:val="single" w:sz="4" w:space="0" w:color="auto"/>
            </w:tcBorders>
            <w:shd w:val="clear" w:color="auto" w:fill="FFFFFF"/>
            <w:vAlign w:val="center"/>
          </w:tcPr>
          <w:p w14:paraId="2F08D5B9"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0FBE84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28.01.2026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B0AF656"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42BA6E66" w14:textId="77777777" w:rsidTr="00E67F82">
        <w:trPr>
          <w:trHeight w:val="409"/>
        </w:trPr>
        <w:tc>
          <w:tcPr>
            <w:tcW w:w="294" w:type="pct"/>
            <w:tcBorders>
              <w:top w:val="single" w:sz="4" w:space="0" w:color="auto"/>
              <w:left w:val="single" w:sz="4" w:space="0" w:color="auto"/>
              <w:bottom w:val="single" w:sz="4" w:space="0" w:color="auto"/>
            </w:tcBorders>
            <w:shd w:val="clear" w:color="auto" w:fill="FFFFFF"/>
          </w:tcPr>
          <w:p w14:paraId="61D93B76"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5CB17C6" w14:textId="77777777" w:rsidR="00E67F82" w:rsidRPr="00CA7A12" w:rsidRDefault="00E67F82" w:rsidP="00E67F82">
            <w:pPr>
              <w:pStyle w:val="22"/>
              <w:shd w:val="clear" w:color="auto" w:fill="auto"/>
              <w:spacing w:line="240" w:lineRule="auto"/>
              <w:ind w:left="132" w:right="129" w:firstLine="0"/>
            </w:pPr>
            <w:r w:rsidRPr="00CA7A12">
              <w:t>Эстафеты. Нижняя прямая подача, прием мяча у сетки. Подвижные игры.</w:t>
            </w:r>
          </w:p>
        </w:tc>
        <w:tc>
          <w:tcPr>
            <w:tcW w:w="664" w:type="pct"/>
            <w:tcBorders>
              <w:top w:val="single" w:sz="4" w:space="0" w:color="auto"/>
              <w:left w:val="single" w:sz="4" w:space="0" w:color="auto"/>
              <w:bottom w:val="single" w:sz="4" w:space="0" w:color="auto"/>
            </w:tcBorders>
            <w:shd w:val="clear" w:color="auto" w:fill="FFFFFF"/>
            <w:vAlign w:val="center"/>
          </w:tcPr>
          <w:p w14:paraId="3B5BF513"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1D5B43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30.01.2026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E6E90E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465481DA" w14:textId="77777777" w:rsidTr="00E67F82">
        <w:trPr>
          <w:trHeight w:val="459"/>
        </w:trPr>
        <w:tc>
          <w:tcPr>
            <w:tcW w:w="294" w:type="pct"/>
            <w:tcBorders>
              <w:top w:val="single" w:sz="4" w:space="0" w:color="auto"/>
              <w:left w:val="single" w:sz="4" w:space="0" w:color="auto"/>
              <w:bottom w:val="single" w:sz="4" w:space="0" w:color="auto"/>
            </w:tcBorders>
            <w:shd w:val="clear" w:color="auto" w:fill="FFFFFF"/>
          </w:tcPr>
          <w:p w14:paraId="052A0F88"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9A28B08" w14:textId="77777777" w:rsidR="00E67F82" w:rsidRPr="00CA7A12" w:rsidRDefault="00E67F82" w:rsidP="00E67F82">
            <w:pPr>
              <w:pStyle w:val="22"/>
              <w:shd w:val="clear" w:color="auto" w:fill="auto"/>
              <w:spacing w:line="240" w:lineRule="auto"/>
              <w:ind w:left="132" w:right="129" w:firstLine="0"/>
            </w:pPr>
            <w:r w:rsidRPr="00CA7A12">
              <w:t>Ходьба. Работа в тройках. Нижняя прямая подача. Прием и подачи. Игра.</w:t>
            </w:r>
          </w:p>
        </w:tc>
        <w:tc>
          <w:tcPr>
            <w:tcW w:w="664" w:type="pct"/>
            <w:tcBorders>
              <w:top w:val="single" w:sz="4" w:space="0" w:color="auto"/>
              <w:left w:val="single" w:sz="4" w:space="0" w:color="auto"/>
              <w:bottom w:val="single" w:sz="4" w:space="0" w:color="auto"/>
            </w:tcBorders>
            <w:shd w:val="clear" w:color="auto" w:fill="FFFFFF"/>
            <w:vAlign w:val="center"/>
          </w:tcPr>
          <w:p w14:paraId="2BBC7558"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7EE76B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02.02.2026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24D9B89"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80EA73F" w14:textId="77777777" w:rsidTr="00E67F82">
        <w:trPr>
          <w:trHeight w:val="509"/>
        </w:trPr>
        <w:tc>
          <w:tcPr>
            <w:tcW w:w="294" w:type="pct"/>
            <w:tcBorders>
              <w:top w:val="single" w:sz="4" w:space="0" w:color="auto"/>
              <w:left w:val="single" w:sz="4" w:space="0" w:color="auto"/>
              <w:bottom w:val="single" w:sz="4" w:space="0" w:color="auto"/>
            </w:tcBorders>
            <w:shd w:val="clear" w:color="auto" w:fill="FFFFFF"/>
          </w:tcPr>
          <w:p w14:paraId="3306730B"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9784796" w14:textId="77777777" w:rsidR="00E67F82" w:rsidRPr="00CA7A12" w:rsidRDefault="00E67F82" w:rsidP="00E67F82">
            <w:pPr>
              <w:pStyle w:val="22"/>
              <w:shd w:val="clear" w:color="auto" w:fill="auto"/>
              <w:spacing w:line="240" w:lineRule="auto"/>
              <w:ind w:left="132" w:right="129" w:firstLine="0"/>
            </w:pPr>
            <w:r w:rsidRPr="00CA7A12">
              <w:t>Круговая тренировка. Варианты передачи мяча. Нижняя прямая подача. Подвижные игры.</w:t>
            </w:r>
          </w:p>
        </w:tc>
        <w:tc>
          <w:tcPr>
            <w:tcW w:w="664" w:type="pct"/>
            <w:tcBorders>
              <w:top w:val="single" w:sz="4" w:space="0" w:color="auto"/>
              <w:left w:val="single" w:sz="4" w:space="0" w:color="auto"/>
              <w:bottom w:val="single" w:sz="4" w:space="0" w:color="auto"/>
            </w:tcBorders>
            <w:shd w:val="clear" w:color="auto" w:fill="FFFFFF"/>
            <w:vAlign w:val="center"/>
          </w:tcPr>
          <w:p w14:paraId="365F101F"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7FA4BC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04.02.2026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83AEFCE"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1707522" w14:textId="77777777" w:rsidTr="00E67F82">
        <w:trPr>
          <w:trHeight w:val="417"/>
        </w:trPr>
        <w:tc>
          <w:tcPr>
            <w:tcW w:w="294" w:type="pct"/>
            <w:tcBorders>
              <w:top w:val="single" w:sz="4" w:space="0" w:color="auto"/>
              <w:left w:val="single" w:sz="4" w:space="0" w:color="auto"/>
              <w:bottom w:val="single" w:sz="4" w:space="0" w:color="auto"/>
            </w:tcBorders>
            <w:shd w:val="clear" w:color="auto" w:fill="FFFFFF"/>
          </w:tcPr>
          <w:p w14:paraId="15330DEE"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2AA2878" w14:textId="77777777" w:rsidR="00E67F82" w:rsidRPr="00CA7A12" w:rsidRDefault="00E67F82" w:rsidP="00E67F82">
            <w:pPr>
              <w:pStyle w:val="22"/>
              <w:shd w:val="clear" w:color="auto" w:fill="auto"/>
              <w:spacing w:line="240" w:lineRule="auto"/>
              <w:ind w:left="132" w:right="129" w:firstLine="0"/>
            </w:pPr>
            <w:r w:rsidRPr="00CA7A12">
              <w:t>Варианты передачи мяча, снизу, сверху. Нижняя прямая подача. Прыжковые упражнения.</w:t>
            </w:r>
          </w:p>
        </w:tc>
        <w:tc>
          <w:tcPr>
            <w:tcW w:w="664" w:type="pct"/>
            <w:tcBorders>
              <w:top w:val="single" w:sz="4" w:space="0" w:color="auto"/>
              <w:left w:val="single" w:sz="4" w:space="0" w:color="auto"/>
              <w:bottom w:val="single" w:sz="4" w:space="0" w:color="auto"/>
            </w:tcBorders>
            <w:shd w:val="clear" w:color="auto" w:fill="FFFFFF"/>
            <w:vAlign w:val="center"/>
          </w:tcPr>
          <w:p w14:paraId="34DF6899"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9BC89B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06.02.2026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0FC7DB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3A614E0B" w14:textId="77777777" w:rsidTr="00E67F82">
        <w:trPr>
          <w:trHeight w:val="467"/>
        </w:trPr>
        <w:tc>
          <w:tcPr>
            <w:tcW w:w="294" w:type="pct"/>
            <w:tcBorders>
              <w:top w:val="single" w:sz="4" w:space="0" w:color="auto"/>
              <w:left w:val="single" w:sz="4" w:space="0" w:color="auto"/>
              <w:bottom w:val="single" w:sz="4" w:space="0" w:color="auto"/>
            </w:tcBorders>
            <w:shd w:val="clear" w:color="auto" w:fill="FFFFFF"/>
          </w:tcPr>
          <w:p w14:paraId="524A590A"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946BD9D" w14:textId="77777777" w:rsidR="00E67F82" w:rsidRPr="00CA7A12" w:rsidRDefault="00E67F82" w:rsidP="00E67F82">
            <w:pPr>
              <w:pStyle w:val="22"/>
              <w:shd w:val="clear" w:color="auto" w:fill="auto"/>
              <w:spacing w:line="240" w:lineRule="auto"/>
              <w:ind w:left="132" w:right="129" w:firstLine="0"/>
            </w:pPr>
            <w:r w:rsidRPr="00CA7A12">
              <w:t>О.Р.У. у шведской стенки. Варианты передача мяча. Нижняя прямая подача. Подвижные игры.</w:t>
            </w:r>
          </w:p>
        </w:tc>
        <w:tc>
          <w:tcPr>
            <w:tcW w:w="664" w:type="pct"/>
            <w:tcBorders>
              <w:top w:val="single" w:sz="4" w:space="0" w:color="auto"/>
              <w:left w:val="single" w:sz="4" w:space="0" w:color="auto"/>
              <w:bottom w:val="single" w:sz="4" w:space="0" w:color="auto"/>
            </w:tcBorders>
            <w:shd w:val="clear" w:color="auto" w:fill="FFFFFF"/>
            <w:vAlign w:val="center"/>
          </w:tcPr>
          <w:p w14:paraId="79E4DAF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BB1390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09.02.2026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8E4BE32"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243D8F56" w14:textId="77777777" w:rsidTr="00E67F82">
        <w:trPr>
          <w:trHeight w:val="376"/>
        </w:trPr>
        <w:tc>
          <w:tcPr>
            <w:tcW w:w="294" w:type="pct"/>
            <w:tcBorders>
              <w:top w:val="single" w:sz="4" w:space="0" w:color="auto"/>
              <w:left w:val="single" w:sz="4" w:space="0" w:color="auto"/>
              <w:bottom w:val="single" w:sz="4" w:space="0" w:color="auto"/>
            </w:tcBorders>
            <w:shd w:val="clear" w:color="auto" w:fill="FFFFFF"/>
          </w:tcPr>
          <w:p w14:paraId="41FBD995"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5D6FDF2" w14:textId="77777777" w:rsidR="00E67F82" w:rsidRPr="00CA7A12" w:rsidRDefault="00E67F82" w:rsidP="00E67F82">
            <w:pPr>
              <w:pStyle w:val="22"/>
              <w:shd w:val="clear" w:color="auto" w:fill="auto"/>
              <w:spacing w:line="240" w:lineRule="auto"/>
              <w:ind w:left="132" w:right="129" w:firstLine="0"/>
            </w:pPr>
            <w:r w:rsidRPr="00CA7A12">
              <w:t>Передача мяча через сетку. Страховка, прием мяча. Прыжки через скакалку.</w:t>
            </w:r>
          </w:p>
        </w:tc>
        <w:tc>
          <w:tcPr>
            <w:tcW w:w="664" w:type="pct"/>
            <w:tcBorders>
              <w:top w:val="single" w:sz="4" w:space="0" w:color="auto"/>
              <w:left w:val="single" w:sz="4" w:space="0" w:color="auto"/>
              <w:bottom w:val="single" w:sz="4" w:space="0" w:color="auto"/>
            </w:tcBorders>
            <w:shd w:val="clear" w:color="auto" w:fill="FFFFFF"/>
            <w:vAlign w:val="center"/>
          </w:tcPr>
          <w:p w14:paraId="53D91E6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B7142F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11.02.2026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323ECBA"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2AD184F1" w14:textId="77777777" w:rsidTr="00E67F82">
        <w:trPr>
          <w:trHeight w:val="439"/>
        </w:trPr>
        <w:tc>
          <w:tcPr>
            <w:tcW w:w="294" w:type="pct"/>
            <w:tcBorders>
              <w:top w:val="single" w:sz="4" w:space="0" w:color="auto"/>
              <w:left w:val="single" w:sz="4" w:space="0" w:color="auto"/>
              <w:bottom w:val="single" w:sz="4" w:space="0" w:color="auto"/>
            </w:tcBorders>
            <w:shd w:val="clear" w:color="auto" w:fill="FFFFFF"/>
          </w:tcPr>
          <w:p w14:paraId="68B0A211"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5B465F7C" w14:textId="77777777" w:rsidR="00E67F82" w:rsidRPr="00CA7A12" w:rsidRDefault="00E67F82" w:rsidP="00E67F82">
            <w:pPr>
              <w:pStyle w:val="22"/>
              <w:shd w:val="clear" w:color="auto" w:fill="auto"/>
              <w:spacing w:line="240" w:lineRule="auto"/>
              <w:ind w:left="132" w:right="129" w:firstLine="0"/>
            </w:pPr>
            <w:r w:rsidRPr="00CA7A12">
              <w:t>Бег с ускорением. Передача мяча через сетку. Страховка, прием мяча.</w:t>
            </w:r>
          </w:p>
        </w:tc>
        <w:tc>
          <w:tcPr>
            <w:tcW w:w="664" w:type="pct"/>
            <w:tcBorders>
              <w:top w:val="single" w:sz="4" w:space="0" w:color="auto"/>
              <w:left w:val="single" w:sz="4" w:space="0" w:color="auto"/>
              <w:bottom w:val="single" w:sz="4" w:space="0" w:color="auto"/>
            </w:tcBorders>
            <w:shd w:val="clear" w:color="auto" w:fill="FFFFFF"/>
            <w:vAlign w:val="center"/>
          </w:tcPr>
          <w:p w14:paraId="35C9F4CF"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FC17E1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13.02.2026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D0F30D7"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29D55F0F" w14:textId="77777777" w:rsidTr="00E67F82">
        <w:trPr>
          <w:trHeight w:val="475"/>
        </w:trPr>
        <w:tc>
          <w:tcPr>
            <w:tcW w:w="294" w:type="pct"/>
            <w:tcBorders>
              <w:top w:val="single" w:sz="4" w:space="0" w:color="auto"/>
              <w:left w:val="single" w:sz="4" w:space="0" w:color="auto"/>
              <w:bottom w:val="single" w:sz="4" w:space="0" w:color="auto"/>
            </w:tcBorders>
            <w:shd w:val="clear" w:color="auto" w:fill="FFFFFF"/>
          </w:tcPr>
          <w:p w14:paraId="42E5ED6A"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9D1C983" w14:textId="77777777" w:rsidR="00E67F82" w:rsidRPr="00CA7A12" w:rsidRDefault="00E67F82" w:rsidP="00E67F82">
            <w:pPr>
              <w:pStyle w:val="22"/>
              <w:shd w:val="clear" w:color="auto" w:fill="auto"/>
              <w:spacing w:line="240" w:lineRule="auto"/>
              <w:ind w:left="132" w:right="129" w:firstLine="0"/>
            </w:pPr>
            <w:r w:rsidRPr="00CA7A12">
              <w:t>Прием мяча при падении. Передача мяча через сетку. Верхняя прямая подача. Прием мяча.</w:t>
            </w:r>
          </w:p>
        </w:tc>
        <w:tc>
          <w:tcPr>
            <w:tcW w:w="664" w:type="pct"/>
            <w:tcBorders>
              <w:top w:val="single" w:sz="4" w:space="0" w:color="auto"/>
              <w:left w:val="single" w:sz="4" w:space="0" w:color="auto"/>
              <w:bottom w:val="single" w:sz="4" w:space="0" w:color="auto"/>
            </w:tcBorders>
            <w:shd w:val="clear" w:color="auto" w:fill="FFFFFF"/>
            <w:vAlign w:val="center"/>
          </w:tcPr>
          <w:p w14:paraId="502C5D70"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1096A07"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16.02.2026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1356E4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20DE509" w14:textId="77777777" w:rsidTr="00E67F82">
        <w:trPr>
          <w:trHeight w:val="397"/>
        </w:trPr>
        <w:tc>
          <w:tcPr>
            <w:tcW w:w="294" w:type="pct"/>
            <w:tcBorders>
              <w:top w:val="single" w:sz="4" w:space="0" w:color="auto"/>
              <w:left w:val="single" w:sz="4" w:space="0" w:color="auto"/>
              <w:bottom w:val="single" w:sz="4" w:space="0" w:color="auto"/>
            </w:tcBorders>
            <w:shd w:val="clear" w:color="auto" w:fill="FFFFFF"/>
          </w:tcPr>
          <w:p w14:paraId="79AC8941"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B1A7567" w14:textId="77777777" w:rsidR="00E67F82" w:rsidRPr="00CA7A12" w:rsidRDefault="00E67F82" w:rsidP="00E67F82">
            <w:pPr>
              <w:pStyle w:val="22"/>
              <w:shd w:val="clear" w:color="auto" w:fill="auto"/>
              <w:spacing w:line="240" w:lineRule="auto"/>
              <w:ind w:left="132" w:right="129" w:firstLine="0"/>
            </w:pPr>
            <w:r w:rsidRPr="00CA7A12">
              <w:t>Передача мяча через сетку. Верхняя прямая подача. Прием мяча.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7116D4BF"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3EC859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18.02.2026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3CEDD54"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31931FF" w14:textId="77777777" w:rsidTr="00E67F82">
        <w:trPr>
          <w:trHeight w:val="433"/>
        </w:trPr>
        <w:tc>
          <w:tcPr>
            <w:tcW w:w="294" w:type="pct"/>
            <w:tcBorders>
              <w:top w:val="single" w:sz="4" w:space="0" w:color="auto"/>
              <w:left w:val="single" w:sz="4" w:space="0" w:color="auto"/>
              <w:bottom w:val="single" w:sz="4" w:space="0" w:color="auto"/>
            </w:tcBorders>
            <w:shd w:val="clear" w:color="auto" w:fill="FFFFFF"/>
          </w:tcPr>
          <w:p w14:paraId="4A187E7C"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8B92A53" w14:textId="77777777" w:rsidR="00E67F82" w:rsidRPr="00CA7A12" w:rsidRDefault="00E67F82" w:rsidP="00E67F82">
            <w:pPr>
              <w:pStyle w:val="22"/>
              <w:shd w:val="clear" w:color="auto" w:fill="auto"/>
              <w:spacing w:line="240" w:lineRule="auto"/>
              <w:ind w:left="132" w:right="129" w:firstLine="0"/>
            </w:pPr>
            <w:r w:rsidRPr="00CA7A12">
              <w:t>Упр. на развитие двигательных качеств. Передача мяча через сетку. Верхняя прямая подача. Прием мяча.</w:t>
            </w:r>
          </w:p>
        </w:tc>
        <w:tc>
          <w:tcPr>
            <w:tcW w:w="664" w:type="pct"/>
            <w:tcBorders>
              <w:top w:val="single" w:sz="4" w:space="0" w:color="auto"/>
              <w:left w:val="single" w:sz="4" w:space="0" w:color="auto"/>
              <w:bottom w:val="single" w:sz="4" w:space="0" w:color="auto"/>
            </w:tcBorders>
            <w:shd w:val="clear" w:color="auto" w:fill="FFFFFF"/>
            <w:vAlign w:val="center"/>
          </w:tcPr>
          <w:p w14:paraId="62996C5F"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32DF578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20.02.2026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D2D6F72"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24D6F13" w14:textId="77777777" w:rsidTr="00E67F82">
        <w:trPr>
          <w:trHeight w:val="341"/>
        </w:trPr>
        <w:tc>
          <w:tcPr>
            <w:tcW w:w="294" w:type="pct"/>
            <w:tcBorders>
              <w:top w:val="single" w:sz="4" w:space="0" w:color="auto"/>
              <w:left w:val="single" w:sz="4" w:space="0" w:color="auto"/>
              <w:bottom w:val="single" w:sz="4" w:space="0" w:color="auto"/>
            </w:tcBorders>
            <w:shd w:val="clear" w:color="auto" w:fill="FFFFFF"/>
          </w:tcPr>
          <w:p w14:paraId="489FC559"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462CCA3" w14:textId="77777777" w:rsidR="00E67F82" w:rsidRPr="00CA7A12" w:rsidRDefault="00E67F82" w:rsidP="00E67F82">
            <w:pPr>
              <w:pStyle w:val="22"/>
              <w:shd w:val="clear" w:color="auto" w:fill="auto"/>
              <w:spacing w:line="240" w:lineRule="auto"/>
              <w:ind w:left="132" w:right="129" w:firstLine="0"/>
            </w:pPr>
            <w:r w:rsidRPr="00CA7A12">
              <w:t>Верхняя прямая подача, прием мяча. Индивидуальные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4D5152D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3E4FDB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25.02.2026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2E5507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3464CB7D" w14:textId="77777777" w:rsidTr="00E67F82">
        <w:trPr>
          <w:trHeight w:val="405"/>
        </w:trPr>
        <w:tc>
          <w:tcPr>
            <w:tcW w:w="294" w:type="pct"/>
            <w:tcBorders>
              <w:top w:val="single" w:sz="4" w:space="0" w:color="auto"/>
              <w:left w:val="single" w:sz="4" w:space="0" w:color="auto"/>
              <w:bottom w:val="single" w:sz="4" w:space="0" w:color="auto"/>
            </w:tcBorders>
            <w:shd w:val="clear" w:color="auto" w:fill="FFFFFF"/>
          </w:tcPr>
          <w:p w14:paraId="1FAB176D"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1AE7D41" w14:textId="77777777" w:rsidR="00E67F82" w:rsidRPr="00CA7A12" w:rsidRDefault="00E67F82" w:rsidP="00E67F82">
            <w:pPr>
              <w:pStyle w:val="22"/>
              <w:shd w:val="clear" w:color="auto" w:fill="auto"/>
              <w:spacing w:line="240" w:lineRule="auto"/>
              <w:ind w:left="132" w:right="129" w:firstLine="0"/>
            </w:pPr>
            <w:r w:rsidRPr="00CA7A12">
              <w:t>Верхняя прямая подача, прием мяча. Индивидуальные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1E07D320"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D3B220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27.02.2026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096631A"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DA19117" w14:textId="77777777" w:rsidTr="00E67F82">
        <w:trPr>
          <w:trHeight w:val="441"/>
        </w:trPr>
        <w:tc>
          <w:tcPr>
            <w:tcW w:w="294" w:type="pct"/>
            <w:tcBorders>
              <w:top w:val="single" w:sz="4" w:space="0" w:color="auto"/>
              <w:left w:val="single" w:sz="4" w:space="0" w:color="auto"/>
              <w:bottom w:val="single" w:sz="4" w:space="0" w:color="auto"/>
            </w:tcBorders>
            <w:shd w:val="clear" w:color="auto" w:fill="FFFFFF"/>
          </w:tcPr>
          <w:p w14:paraId="19DF5B98"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8C9A040" w14:textId="77777777" w:rsidR="00E67F82" w:rsidRPr="00CA7A12" w:rsidRDefault="00E67F82" w:rsidP="00E67F82">
            <w:pPr>
              <w:pStyle w:val="22"/>
              <w:shd w:val="clear" w:color="auto" w:fill="auto"/>
              <w:spacing w:line="240" w:lineRule="auto"/>
              <w:ind w:left="132" w:right="129" w:firstLine="0"/>
            </w:pPr>
            <w:r w:rsidRPr="00CA7A12">
              <w:t>Верхняя прямая подача, прием мяча. Индивидуальные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5A157C68"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55294B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28.02.2026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C20491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E37D01D" w14:textId="77777777" w:rsidTr="00E67F82">
        <w:trPr>
          <w:trHeight w:val="363"/>
        </w:trPr>
        <w:tc>
          <w:tcPr>
            <w:tcW w:w="294" w:type="pct"/>
            <w:tcBorders>
              <w:top w:val="single" w:sz="4" w:space="0" w:color="auto"/>
              <w:left w:val="single" w:sz="4" w:space="0" w:color="auto"/>
              <w:bottom w:val="single" w:sz="4" w:space="0" w:color="auto"/>
            </w:tcBorders>
            <w:shd w:val="clear" w:color="auto" w:fill="FFFFFF"/>
          </w:tcPr>
          <w:p w14:paraId="0A47D1A3"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0420920" w14:textId="77777777" w:rsidR="00E67F82" w:rsidRPr="00CA7A12" w:rsidRDefault="00E67F82" w:rsidP="00E67F82">
            <w:pPr>
              <w:pStyle w:val="22"/>
              <w:shd w:val="clear" w:color="auto" w:fill="auto"/>
              <w:spacing w:line="240" w:lineRule="auto"/>
              <w:ind w:left="132" w:right="129" w:firstLine="0"/>
            </w:pPr>
            <w:r w:rsidRPr="00CA7A12">
              <w:t>Упр. для мышц рук и плечевого пояса. Верхняя прямая подача, прием мяча. Игра.</w:t>
            </w:r>
          </w:p>
        </w:tc>
        <w:tc>
          <w:tcPr>
            <w:tcW w:w="664" w:type="pct"/>
            <w:tcBorders>
              <w:top w:val="single" w:sz="4" w:space="0" w:color="auto"/>
              <w:left w:val="single" w:sz="4" w:space="0" w:color="auto"/>
              <w:bottom w:val="single" w:sz="4" w:space="0" w:color="auto"/>
            </w:tcBorders>
            <w:shd w:val="clear" w:color="auto" w:fill="FFFFFF"/>
            <w:vAlign w:val="center"/>
          </w:tcPr>
          <w:p w14:paraId="0064B8D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3314BE85"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02.03.2026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DDDBA10"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EF7C39E" w14:textId="77777777" w:rsidTr="00E67F82">
        <w:trPr>
          <w:trHeight w:val="399"/>
        </w:trPr>
        <w:tc>
          <w:tcPr>
            <w:tcW w:w="294" w:type="pct"/>
            <w:tcBorders>
              <w:top w:val="single" w:sz="4" w:space="0" w:color="auto"/>
              <w:left w:val="single" w:sz="4" w:space="0" w:color="auto"/>
              <w:bottom w:val="single" w:sz="4" w:space="0" w:color="auto"/>
            </w:tcBorders>
            <w:shd w:val="clear" w:color="auto" w:fill="FFFFFF"/>
          </w:tcPr>
          <w:p w14:paraId="3E37D807"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F67692B" w14:textId="77777777" w:rsidR="00E67F82" w:rsidRPr="00CA7A12" w:rsidRDefault="00E67F82" w:rsidP="00E67F82">
            <w:pPr>
              <w:pStyle w:val="22"/>
              <w:shd w:val="clear" w:color="auto" w:fill="auto"/>
              <w:spacing w:line="240" w:lineRule="auto"/>
              <w:ind w:left="132" w:right="129" w:firstLine="0"/>
            </w:pPr>
            <w:r w:rsidRPr="00CA7A12">
              <w:t>Передача мяча через сетку. Нападающий удар.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3D3A94A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B65923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04.03.2026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2A78074"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4312FEC2" w14:textId="77777777" w:rsidTr="00E67F82">
        <w:trPr>
          <w:trHeight w:val="464"/>
        </w:trPr>
        <w:tc>
          <w:tcPr>
            <w:tcW w:w="294" w:type="pct"/>
            <w:tcBorders>
              <w:top w:val="single" w:sz="4" w:space="0" w:color="auto"/>
              <w:left w:val="single" w:sz="4" w:space="0" w:color="auto"/>
              <w:bottom w:val="single" w:sz="4" w:space="0" w:color="auto"/>
            </w:tcBorders>
            <w:shd w:val="clear" w:color="auto" w:fill="FFFFFF"/>
          </w:tcPr>
          <w:p w14:paraId="021890AB"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372A4CD" w14:textId="77777777" w:rsidR="00E67F82" w:rsidRPr="00CA7A12" w:rsidRDefault="00E67F82" w:rsidP="00E67F82">
            <w:pPr>
              <w:pStyle w:val="22"/>
              <w:shd w:val="clear" w:color="auto" w:fill="auto"/>
              <w:spacing w:line="240" w:lineRule="auto"/>
              <w:ind w:left="132" w:right="129" w:firstLine="0"/>
            </w:pPr>
            <w:r w:rsidRPr="00CA7A12">
              <w:t>Передача мяча через сетку. Нападающий удар.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6028F42F"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E2CAA4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06.03.2026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28C151E"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3536460D" w14:textId="77777777" w:rsidTr="00E67F82">
        <w:trPr>
          <w:trHeight w:val="513"/>
        </w:trPr>
        <w:tc>
          <w:tcPr>
            <w:tcW w:w="294" w:type="pct"/>
            <w:tcBorders>
              <w:top w:val="single" w:sz="4" w:space="0" w:color="auto"/>
              <w:left w:val="single" w:sz="4" w:space="0" w:color="auto"/>
              <w:bottom w:val="single" w:sz="4" w:space="0" w:color="auto"/>
            </w:tcBorders>
            <w:shd w:val="clear" w:color="auto" w:fill="FFFFFF"/>
          </w:tcPr>
          <w:p w14:paraId="4AC430AB"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38BE1F1" w14:textId="77777777" w:rsidR="00E67F82" w:rsidRPr="00CA7A12" w:rsidRDefault="00E67F82" w:rsidP="00E67F82">
            <w:pPr>
              <w:pStyle w:val="22"/>
              <w:shd w:val="clear" w:color="auto" w:fill="auto"/>
              <w:spacing w:line="240" w:lineRule="auto"/>
              <w:ind w:left="132" w:right="129" w:firstLine="0"/>
            </w:pPr>
            <w:r w:rsidRPr="00CA7A12">
              <w:t>Нападающий удар. Страховка. Действия в защите. Прыжки в длину с места и с разбега.</w:t>
            </w:r>
          </w:p>
        </w:tc>
        <w:tc>
          <w:tcPr>
            <w:tcW w:w="664" w:type="pct"/>
            <w:tcBorders>
              <w:top w:val="single" w:sz="4" w:space="0" w:color="auto"/>
              <w:left w:val="single" w:sz="4" w:space="0" w:color="auto"/>
              <w:bottom w:val="single" w:sz="4" w:space="0" w:color="auto"/>
            </w:tcBorders>
            <w:shd w:val="clear" w:color="auto" w:fill="FFFFFF"/>
            <w:vAlign w:val="center"/>
          </w:tcPr>
          <w:p w14:paraId="0867C1E1"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F859AB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11.03.2026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38D77B6"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84D2F7B" w14:textId="77777777" w:rsidTr="00E67F82">
        <w:trPr>
          <w:trHeight w:val="421"/>
        </w:trPr>
        <w:tc>
          <w:tcPr>
            <w:tcW w:w="294" w:type="pct"/>
            <w:tcBorders>
              <w:top w:val="single" w:sz="4" w:space="0" w:color="auto"/>
              <w:left w:val="single" w:sz="4" w:space="0" w:color="auto"/>
              <w:bottom w:val="single" w:sz="4" w:space="0" w:color="auto"/>
            </w:tcBorders>
            <w:shd w:val="clear" w:color="auto" w:fill="FFFFFF"/>
          </w:tcPr>
          <w:p w14:paraId="7E2A3EC1"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5B670BE" w14:textId="77777777" w:rsidR="00E67F82" w:rsidRPr="00CA7A12" w:rsidRDefault="00E67F82" w:rsidP="00E67F82">
            <w:pPr>
              <w:pStyle w:val="22"/>
              <w:shd w:val="clear" w:color="auto" w:fill="auto"/>
              <w:spacing w:line="240" w:lineRule="auto"/>
              <w:ind w:left="132" w:right="129" w:firstLine="0"/>
            </w:pPr>
            <w:r w:rsidRPr="00CA7A12">
              <w:t>Нападающий удар. Страховка. Действия в защите. Прыжки в длину с места и с разбега.</w:t>
            </w:r>
          </w:p>
        </w:tc>
        <w:tc>
          <w:tcPr>
            <w:tcW w:w="664" w:type="pct"/>
            <w:tcBorders>
              <w:top w:val="single" w:sz="4" w:space="0" w:color="auto"/>
              <w:left w:val="single" w:sz="4" w:space="0" w:color="auto"/>
              <w:bottom w:val="single" w:sz="4" w:space="0" w:color="auto"/>
            </w:tcBorders>
            <w:shd w:val="clear" w:color="auto" w:fill="FFFFFF"/>
            <w:vAlign w:val="center"/>
          </w:tcPr>
          <w:p w14:paraId="331001F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8282B8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13.03.2026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819FEB6"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132BD06" w14:textId="77777777" w:rsidTr="00E67F82">
        <w:trPr>
          <w:trHeight w:val="457"/>
        </w:trPr>
        <w:tc>
          <w:tcPr>
            <w:tcW w:w="294" w:type="pct"/>
            <w:tcBorders>
              <w:top w:val="single" w:sz="4" w:space="0" w:color="auto"/>
              <w:left w:val="single" w:sz="4" w:space="0" w:color="auto"/>
              <w:bottom w:val="single" w:sz="4" w:space="0" w:color="auto"/>
            </w:tcBorders>
            <w:shd w:val="clear" w:color="auto" w:fill="FFFFFF"/>
          </w:tcPr>
          <w:p w14:paraId="742377B1"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FB3C4BA" w14:textId="77777777" w:rsidR="00E67F82" w:rsidRPr="00CA7A12" w:rsidRDefault="00E67F82" w:rsidP="00E67F82">
            <w:pPr>
              <w:pStyle w:val="22"/>
              <w:shd w:val="clear" w:color="auto" w:fill="auto"/>
              <w:spacing w:line="240" w:lineRule="auto"/>
              <w:ind w:left="132" w:right="129" w:firstLine="0"/>
            </w:pPr>
            <w:r w:rsidRPr="00CA7A12">
              <w:t>О.Р.У. с мячами. Нападающий удар. Страховка. Действия в защите.</w:t>
            </w:r>
          </w:p>
        </w:tc>
        <w:tc>
          <w:tcPr>
            <w:tcW w:w="664" w:type="pct"/>
            <w:tcBorders>
              <w:top w:val="single" w:sz="4" w:space="0" w:color="auto"/>
              <w:left w:val="single" w:sz="4" w:space="0" w:color="auto"/>
              <w:bottom w:val="single" w:sz="4" w:space="0" w:color="auto"/>
            </w:tcBorders>
            <w:shd w:val="clear" w:color="auto" w:fill="FFFFFF"/>
            <w:vAlign w:val="center"/>
          </w:tcPr>
          <w:p w14:paraId="7E8EDE1F"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9EC413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14.03.2026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78E17C6"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3BAD92E" w14:textId="77777777" w:rsidTr="00E67F82">
        <w:trPr>
          <w:trHeight w:val="521"/>
        </w:trPr>
        <w:tc>
          <w:tcPr>
            <w:tcW w:w="294" w:type="pct"/>
            <w:tcBorders>
              <w:top w:val="single" w:sz="4" w:space="0" w:color="auto"/>
              <w:left w:val="single" w:sz="4" w:space="0" w:color="auto"/>
              <w:bottom w:val="single" w:sz="4" w:space="0" w:color="auto"/>
            </w:tcBorders>
            <w:shd w:val="clear" w:color="auto" w:fill="FFFFFF"/>
          </w:tcPr>
          <w:p w14:paraId="428A94ED"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59802AC7" w14:textId="77777777" w:rsidR="00E67F82" w:rsidRPr="00CA7A12" w:rsidRDefault="00E67F82" w:rsidP="00E67F82">
            <w:pPr>
              <w:pStyle w:val="22"/>
              <w:shd w:val="clear" w:color="auto" w:fill="auto"/>
              <w:spacing w:line="240" w:lineRule="auto"/>
              <w:ind w:left="132" w:right="129" w:firstLine="0"/>
            </w:pPr>
            <w:r w:rsidRPr="00CA7A12">
              <w:t>Прием мяча в падении. Нападающий удар. Пием мяча. Действия в нападении. Игра.</w:t>
            </w:r>
          </w:p>
        </w:tc>
        <w:tc>
          <w:tcPr>
            <w:tcW w:w="664" w:type="pct"/>
            <w:tcBorders>
              <w:top w:val="single" w:sz="4" w:space="0" w:color="auto"/>
              <w:left w:val="single" w:sz="4" w:space="0" w:color="auto"/>
              <w:bottom w:val="single" w:sz="4" w:space="0" w:color="auto"/>
            </w:tcBorders>
            <w:shd w:val="clear" w:color="auto" w:fill="FFFFFF"/>
            <w:vAlign w:val="center"/>
          </w:tcPr>
          <w:p w14:paraId="24F5F69A"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B02316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16.03.2026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E2E5D36"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42F94FFB" w14:textId="77777777" w:rsidTr="00E67F82">
        <w:trPr>
          <w:trHeight w:val="557"/>
        </w:trPr>
        <w:tc>
          <w:tcPr>
            <w:tcW w:w="294" w:type="pct"/>
            <w:tcBorders>
              <w:top w:val="single" w:sz="4" w:space="0" w:color="auto"/>
              <w:left w:val="single" w:sz="4" w:space="0" w:color="auto"/>
              <w:bottom w:val="single" w:sz="4" w:space="0" w:color="auto"/>
            </w:tcBorders>
            <w:shd w:val="clear" w:color="auto" w:fill="FFFFFF"/>
          </w:tcPr>
          <w:p w14:paraId="322A773A"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22CCAC8" w14:textId="77777777" w:rsidR="00E67F82" w:rsidRPr="00CA7A12" w:rsidRDefault="00E67F82" w:rsidP="00E67F82">
            <w:pPr>
              <w:pStyle w:val="22"/>
              <w:shd w:val="clear" w:color="auto" w:fill="auto"/>
              <w:spacing w:line="240" w:lineRule="auto"/>
              <w:ind w:left="132" w:right="129" w:firstLine="0"/>
            </w:pPr>
            <w:r w:rsidRPr="00CA7A12">
              <w:t>Прыжки в высоту с места и с разбега. Прием мяча. Индивидуальные действия в нападении. Игра</w:t>
            </w:r>
          </w:p>
        </w:tc>
        <w:tc>
          <w:tcPr>
            <w:tcW w:w="664" w:type="pct"/>
            <w:tcBorders>
              <w:top w:val="single" w:sz="4" w:space="0" w:color="auto"/>
              <w:left w:val="single" w:sz="4" w:space="0" w:color="auto"/>
              <w:bottom w:val="single" w:sz="4" w:space="0" w:color="auto"/>
            </w:tcBorders>
            <w:shd w:val="clear" w:color="auto" w:fill="FFFFFF"/>
            <w:vAlign w:val="center"/>
          </w:tcPr>
          <w:p w14:paraId="2B6C24E9"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6ED0D8B5"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23.03.2026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D167E54"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649F4C3B" w14:textId="77777777" w:rsidTr="00E67F82">
        <w:trPr>
          <w:trHeight w:val="422"/>
        </w:trPr>
        <w:tc>
          <w:tcPr>
            <w:tcW w:w="294" w:type="pct"/>
            <w:tcBorders>
              <w:top w:val="single" w:sz="4" w:space="0" w:color="auto"/>
              <w:left w:val="single" w:sz="4" w:space="0" w:color="auto"/>
              <w:bottom w:val="single" w:sz="4" w:space="0" w:color="auto"/>
            </w:tcBorders>
            <w:shd w:val="clear" w:color="auto" w:fill="FFFFFF"/>
          </w:tcPr>
          <w:p w14:paraId="717E2680"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F97DFEF" w14:textId="77777777" w:rsidR="00E67F82" w:rsidRPr="00CA7A12" w:rsidRDefault="00E67F82" w:rsidP="00E67F82">
            <w:pPr>
              <w:pStyle w:val="22"/>
              <w:shd w:val="clear" w:color="auto" w:fill="auto"/>
              <w:spacing w:line="240" w:lineRule="auto"/>
              <w:ind w:left="132" w:right="129" w:firstLine="0"/>
            </w:pPr>
            <w:r w:rsidRPr="00CA7A12">
              <w:t>Блокирование. Действия защите и нападении.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507688C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6E6AE40E"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25.03.2026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5BBE726"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1AEFF67" w14:textId="77777777" w:rsidTr="00E67F82">
        <w:trPr>
          <w:trHeight w:val="458"/>
        </w:trPr>
        <w:tc>
          <w:tcPr>
            <w:tcW w:w="294" w:type="pct"/>
            <w:tcBorders>
              <w:top w:val="single" w:sz="4" w:space="0" w:color="auto"/>
              <w:left w:val="single" w:sz="4" w:space="0" w:color="auto"/>
              <w:bottom w:val="single" w:sz="4" w:space="0" w:color="auto"/>
            </w:tcBorders>
            <w:shd w:val="clear" w:color="auto" w:fill="FFFFFF"/>
          </w:tcPr>
          <w:p w14:paraId="4E3C72D0"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00D6750" w14:textId="77777777" w:rsidR="00E67F82" w:rsidRPr="00CA7A12" w:rsidRDefault="00E67F82" w:rsidP="00E67F82">
            <w:pPr>
              <w:pStyle w:val="22"/>
              <w:shd w:val="clear" w:color="auto" w:fill="auto"/>
              <w:spacing w:line="240" w:lineRule="auto"/>
              <w:ind w:left="132" w:right="129" w:firstLine="0"/>
            </w:pPr>
            <w:r w:rsidRPr="00CA7A12">
              <w:t>Ходьба. О.Р.У. без предметов. Блокирование. Действия защите и нападении.</w:t>
            </w:r>
          </w:p>
        </w:tc>
        <w:tc>
          <w:tcPr>
            <w:tcW w:w="664" w:type="pct"/>
            <w:tcBorders>
              <w:top w:val="single" w:sz="4" w:space="0" w:color="auto"/>
              <w:left w:val="single" w:sz="4" w:space="0" w:color="auto"/>
              <w:bottom w:val="single" w:sz="4" w:space="0" w:color="auto"/>
            </w:tcBorders>
            <w:shd w:val="clear" w:color="auto" w:fill="FFFFFF"/>
            <w:vAlign w:val="center"/>
          </w:tcPr>
          <w:p w14:paraId="1D41220F"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66C4638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27.03.2026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72C185A"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2E3D797" w14:textId="77777777" w:rsidTr="00E67F82">
        <w:trPr>
          <w:trHeight w:val="521"/>
        </w:trPr>
        <w:tc>
          <w:tcPr>
            <w:tcW w:w="294" w:type="pct"/>
            <w:tcBorders>
              <w:top w:val="single" w:sz="4" w:space="0" w:color="auto"/>
              <w:left w:val="single" w:sz="4" w:space="0" w:color="auto"/>
              <w:bottom w:val="single" w:sz="4" w:space="0" w:color="auto"/>
            </w:tcBorders>
            <w:shd w:val="clear" w:color="auto" w:fill="FFFFFF"/>
          </w:tcPr>
          <w:p w14:paraId="0188C99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7A98D86" w14:textId="77777777" w:rsidR="00E67F82" w:rsidRPr="00CA7A12" w:rsidRDefault="00E67F82" w:rsidP="00E67F82">
            <w:pPr>
              <w:pStyle w:val="22"/>
              <w:shd w:val="clear" w:color="auto" w:fill="auto"/>
              <w:spacing w:line="240" w:lineRule="auto"/>
              <w:ind w:left="132" w:right="129" w:firstLine="0"/>
            </w:pPr>
            <w:r w:rsidRPr="00CA7A12">
              <w:t>Нападающий удар. Блокирование. Круговая тренировка.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3EA74352"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31CE668C"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06.04.2026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640E6D2"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81629DD" w14:textId="77777777" w:rsidTr="00E67F82">
        <w:trPr>
          <w:trHeight w:val="401"/>
        </w:trPr>
        <w:tc>
          <w:tcPr>
            <w:tcW w:w="294" w:type="pct"/>
            <w:tcBorders>
              <w:top w:val="single" w:sz="4" w:space="0" w:color="auto"/>
              <w:left w:val="single" w:sz="4" w:space="0" w:color="auto"/>
              <w:bottom w:val="single" w:sz="4" w:space="0" w:color="auto"/>
            </w:tcBorders>
            <w:shd w:val="clear" w:color="auto" w:fill="FFFFFF"/>
          </w:tcPr>
          <w:p w14:paraId="49D27267"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97BBC40" w14:textId="77777777" w:rsidR="00E67F82" w:rsidRPr="00CA7A12" w:rsidRDefault="00E67F82" w:rsidP="00E67F82">
            <w:pPr>
              <w:pStyle w:val="22"/>
              <w:shd w:val="clear" w:color="auto" w:fill="auto"/>
              <w:spacing w:line="240" w:lineRule="auto"/>
              <w:ind w:left="132" w:right="129" w:firstLine="0"/>
            </w:pPr>
            <w:r w:rsidRPr="00CA7A12">
              <w:t>Нападающий удар. Блокирование. Круговая тренировка.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0AF1AD22"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48BA892"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08.04.2026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CCEE439"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48C92FA5" w14:textId="77777777" w:rsidTr="00E67F82">
        <w:trPr>
          <w:trHeight w:val="465"/>
        </w:trPr>
        <w:tc>
          <w:tcPr>
            <w:tcW w:w="294" w:type="pct"/>
            <w:tcBorders>
              <w:top w:val="single" w:sz="4" w:space="0" w:color="auto"/>
              <w:left w:val="single" w:sz="4" w:space="0" w:color="auto"/>
              <w:bottom w:val="single" w:sz="4" w:space="0" w:color="auto"/>
            </w:tcBorders>
            <w:shd w:val="clear" w:color="auto" w:fill="FFFFFF"/>
          </w:tcPr>
          <w:p w14:paraId="2550BDE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5913C3A" w14:textId="77777777" w:rsidR="00E67F82" w:rsidRPr="00CA7A12" w:rsidRDefault="00E67F82" w:rsidP="00E67F82">
            <w:pPr>
              <w:pStyle w:val="22"/>
              <w:shd w:val="clear" w:color="auto" w:fill="auto"/>
              <w:spacing w:line="240" w:lineRule="auto"/>
              <w:ind w:left="132" w:right="129" w:firstLine="0"/>
            </w:pPr>
            <w:r w:rsidRPr="00CA7A12">
              <w:t>Беговые упр. Нападающий удар. Блокирование.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4FC04E9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F93E8A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10.04.2026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851E4F5"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21873AE" w14:textId="77777777" w:rsidTr="00E67F82">
        <w:trPr>
          <w:trHeight w:val="515"/>
        </w:trPr>
        <w:tc>
          <w:tcPr>
            <w:tcW w:w="294" w:type="pct"/>
            <w:tcBorders>
              <w:top w:val="single" w:sz="4" w:space="0" w:color="auto"/>
              <w:left w:val="single" w:sz="4" w:space="0" w:color="auto"/>
              <w:bottom w:val="single" w:sz="4" w:space="0" w:color="auto"/>
            </w:tcBorders>
            <w:shd w:val="clear" w:color="auto" w:fill="FFFFFF"/>
          </w:tcPr>
          <w:p w14:paraId="69359FF6"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9468419" w14:textId="77777777" w:rsidR="00E67F82" w:rsidRPr="00CA7A12" w:rsidRDefault="00E67F82" w:rsidP="00E67F82">
            <w:pPr>
              <w:pStyle w:val="22"/>
              <w:shd w:val="clear" w:color="auto" w:fill="auto"/>
              <w:spacing w:line="240" w:lineRule="auto"/>
              <w:ind w:left="132" w:right="129" w:firstLine="0"/>
            </w:pPr>
            <w:r w:rsidRPr="00CA7A12">
              <w:t>Блокирование. Прием мяча. Прыжки через скакалку.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314683DB"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93D3B0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14.04.2026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D0F6167"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97D9E88" w14:textId="77777777" w:rsidTr="00E67F82">
        <w:trPr>
          <w:trHeight w:val="423"/>
        </w:trPr>
        <w:tc>
          <w:tcPr>
            <w:tcW w:w="294" w:type="pct"/>
            <w:tcBorders>
              <w:top w:val="single" w:sz="4" w:space="0" w:color="auto"/>
              <w:left w:val="single" w:sz="4" w:space="0" w:color="auto"/>
              <w:bottom w:val="single" w:sz="4" w:space="0" w:color="auto"/>
            </w:tcBorders>
            <w:shd w:val="clear" w:color="auto" w:fill="FFFFFF"/>
          </w:tcPr>
          <w:p w14:paraId="4F1A83B8"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73C1BCF" w14:textId="77777777" w:rsidR="00E67F82" w:rsidRPr="00CA7A12" w:rsidRDefault="00E67F82" w:rsidP="00E67F82">
            <w:pPr>
              <w:pStyle w:val="22"/>
              <w:shd w:val="clear" w:color="auto" w:fill="auto"/>
              <w:spacing w:line="240" w:lineRule="auto"/>
              <w:ind w:left="132" w:right="129" w:firstLine="0"/>
            </w:pPr>
            <w:r w:rsidRPr="00CA7A12">
              <w:t>О.Р.У с мячом. Работа в парах и у сетки. Блокирование. Игра.</w:t>
            </w:r>
          </w:p>
        </w:tc>
        <w:tc>
          <w:tcPr>
            <w:tcW w:w="664" w:type="pct"/>
            <w:tcBorders>
              <w:top w:val="single" w:sz="4" w:space="0" w:color="auto"/>
              <w:left w:val="single" w:sz="4" w:space="0" w:color="auto"/>
              <w:bottom w:val="single" w:sz="4" w:space="0" w:color="auto"/>
            </w:tcBorders>
            <w:shd w:val="clear" w:color="auto" w:fill="FFFFFF"/>
            <w:vAlign w:val="center"/>
          </w:tcPr>
          <w:p w14:paraId="6803B89A"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1CDD51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15.04.2026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0073E750"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2B5C181" w14:textId="77777777" w:rsidTr="00E67F82">
        <w:trPr>
          <w:trHeight w:val="459"/>
        </w:trPr>
        <w:tc>
          <w:tcPr>
            <w:tcW w:w="294" w:type="pct"/>
            <w:tcBorders>
              <w:top w:val="single" w:sz="4" w:space="0" w:color="auto"/>
              <w:left w:val="single" w:sz="4" w:space="0" w:color="auto"/>
              <w:bottom w:val="single" w:sz="4" w:space="0" w:color="auto"/>
            </w:tcBorders>
            <w:shd w:val="clear" w:color="auto" w:fill="FFFFFF"/>
          </w:tcPr>
          <w:p w14:paraId="6337C9A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6E3F2563" w14:textId="77777777" w:rsidR="00E67F82" w:rsidRPr="00CA7A12" w:rsidRDefault="00E67F82" w:rsidP="00E67F82">
            <w:pPr>
              <w:pStyle w:val="22"/>
              <w:shd w:val="clear" w:color="auto" w:fill="auto"/>
              <w:spacing w:line="240" w:lineRule="auto"/>
              <w:ind w:left="132" w:right="129" w:firstLine="0"/>
            </w:pPr>
            <w:r w:rsidRPr="00CA7A12">
              <w:t>Прямая подача. Блокирование. Упр. на развитие прыгучести.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078A497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F322A6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17.04.2026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292BEFD"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312B6F7" w14:textId="77777777" w:rsidTr="00E67F82">
        <w:trPr>
          <w:trHeight w:val="381"/>
        </w:trPr>
        <w:tc>
          <w:tcPr>
            <w:tcW w:w="294" w:type="pct"/>
            <w:tcBorders>
              <w:top w:val="single" w:sz="4" w:space="0" w:color="auto"/>
              <w:left w:val="single" w:sz="4" w:space="0" w:color="auto"/>
              <w:bottom w:val="single" w:sz="4" w:space="0" w:color="auto"/>
            </w:tcBorders>
            <w:shd w:val="clear" w:color="auto" w:fill="FFFFFF"/>
          </w:tcPr>
          <w:p w14:paraId="41CD6AA6"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08134A8" w14:textId="77777777" w:rsidR="00E67F82" w:rsidRPr="00CA7A12" w:rsidRDefault="00E67F82" w:rsidP="00E67F82">
            <w:pPr>
              <w:pStyle w:val="22"/>
              <w:shd w:val="clear" w:color="auto" w:fill="auto"/>
              <w:spacing w:line="240" w:lineRule="auto"/>
              <w:ind w:left="132" w:right="129" w:firstLine="0"/>
            </w:pPr>
            <w:r w:rsidRPr="00CA7A12">
              <w:t>Прямая подача. Прием мяча. Индивидуальные действия в защите. Эстафеты.</w:t>
            </w:r>
          </w:p>
        </w:tc>
        <w:tc>
          <w:tcPr>
            <w:tcW w:w="664" w:type="pct"/>
            <w:tcBorders>
              <w:top w:val="single" w:sz="4" w:space="0" w:color="auto"/>
              <w:left w:val="single" w:sz="4" w:space="0" w:color="auto"/>
              <w:bottom w:val="single" w:sz="4" w:space="0" w:color="auto"/>
            </w:tcBorders>
            <w:shd w:val="clear" w:color="auto" w:fill="FFFFFF"/>
            <w:vAlign w:val="center"/>
          </w:tcPr>
          <w:p w14:paraId="77CDB60B"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9CDB9DC"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18.04.2026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46007A9"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339A212" w14:textId="77777777" w:rsidTr="00E67F82">
        <w:trPr>
          <w:trHeight w:val="417"/>
        </w:trPr>
        <w:tc>
          <w:tcPr>
            <w:tcW w:w="294" w:type="pct"/>
            <w:tcBorders>
              <w:top w:val="single" w:sz="4" w:space="0" w:color="auto"/>
              <w:left w:val="single" w:sz="4" w:space="0" w:color="auto"/>
              <w:bottom w:val="single" w:sz="4" w:space="0" w:color="auto"/>
            </w:tcBorders>
            <w:shd w:val="clear" w:color="auto" w:fill="FFFFFF"/>
          </w:tcPr>
          <w:p w14:paraId="0001C9AC"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5FA277D8" w14:textId="77777777" w:rsidR="00E67F82" w:rsidRPr="00CA7A12" w:rsidRDefault="00E67F82" w:rsidP="00E67F82">
            <w:pPr>
              <w:pStyle w:val="22"/>
              <w:shd w:val="clear" w:color="auto" w:fill="auto"/>
              <w:spacing w:line="240" w:lineRule="auto"/>
              <w:ind w:left="132" w:right="129" w:firstLine="0"/>
            </w:pPr>
            <w:r w:rsidRPr="00CA7A12">
              <w:t>Прямая подача. Прием мяча. Индивидуальные действия в нападении.</w:t>
            </w:r>
          </w:p>
        </w:tc>
        <w:tc>
          <w:tcPr>
            <w:tcW w:w="664" w:type="pct"/>
            <w:tcBorders>
              <w:top w:val="single" w:sz="4" w:space="0" w:color="auto"/>
              <w:left w:val="single" w:sz="4" w:space="0" w:color="auto"/>
              <w:bottom w:val="single" w:sz="4" w:space="0" w:color="auto"/>
            </w:tcBorders>
            <w:shd w:val="clear" w:color="auto" w:fill="FFFFFF"/>
            <w:vAlign w:val="center"/>
          </w:tcPr>
          <w:p w14:paraId="76DC7852"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300CF90"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20.04.2026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1277ED5"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2543FAD7" w14:textId="77777777" w:rsidTr="00E67F82">
        <w:trPr>
          <w:trHeight w:val="340"/>
        </w:trPr>
        <w:tc>
          <w:tcPr>
            <w:tcW w:w="294" w:type="pct"/>
            <w:tcBorders>
              <w:top w:val="single" w:sz="4" w:space="0" w:color="auto"/>
              <w:left w:val="single" w:sz="4" w:space="0" w:color="auto"/>
              <w:bottom w:val="single" w:sz="4" w:space="0" w:color="auto"/>
            </w:tcBorders>
            <w:shd w:val="clear" w:color="auto" w:fill="FFFFFF"/>
          </w:tcPr>
          <w:p w14:paraId="050B8494"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5E9D4F2" w14:textId="77777777" w:rsidR="00E67F82" w:rsidRPr="00CA7A12" w:rsidRDefault="00E67F82" w:rsidP="00E67F82">
            <w:pPr>
              <w:pStyle w:val="22"/>
              <w:shd w:val="clear" w:color="auto" w:fill="auto"/>
              <w:spacing w:line="240" w:lineRule="auto"/>
              <w:ind w:left="132" w:right="129" w:firstLine="0"/>
            </w:pPr>
            <w:r w:rsidRPr="00CA7A12">
              <w:t>Командная игра в нападении. Нападающий удар. Блокирование.</w:t>
            </w:r>
          </w:p>
        </w:tc>
        <w:tc>
          <w:tcPr>
            <w:tcW w:w="664" w:type="pct"/>
            <w:tcBorders>
              <w:top w:val="single" w:sz="4" w:space="0" w:color="auto"/>
              <w:left w:val="single" w:sz="4" w:space="0" w:color="auto"/>
              <w:bottom w:val="single" w:sz="4" w:space="0" w:color="auto"/>
            </w:tcBorders>
            <w:shd w:val="clear" w:color="auto" w:fill="FFFFFF"/>
            <w:vAlign w:val="center"/>
          </w:tcPr>
          <w:p w14:paraId="169AFDB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30418F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22.04.2026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F3F9500"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30FB171D" w14:textId="77777777" w:rsidTr="00E67F82">
        <w:trPr>
          <w:trHeight w:val="390"/>
        </w:trPr>
        <w:tc>
          <w:tcPr>
            <w:tcW w:w="294" w:type="pct"/>
            <w:tcBorders>
              <w:top w:val="single" w:sz="4" w:space="0" w:color="auto"/>
              <w:left w:val="single" w:sz="4" w:space="0" w:color="auto"/>
              <w:bottom w:val="single" w:sz="4" w:space="0" w:color="auto"/>
            </w:tcBorders>
            <w:shd w:val="clear" w:color="auto" w:fill="FFFFFF"/>
          </w:tcPr>
          <w:p w14:paraId="3BFADBC7"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1CE3AAF" w14:textId="77777777" w:rsidR="00E67F82" w:rsidRPr="00CA7A12" w:rsidRDefault="00E67F82" w:rsidP="00E67F82">
            <w:pPr>
              <w:pStyle w:val="22"/>
              <w:shd w:val="clear" w:color="auto" w:fill="auto"/>
              <w:spacing w:line="240" w:lineRule="auto"/>
              <w:ind w:left="132" w:right="129" w:firstLine="0"/>
            </w:pPr>
            <w:r w:rsidRPr="00CA7A12">
              <w:t>Блокирование. Индивидуальные действия в защите.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7FAE19C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5209939"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24.04.2026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EA3121F"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34ACD28F" w14:textId="77777777" w:rsidTr="00E67F82">
        <w:trPr>
          <w:trHeight w:val="439"/>
        </w:trPr>
        <w:tc>
          <w:tcPr>
            <w:tcW w:w="294" w:type="pct"/>
            <w:tcBorders>
              <w:top w:val="single" w:sz="4" w:space="0" w:color="auto"/>
              <w:left w:val="single" w:sz="4" w:space="0" w:color="auto"/>
              <w:bottom w:val="single" w:sz="4" w:space="0" w:color="auto"/>
            </w:tcBorders>
            <w:shd w:val="clear" w:color="auto" w:fill="FFFFFF"/>
          </w:tcPr>
          <w:p w14:paraId="2BB283EF"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A7C3DD7" w14:textId="77777777" w:rsidR="00E67F82" w:rsidRPr="00CA7A12" w:rsidRDefault="00E67F82" w:rsidP="00E67F82">
            <w:pPr>
              <w:pStyle w:val="22"/>
              <w:shd w:val="clear" w:color="auto" w:fill="auto"/>
              <w:spacing w:line="240" w:lineRule="auto"/>
              <w:ind w:left="132" w:right="129" w:firstLine="0"/>
            </w:pPr>
            <w:r w:rsidRPr="00CA7A12">
              <w:t>Блокирование. Индивидуальные действия в защите.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0B5D4F07"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5AD850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27.04.2026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3CD43973"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5800C20C" w14:textId="77777777" w:rsidTr="00E67F82">
        <w:trPr>
          <w:trHeight w:val="489"/>
        </w:trPr>
        <w:tc>
          <w:tcPr>
            <w:tcW w:w="294" w:type="pct"/>
            <w:tcBorders>
              <w:top w:val="single" w:sz="4" w:space="0" w:color="auto"/>
              <w:left w:val="single" w:sz="4" w:space="0" w:color="auto"/>
              <w:bottom w:val="single" w:sz="4" w:space="0" w:color="auto"/>
            </w:tcBorders>
            <w:shd w:val="clear" w:color="auto" w:fill="FFFFFF"/>
          </w:tcPr>
          <w:p w14:paraId="6516935C"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E202157" w14:textId="77777777" w:rsidR="00E67F82" w:rsidRPr="00CA7A12" w:rsidRDefault="00E67F82" w:rsidP="00E67F82">
            <w:pPr>
              <w:pStyle w:val="22"/>
              <w:shd w:val="clear" w:color="auto" w:fill="auto"/>
              <w:spacing w:line="240" w:lineRule="auto"/>
              <w:ind w:left="132" w:right="129" w:firstLine="0"/>
            </w:pPr>
            <w:r w:rsidRPr="00CA7A12">
              <w:t>Круговая тренировка. Нападающий удар. Блокирование.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21ABD62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584478C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29.04.2026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5DB455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5B86A794" w14:textId="77777777" w:rsidTr="00E67F82">
        <w:trPr>
          <w:trHeight w:val="397"/>
        </w:trPr>
        <w:tc>
          <w:tcPr>
            <w:tcW w:w="294" w:type="pct"/>
            <w:tcBorders>
              <w:top w:val="single" w:sz="4" w:space="0" w:color="auto"/>
              <w:left w:val="single" w:sz="4" w:space="0" w:color="auto"/>
              <w:bottom w:val="single" w:sz="4" w:space="0" w:color="auto"/>
            </w:tcBorders>
            <w:shd w:val="clear" w:color="auto" w:fill="FFFFFF"/>
          </w:tcPr>
          <w:p w14:paraId="30212838"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310A85E" w14:textId="77777777" w:rsidR="00E67F82" w:rsidRPr="00CA7A12" w:rsidRDefault="00E67F82" w:rsidP="00E67F82">
            <w:pPr>
              <w:pStyle w:val="22"/>
              <w:shd w:val="clear" w:color="auto" w:fill="auto"/>
              <w:spacing w:line="240" w:lineRule="auto"/>
              <w:ind w:left="132" w:right="129" w:firstLine="0"/>
            </w:pPr>
            <w:r w:rsidRPr="00CA7A12">
              <w:t>О.Р.У. у шведской стенки. Блокирование. Прием мяча. Игра.</w:t>
            </w:r>
          </w:p>
        </w:tc>
        <w:tc>
          <w:tcPr>
            <w:tcW w:w="664" w:type="pct"/>
            <w:tcBorders>
              <w:top w:val="single" w:sz="4" w:space="0" w:color="auto"/>
              <w:left w:val="single" w:sz="4" w:space="0" w:color="auto"/>
              <w:bottom w:val="single" w:sz="4" w:space="0" w:color="auto"/>
            </w:tcBorders>
            <w:shd w:val="clear" w:color="auto" w:fill="FFFFFF"/>
            <w:vAlign w:val="center"/>
          </w:tcPr>
          <w:p w14:paraId="3117BE38"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6E93A4B"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04.05.2026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C6E38D1"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24FE3320" w14:textId="77777777" w:rsidTr="00E67F82">
        <w:trPr>
          <w:trHeight w:val="447"/>
        </w:trPr>
        <w:tc>
          <w:tcPr>
            <w:tcW w:w="294" w:type="pct"/>
            <w:tcBorders>
              <w:top w:val="single" w:sz="4" w:space="0" w:color="auto"/>
              <w:left w:val="single" w:sz="4" w:space="0" w:color="auto"/>
              <w:bottom w:val="single" w:sz="4" w:space="0" w:color="auto"/>
            </w:tcBorders>
            <w:shd w:val="clear" w:color="auto" w:fill="FFFFFF"/>
          </w:tcPr>
          <w:p w14:paraId="57D7CA2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0C724D60" w14:textId="77777777" w:rsidR="00E67F82" w:rsidRPr="00CA7A12" w:rsidRDefault="00E67F82" w:rsidP="00E67F82">
            <w:pPr>
              <w:pStyle w:val="22"/>
              <w:shd w:val="clear" w:color="auto" w:fill="auto"/>
              <w:spacing w:line="240" w:lineRule="auto"/>
              <w:ind w:left="132" w:right="129" w:firstLine="0"/>
            </w:pPr>
            <w:r w:rsidRPr="00CA7A12">
              <w:t>Ходьба. Индивидуальные действия в защите и нападении.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180F193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648304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06.05.2026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6A71A61A"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249B261" w14:textId="77777777" w:rsidTr="00E67F82">
        <w:trPr>
          <w:trHeight w:val="511"/>
        </w:trPr>
        <w:tc>
          <w:tcPr>
            <w:tcW w:w="294" w:type="pct"/>
            <w:tcBorders>
              <w:top w:val="single" w:sz="4" w:space="0" w:color="auto"/>
              <w:left w:val="single" w:sz="4" w:space="0" w:color="auto"/>
              <w:bottom w:val="single" w:sz="4" w:space="0" w:color="auto"/>
            </w:tcBorders>
            <w:shd w:val="clear" w:color="auto" w:fill="FFFFFF"/>
          </w:tcPr>
          <w:p w14:paraId="46FC19E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5079C2F9" w14:textId="77777777" w:rsidR="00E67F82" w:rsidRPr="00CA7A12" w:rsidRDefault="00E67F82" w:rsidP="00E67F82">
            <w:pPr>
              <w:pStyle w:val="22"/>
              <w:shd w:val="clear" w:color="auto" w:fill="auto"/>
              <w:spacing w:line="240" w:lineRule="auto"/>
              <w:ind w:left="132" w:right="129" w:firstLine="0"/>
            </w:pPr>
            <w:r w:rsidRPr="00CA7A12">
              <w:t>Индивидуальные действия в защите и нападении. Прыжки через скакалку.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6A39BC6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3FE5FA3"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08.05.2026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0A7D958"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48BDEDF" w14:textId="77777777" w:rsidTr="00E67F82">
        <w:trPr>
          <w:trHeight w:val="405"/>
        </w:trPr>
        <w:tc>
          <w:tcPr>
            <w:tcW w:w="294" w:type="pct"/>
            <w:tcBorders>
              <w:top w:val="single" w:sz="4" w:space="0" w:color="auto"/>
              <w:left w:val="single" w:sz="4" w:space="0" w:color="auto"/>
              <w:bottom w:val="single" w:sz="4" w:space="0" w:color="auto"/>
            </w:tcBorders>
            <w:shd w:val="clear" w:color="auto" w:fill="FFFFFF"/>
          </w:tcPr>
          <w:p w14:paraId="304CE990"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11A9073E" w14:textId="77777777" w:rsidR="00E67F82" w:rsidRPr="00CA7A12" w:rsidRDefault="00E67F82" w:rsidP="00E67F82">
            <w:pPr>
              <w:pStyle w:val="22"/>
              <w:shd w:val="clear" w:color="auto" w:fill="auto"/>
              <w:spacing w:line="240" w:lineRule="auto"/>
              <w:ind w:left="132" w:right="129" w:firstLine="0"/>
            </w:pPr>
            <w:r w:rsidRPr="00CA7A12">
              <w:t>Индивидуальные действия в защите и нападении. Прыжки через скакалку.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1C878568"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16159CE2"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13.05.2026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5630431F"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F6DE2ED" w14:textId="77777777" w:rsidTr="00E67F82">
        <w:trPr>
          <w:trHeight w:val="455"/>
        </w:trPr>
        <w:tc>
          <w:tcPr>
            <w:tcW w:w="294" w:type="pct"/>
            <w:tcBorders>
              <w:top w:val="single" w:sz="4" w:space="0" w:color="auto"/>
              <w:left w:val="single" w:sz="4" w:space="0" w:color="auto"/>
              <w:bottom w:val="single" w:sz="4" w:space="0" w:color="auto"/>
            </w:tcBorders>
            <w:shd w:val="clear" w:color="auto" w:fill="FFFFFF"/>
          </w:tcPr>
          <w:p w14:paraId="54F1C5FC"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5A453E7F" w14:textId="77777777" w:rsidR="00E67F82" w:rsidRPr="00CA7A12" w:rsidRDefault="00E67F82" w:rsidP="00E67F82">
            <w:pPr>
              <w:pStyle w:val="22"/>
              <w:shd w:val="clear" w:color="auto" w:fill="auto"/>
              <w:spacing w:line="240" w:lineRule="auto"/>
              <w:ind w:left="132" w:right="129" w:firstLine="0"/>
            </w:pPr>
            <w:r w:rsidRPr="00CA7A12">
              <w:t>Нападающий удар. О.Р.У. с гантелями. Упр. на развитие двигательных качеств.</w:t>
            </w:r>
          </w:p>
        </w:tc>
        <w:tc>
          <w:tcPr>
            <w:tcW w:w="664" w:type="pct"/>
            <w:tcBorders>
              <w:top w:val="single" w:sz="4" w:space="0" w:color="auto"/>
              <w:left w:val="single" w:sz="4" w:space="0" w:color="auto"/>
              <w:bottom w:val="single" w:sz="4" w:space="0" w:color="auto"/>
            </w:tcBorders>
            <w:shd w:val="clear" w:color="auto" w:fill="FFFFFF"/>
            <w:vAlign w:val="center"/>
          </w:tcPr>
          <w:p w14:paraId="2D7B61D5"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7164FE18"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15.05.2026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A74D721"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2ED64D70" w14:textId="77777777" w:rsidTr="00E67F82">
        <w:trPr>
          <w:trHeight w:val="505"/>
        </w:trPr>
        <w:tc>
          <w:tcPr>
            <w:tcW w:w="294" w:type="pct"/>
            <w:tcBorders>
              <w:top w:val="single" w:sz="4" w:space="0" w:color="auto"/>
              <w:left w:val="single" w:sz="4" w:space="0" w:color="auto"/>
              <w:bottom w:val="single" w:sz="4" w:space="0" w:color="auto"/>
            </w:tcBorders>
            <w:shd w:val="clear" w:color="auto" w:fill="FFFFFF"/>
          </w:tcPr>
          <w:p w14:paraId="35A7AB6A"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C67CB29" w14:textId="77777777" w:rsidR="00E67F82" w:rsidRPr="00CA7A12" w:rsidRDefault="00E67F82" w:rsidP="00E67F82">
            <w:pPr>
              <w:pStyle w:val="22"/>
              <w:shd w:val="clear" w:color="auto" w:fill="auto"/>
              <w:spacing w:line="240" w:lineRule="auto"/>
              <w:ind w:left="132" w:right="129" w:firstLine="0"/>
            </w:pPr>
            <w:r w:rsidRPr="00CA7A12">
              <w:t>Эстафеты с различными предметами. Нападающий удар. Блокирование.</w:t>
            </w:r>
          </w:p>
        </w:tc>
        <w:tc>
          <w:tcPr>
            <w:tcW w:w="664" w:type="pct"/>
            <w:tcBorders>
              <w:top w:val="single" w:sz="4" w:space="0" w:color="auto"/>
              <w:left w:val="single" w:sz="4" w:space="0" w:color="auto"/>
              <w:bottom w:val="single" w:sz="4" w:space="0" w:color="auto"/>
            </w:tcBorders>
            <w:shd w:val="clear" w:color="auto" w:fill="FFFFFF"/>
            <w:vAlign w:val="center"/>
          </w:tcPr>
          <w:p w14:paraId="34E9D2F0"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094E228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16.05.2026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58F2049"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74FCBFCF" w14:textId="77777777" w:rsidTr="00E67F82">
        <w:trPr>
          <w:trHeight w:val="413"/>
        </w:trPr>
        <w:tc>
          <w:tcPr>
            <w:tcW w:w="294" w:type="pct"/>
            <w:tcBorders>
              <w:top w:val="single" w:sz="4" w:space="0" w:color="auto"/>
              <w:left w:val="single" w:sz="4" w:space="0" w:color="auto"/>
              <w:bottom w:val="single" w:sz="4" w:space="0" w:color="auto"/>
            </w:tcBorders>
            <w:shd w:val="clear" w:color="auto" w:fill="FFFFFF"/>
          </w:tcPr>
          <w:p w14:paraId="6E658F03"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492C5150" w14:textId="77777777" w:rsidR="00E67F82" w:rsidRPr="00CA7A12" w:rsidRDefault="00E67F82" w:rsidP="00E67F82">
            <w:pPr>
              <w:pStyle w:val="22"/>
              <w:shd w:val="clear" w:color="auto" w:fill="auto"/>
              <w:spacing w:line="240" w:lineRule="auto"/>
              <w:ind w:left="132" w:right="129" w:firstLine="0"/>
            </w:pPr>
            <w:r w:rsidRPr="00CA7A12">
              <w:t>Метание мяча на дальность. Упр. на развитие мышц рук и верхнего плечевого пояса. Игра.</w:t>
            </w:r>
          </w:p>
        </w:tc>
        <w:tc>
          <w:tcPr>
            <w:tcW w:w="664" w:type="pct"/>
            <w:tcBorders>
              <w:top w:val="single" w:sz="4" w:space="0" w:color="auto"/>
              <w:left w:val="single" w:sz="4" w:space="0" w:color="auto"/>
              <w:bottom w:val="single" w:sz="4" w:space="0" w:color="auto"/>
            </w:tcBorders>
            <w:shd w:val="clear" w:color="auto" w:fill="FFFFFF"/>
            <w:vAlign w:val="center"/>
          </w:tcPr>
          <w:p w14:paraId="44384134"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3D2A4B3F"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18.05.2026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1A95842F"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055A8E82" w14:textId="77777777" w:rsidTr="00E67F82">
        <w:trPr>
          <w:trHeight w:val="551"/>
        </w:trPr>
        <w:tc>
          <w:tcPr>
            <w:tcW w:w="294" w:type="pct"/>
            <w:tcBorders>
              <w:top w:val="single" w:sz="4" w:space="0" w:color="auto"/>
              <w:left w:val="single" w:sz="4" w:space="0" w:color="auto"/>
              <w:bottom w:val="single" w:sz="4" w:space="0" w:color="auto"/>
            </w:tcBorders>
            <w:shd w:val="clear" w:color="auto" w:fill="FFFFFF"/>
          </w:tcPr>
          <w:p w14:paraId="1F576602"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6F10D4D" w14:textId="77777777" w:rsidR="00E67F82" w:rsidRPr="00CA7A12" w:rsidRDefault="00E67F82" w:rsidP="00E67F82">
            <w:pPr>
              <w:pStyle w:val="22"/>
              <w:shd w:val="clear" w:color="auto" w:fill="auto"/>
              <w:spacing w:line="240" w:lineRule="auto"/>
              <w:ind w:left="132" w:right="129" w:firstLine="0"/>
            </w:pPr>
            <w:r w:rsidRPr="00CA7A12">
              <w:t>Прыжки в глубину с гимнастического коня. Индивидуальные действия в защите. Учебная игра.</w:t>
            </w:r>
          </w:p>
        </w:tc>
        <w:tc>
          <w:tcPr>
            <w:tcW w:w="664" w:type="pct"/>
            <w:tcBorders>
              <w:top w:val="single" w:sz="4" w:space="0" w:color="auto"/>
              <w:left w:val="single" w:sz="4" w:space="0" w:color="auto"/>
              <w:bottom w:val="single" w:sz="4" w:space="0" w:color="auto"/>
            </w:tcBorders>
            <w:shd w:val="clear" w:color="auto" w:fill="FFFFFF"/>
            <w:vAlign w:val="center"/>
          </w:tcPr>
          <w:p w14:paraId="1898341E"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214212A"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20.05.2026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79491FEC"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33955C98" w14:textId="77777777" w:rsidTr="00E67F82">
        <w:trPr>
          <w:trHeight w:val="472"/>
        </w:trPr>
        <w:tc>
          <w:tcPr>
            <w:tcW w:w="294" w:type="pct"/>
            <w:tcBorders>
              <w:top w:val="single" w:sz="4" w:space="0" w:color="auto"/>
              <w:left w:val="single" w:sz="4" w:space="0" w:color="auto"/>
              <w:bottom w:val="single" w:sz="4" w:space="0" w:color="auto"/>
            </w:tcBorders>
            <w:shd w:val="clear" w:color="auto" w:fill="FFFFFF"/>
          </w:tcPr>
          <w:p w14:paraId="7E19C8BF"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3E373814" w14:textId="77777777" w:rsidR="00E67F82" w:rsidRPr="00CA7A12" w:rsidRDefault="00E67F82" w:rsidP="00E67F82">
            <w:pPr>
              <w:pStyle w:val="22"/>
              <w:shd w:val="clear" w:color="auto" w:fill="auto"/>
              <w:spacing w:line="240" w:lineRule="auto"/>
              <w:ind w:left="132" w:right="129" w:firstLine="0"/>
            </w:pPr>
            <w:r w:rsidRPr="00CA7A12">
              <w:t>Сдача контрольных нормативов. Проведение соревнований.</w:t>
            </w:r>
          </w:p>
        </w:tc>
        <w:tc>
          <w:tcPr>
            <w:tcW w:w="664" w:type="pct"/>
            <w:tcBorders>
              <w:top w:val="single" w:sz="4" w:space="0" w:color="auto"/>
              <w:left w:val="single" w:sz="4" w:space="0" w:color="auto"/>
              <w:bottom w:val="single" w:sz="4" w:space="0" w:color="auto"/>
            </w:tcBorders>
            <w:shd w:val="clear" w:color="auto" w:fill="FFFFFF"/>
            <w:vAlign w:val="center"/>
          </w:tcPr>
          <w:p w14:paraId="676F384C"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30CF9E11"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22.05.2026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27EFBF94"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1A670480" w14:textId="77777777" w:rsidTr="00E67F82">
        <w:trPr>
          <w:trHeight w:val="551"/>
        </w:trPr>
        <w:tc>
          <w:tcPr>
            <w:tcW w:w="294" w:type="pct"/>
            <w:tcBorders>
              <w:top w:val="single" w:sz="4" w:space="0" w:color="auto"/>
              <w:left w:val="single" w:sz="4" w:space="0" w:color="auto"/>
              <w:bottom w:val="single" w:sz="4" w:space="0" w:color="auto"/>
            </w:tcBorders>
            <w:shd w:val="clear" w:color="auto" w:fill="FFFFFF"/>
          </w:tcPr>
          <w:p w14:paraId="040E062B"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290F5605" w14:textId="77777777" w:rsidR="00E67F82" w:rsidRPr="00CA7A12" w:rsidRDefault="00E67F82" w:rsidP="00E67F82">
            <w:pPr>
              <w:pStyle w:val="22"/>
              <w:shd w:val="clear" w:color="auto" w:fill="auto"/>
              <w:spacing w:line="240" w:lineRule="auto"/>
              <w:ind w:left="132" w:right="129" w:firstLine="0"/>
            </w:pPr>
            <w:r w:rsidRPr="00CA7A12">
              <w:t>Сдача контрольных нормативов. Проведение соревнований.</w:t>
            </w:r>
          </w:p>
        </w:tc>
        <w:tc>
          <w:tcPr>
            <w:tcW w:w="664" w:type="pct"/>
            <w:tcBorders>
              <w:top w:val="single" w:sz="4" w:space="0" w:color="auto"/>
              <w:left w:val="single" w:sz="4" w:space="0" w:color="auto"/>
              <w:bottom w:val="single" w:sz="4" w:space="0" w:color="auto"/>
            </w:tcBorders>
            <w:shd w:val="clear" w:color="auto" w:fill="FFFFFF"/>
            <w:vAlign w:val="center"/>
          </w:tcPr>
          <w:p w14:paraId="4C63D2B6"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2C97623D"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26.05.2026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6A09AFF" w14:textId="77777777" w:rsidR="00E67F82" w:rsidRPr="00CA7A12" w:rsidRDefault="00E67F82" w:rsidP="00E67F82">
            <w:pPr>
              <w:ind w:left="42" w:right="46"/>
              <w:jc w:val="center"/>
              <w:rPr>
                <w:rFonts w:ascii="Times New Roman" w:hAnsi="Times New Roman" w:cs="Times New Roman"/>
                <w:sz w:val="10"/>
                <w:szCs w:val="10"/>
              </w:rPr>
            </w:pPr>
          </w:p>
        </w:tc>
      </w:tr>
      <w:tr w:rsidR="00E67F82" w:rsidRPr="00CA7A12" w14:paraId="5CC0F417" w14:textId="77777777" w:rsidTr="00E67F82">
        <w:trPr>
          <w:trHeight w:val="551"/>
        </w:trPr>
        <w:tc>
          <w:tcPr>
            <w:tcW w:w="294" w:type="pct"/>
            <w:tcBorders>
              <w:top w:val="single" w:sz="4" w:space="0" w:color="auto"/>
              <w:left w:val="single" w:sz="4" w:space="0" w:color="auto"/>
              <w:bottom w:val="single" w:sz="4" w:space="0" w:color="auto"/>
            </w:tcBorders>
            <w:shd w:val="clear" w:color="auto" w:fill="FFFFFF"/>
          </w:tcPr>
          <w:p w14:paraId="7D24707F" w14:textId="77777777" w:rsidR="00E67F82" w:rsidRPr="00CA7A12" w:rsidRDefault="00E67F82" w:rsidP="00E67F82">
            <w:pPr>
              <w:pStyle w:val="22"/>
              <w:numPr>
                <w:ilvl w:val="0"/>
                <w:numId w:val="14"/>
              </w:numPr>
              <w:shd w:val="clear" w:color="auto" w:fill="auto"/>
              <w:spacing w:line="240" w:lineRule="auto"/>
              <w:ind w:left="142" w:firstLine="0"/>
              <w:jc w:val="center"/>
            </w:pPr>
          </w:p>
        </w:tc>
        <w:tc>
          <w:tcPr>
            <w:tcW w:w="2784" w:type="pct"/>
            <w:tcBorders>
              <w:top w:val="single" w:sz="4" w:space="0" w:color="auto"/>
              <w:left w:val="single" w:sz="4" w:space="0" w:color="auto"/>
              <w:bottom w:val="single" w:sz="4" w:space="0" w:color="auto"/>
            </w:tcBorders>
            <w:shd w:val="clear" w:color="auto" w:fill="FFFFFF"/>
          </w:tcPr>
          <w:p w14:paraId="79FCBBB5" w14:textId="77777777" w:rsidR="00E67F82" w:rsidRPr="00CA7A12" w:rsidRDefault="00E67F82" w:rsidP="00E67F82">
            <w:pPr>
              <w:pStyle w:val="22"/>
              <w:shd w:val="clear" w:color="auto" w:fill="auto"/>
              <w:spacing w:line="240" w:lineRule="auto"/>
              <w:ind w:left="132" w:right="129" w:firstLine="0"/>
            </w:pPr>
            <w:r w:rsidRPr="00CA7A12">
              <w:t>Проведение тестирования. Подведение итогов за год. Итоговое занятие.</w:t>
            </w:r>
          </w:p>
        </w:tc>
        <w:tc>
          <w:tcPr>
            <w:tcW w:w="664" w:type="pct"/>
            <w:tcBorders>
              <w:top w:val="single" w:sz="4" w:space="0" w:color="auto"/>
              <w:left w:val="single" w:sz="4" w:space="0" w:color="auto"/>
              <w:bottom w:val="single" w:sz="4" w:space="0" w:color="auto"/>
            </w:tcBorders>
            <w:shd w:val="clear" w:color="auto" w:fill="FFFFFF"/>
            <w:vAlign w:val="center"/>
          </w:tcPr>
          <w:p w14:paraId="6FBA0D74" w14:textId="77777777" w:rsidR="00E67F82" w:rsidRPr="00CA7A12" w:rsidRDefault="00E67F82" w:rsidP="00E67F82">
            <w:pPr>
              <w:pStyle w:val="22"/>
              <w:shd w:val="clear" w:color="auto" w:fill="auto"/>
              <w:spacing w:line="240" w:lineRule="auto"/>
              <w:ind w:firstLine="0"/>
              <w:jc w:val="center"/>
            </w:pPr>
            <w:r w:rsidRPr="00CA7A12">
              <w:t>1,5</w:t>
            </w:r>
          </w:p>
        </w:tc>
        <w:tc>
          <w:tcPr>
            <w:tcW w:w="634" w:type="pct"/>
            <w:tcBorders>
              <w:top w:val="single" w:sz="4" w:space="0" w:color="auto"/>
              <w:left w:val="single" w:sz="4" w:space="0" w:color="auto"/>
              <w:bottom w:val="single" w:sz="4" w:space="0" w:color="auto"/>
            </w:tcBorders>
            <w:shd w:val="clear" w:color="auto" w:fill="FFFFFF"/>
            <w:vAlign w:val="center"/>
          </w:tcPr>
          <w:p w14:paraId="4FA32156" w14:textId="77777777" w:rsidR="00E67F82" w:rsidRPr="00CA7A12" w:rsidRDefault="00E67F82" w:rsidP="00E67F82">
            <w:pPr>
              <w:jc w:val="center"/>
              <w:rPr>
                <w:rFonts w:ascii="Times New Roman" w:hAnsi="Times New Roman" w:cs="Times New Roman"/>
              </w:rPr>
            </w:pPr>
            <w:r w:rsidRPr="00CA7A12">
              <w:rPr>
                <w:rFonts w:ascii="Times New Roman" w:hAnsi="Times New Roman" w:cs="Times New Roman"/>
                <w:sz w:val="22"/>
                <w:szCs w:val="22"/>
              </w:rPr>
              <w:t>28.05.2026</w:t>
            </w:r>
          </w:p>
        </w:tc>
        <w:tc>
          <w:tcPr>
            <w:tcW w:w="624" w:type="pct"/>
            <w:tcBorders>
              <w:top w:val="single" w:sz="4" w:space="0" w:color="auto"/>
              <w:left w:val="single" w:sz="4" w:space="0" w:color="auto"/>
              <w:bottom w:val="single" w:sz="4" w:space="0" w:color="auto"/>
              <w:right w:val="single" w:sz="4" w:space="0" w:color="auto"/>
            </w:tcBorders>
            <w:shd w:val="clear" w:color="auto" w:fill="FFFFFF"/>
            <w:vAlign w:val="center"/>
          </w:tcPr>
          <w:p w14:paraId="4042C65F" w14:textId="77777777" w:rsidR="00E67F82" w:rsidRPr="00CA7A12" w:rsidRDefault="00E67F82" w:rsidP="00E67F82">
            <w:pPr>
              <w:ind w:left="42" w:right="46"/>
              <w:jc w:val="center"/>
              <w:rPr>
                <w:rFonts w:ascii="Times New Roman" w:hAnsi="Times New Roman" w:cs="Times New Roman"/>
                <w:color w:val="auto"/>
                <w:sz w:val="10"/>
                <w:szCs w:val="10"/>
              </w:rPr>
            </w:pPr>
          </w:p>
        </w:tc>
      </w:tr>
    </w:tbl>
    <w:p w14:paraId="7160FE6E" w14:textId="77777777" w:rsidR="00E67F82" w:rsidRPr="00CA7A12" w:rsidRDefault="00E67F82">
      <w:pPr>
        <w:widowControl/>
        <w:spacing w:after="200" w:line="276" w:lineRule="auto"/>
        <w:rPr>
          <w:rFonts w:ascii="Times New Roman" w:hAnsi="Times New Roman" w:cs="Times New Roman"/>
        </w:rPr>
      </w:pPr>
    </w:p>
    <w:p w14:paraId="310DA744" w14:textId="77777777" w:rsidR="004D77C7" w:rsidRPr="00CA7A12" w:rsidRDefault="004D77C7">
      <w:pPr>
        <w:widowControl/>
        <w:spacing w:after="200" w:line="276" w:lineRule="auto"/>
        <w:rPr>
          <w:rFonts w:ascii="Times New Roman" w:eastAsia="Times New Roman" w:hAnsi="Times New Roman" w:cs="Times New Roman"/>
          <w:color w:val="auto"/>
          <w:sz w:val="22"/>
          <w:szCs w:val="22"/>
          <w:lang w:eastAsia="en-US" w:bidi="ar-SA"/>
        </w:rPr>
      </w:pPr>
      <w:r w:rsidRPr="00CA7A12">
        <w:rPr>
          <w:rFonts w:ascii="Times New Roman" w:hAnsi="Times New Roman" w:cs="Times New Roman"/>
        </w:rPr>
        <w:br w:type="page"/>
      </w:r>
    </w:p>
    <w:p w14:paraId="73D6A55B" w14:textId="77777777" w:rsidR="00332E8F" w:rsidRPr="00CA7A12" w:rsidRDefault="00332E8F" w:rsidP="00E67F82">
      <w:pPr>
        <w:pStyle w:val="30"/>
        <w:shd w:val="clear" w:color="auto" w:fill="auto"/>
        <w:spacing w:after="131" w:line="240" w:lineRule="exact"/>
        <w:ind w:left="300"/>
        <w:rPr>
          <w:sz w:val="24"/>
          <w:szCs w:val="24"/>
        </w:rPr>
      </w:pPr>
      <w:bookmarkStart w:id="17" w:name="bookmark35"/>
    </w:p>
    <w:p w14:paraId="0C92831B" w14:textId="77777777" w:rsidR="00B064BA" w:rsidRPr="00CA7A12" w:rsidRDefault="00B064BA" w:rsidP="00E67F82">
      <w:pPr>
        <w:pStyle w:val="30"/>
        <w:shd w:val="clear" w:color="auto" w:fill="auto"/>
        <w:spacing w:after="218" w:line="240" w:lineRule="exact"/>
        <w:ind w:left="1160"/>
        <w:jc w:val="left"/>
        <w:rPr>
          <w:sz w:val="24"/>
          <w:szCs w:val="24"/>
        </w:rPr>
      </w:pPr>
      <w:bookmarkStart w:id="18" w:name="bookmark37"/>
      <w:bookmarkEnd w:id="17"/>
      <w:r w:rsidRPr="00CA7A12">
        <w:rPr>
          <w:sz w:val="24"/>
          <w:szCs w:val="24"/>
        </w:rPr>
        <w:t>2.4. Условия</w:t>
      </w:r>
      <w:r w:rsidRPr="00CA7A12">
        <w:rPr>
          <w:spacing w:val="-6"/>
          <w:sz w:val="24"/>
          <w:szCs w:val="24"/>
        </w:rPr>
        <w:t xml:space="preserve"> </w:t>
      </w:r>
      <w:r w:rsidRPr="00CA7A12">
        <w:rPr>
          <w:sz w:val="24"/>
          <w:szCs w:val="24"/>
        </w:rPr>
        <w:t>реализации</w:t>
      </w:r>
      <w:r w:rsidRPr="00CA7A12">
        <w:rPr>
          <w:spacing w:val="-5"/>
          <w:sz w:val="24"/>
          <w:szCs w:val="24"/>
        </w:rPr>
        <w:t xml:space="preserve"> </w:t>
      </w:r>
      <w:r w:rsidRPr="00CA7A12">
        <w:rPr>
          <w:sz w:val="24"/>
          <w:szCs w:val="24"/>
        </w:rPr>
        <w:t>программы</w:t>
      </w:r>
    </w:p>
    <w:p w14:paraId="6BBC5DC6" w14:textId="77777777" w:rsidR="00B064BA" w:rsidRPr="00CA7A12" w:rsidRDefault="00B064BA" w:rsidP="00B064BA">
      <w:pPr>
        <w:pStyle w:val="22"/>
        <w:shd w:val="clear" w:color="auto" w:fill="auto"/>
        <w:ind w:firstLine="880"/>
        <w:jc w:val="both"/>
        <w:rPr>
          <w:sz w:val="24"/>
          <w:szCs w:val="24"/>
        </w:rPr>
      </w:pPr>
      <w:r w:rsidRPr="00CA7A12">
        <w:rPr>
          <w:sz w:val="24"/>
          <w:szCs w:val="24"/>
        </w:rPr>
        <w:t>Реализация программы предусматривает специальную организацию регулярных занятий, на которых обучающиеся могут работать фронтально, группами и индивидуально.</w:t>
      </w:r>
    </w:p>
    <w:p w14:paraId="34667343" w14:textId="77777777" w:rsidR="00B064BA" w:rsidRPr="00CA7A12" w:rsidRDefault="00B064BA" w:rsidP="00B064BA">
      <w:pPr>
        <w:pStyle w:val="30"/>
        <w:shd w:val="clear" w:color="auto" w:fill="auto"/>
        <w:spacing w:after="86" w:line="240" w:lineRule="exact"/>
        <w:ind w:firstLine="880"/>
        <w:rPr>
          <w:sz w:val="24"/>
          <w:szCs w:val="24"/>
        </w:rPr>
      </w:pPr>
      <w:bookmarkStart w:id="19" w:name="bookmark17"/>
    </w:p>
    <w:p w14:paraId="59608E68" w14:textId="77777777" w:rsidR="00B064BA" w:rsidRPr="00CA7A12" w:rsidRDefault="00B064BA" w:rsidP="00B064BA">
      <w:pPr>
        <w:pStyle w:val="30"/>
        <w:shd w:val="clear" w:color="auto" w:fill="auto"/>
        <w:spacing w:after="86" w:line="240" w:lineRule="exact"/>
        <w:ind w:firstLine="880"/>
        <w:rPr>
          <w:sz w:val="24"/>
          <w:szCs w:val="24"/>
        </w:rPr>
      </w:pPr>
      <w:r w:rsidRPr="00CA7A12">
        <w:rPr>
          <w:sz w:val="24"/>
          <w:szCs w:val="24"/>
        </w:rPr>
        <w:t>Условия набора и формирования групп:</w:t>
      </w:r>
      <w:bookmarkEnd w:id="19"/>
    </w:p>
    <w:p w14:paraId="6844070B" w14:textId="77777777" w:rsidR="00B064BA" w:rsidRPr="00CA7A12" w:rsidRDefault="00B064BA" w:rsidP="00B064BA">
      <w:pPr>
        <w:pStyle w:val="22"/>
        <w:shd w:val="clear" w:color="auto" w:fill="auto"/>
        <w:ind w:firstLine="880"/>
        <w:jc w:val="both"/>
        <w:rPr>
          <w:sz w:val="24"/>
          <w:szCs w:val="24"/>
        </w:rPr>
      </w:pPr>
      <w:r w:rsidRPr="00CA7A12">
        <w:rPr>
          <w:sz w:val="24"/>
          <w:szCs w:val="24"/>
        </w:rPr>
        <w:t>В объединение принимаются обучающиеся МБОУ «Алупкинская СШ №1» независимо от пола и степени предварительной подготовки. Набор в группу 1 года осуществляется до 10-го сентября из обучающихся в возрасте 12-17 лет, на основании заявлений родителей (законных представителей) обучающихся.</w:t>
      </w:r>
    </w:p>
    <w:p w14:paraId="14CF13FB" w14:textId="77777777" w:rsidR="00B064BA" w:rsidRPr="00CA7A12" w:rsidRDefault="00B064BA" w:rsidP="00B064BA">
      <w:pPr>
        <w:pStyle w:val="22"/>
        <w:shd w:val="clear" w:color="auto" w:fill="auto"/>
        <w:ind w:firstLine="880"/>
        <w:jc w:val="both"/>
        <w:rPr>
          <w:sz w:val="24"/>
          <w:szCs w:val="24"/>
        </w:rPr>
      </w:pPr>
      <w:r w:rsidRPr="00CA7A12">
        <w:rPr>
          <w:sz w:val="24"/>
          <w:szCs w:val="24"/>
        </w:rPr>
        <w:t>При приеме в объединение ни какие вступительные испытания не производятся.</w:t>
      </w:r>
    </w:p>
    <w:p w14:paraId="673E35A2" w14:textId="77777777" w:rsidR="00B064BA" w:rsidRPr="00CA7A12" w:rsidRDefault="00B064BA" w:rsidP="00B064BA">
      <w:pPr>
        <w:pStyle w:val="22"/>
        <w:shd w:val="clear" w:color="auto" w:fill="auto"/>
        <w:ind w:firstLine="880"/>
        <w:jc w:val="both"/>
        <w:rPr>
          <w:sz w:val="24"/>
          <w:szCs w:val="24"/>
        </w:rPr>
      </w:pPr>
      <w:r w:rsidRPr="00CA7A12">
        <w:rPr>
          <w:sz w:val="24"/>
          <w:szCs w:val="24"/>
        </w:rPr>
        <w:t>Дополнительный набор обучающихся в период реализации программы в группу производится в течении учебного года на вакантные места.</w:t>
      </w:r>
    </w:p>
    <w:p w14:paraId="589C838F" w14:textId="77777777" w:rsidR="00B064BA" w:rsidRPr="00CA7A12" w:rsidRDefault="00B064BA" w:rsidP="00B064BA">
      <w:pPr>
        <w:pStyle w:val="22"/>
        <w:shd w:val="clear" w:color="auto" w:fill="auto"/>
        <w:ind w:firstLine="880"/>
        <w:jc w:val="both"/>
        <w:rPr>
          <w:sz w:val="24"/>
          <w:szCs w:val="24"/>
        </w:rPr>
      </w:pPr>
      <w:r w:rsidRPr="00CA7A12">
        <w:rPr>
          <w:sz w:val="24"/>
          <w:szCs w:val="24"/>
        </w:rPr>
        <w:t>Наполняемость учебной группы 1-го года обучения - не должно превышать требований к количеству обучающихся в классах, определенному приказом Министерства просвещения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22.03.2021 №115 (с изменениями и дополнениями).</w:t>
      </w:r>
    </w:p>
    <w:p w14:paraId="076FDA85" w14:textId="77777777" w:rsidR="00B064BA" w:rsidRPr="00CA7A12" w:rsidRDefault="00B064BA" w:rsidP="00B064BA">
      <w:pPr>
        <w:pStyle w:val="22"/>
        <w:shd w:val="clear" w:color="auto" w:fill="auto"/>
        <w:spacing w:after="207"/>
        <w:ind w:firstLine="880"/>
        <w:jc w:val="both"/>
        <w:rPr>
          <w:sz w:val="24"/>
          <w:szCs w:val="24"/>
        </w:rPr>
      </w:pPr>
      <w:r w:rsidRPr="00CA7A12">
        <w:rPr>
          <w:sz w:val="24"/>
          <w:szCs w:val="24"/>
        </w:rPr>
        <w:t>Продолжительность учебных занятий: не более 40 минут.</w:t>
      </w:r>
    </w:p>
    <w:p w14:paraId="691EE46D" w14:textId="77777777" w:rsidR="00B064BA" w:rsidRPr="00CA7A12" w:rsidRDefault="00B064BA" w:rsidP="00B064BA">
      <w:pPr>
        <w:pStyle w:val="30"/>
        <w:shd w:val="clear" w:color="auto" w:fill="auto"/>
        <w:spacing w:after="76" w:line="240" w:lineRule="exact"/>
        <w:ind w:firstLine="880"/>
        <w:rPr>
          <w:sz w:val="24"/>
          <w:szCs w:val="24"/>
        </w:rPr>
      </w:pPr>
      <w:bookmarkStart w:id="20" w:name="bookmark19"/>
      <w:r w:rsidRPr="00CA7A12">
        <w:rPr>
          <w:sz w:val="24"/>
          <w:szCs w:val="24"/>
        </w:rPr>
        <w:t>Материально-техническое оснащение</w:t>
      </w:r>
      <w:bookmarkEnd w:id="20"/>
    </w:p>
    <w:p w14:paraId="612E07B5" w14:textId="77777777" w:rsidR="00B064BA" w:rsidRPr="00CA7A12" w:rsidRDefault="00B064BA" w:rsidP="00B064BA">
      <w:pPr>
        <w:pStyle w:val="22"/>
        <w:numPr>
          <w:ilvl w:val="0"/>
          <w:numId w:val="5"/>
        </w:numPr>
        <w:shd w:val="clear" w:color="auto" w:fill="auto"/>
        <w:tabs>
          <w:tab w:val="left" w:pos="750"/>
        </w:tabs>
        <w:ind w:left="380" w:firstLine="0"/>
        <w:jc w:val="both"/>
        <w:rPr>
          <w:sz w:val="24"/>
          <w:szCs w:val="24"/>
        </w:rPr>
      </w:pPr>
      <w:r w:rsidRPr="00CA7A12">
        <w:rPr>
          <w:sz w:val="24"/>
          <w:szCs w:val="24"/>
        </w:rPr>
        <w:t>Спортивный зал</w:t>
      </w:r>
    </w:p>
    <w:p w14:paraId="3DEA89FD" w14:textId="77777777" w:rsidR="00B064BA" w:rsidRPr="00CA7A12" w:rsidRDefault="00B064BA" w:rsidP="00B064BA">
      <w:pPr>
        <w:pStyle w:val="22"/>
        <w:numPr>
          <w:ilvl w:val="0"/>
          <w:numId w:val="5"/>
        </w:numPr>
        <w:shd w:val="clear" w:color="auto" w:fill="auto"/>
        <w:tabs>
          <w:tab w:val="left" w:pos="750"/>
        </w:tabs>
        <w:ind w:left="380" w:firstLine="0"/>
        <w:jc w:val="both"/>
        <w:rPr>
          <w:sz w:val="24"/>
          <w:szCs w:val="24"/>
        </w:rPr>
      </w:pPr>
      <w:r w:rsidRPr="00CA7A12">
        <w:rPr>
          <w:sz w:val="24"/>
          <w:szCs w:val="24"/>
        </w:rPr>
        <w:t>Волейбольная сетка</w:t>
      </w:r>
    </w:p>
    <w:p w14:paraId="69BC8394" w14:textId="77777777" w:rsidR="00B064BA" w:rsidRPr="00CA7A12" w:rsidRDefault="00B064BA" w:rsidP="00B064BA">
      <w:pPr>
        <w:pStyle w:val="22"/>
        <w:numPr>
          <w:ilvl w:val="0"/>
          <w:numId w:val="5"/>
        </w:numPr>
        <w:shd w:val="clear" w:color="auto" w:fill="auto"/>
        <w:tabs>
          <w:tab w:val="left" w:pos="750"/>
        </w:tabs>
        <w:ind w:left="380" w:firstLine="0"/>
        <w:jc w:val="both"/>
        <w:rPr>
          <w:sz w:val="24"/>
          <w:szCs w:val="24"/>
        </w:rPr>
      </w:pPr>
      <w:r w:rsidRPr="00CA7A12">
        <w:rPr>
          <w:sz w:val="24"/>
          <w:szCs w:val="24"/>
        </w:rPr>
        <w:t>Стойки волейбольные</w:t>
      </w:r>
    </w:p>
    <w:p w14:paraId="0010A859" w14:textId="77777777" w:rsidR="00B064BA" w:rsidRPr="00CA7A12" w:rsidRDefault="00B064BA" w:rsidP="00B064BA">
      <w:pPr>
        <w:pStyle w:val="22"/>
        <w:numPr>
          <w:ilvl w:val="0"/>
          <w:numId w:val="5"/>
        </w:numPr>
        <w:shd w:val="clear" w:color="auto" w:fill="auto"/>
        <w:tabs>
          <w:tab w:val="left" w:pos="750"/>
        </w:tabs>
        <w:ind w:left="380" w:firstLine="0"/>
        <w:jc w:val="both"/>
        <w:rPr>
          <w:sz w:val="24"/>
          <w:szCs w:val="24"/>
        </w:rPr>
      </w:pPr>
      <w:r w:rsidRPr="00CA7A12">
        <w:rPr>
          <w:sz w:val="24"/>
          <w:szCs w:val="24"/>
        </w:rPr>
        <w:t>Волейбольные мячи по количеству обучающихся</w:t>
      </w:r>
    </w:p>
    <w:p w14:paraId="1A17212C" w14:textId="77777777" w:rsidR="00B064BA" w:rsidRPr="00CA7A12" w:rsidRDefault="00B064BA" w:rsidP="00B064BA">
      <w:pPr>
        <w:pStyle w:val="22"/>
        <w:numPr>
          <w:ilvl w:val="0"/>
          <w:numId w:val="5"/>
        </w:numPr>
        <w:shd w:val="clear" w:color="auto" w:fill="auto"/>
        <w:tabs>
          <w:tab w:val="left" w:pos="750"/>
        </w:tabs>
        <w:ind w:left="380" w:firstLine="0"/>
        <w:jc w:val="both"/>
        <w:rPr>
          <w:sz w:val="24"/>
          <w:szCs w:val="24"/>
        </w:rPr>
      </w:pPr>
      <w:r w:rsidRPr="00CA7A12">
        <w:rPr>
          <w:sz w:val="24"/>
          <w:szCs w:val="24"/>
        </w:rPr>
        <w:t>Набивные мячи по количеству обучающихся</w:t>
      </w:r>
    </w:p>
    <w:p w14:paraId="0460495D" w14:textId="77777777" w:rsidR="00B064BA" w:rsidRPr="00CA7A12" w:rsidRDefault="00B064BA" w:rsidP="00B064BA">
      <w:pPr>
        <w:pStyle w:val="22"/>
        <w:numPr>
          <w:ilvl w:val="0"/>
          <w:numId w:val="5"/>
        </w:numPr>
        <w:shd w:val="clear" w:color="auto" w:fill="auto"/>
        <w:tabs>
          <w:tab w:val="left" w:pos="750"/>
        </w:tabs>
        <w:ind w:left="380" w:firstLine="0"/>
        <w:jc w:val="both"/>
        <w:rPr>
          <w:sz w:val="24"/>
          <w:szCs w:val="24"/>
        </w:rPr>
      </w:pPr>
      <w:r w:rsidRPr="00CA7A12">
        <w:rPr>
          <w:sz w:val="24"/>
          <w:szCs w:val="24"/>
        </w:rPr>
        <w:t>Сетка для переноса мячей 2 штуки</w:t>
      </w:r>
    </w:p>
    <w:p w14:paraId="7CEB34A4" w14:textId="77777777" w:rsidR="00B064BA" w:rsidRPr="00CA7A12" w:rsidRDefault="00B064BA" w:rsidP="00B064BA">
      <w:pPr>
        <w:pStyle w:val="22"/>
        <w:numPr>
          <w:ilvl w:val="0"/>
          <w:numId w:val="5"/>
        </w:numPr>
        <w:shd w:val="clear" w:color="auto" w:fill="auto"/>
        <w:tabs>
          <w:tab w:val="left" w:pos="750"/>
        </w:tabs>
        <w:ind w:left="380" w:firstLine="0"/>
        <w:jc w:val="both"/>
        <w:rPr>
          <w:sz w:val="24"/>
          <w:szCs w:val="24"/>
        </w:rPr>
      </w:pPr>
      <w:r w:rsidRPr="00CA7A12">
        <w:rPr>
          <w:sz w:val="24"/>
          <w:szCs w:val="24"/>
        </w:rPr>
        <w:t>Баскетбольные мячи по количеству обучающихся</w:t>
      </w:r>
    </w:p>
    <w:p w14:paraId="664F66A3" w14:textId="77777777" w:rsidR="00B064BA" w:rsidRPr="00CA7A12" w:rsidRDefault="00B064BA" w:rsidP="00B064BA">
      <w:pPr>
        <w:pStyle w:val="22"/>
        <w:numPr>
          <w:ilvl w:val="0"/>
          <w:numId w:val="5"/>
        </w:numPr>
        <w:shd w:val="clear" w:color="auto" w:fill="auto"/>
        <w:tabs>
          <w:tab w:val="left" w:pos="750"/>
        </w:tabs>
        <w:ind w:left="380" w:firstLine="0"/>
        <w:jc w:val="both"/>
        <w:rPr>
          <w:sz w:val="24"/>
          <w:szCs w:val="24"/>
        </w:rPr>
      </w:pPr>
      <w:r w:rsidRPr="00CA7A12">
        <w:rPr>
          <w:sz w:val="24"/>
          <w:szCs w:val="24"/>
        </w:rPr>
        <w:t>Шведская стенка, гимнастическое оборудование</w:t>
      </w:r>
    </w:p>
    <w:p w14:paraId="0F217AF9" w14:textId="77777777" w:rsidR="00B064BA" w:rsidRPr="00CA7A12" w:rsidRDefault="00B064BA" w:rsidP="00B064BA">
      <w:pPr>
        <w:pStyle w:val="22"/>
        <w:numPr>
          <w:ilvl w:val="0"/>
          <w:numId w:val="5"/>
        </w:numPr>
        <w:shd w:val="clear" w:color="auto" w:fill="auto"/>
        <w:tabs>
          <w:tab w:val="left" w:pos="750"/>
        </w:tabs>
        <w:ind w:left="380" w:firstLine="0"/>
        <w:jc w:val="both"/>
        <w:rPr>
          <w:sz w:val="24"/>
          <w:szCs w:val="24"/>
        </w:rPr>
      </w:pPr>
      <w:r w:rsidRPr="00CA7A12">
        <w:rPr>
          <w:sz w:val="24"/>
          <w:szCs w:val="24"/>
        </w:rPr>
        <w:t>Скакалки по количеству обучающихся</w:t>
      </w:r>
    </w:p>
    <w:p w14:paraId="12774A52" w14:textId="77777777" w:rsidR="00B064BA" w:rsidRPr="00CA7A12" w:rsidRDefault="00B064BA" w:rsidP="00B064BA">
      <w:pPr>
        <w:pStyle w:val="22"/>
        <w:numPr>
          <w:ilvl w:val="0"/>
          <w:numId w:val="5"/>
        </w:numPr>
        <w:shd w:val="clear" w:color="auto" w:fill="auto"/>
        <w:tabs>
          <w:tab w:val="left" w:pos="750"/>
        </w:tabs>
        <w:ind w:left="380" w:firstLine="0"/>
        <w:jc w:val="both"/>
        <w:rPr>
          <w:sz w:val="24"/>
          <w:szCs w:val="24"/>
        </w:rPr>
      </w:pPr>
      <w:r w:rsidRPr="00CA7A12">
        <w:rPr>
          <w:sz w:val="24"/>
          <w:szCs w:val="24"/>
        </w:rPr>
        <w:t>Гантели разной тяжести</w:t>
      </w:r>
    </w:p>
    <w:p w14:paraId="056AF78C" w14:textId="77777777" w:rsidR="00B064BA" w:rsidRPr="00CA7A12" w:rsidRDefault="00B064BA" w:rsidP="00B064BA">
      <w:pPr>
        <w:pStyle w:val="30"/>
        <w:shd w:val="clear" w:color="auto" w:fill="auto"/>
        <w:spacing w:after="173" w:line="240" w:lineRule="exact"/>
        <w:ind w:firstLine="380"/>
        <w:jc w:val="left"/>
        <w:rPr>
          <w:sz w:val="24"/>
          <w:szCs w:val="24"/>
        </w:rPr>
      </w:pPr>
      <w:bookmarkStart w:id="21" w:name="bookmark20"/>
    </w:p>
    <w:p w14:paraId="73A75B78" w14:textId="77777777" w:rsidR="00B064BA" w:rsidRPr="00CA7A12" w:rsidRDefault="00B064BA" w:rsidP="00B064BA">
      <w:pPr>
        <w:pStyle w:val="30"/>
        <w:shd w:val="clear" w:color="auto" w:fill="auto"/>
        <w:spacing w:after="173" w:line="240" w:lineRule="exact"/>
        <w:ind w:firstLine="708"/>
        <w:jc w:val="left"/>
        <w:rPr>
          <w:sz w:val="24"/>
          <w:szCs w:val="24"/>
        </w:rPr>
      </w:pPr>
      <w:r w:rsidRPr="00CA7A12">
        <w:rPr>
          <w:sz w:val="24"/>
          <w:szCs w:val="24"/>
        </w:rPr>
        <w:t>Кадровое обеспечение</w:t>
      </w:r>
      <w:bookmarkEnd w:id="21"/>
    </w:p>
    <w:p w14:paraId="766D11D6" w14:textId="77777777" w:rsidR="00B064BA" w:rsidRPr="00CA7A12" w:rsidRDefault="00B064BA" w:rsidP="00B064BA">
      <w:pPr>
        <w:pStyle w:val="22"/>
        <w:shd w:val="clear" w:color="auto" w:fill="auto"/>
        <w:tabs>
          <w:tab w:val="left" w:pos="709"/>
        </w:tabs>
        <w:spacing w:line="240" w:lineRule="exact"/>
        <w:ind w:firstLine="0"/>
        <w:rPr>
          <w:sz w:val="24"/>
          <w:szCs w:val="24"/>
        </w:rPr>
      </w:pPr>
      <w:r w:rsidRPr="00CA7A12">
        <w:rPr>
          <w:sz w:val="24"/>
          <w:szCs w:val="24"/>
        </w:rPr>
        <w:t>Реализацию программы осуществляет педагог дополнительного образования.</w:t>
      </w:r>
    </w:p>
    <w:p w14:paraId="515239B3" w14:textId="77777777" w:rsidR="00B064BA" w:rsidRPr="00CA7A12" w:rsidRDefault="00B064BA" w:rsidP="00B064BA">
      <w:pPr>
        <w:pStyle w:val="22"/>
        <w:widowControl/>
        <w:shd w:val="clear" w:color="auto" w:fill="auto"/>
        <w:tabs>
          <w:tab w:val="left" w:pos="783"/>
        </w:tabs>
        <w:spacing w:after="200" w:line="276" w:lineRule="auto"/>
        <w:ind w:firstLine="0"/>
        <w:jc w:val="both"/>
      </w:pPr>
    </w:p>
    <w:p w14:paraId="5A7C64B6" w14:textId="77777777" w:rsidR="00E67F82" w:rsidRPr="00CA7A12" w:rsidRDefault="00E67F82" w:rsidP="00E67F82">
      <w:pPr>
        <w:pStyle w:val="30"/>
        <w:shd w:val="clear" w:color="auto" w:fill="auto"/>
        <w:spacing w:after="143" w:line="240" w:lineRule="exact"/>
        <w:ind w:left="1160"/>
        <w:jc w:val="left"/>
        <w:rPr>
          <w:sz w:val="24"/>
          <w:szCs w:val="24"/>
        </w:rPr>
      </w:pPr>
      <w:bookmarkStart w:id="22" w:name="bookmark38"/>
      <w:bookmarkEnd w:id="18"/>
      <w:r w:rsidRPr="00CA7A12">
        <w:rPr>
          <w:sz w:val="24"/>
          <w:szCs w:val="24"/>
        </w:rPr>
        <w:t>Педагогические методики и технологии:</w:t>
      </w:r>
      <w:bookmarkEnd w:id="22"/>
    </w:p>
    <w:p w14:paraId="71308E67" w14:textId="77777777" w:rsidR="00E67F82" w:rsidRPr="00CA7A12" w:rsidRDefault="00E67F82" w:rsidP="00E67F82">
      <w:pPr>
        <w:pStyle w:val="22"/>
        <w:numPr>
          <w:ilvl w:val="0"/>
          <w:numId w:val="19"/>
        </w:numPr>
        <w:shd w:val="clear" w:color="auto" w:fill="auto"/>
        <w:tabs>
          <w:tab w:val="left" w:pos="1282"/>
        </w:tabs>
        <w:ind w:left="1020" w:firstLine="0"/>
        <w:jc w:val="both"/>
        <w:rPr>
          <w:sz w:val="24"/>
          <w:szCs w:val="24"/>
        </w:rPr>
      </w:pPr>
      <w:r w:rsidRPr="00CA7A12">
        <w:rPr>
          <w:sz w:val="24"/>
          <w:szCs w:val="24"/>
        </w:rPr>
        <w:t>рассказ</w:t>
      </w:r>
    </w:p>
    <w:p w14:paraId="6ED40205" w14:textId="77777777" w:rsidR="00E67F82" w:rsidRPr="00CA7A12" w:rsidRDefault="00E67F82" w:rsidP="00E67F82">
      <w:pPr>
        <w:pStyle w:val="22"/>
        <w:numPr>
          <w:ilvl w:val="0"/>
          <w:numId w:val="19"/>
        </w:numPr>
        <w:shd w:val="clear" w:color="auto" w:fill="auto"/>
        <w:tabs>
          <w:tab w:val="left" w:pos="1282"/>
        </w:tabs>
        <w:ind w:left="1020" w:firstLine="0"/>
        <w:jc w:val="both"/>
        <w:rPr>
          <w:sz w:val="24"/>
          <w:szCs w:val="24"/>
        </w:rPr>
      </w:pPr>
      <w:r w:rsidRPr="00CA7A12">
        <w:rPr>
          <w:sz w:val="24"/>
          <w:szCs w:val="24"/>
        </w:rPr>
        <w:t>показ</w:t>
      </w:r>
    </w:p>
    <w:p w14:paraId="565E7CB7" w14:textId="77777777" w:rsidR="00E67F82" w:rsidRPr="00CA7A12" w:rsidRDefault="00E67F82" w:rsidP="00E67F82">
      <w:pPr>
        <w:pStyle w:val="22"/>
        <w:numPr>
          <w:ilvl w:val="0"/>
          <w:numId w:val="19"/>
        </w:numPr>
        <w:shd w:val="clear" w:color="auto" w:fill="auto"/>
        <w:tabs>
          <w:tab w:val="left" w:pos="1282"/>
        </w:tabs>
        <w:ind w:left="1020" w:firstLine="0"/>
        <w:jc w:val="both"/>
        <w:rPr>
          <w:sz w:val="24"/>
          <w:szCs w:val="24"/>
        </w:rPr>
      </w:pPr>
      <w:r w:rsidRPr="00CA7A12">
        <w:rPr>
          <w:sz w:val="24"/>
          <w:szCs w:val="24"/>
        </w:rPr>
        <w:t>объяснение</w:t>
      </w:r>
    </w:p>
    <w:p w14:paraId="01E35EE9" w14:textId="77777777" w:rsidR="00E67F82" w:rsidRPr="00CA7A12" w:rsidRDefault="00E67F82" w:rsidP="00E67F82">
      <w:pPr>
        <w:pStyle w:val="22"/>
        <w:numPr>
          <w:ilvl w:val="0"/>
          <w:numId w:val="19"/>
        </w:numPr>
        <w:shd w:val="clear" w:color="auto" w:fill="auto"/>
        <w:tabs>
          <w:tab w:val="left" w:pos="1282"/>
        </w:tabs>
        <w:ind w:left="1020" w:firstLine="0"/>
        <w:jc w:val="both"/>
        <w:rPr>
          <w:sz w:val="24"/>
          <w:szCs w:val="24"/>
        </w:rPr>
      </w:pPr>
      <w:r w:rsidRPr="00CA7A12">
        <w:rPr>
          <w:sz w:val="24"/>
          <w:szCs w:val="24"/>
        </w:rPr>
        <w:t>разучивание упражнений в целом и по частям</w:t>
      </w:r>
    </w:p>
    <w:p w14:paraId="0ABCCFBD" w14:textId="77777777" w:rsidR="00E67F82" w:rsidRPr="00CA7A12" w:rsidRDefault="00E67F82" w:rsidP="00E67F82">
      <w:pPr>
        <w:pStyle w:val="22"/>
        <w:numPr>
          <w:ilvl w:val="0"/>
          <w:numId w:val="19"/>
        </w:numPr>
        <w:shd w:val="clear" w:color="auto" w:fill="auto"/>
        <w:tabs>
          <w:tab w:val="left" w:pos="1282"/>
        </w:tabs>
        <w:ind w:left="1020" w:firstLine="0"/>
        <w:jc w:val="both"/>
        <w:rPr>
          <w:sz w:val="24"/>
          <w:szCs w:val="24"/>
        </w:rPr>
      </w:pPr>
      <w:r w:rsidRPr="00CA7A12">
        <w:rPr>
          <w:sz w:val="24"/>
          <w:szCs w:val="24"/>
        </w:rPr>
        <w:t>повторный метод</w:t>
      </w:r>
    </w:p>
    <w:p w14:paraId="087A36E5" w14:textId="77777777" w:rsidR="00E67F82" w:rsidRPr="00CA7A12" w:rsidRDefault="00E67F82" w:rsidP="00E67F82">
      <w:pPr>
        <w:pStyle w:val="22"/>
        <w:numPr>
          <w:ilvl w:val="0"/>
          <w:numId w:val="19"/>
        </w:numPr>
        <w:shd w:val="clear" w:color="auto" w:fill="auto"/>
        <w:tabs>
          <w:tab w:val="left" w:pos="1282"/>
        </w:tabs>
        <w:ind w:left="1020" w:firstLine="0"/>
        <w:jc w:val="both"/>
        <w:rPr>
          <w:sz w:val="24"/>
          <w:szCs w:val="24"/>
        </w:rPr>
      </w:pPr>
      <w:r w:rsidRPr="00CA7A12">
        <w:rPr>
          <w:sz w:val="24"/>
          <w:szCs w:val="24"/>
        </w:rPr>
        <w:t>метод усложнения условий выполняемого упражнения</w:t>
      </w:r>
    </w:p>
    <w:p w14:paraId="5398A042" w14:textId="77777777" w:rsidR="00E67F82" w:rsidRPr="00CA7A12" w:rsidRDefault="00E67F82" w:rsidP="00E67F82">
      <w:pPr>
        <w:pStyle w:val="22"/>
        <w:numPr>
          <w:ilvl w:val="0"/>
          <w:numId w:val="19"/>
        </w:numPr>
        <w:shd w:val="clear" w:color="auto" w:fill="auto"/>
        <w:tabs>
          <w:tab w:val="left" w:pos="1282"/>
        </w:tabs>
        <w:ind w:left="1020" w:firstLine="0"/>
        <w:jc w:val="both"/>
        <w:rPr>
          <w:sz w:val="24"/>
          <w:szCs w:val="24"/>
        </w:rPr>
      </w:pPr>
      <w:r w:rsidRPr="00CA7A12">
        <w:rPr>
          <w:sz w:val="24"/>
          <w:szCs w:val="24"/>
        </w:rPr>
        <w:t>игровой метод</w:t>
      </w:r>
    </w:p>
    <w:p w14:paraId="2148F3F3" w14:textId="77777777" w:rsidR="00E67F82" w:rsidRPr="00CA7A12" w:rsidRDefault="00E67F82" w:rsidP="00E67F82">
      <w:pPr>
        <w:pStyle w:val="22"/>
        <w:numPr>
          <w:ilvl w:val="0"/>
          <w:numId w:val="19"/>
        </w:numPr>
        <w:shd w:val="clear" w:color="auto" w:fill="auto"/>
        <w:tabs>
          <w:tab w:val="left" w:pos="1282"/>
        </w:tabs>
        <w:ind w:left="1020" w:firstLine="0"/>
        <w:jc w:val="both"/>
        <w:rPr>
          <w:sz w:val="24"/>
          <w:szCs w:val="24"/>
        </w:rPr>
      </w:pPr>
      <w:r w:rsidRPr="00CA7A12">
        <w:rPr>
          <w:sz w:val="24"/>
          <w:szCs w:val="24"/>
        </w:rPr>
        <w:t>соревновательный</w:t>
      </w:r>
    </w:p>
    <w:p w14:paraId="06C37A69" w14:textId="77777777" w:rsidR="00E67F82" w:rsidRPr="00CA7A12" w:rsidRDefault="00E67F82" w:rsidP="00E67F82">
      <w:pPr>
        <w:pStyle w:val="22"/>
        <w:numPr>
          <w:ilvl w:val="0"/>
          <w:numId w:val="19"/>
        </w:numPr>
        <w:shd w:val="clear" w:color="auto" w:fill="auto"/>
        <w:tabs>
          <w:tab w:val="left" w:pos="1282"/>
        </w:tabs>
        <w:spacing w:after="207"/>
        <w:ind w:left="1020" w:firstLine="0"/>
        <w:jc w:val="both"/>
        <w:rPr>
          <w:sz w:val="24"/>
          <w:szCs w:val="24"/>
        </w:rPr>
      </w:pPr>
      <w:r w:rsidRPr="00CA7A12">
        <w:rPr>
          <w:sz w:val="24"/>
          <w:szCs w:val="24"/>
        </w:rPr>
        <w:t>круговая тренировка</w:t>
      </w:r>
    </w:p>
    <w:p w14:paraId="143BCC6A" w14:textId="77777777" w:rsidR="00B064BA" w:rsidRPr="00CA7A12" w:rsidRDefault="00B064BA" w:rsidP="00E67F82">
      <w:pPr>
        <w:pStyle w:val="30"/>
        <w:shd w:val="clear" w:color="auto" w:fill="auto"/>
        <w:spacing w:line="240" w:lineRule="exact"/>
        <w:ind w:left="1160"/>
        <w:jc w:val="left"/>
        <w:rPr>
          <w:sz w:val="24"/>
          <w:szCs w:val="24"/>
        </w:rPr>
      </w:pPr>
      <w:bookmarkStart w:id="23" w:name="bookmark39"/>
    </w:p>
    <w:p w14:paraId="551DAFCF" w14:textId="77777777" w:rsidR="00B064BA" w:rsidRPr="00CA7A12" w:rsidRDefault="00B064BA">
      <w:pPr>
        <w:widowControl/>
        <w:spacing w:after="200" w:line="276" w:lineRule="auto"/>
        <w:rPr>
          <w:rFonts w:ascii="Times New Roman" w:eastAsia="Times New Roman" w:hAnsi="Times New Roman" w:cs="Times New Roman"/>
          <w:b/>
          <w:bCs/>
          <w:color w:val="auto"/>
          <w:lang w:eastAsia="en-US" w:bidi="ar-SA"/>
        </w:rPr>
      </w:pPr>
      <w:r w:rsidRPr="00CA7A12">
        <w:rPr>
          <w:rFonts w:ascii="Times New Roman" w:hAnsi="Times New Roman" w:cs="Times New Roman"/>
        </w:rPr>
        <w:br w:type="page"/>
      </w:r>
    </w:p>
    <w:p w14:paraId="6EEE85F7" w14:textId="77777777" w:rsidR="00E67F82" w:rsidRPr="00CA7A12" w:rsidRDefault="00E67F82" w:rsidP="00E67F82">
      <w:pPr>
        <w:pStyle w:val="30"/>
        <w:shd w:val="clear" w:color="auto" w:fill="auto"/>
        <w:spacing w:line="240" w:lineRule="exact"/>
        <w:ind w:left="1160"/>
        <w:jc w:val="left"/>
        <w:rPr>
          <w:sz w:val="24"/>
          <w:szCs w:val="24"/>
        </w:rPr>
      </w:pPr>
      <w:r w:rsidRPr="00CA7A12">
        <w:rPr>
          <w:sz w:val="24"/>
          <w:szCs w:val="24"/>
        </w:rPr>
        <w:lastRenderedPageBreak/>
        <w:t>Современные образовательные технологии:</w:t>
      </w:r>
      <w:bookmarkEnd w:id="23"/>
    </w:p>
    <w:p w14:paraId="4F9658E7" w14:textId="77777777" w:rsidR="00E67F82" w:rsidRPr="00CA7A12" w:rsidRDefault="00E67F82" w:rsidP="00E67F82">
      <w:pPr>
        <w:pStyle w:val="22"/>
        <w:numPr>
          <w:ilvl w:val="0"/>
          <w:numId w:val="19"/>
        </w:numPr>
        <w:shd w:val="clear" w:color="auto" w:fill="auto"/>
        <w:tabs>
          <w:tab w:val="left" w:pos="1282"/>
        </w:tabs>
        <w:spacing w:line="475" w:lineRule="exact"/>
        <w:ind w:left="1020" w:firstLine="0"/>
        <w:jc w:val="both"/>
        <w:rPr>
          <w:sz w:val="24"/>
          <w:szCs w:val="24"/>
        </w:rPr>
      </w:pPr>
      <w:r w:rsidRPr="00CA7A12">
        <w:rPr>
          <w:sz w:val="24"/>
          <w:szCs w:val="24"/>
        </w:rPr>
        <w:t>игровые</w:t>
      </w:r>
    </w:p>
    <w:p w14:paraId="55DD7FA4" w14:textId="77777777" w:rsidR="00E67F82" w:rsidRPr="00CA7A12" w:rsidRDefault="00E67F82" w:rsidP="00E67F82">
      <w:pPr>
        <w:pStyle w:val="22"/>
        <w:numPr>
          <w:ilvl w:val="0"/>
          <w:numId w:val="19"/>
        </w:numPr>
        <w:shd w:val="clear" w:color="auto" w:fill="auto"/>
        <w:tabs>
          <w:tab w:val="left" w:pos="1282"/>
        </w:tabs>
        <w:spacing w:line="475" w:lineRule="exact"/>
        <w:ind w:left="1020" w:firstLine="0"/>
        <w:jc w:val="both"/>
        <w:rPr>
          <w:sz w:val="24"/>
          <w:szCs w:val="24"/>
        </w:rPr>
      </w:pPr>
      <w:r w:rsidRPr="00CA7A12">
        <w:rPr>
          <w:sz w:val="24"/>
          <w:szCs w:val="24"/>
        </w:rPr>
        <w:t>информационные</w:t>
      </w:r>
    </w:p>
    <w:p w14:paraId="2D769BBC" w14:textId="77777777" w:rsidR="00E67F82" w:rsidRPr="00CA7A12" w:rsidRDefault="00E67F82" w:rsidP="00E67F82">
      <w:pPr>
        <w:pStyle w:val="22"/>
        <w:numPr>
          <w:ilvl w:val="0"/>
          <w:numId w:val="19"/>
        </w:numPr>
        <w:shd w:val="clear" w:color="auto" w:fill="auto"/>
        <w:tabs>
          <w:tab w:val="left" w:pos="1282"/>
        </w:tabs>
        <w:spacing w:line="475" w:lineRule="exact"/>
        <w:ind w:left="1020" w:firstLine="0"/>
        <w:jc w:val="both"/>
        <w:rPr>
          <w:sz w:val="24"/>
          <w:szCs w:val="24"/>
        </w:rPr>
      </w:pPr>
      <w:r w:rsidRPr="00CA7A12">
        <w:rPr>
          <w:sz w:val="24"/>
          <w:szCs w:val="24"/>
        </w:rPr>
        <w:t>группового обучения</w:t>
      </w:r>
    </w:p>
    <w:p w14:paraId="3A413704" w14:textId="77777777" w:rsidR="00E67F82" w:rsidRPr="00CA7A12" w:rsidRDefault="00E67F82" w:rsidP="00E67F82">
      <w:pPr>
        <w:pStyle w:val="22"/>
        <w:numPr>
          <w:ilvl w:val="0"/>
          <w:numId w:val="19"/>
        </w:numPr>
        <w:shd w:val="clear" w:color="auto" w:fill="auto"/>
        <w:tabs>
          <w:tab w:val="left" w:pos="1282"/>
        </w:tabs>
        <w:spacing w:line="475" w:lineRule="exact"/>
        <w:ind w:left="1020" w:firstLine="0"/>
        <w:jc w:val="both"/>
        <w:rPr>
          <w:sz w:val="24"/>
          <w:szCs w:val="24"/>
        </w:rPr>
      </w:pPr>
      <w:r w:rsidRPr="00CA7A12">
        <w:rPr>
          <w:sz w:val="24"/>
          <w:szCs w:val="24"/>
        </w:rPr>
        <w:t>индивидуального сопровождения</w:t>
      </w:r>
    </w:p>
    <w:p w14:paraId="72E8655F" w14:textId="77777777" w:rsidR="00E67F82" w:rsidRPr="00CA7A12" w:rsidRDefault="00E67F82" w:rsidP="00E67F82">
      <w:pPr>
        <w:pStyle w:val="33"/>
        <w:numPr>
          <w:ilvl w:val="0"/>
          <w:numId w:val="19"/>
        </w:numPr>
        <w:shd w:val="clear" w:color="auto" w:fill="auto"/>
        <w:tabs>
          <w:tab w:val="left" w:pos="1282"/>
        </w:tabs>
        <w:spacing w:line="514" w:lineRule="exact"/>
        <w:ind w:left="1160" w:right="5360"/>
        <w:jc w:val="left"/>
        <w:rPr>
          <w:rStyle w:val="34"/>
          <w:color w:val="auto"/>
          <w:shd w:val="clear" w:color="auto" w:fill="auto"/>
          <w:lang w:eastAsia="en-US" w:bidi="ar-SA"/>
        </w:rPr>
      </w:pPr>
      <w:r w:rsidRPr="00CA7A12">
        <w:rPr>
          <w:rStyle w:val="34"/>
        </w:rPr>
        <w:t>здоровье сберегающие</w:t>
      </w:r>
    </w:p>
    <w:p w14:paraId="5885F44E" w14:textId="77777777" w:rsidR="00E67F82" w:rsidRPr="00CA7A12" w:rsidRDefault="00E67F82" w:rsidP="00E67F82">
      <w:pPr>
        <w:pStyle w:val="33"/>
        <w:shd w:val="clear" w:color="auto" w:fill="auto"/>
        <w:tabs>
          <w:tab w:val="left" w:pos="1282"/>
        </w:tabs>
        <w:spacing w:line="514" w:lineRule="exact"/>
        <w:ind w:left="1160" w:right="5360" w:firstLine="0"/>
        <w:jc w:val="left"/>
        <w:rPr>
          <w:sz w:val="24"/>
          <w:szCs w:val="24"/>
        </w:rPr>
      </w:pPr>
      <w:r w:rsidRPr="00CA7A12">
        <w:rPr>
          <w:sz w:val="24"/>
          <w:szCs w:val="24"/>
        </w:rPr>
        <w:t>Дидактические материалы:</w:t>
      </w:r>
    </w:p>
    <w:p w14:paraId="25FA4BD9" w14:textId="77777777" w:rsidR="00E67F82" w:rsidRPr="00CA7A12" w:rsidRDefault="00E67F82" w:rsidP="00E67F82">
      <w:pPr>
        <w:pStyle w:val="22"/>
        <w:numPr>
          <w:ilvl w:val="0"/>
          <w:numId w:val="5"/>
        </w:numPr>
        <w:shd w:val="clear" w:color="auto" w:fill="auto"/>
        <w:tabs>
          <w:tab w:val="left" w:pos="1116"/>
        </w:tabs>
        <w:ind w:left="1020" w:hanging="360"/>
        <w:jc w:val="both"/>
        <w:rPr>
          <w:sz w:val="24"/>
          <w:szCs w:val="24"/>
        </w:rPr>
      </w:pPr>
      <w:r w:rsidRPr="00CA7A12">
        <w:rPr>
          <w:sz w:val="24"/>
          <w:szCs w:val="24"/>
        </w:rPr>
        <w:t>Планшет для расстановки игроков и объяснения стратегии игры</w:t>
      </w:r>
    </w:p>
    <w:p w14:paraId="0E3C92CF" w14:textId="77777777" w:rsidR="00E67F82" w:rsidRPr="00CA7A12" w:rsidRDefault="00E67F82" w:rsidP="00E67F82">
      <w:pPr>
        <w:pStyle w:val="22"/>
        <w:numPr>
          <w:ilvl w:val="0"/>
          <w:numId w:val="5"/>
        </w:numPr>
        <w:shd w:val="clear" w:color="auto" w:fill="auto"/>
        <w:tabs>
          <w:tab w:val="left" w:pos="1116"/>
        </w:tabs>
        <w:ind w:left="1020" w:hanging="360"/>
        <w:jc w:val="both"/>
        <w:rPr>
          <w:sz w:val="24"/>
          <w:szCs w:val="24"/>
        </w:rPr>
      </w:pPr>
      <w:r w:rsidRPr="00CA7A12">
        <w:rPr>
          <w:sz w:val="24"/>
          <w:szCs w:val="24"/>
        </w:rPr>
        <w:t>Презентации</w:t>
      </w:r>
    </w:p>
    <w:p w14:paraId="44D8D3E9" w14:textId="77777777" w:rsidR="00E67F82" w:rsidRPr="00CA7A12" w:rsidRDefault="00E67F82" w:rsidP="00E67F82">
      <w:pPr>
        <w:pStyle w:val="22"/>
        <w:numPr>
          <w:ilvl w:val="0"/>
          <w:numId w:val="5"/>
        </w:numPr>
        <w:shd w:val="clear" w:color="auto" w:fill="auto"/>
        <w:tabs>
          <w:tab w:val="left" w:pos="1116"/>
        </w:tabs>
        <w:spacing w:after="207"/>
        <w:ind w:left="1020" w:hanging="360"/>
        <w:jc w:val="both"/>
        <w:rPr>
          <w:sz w:val="24"/>
          <w:szCs w:val="24"/>
        </w:rPr>
      </w:pPr>
      <w:r w:rsidRPr="00CA7A12">
        <w:rPr>
          <w:sz w:val="24"/>
          <w:szCs w:val="24"/>
        </w:rPr>
        <w:t>Видео фрагменты волейбольных игр</w:t>
      </w:r>
    </w:p>
    <w:p w14:paraId="4D465AC6" w14:textId="77777777" w:rsidR="00B064BA" w:rsidRPr="00CA7A12" w:rsidRDefault="00B064BA" w:rsidP="00E67F82">
      <w:pPr>
        <w:pStyle w:val="22"/>
        <w:shd w:val="clear" w:color="auto" w:fill="auto"/>
        <w:spacing w:after="180"/>
        <w:ind w:left="300" w:firstLine="560"/>
        <w:rPr>
          <w:sz w:val="24"/>
          <w:szCs w:val="24"/>
        </w:rPr>
      </w:pPr>
      <w:r w:rsidRPr="00CA7A12">
        <w:rPr>
          <w:b/>
          <w:sz w:val="24"/>
          <w:szCs w:val="24"/>
        </w:rPr>
        <w:t>2.5. Формы аттестации/контроля и оценочные материалы</w:t>
      </w:r>
      <w:r w:rsidRPr="00CA7A12">
        <w:rPr>
          <w:sz w:val="24"/>
          <w:szCs w:val="24"/>
        </w:rPr>
        <w:t xml:space="preserve"> </w:t>
      </w:r>
    </w:p>
    <w:p w14:paraId="1F154290" w14:textId="77777777" w:rsidR="00E67F82" w:rsidRPr="00CA7A12" w:rsidRDefault="00E67F82" w:rsidP="00E67F82">
      <w:pPr>
        <w:pStyle w:val="22"/>
        <w:shd w:val="clear" w:color="auto" w:fill="auto"/>
        <w:spacing w:after="180"/>
        <w:ind w:left="300" w:firstLine="560"/>
        <w:rPr>
          <w:sz w:val="24"/>
          <w:szCs w:val="24"/>
        </w:rPr>
      </w:pPr>
      <w:r w:rsidRPr="00CA7A12">
        <w:rPr>
          <w:sz w:val="24"/>
          <w:szCs w:val="24"/>
        </w:rPr>
        <w:t>Для контроля результативности освоения обучающимися содержания программы предусмотрены следующие виды контроля:</w:t>
      </w:r>
    </w:p>
    <w:p w14:paraId="0DA73F9E" w14:textId="77777777" w:rsidR="00E67F82" w:rsidRPr="00CA7A12" w:rsidRDefault="00E67F82" w:rsidP="00E67F82">
      <w:pPr>
        <w:pStyle w:val="22"/>
        <w:numPr>
          <w:ilvl w:val="0"/>
          <w:numId w:val="5"/>
        </w:numPr>
        <w:shd w:val="clear" w:color="auto" w:fill="auto"/>
        <w:tabs>
          <w:tab w:val="left" w:pos="1868"/>
        </w:tabs>
        <w:ind w:left="1500" w:firstLine="0"/>
        <w:jc w:val="both"/>
        <w:rPr>
          <w:sz w:val="24"/>
          <w:szCs w:val="24"/>
        </w:rPr>
      </w:pPr>
      <w:r w:rsidRPr="00CA7A12">
        <w:rPr>
          <w:sz w:val="24"/>
          <w:szCs w:val="24"/>
        </w:rPr>
        <w:t>Входной контроль.</w:t>
      </w:r>
    </w:p>
    <w:p w14:paraId="644057CE" w14:textId="77777777" w:rsidR="00E67F82" w:rsidRPr="00CA7A12" w:rsidRDefault="00E67F82" w:rsidP="00E67F82">
      <w:pPr>
        <w:pStyle w:val="22"/>
        <w:numPr>
          <w:ilvl w:val="0"/>
          <w:numId w:val="5"/>
        </w:numPr>
        <w:shd w:val="clear" w:color="auto" w:fill="auto"/>
        <w:tabs>
          <w:tab w:val="left" w:pos="1868"/>
        </w:tabs>
        <w:ind w:left="1500" w:firstLine="0"/>
        <w:jc w:val="both"/>
        <w:rPr>
          <w:sz w:val="24"/>
          <w:szCs w:val="24"/>
        </w:rPr>
      </w:pPr>
      <w:r w:rsidRPr="00CA7A12">
        <w:rPr>
          <w:sz w:val="24"/>
          <w:szCs w:val="24"/>
        </w:rPr>
        <w:t>Текущий контроль.</w:t>
      </w:r>
    </w:p>
    <w:p w14:paraId="137557A6" w14:textId="77777777" w:rsidR="00E67F82" w:rsidRPr="00CA7A12" w:rsidRDefault="00E67F82" w:rsidP="00E67F82">
      <w:pPr>
        <w:pStyle w:val="22"/>
        <w:numPr>
          <w:ilvl w:val="0"/>
          <w:numId w:val="5"/>
        </w:numPr>
        <w:shd w:val="clear" w:color="auto" w:fill="auto"/>
        <w:tabs>
          <w:tab w:val="left" w:pos="1868"/>
        </w:tabs>
        <w:ind w:left="1500" w:firstLine="0"/>
        <w:jc w:val="both"/>
        <w:rPr>
          <w:sz w:val="24"/>
          <w:szCs w:val="24"/>
        </w:rPr>
      </w:pPr>
      <w:r w:rsidRPr="00CA7A12">
        <w:rPr>
          <w:sz w:val="24"/>
          <w:szCs w:val="24"/>
        </w:rPr>
        <w:t>Итоговый контроль.</w:t>
      </w:r>
    </w:p>
    <w:p w14:paraId="17B03EAB" w14:textId="77777777" w:rsidR="00E67F82" w:rsidRPr="00CA7A12" w:rsidRDefault="00E67F82" w:rsidP="004D77C7">
      <w:pPr>
        <w:pStyle w:val="22"/>
        <w:shd w:val="clear" w:color="auto" w:fill="auto"/>
        <w:ind w:right="160" w:firstLine="708"/>
        <w:jc w:val="both"/>
        <w:rPr>
          <w:sz w:val="24"/>
          <w:szCs w:val="24"/>
        </w:rPr>
      </w:pPr>
      <w:r w:rsidRPr="00CA7A12">
        <w:rPr>
          <w:sz w:val="24"/>
          <w:szCs w:val="24"/>
          <w:u w:val="single"/>
        </w:rPr>
        <w:t>Входной контроль</w:t>
      </w:r>
      <w:r w:rsidRPr="00CA7A12">
        <w:rPr>
          <w:sz w:val="24"/>
          <w:szCs w:val="24"/>
        </w:rPr>
        <w:t xml:space="preserve"> проводится в целях определения уровня начальной физической подготовки обучающихся, знаний о правилах и тактике игры в волейбол. Входной контроль проводится в форме индивидуальной беседы и сдачей нормативов с каждым обучающимся на первом занятии.</w:t>
      </w:r>
    </w:p>
    <w:p w14:paraId="5F60E4E9" w14:textId="77777777" w:rsidR="00E67F82" w:rsidRPr="00CA7A12" w:rsidRDefault="00E67F82" w:rsidP="004D77C7">
      <w:pPr>
        <w:pStyle w:val="22"/>
        <w:shd w:val="clear" w:color="auto" w:fill="auto"/>
        <w:ind w:right="160" w:firstLine="708"/>
        <w:jc w:val="both"/>
        <w:rPr>
          <w:sz w:val="24"/>
          <w:szCs w:val="24"/>
        </w:rPr>
      </w:pPr>
      <w:r w:rsidRPr="00CA7A12">
        <w:rPr>
          <w:sz w:val="24"/>
          <w:szCs w:val="24"/>
          <w:u w:val="single"/>
        </w:rPr>
        <w:t>Текущий контроль</w:t>
      </w:r>
      <w:r w:rsidRPr="00CA7A12">
        <w:rPr>
          <w:sz w:val="24"/>
          <w:szCs w:val="24"/>
        </w:rPr>
        <w:t xml:space="preserve"> проводится на каждом занятии в целях определения уровня достижения обучающимися планируемых результатов освоения содержания конкретного занятия. Текущий контроль проводится в форме игры в волейбол и выполнения коллективной рефлексии.</w:t>
      </w:r>
    </w:p>
    <w:p w14:paraId="233AA0BA" w14:textId="77777777" w:rsidR="00E67F82" w:rsidRPr="00CA7A12" w:rsidRDefault="00E67F82" w:rsidP="004D77C7">
      <w:pPr>
        <w:pStyle w:val="22"/>
        <w:shd w:val="clear" w:color="auto" w:fill="auto"/>
        <w:ind w:right="160" w:firstLine="708"/>
        <w:jc w:val="both"/>
        <w:rPr>
          <w:sz w:val="24"/>
          <w:szCs w:val="24"/>
        </w:rPr>
      </w:pPr>
      <w:r w:rsidRPr="00CA7A12">
        <w:rPr>
          <w:sz w:val="24"/>
          <w:szCs w:val="24"/>
          <w:u w:val="single"/>
        </w:rPr>
        <w:t>Итоговый контроль</w:t>
      </w:r>
      <w:r w:rsidRPr="00CA7A12">
        <w:rPr>
          <w:sz w:val="24"/>
          <w:szCs w:val="24"/>
        </w:rPr>
        <w:t xml:space="preserve"> проводится в виде соревнований по волейболу и сдачи нормативов и предназначен для оценки итогового уровня достижения обучающимися планируемых результатов освоения программы.</w:t>
      </w:r>
    </w:p>
    <w:p w14:paraId="1B34D07F" w14:textId="77777777" w:rsidR="00E67F82" w:rsidRPr="00CA7A12" w:rsidRDefault="00E67F82" w:rsidP="004D77C7">
      <w:pPr>
        <w:pStyle w:val="22"/>
        <w:shd w:val="clear" w:color="auto" w:fill="auto"/>
        <w:ind w:right="160" w:firstLine="708"/>
        <w:jc w:val="both"/>
        <w:rPr>
          <w:sz w:val="24"/>
          <w:szCs w:val="24"/>
        </w:rPr>
      </w:pPr>
      <w:r w:rsidRPr="00CA7A12">
        <w:rPr>
          <w:sz w:val="24"/>
          <w:szCs w:val="24"/>
        </w:rPr>
        <w:t>Для получения полной картины о приобретённых знаниях, умениях и навыках необходимо участвовать в соревнованиях различного уровня.</w:t>
      </w:r>
    </w:p>
    <w:p w14:paraId="542F5235" w14:textId="77777777" w:rsidR="00E67F82" w:rsidRPr="00CA7A12" w:rsidRDefault="00E67F82" w:rsidP="004D77C7">
      <w:pPr>
        <w:pStyle w:val="22"/>
        <w:shd w:val="clear" w:color="auto" w:fill="auto"/>
        <w:ind w:right="160" w:firstLine="708"/>
        <w:jc w:val="both"/>
        <w:rPr>
          <w:sz w:val="24"/>
          <w:szCs w:val="24"/>
        </w:rPr>
      </w:pPr>
      <w:r w:rsidRPr="00CA7A12">
        <w:rPr>
          <w:sz w:val="24"/>
          <w:szCs w:val="24"/>
        </w:rPr>
        <w:t>Таблица контрольных нормативов к прохождению аттестации обучающихся приведены в приложении 1.</w:t>
      </w:r>
    </w:p>
    <w:p w14:paraId="36718C54" w14:textId="77777777" w:rsidR="00CA7A12" w:rsidRPr="00CA7A12" w:rsidRDefault="00B064BA" w:rsidP="00CA7A12">
      <w:pPr>
        <w:pStyle w:val="a8"/>
        <w:widowControl/>
        <w:numPr>
          <w:ilvl w:val="0"/>
          <w:numId w:val="33"/>
        </w:numPr>
        <w:spacing w:after="200" w:line="276" w:lineRule="auto"/>
        <w:jc w:val="center"/>
        <w:rPr>
          <w:rFonts w:ascii="Times New Roman" w:hAnsi="Times New Roman" w:cs="Times New Roman"/>
          <w:b/>
        </w:rPr>
      </w:pPr>
      <w:bookmarkStart w:id="24" w:name="bookmark41"/>
      <w:r w:rsidRPr="00CA7A12">
        <w:rPr>
          <w:rFonts w:ascii="Times New Roman" w:hAnsi="Times New Roman" w:cs="Times New Roman"/>
          <w:b/>
        </w:rPr>
        <w:br w:type="page"/>
      </w:r>
      <w:r w:rsidR="00CA7A12" w:rsidRPr="00CA7A12">
        <w:rPr>
          <w:rFonts w:ascii="Times New Roman" w:hAnsi="Times New Roman" w:cs="Times New Roman"/>
          <w:b/>
        </w:rPr>
        <w:lastRenderedPageBreak/>
        <w:t>Рабочая программа воспитания</w:t>
      </w:r>
    </w:p>
    <w:p w14:paraId="3D213A86" w14:textId="77777777" w:rsidR="00CA7A12" w:rsidRPr="00880FE3" w:rsidRDefault="00CA7A12" w:rsidP="00880FE3">
      <w:pPr>
        <w:widowControl/>
        <w:spacing w:after="200" w:line="276" w:lineRule="auto"/>
        <w:jc w:val="both"/>
        <w:rPr>
          <w:rFonts w:ascii="Times New Roman" w:hAnsi="Times New Roman" w:cs="Times New Roman"/>
        </w:rPr>
      </w:pPr>
      <w:r w:rsidRPr="00CA7A12">
        <w:rPr>
          <w:rFonts w:ascii="Times New Roman" w:hAnsi="Times New Roman" w:cs="Times New Roman"/>
          <w:b/>
        </w:rPr>
        <w:t>Цель</w:t>
      </w:r>
      <w:r w:rsidRPr="00CA7A12">
        <w:rPr>
          <w:rFonts w:ascii="Times New Roman" w:hAnsi="Times New Roman" w:cs="Times New Roman"/>
        </w:rPr>
        <w:t xml:space="preserve">: поэтапное создание в спортивной школе условий для развития свободной, талантливой, физически здоровой личности ребенка, обогащенной знаниями, готовой к созидательной трудовой деятельности и нравственному поведению. </w:t>
      </w:r>
    </w:p>
    <w:p w14:paraId="3ECEEF83" w14:textId="77777777" w:rsidR="00CA7A12" w:rsidRDefault="00CA7A12" w:rsidP="00880FE3">
      <w:pPr>
        <w:widowControl/>
        <w:spacing w:after="200" w:line="276" w:lineRule="auto"/>
        <w:ind w:firstLine="360"/>
        <w:jc w:val="both"/>
        <w:rPr>
          <w:rFonts w:ascii="Times New Roman" w:hAnsi="Times New Roman" w:cs="Times New Roman"/>
          <w:lang w:val="en-US"/>
        </w:rPr>
      </w:pPr>
      <w:r w:rsidRPr="00CA7A12">
        <w:rPr>
          <w:rFonts w:ascii="Times New Roman" w:hAnsi="Times New Roman" w:cs="Times New Roman"/>
        </w:rPr>
        <w:t xml:space="preserve">Данная цель является ориентиром на обеспечение позитивной динамики развития личности обучающегося. Она ориентирует тренера- преподавателя на обеспечение позитивной динамики развития личности ребенка и его социализации в обществе. В связи с этим важно сочетание работы педагога и усилий самого ребенка по саморазвитию. Это сотрудничество и партнерские отношения являются важным фактором успеха в достижении цели. Достижению поставленной цели воспитания обучающихся будет способствовать решение основных задач. </w:t>
      </w:r>
    </w:p>
    <w:p w14:paraId="23C73D59" w14:textId="77777777" w:rsidR="00CA7A12" w:rsidRDefault="00CA7A12" w:rsidP="00880FE3">
      <w:pPr>
        <w:widowControl/>
        <w:spacing w:after="200" w:line="276" w:lineRule="auto"/>
        <w:jc w:val="both"/>
        <w:rPr>
          <w:rFonts w:ascii="Times New Roman" w:hAnsi="Times New Roman" w:cs="Times New Roman"/>
          <w:lang w:val="en-US"/>
        </w:rPr>
      </w:pPr>
      <w:r w:rsidRPr="00CA7A12">
        <w:rPr>
          <w:rFonts w:ascii="Times New Roman" w:hAnsi="Times New Roman" w:cs="Times New Roman"/>
          <w:b/>
        </w:rPr>
        <w:t>Задачи</w:t>
      </w:r>
      <w:r w:rsidRPr="00CA7A12">
        <w:rPr>
          <w:rFonts w:ascii="Times New Roman" w:hAnsi="Times New Roman" w:cs="Times New Roman"/>
        </w:rPr>
        <w:t xml:space="preserve">: </w:t>
      </w:r>
    </w:p>
    <w:p w14:paraId="2D89411F" w14:textId="77777777" w:rsidR="00CA7A12" w:rsidRPr="00CA7A12" w:rsidRDefault="00CA7A12" w:rsidP="00880FE3">
      <w:pPr>
        <w:pStyle w:val="a8"/>
        <w:widowControl/>
        <w:numPr>
          <w:ilvl w:val="0"/>
          <w:numId w:val="34"/>
        </w:numPr>
        <w:spacing w:after="200" w:line="276" w:lineRule="auto"/>
        <w:ind w:left="426"/>
        <w:jc w:val="both"/>
        <w:rPr>
          <w:rFonts w:ascii="Times New Roman" w:hAnsi="Times New Roman" w:cs="Times New Roman"/>
        </w:rPr>
      </w:pPr>
      <w:r w:rsidRPr="00CA7A12">
        <w:rPr>
          <w:rFonts w:ascii="Times New Roman" w:hAnsi="Times New Roman" w:cs="Times New Roman"/>
        </w:rPr>
        <w:t>удовлетворить индивидуальные потребности обучающихся в физическом развитии, также в занятиях физической культурой и спортом;</w:t>
      </w:r>
    </w:p>
    <w:p w14:paraId="0594082C" w14:textId="77777777" w:rsidR="00CA7A12" w:rsidRPr="00CA7A12" w:rsidRDefault="00CA7A12" w:rsidP="00880FE3">
      <w:pPr>
        <w:pStyle w:val="a8"/>
        <w:widowControl/>
        <w:numPr>
          <w:ilvl w:val="0"/>
          <w:numId w:val="34"/>
        </w:numPr>
        <w:spacing w:after="200" w:line="276" w:lineRule="auto"/>
        <w:ind w:left="426"/>
        <w:jc w:val="both"/>
        <w:rPr>
          <w:rFonts w:ascii="Times New Roman" w:hAnsi="Times New Roman" w:cs="Times New Roman"/>
        </w:rPr>
      </w:pPr>
      <w:r w:rsidRPr="00CA7A12">
        <w:rPr>
          <w:rFonts w:ascii="Times New Roman" w:hAnsi="Times New Roman" w:cs="Times New Roman"/>
        </w:rPr>
        <w:t xml:space="preserve">сформировать культуру здорового и безопасного образа жизни; -обеспечить духовно-нравственное,гражданско-патриотическое,военно-патрио - тическое, трудовое воспитание обучающихся; </w:t>
      </w:r>
    </w:p>
    <w:p w14:paraId="1B0A4585" w14:textId="77777777" w:rsidR="00CA7A12" w:rsidRPr="00CA7A12" w:rsidRDefault="00CA7A12" w:rsidP="00880FE3">
      <w:pPr>
        <w:pStyle w:val="a8"/>
        <w:widowControl/>
        <w:numPr>
          <w:ilvl w:val="0"/>
          <w:numId w:val="34"/>
        </w:numPr>
        <w:spacing w:after="200" w:line="276" w:lineRule="auto"/>
        <w:ind w:left="426"/>
        <w:jc w:val="both"/>
        <w:rPr>
          <w:rFonts w:ascii="Times New Roman" w:hAnsi="Times New Roman" w:cs="Times New Roman"/>
        </w:rPr>
      </w:pPr>
      <w:r w:rsidRPr="00CA7A12">
        <w:rPr>
          <w:rFonts w:ascii="Times New Roman" w:hAnsi="Times New Roman" w:cs="Times New Roman"/>
        </w:rPr>
        <w:t xml:space="preserve">создать и обеспечить необходимые условия для личностного развития, профессионального самоопределения и творческого труда обучающихся, в также лиц, проявляющих выдающиеся способности; - социализировать и адаптировать обучающихся в жизни общества; </w:t>
      </w:r>
    </w:p>
    <w:p w14:paraId="7419C85E" w14:textId="77777777" w:rsidR="00CA7A12" w:rsidRPr="00CA7A12" w:rsidRDefault="00CA7A12" w:rsidP="00880FE3">
      <w:pPr>
        <w:pStyle w:val="a8"/>
        <w:widowControl/>
        <w:numPr>
          <w:ilvl w:val="0"/>
          <w:numId w:val="34"/>
        </w:numPr>
        <w:spacing w:after="200" w:line="276" w:lineRule="auto"/>
        <w:ind w:left="426"/>
        <w:jc w:val="both"/>
        <w:rPr>
          <w:rFonts w:ascii="Times New Roman" w:hAnsi="Times New Roman" w:cs="Times New Roman"/>
          <w:lang w:val="en-US"/>
        </w:rPr>
      </w:pPr>
      <w:r w:rsidRPr="00CA7A12">
        <w:rPr>
          <w:rFonts w:ascii="Times New Roman" w:hAnsi="Times New Roman" w:cs="Times New Roman"/>
        </w:rPr>
        <w:t xml:space="preserve">сформировать общую культуру обучающихся; </w:t>
      </w:r>
    </w:p>
    <w:p w14:paraId="1C28C22D" w14:textId="77777777" w:rsidR="00CA7A12" w:rsidRPr="00CA7A12" w:rsidRDefault="00CA7A12" w:rsidP="00880FE3">
      <w:pPr>
        <w:pStyle w:val="a8"/>
        <w:widowControl/>
        <w:numPr>
          <w:ilvl w:val="0"/>
          <w:numId w:val="34"/>
        </w:numPr>
        <w:spacing w:after="200" w:line="276" w:lineRule="auto"/>
        <w:ind w:left="426"/>
        <w:jc w:val="both"/>
        <w:rPr>
          <w:rFonts w:ascii="Times New Roman" w:hAnsi="Times New Roman" w:cs="Times New Roman"/>
        </w:rPr>
      </w:pPr>
      <w:r w:rsidRPr="00CA7A12">
        <w:rPr>
          <w:rFonts w:ascii="Times New Roman" w:hAnsi="Times New Roman" w:cs="Times New Roman"/>
        </w:rPr>
        <w:t xml:space="preserve">поддержать деятельность детских инициатив,` направленных на социально значимый результат; </w:t>
      </w:r>
    </w:p>
    <w:p w14:paraId="62ADEDEB" w14:textId="77777777" w:rsidR="00CA7A12" w:rsidRPr="00CA7A12" w:rsidRDefault="00CA7A12" w:rsidP="00880FE3">
      <w:pPr>
        <w:pStyle w:val="a8"/>
        <w:widowControl/>
        <w:numPr>
          <w:ilvl w:val="0"/>
          <w:numId w:val="34"/>
        </w:numPr>
        <w:spacing w:after="200" w:line="276" w:lineRule="auto"/>
        <w:ind w:left="426"/>
        <w:jc w:val="both"/>
        <w:rPr>
          <w:rFonts w:ascii="Times New Roman" w:hAnsi="Times New Roman" w:cs="Times New Roman"/>
          <w:lang w:val="en-US"/>
        </w:rPr>
      </w:pPr>
      <w:r w:rsidRPr="00CA7A12">
        <w:rPr>
          <w:rFonts w:ascii="Times New Roman" w:hAnsi="Times New Roman" w:cs="Times New Roman"/>
        </w:rPr>
        <w:t xml:space="preserve">укрепить коллективные ценности; </w:t>
      </w:r>
    </w:p>
    <w:p w14:paraId="458D4BB4" w14:textId="77777777" w:rsidR="00CA7A12" w:rsidRPr="00CA7A12" w:rsidRDefault="00CA7A12" w:rsidP="00880FE3">
      <w:pPr>
        <w:pStyle w:val="a8"/>
        <w:widowControl/>
        <w:numPr>
          <w:ilvl w:val="0"/>
          <w:numId w:val="34"/>
        </w:numPr>
        <w:spacing w:after="200" w:line="276" w:lineRule="auto"/>
        <w:ind w:left="426"/>
        <w:jc w:val="both"/>
        <w:rPr>
          <w:rFonts w:ascii="Times New Roman" w:hAnsi="Times New Roman" w:cs="Times New Roman"/>
        </w:rPr>
      </w:pPr>
      <w:r w:rsidRPr="00CA7A12">
        <w:rPr>
          <w:rFonts w:ascii="Times New Roman" w:hAnsi="Times New Roman" w:cs="Times New Roman"/>
        </w:rPr>
        <w:t xml:space="preserve">организовать работу с семьями обучающихся, их родителями или законными представителями, направленную на совместное принятие решений по проблемам личностного развития обучающихся. </w:t>
      </w:r>
    </w:p>
    <w:p w14:paraId="589E117B" w14:textId="77777777" w:rsidR="00CA7A12" w:rsidRDefault="00CA7A12" w:rsidP="00880FE3">
      <w:pPr>
        <w:widowControl/>
        <w:spacing w:after="200" w:line="276" w:lineRule="auto"/>
        <w:ind w:firstLine="360"/>
        <w:jc w:val="both"/>
        <w:rPr>
          <w:rFonts w:ascii="Times New Roman" w:hAnsi="Times New Roman" w:cs="Times New Roman"/>
          <w:lang w:val="en-US"/>
        </w:rPr>
      </w:pPr>
      <w:r w:rsidRPr="00CA7A12">
        <w:rPr>
          <w:rFonts w:ascii="Times New Roman" w:hAnsi="Times New Roman" w:cs="Times New Roman"/>
        </w:rPr>
        <w:t>Целевые приоритеты воспитания зависят от возрастных особенностей обучающихся. В воспитании детей целевым приоритетом является создание благоприятных условий для усвоения обучающимися социально значимых знаний – знаний основных норм и традиций того общества, в котором они живут.</w:t>
      </w:r>
    </w:p>
    <w:p w14:paraId="43117466" w14:textId="77777777" w:rsidR="00CA7A12" w:rsidRDefault="00CA7A12" w:rsidP="00880FE3">
      <w:pPr>
        <w:widowControl/>
        <w:spacing w:after="200" w:line="276" w:lineRule="auto"/>
        <w:ind w:firstLine="360"/>
        <w:jc w:val="both"/>
        <w:rPr>
          <w:rFonts w:ascii="Times New Roman" w:hAnsi="Times New Roman" w:cs="Times New Roman"/>
          <w:lang w:val="en-US"/>
        </w:rPr>
      </w:pPr>
      <w:r w:rsidRPr="00CA7A12">
        <w:rPr>
          <w:rFonts w:ascii="Times New Roman" w:hAnsi="Times New Roman" w:cs="Times New Roman"/>
        </w:rPr>
        <w:t xml:space="preserve"> Выделение данного приоритета связано с особенностями детей : с их потребностью самоутвердиться в своем новом социальном статусе - статусе обучающегося,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тренерами-преподавателями и воспринимаются детьми именно как нормы и традиции поведения обучающегося.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14:paraId="0FAB494B" w14:textId="77777777" w:rsidR="00CA7A12" w:rsidRDefault="00CA7A12" w:rsidP="00880FE3">
      <w:pPr>
        <w:pStyle w:val="a8"/>
        <w:widowControl/>
        <w:numPr>
          <w:ilvl w:val="0"/>
          <w:numId w:val="35"/>
        </w:numPr>
        <w:spacing w:after="200" w:line="276" w:lineRule="auto"/>
        <w:ind w:firstLine="360"/>
        <w:jc w:val="both"/>
        <w:rPr>
          <w:rFonts w:ascii="Times New Roman" w:hAnsi="Times New Roman" w:cs="Times New Roman"/>
          <w:lang w:val="en-US"/>
        </w:rPr>
      </w:pPr>
      <w:r w:rsidRPr="00CA7A12">
        <w:rPr>
          <w:rFonts w:ascii="Times New Roman" w:hAnsi="Times New Roman" w:cs="Times New Roman"/>
        </w:rPr>
        <w:lastRenderedPageBreak/>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14:paraId="39278CBA" w14:textId="77777777" w:rsidR="00CA7A12" w:rsidRPr="00CA7A12" w:rsidRDefault="00CA7A12" w:rsidP="00880FE3">
      <w:pPr>
        <w:pStyle w:val="a8"/>
        <w:widowControl/>
        <w:numPr>
          <w:ilvl w:val="0"/>
          <w:numId w:val="35"/>
        </w:numPr>
        <w:spacing w:after="200" w:line="276" w:lineRule="auto"/>
        <w:ind w:firstLine="360"/>
        <w:jc w:val="both"/>
        <w:rPr>
          <w:rFonts w:ascii="Times New Roman" w:hAnsi="Times New Roman" w:cs="Times New Roman"/>
        </w:rPr>
      </w:pPr>
      <w:r w:rsidRPr="00CA7A12">
        <w:rPr>
          <w:rFonts w:ascii="Times New Roman" w:hAnsi="Times New Roman" w:cs="Times New Roman"/>
        </w:rPr>
        <w:t>быть трудолюбивым, следуя принципу «делу-время, потехе-час» как в учебных занятиях, так и в домашних делах, доводить начатое дело до конца;</w:t>
      </w:r>
    </w:p>
    <w:p w14:paraId="3D4E842D" w14:textId="77777777" w:rsidR="00CA7A12" w:rsidRPr="00CA7A12"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знать и любить свою Родину – свой родной дом, двор, улицу, село, свою страну;</w:t>
      </w:r>
    </w:p>
    <w:p w14:paraId="08318C91" w14:textId="77777777" w:rsidR="00CA7A12" w:rsidRPr="00CA7A12"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14:paraId="6FEA3E76" w14:textId="77777777" w:rsidR="00CA7A12" w:rsidRPr="00CA7A12"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 xml:space="preserve">проявлять миролюбие - не затевать конфликтов и стремиться решать спорные вопросы, не прибегая к силе; </w:t>
      </w:r>
    </w:p>
    <w:p w14:paraId="086B2005" w14:textId="77777777" w:rsidR="00CA7A12" w:rsidRPr="00CA7A12"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 xml:space="preserve">стремиться узнавать что-то новое, проявлять любознательность, ценить знания; </w:t>
      </w:r>
    </w:p>
    <w:p w14:paraId="10B809B4" w14:textId="77777777" w:rsidR="00CA7A12" w:rsidRPr="00CA7A12"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 xml:space="preserve">быть вежливым и опрятным, скромным и приветливым; </w:t>
      </w:r>
    </w:p>
    <w:p w14:paraId="7F590678" w14:textId="77777777" w:rsidR="00CA7A12" w:rsidRPr="00CA7A12"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 xml:space="preserve">соблюдать правила личной гигиены, режим дня, вести здоровый образ жизни; </w:t>
      </w:r>
    </w:p>
    <w:p w14:paraId="155A1FC2" w14:textId="77777777" w:rsidR="00CA7A12" w:rsidRPr="00CA7A12"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 xml:space="preserve">уметьсопереживать, проявлять сострадание к попавшим в беду; </w:t>
      </w:r>
    </w:p>
    <w:p w14:paraId="3D811A30" w14:textId="77777777" w:rsidR="00CA7A12" w:rsidRPr="00CA7A12"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 xml:space="preserve">стремиться устанавливать хорошие отношения с другими людьми; </w:t>
      </w:r>
    </w:p>
    <w:p w14:paraId="1CD66C92" w14:textId="77777777" w:rsidR="00CA7A12" w:rsidRPr="00CA7A12"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 xml:space="preserve">уметь прощать обиды, защищать слабых, по мере возможности помогать нуждающимся в этом людям; </w:t>
      </w:r>
    </w:p>
    <w:p w14:paraId="690FDB4D" w14:textId="77777777" w:rsidR="00CA7A12" w:rsidRPr="00CA7A12"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 xml:space="preserve">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
    <w:p w14:paraId="205D1701" w14:textId="77777777" w:rsidR="00CA7A12" w:rsidRPr="00CA7A12"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 xml:space="preserve">быть уверенным в себе, открытым и общительным, не стесняться быть в чём-то непохожим на других ребят; </w:t>
      </w:r>
    </w:p>
    <w:p w14:paraId="2E4848C5" w14:textId="77777777" w:rsidR="00880FE3" w:rsidRPr="00880FE3" w:rsidRDefault="00CA7A12" w:rsidP="00880FE3">
      <w:pPr>
        <w:pStyle w:val="a8"/>
        <w:widowControl/>
        <w:numPr>
          <w:ilvl w:val="0"/>
          <w:numId w:val="35"/>
        </w:numPr>
        <w:spacing w:after="200" w:line="276" w:lineRule="auto"/>
        <w:ind w:firstLine="360"/>
        <w:jc w:val="both"/>
        <w:rPr>
          <w:rFonts w:ascii="Times New Roman" w:eastAsia="Times New Roman" w:hAnsi="Times New Roman" w:cs="Times New Roman"/>
          <w:b/>
          <w:bCs/>
          <w:color w:val="auto"/>
          <w:lang w:eastAsia="en-US" w:bidi="ar-SA"/>
        </w:rPr>
      </w:pPr>
      <w:r w:rsidRPr="00CA7A12">
        <w:rPr>
          <w:rFonts w:ascii="Times New Roman" w:hAnsi="Times New Roman" w:cs="Times New Roman"/>
        </w:rPr>
        <w:t xml:space="preserve">уметь ставить перед собой цели и проявлять инициативу, отстаивать своё мнение и действовать самостоятельно, без помощи старших. </w:t>
      </w:r>
    </w:p>
    <w:p w14:paraId="261C8B61" w14:textId="77777777" w:rsidR="00880FE3" w:rsidRDefault="00CA7A12" w:rsidP="00880FE3">
      <w:pPr>
        <w:widowControl/>
        <w:spacing w:after="200" w:line="276" w:lineRule="auto"/>
        <w:jc w:val="both"/>
        <w:rPr>
          <w:rFonts w:ascii="Times New Roman" w:hAnsi="Times New Roman" w:cs="Times New Roman"/>
          <w:lang w:val="en-US"/>
        </w:rPr>
      </w:pPr>
      <w:r w:rsidRPr="00880FE3">
        <w:rPr>
          <w:rFonts w:ascii="Times New Roman" w:hAnsi="Times New Roman" w:cs="Times New Roman"/>
          <w:b/>
        </w:rPr>
        <w:t>Основные направления</w:t>
      </w:r>
      <w:r w:rsidRPr="00880FE3">
        <w:rPr>
          <w:rFonts w:ascii="Times New Roman" w:hAnsi="Times New Roman" w:cs="Times New Roman"/>
        </w:rPr>
        <w:t xml:space="preserve"> </w:t>
      </w:r>
    </w:p>
    <w:p w14:paraId="301BCB9A"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Использование принципа воспитывающего обучения облегчает решение сложных воспитательных задач. Реализация этого принципа проводится по следующим направлениям: </w:t>
      </w:r>
    </w:p>
    <w:p w14:paraId="355E91BC" w14:textId="77777777" w:rsidR="00880FE3" w:rsidRPr="00880FE3" w:rsidRDefault="00CA7A12" w:rsidP="00880FE3">
      <w:pPr>
        <w:pStyle w:val="a8"/>
        <w:widowControl/>
        <w:numPr>
          <w:ilvl w:val="0"/>
          <w:numId w:val="36"/>
        </w:numPr>
        <w:spacing w:after="200" w:line="276" w:lineRule="auto"/>
        <w:ind w:left="709"/>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воспитание в процессе тренировочных занятий; </w:t>
      </w:r>
    </w:p>
    <w:p w14:paraId="0809BB62" w14:textId="77777777" w:rsidR="00880FE3" w:rsidRPr="00880FE3" w:rsidRDefault="00CA7A12" w:rsidP="00880FE3">
      <w:pPr>
        <w:pStyle w:val="a8"/>
        <w:widowControl/>
        <w:numPr>
          <w:ilvl w:val="0"/>
          <w:numId w:val="36"/>
        </w:numPr>
        <w:spacing w:after="200" w:line="276" w:lineRule="auto"/>
        <w:ind w:left="709"/>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создание благоприятной обстановки, положительно влияющей на воспитательный процесс (место проведения занятий, спортинвентарь, одежда, личные качества и поведение тренера и т.п.); </w:t>
      </w:r>
    </w:p>
    <w:p w14:paraId="78664928" w14:textId="77777777" w:rsidR="00880FE3" w:rsidRPr="00880FE3" w:rsidRDefault="00CA7A12" w:rsidP="00880FE3">
      <w:pPr>
        <w:pStyle w:val="a8"/>
        <w:widowControl/>
        <w:numPr>
          <w:ilvl w:val="0"/>
          <w:numId w:val="36"/>
        </w:numPr>
        <w:spacing w:after="200" w:line="276" w:lineRule="auto"/>
        <w:ind w:left="709"/>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сочетание воспитательного воздействия в процессе тренировки с планом воспитательных мероприятий, проводимых в группе и с занимающимися своей спортивной школы. </w:t>
      </w:r>
    </w:p>
    <w:p w14:paraId="07118A55" w14:textId="77777777" w:rsidR="00880FE3" w:rsidRPr="00880FE3" w:rsidRDefault="00CA7A12" w:rsidP="00880FE3">
      <w:pPr>
        <w:widowControl/>
        <w:spacing w:after="200" w:line="276" w:lineRule="auto"/>
        <w:ind w:firstLine="708"/>
        <w:jc w:val="both"/>
        <w:rPr>
          <w:rFonts w:ascii="Times New Roman" w:hAnsi="Times New Roman" w:cs="Times New Roman"/>
        </w:rPr>
      </w:pPr>
      <w:r w:rsidRPr="00880FE3">
        <w:rPr>
          <w:rFonts w:ascii="Times New Roman" w:hAnsi="Times New Roman" w:cs="Times New Roman"/>
        </w:rPr>
        <w:t xml:space="preserve">Эффект воспитательного воздействия снижается из-за отсутствия единых педагогических требований, единой системы планирования воспитательной работы, </w:t>
      </w:r>
      <w:r w:rsidRPr="00880FE3">
        <w:rPr>
          <w:rFonts w:ascii="Times New Roman" w:hAnsi="Times New Roman" w:cs="Times New Roman"/>
        </w:rPr>
        <w:lastRenderedPageBreak/>
        <w:t>контроля за воспитательной работой, из-за отсутствия индивидуальных характеристик юных спортсменов и систематического уче</w:t>
      </w:r>
      <w:r w:rsidR="00880FE3">
        <w:rPr>
          <w:rFonts w:ascii="Times New Roman" w:hAnsi="Times New Roman" w:cs="Times New Roman"/>
        </w:rPr>
        <w:t xml:space="preserve">та воспитательного эффекта. </w:t>
      </w:r>
    </w:p>
    <w:p w14:paraId="46F489AA" w14:textId="77777777" w:rsidR="00880FE3" w:rsidRPr="00880FE3" w:rsidRDefault="00CA7A12" w:rsidP="00880FE3">
      <w:pPr>
        <w:widowControl/>
        <w:spacing w:after="200" w:line="276" w:lineRule="auto"/>
        <w:ind w:firstLine="708"/>
        <w:jc w:val="both"/>
        <w:rPr>
          <w:rFonts w:ascii="Times New Roman" w:hAnsi="Times New Roman" w:cs="Times New Roman"/>
        </w:rPr>
      </w:pPr>
      <w:r w:rsidRPr="00880FE3">
        <w:rPr>
          <w:rFonts w:ascii="Times New Roman" w:hAnsi="Times New Roman" w:cs="Times New Roman"/>
        </w:rPr>
        <w:t>Воспитательную работу нельзя выделить как отдельный от других видов профессиональной деятельности тренеров-преподавателей процесс. Вся деятельность тренера-преподавателя и в ходе учебно-тренировочного занятия, и при совместном с обучающимися проведении досуга, и на соревнованиях — это все есть воспитательная работа. Тем не менее эффективность воспитательной работы во многом зависит от тщательного выбора методов, средств и форм ее реализации в процессе многолетней подготовки спортсменов. Воспитательная работа вс</w:t>
      </w:r>
      <w:r w:rsidR="00880FE3">
        <w:rPr>
          <w:rFonts w:ascii="Times New Roman" w:hAnsi="Times New Roman" w:cs="Times New Roman"/>
        </w:rPr>
        <w:t>егда носит конкретный характер.</w:t>
      </w:r>
    </w:p>
    <w:p w14:paraId="2E520DBC" w14:textId="77777777" w:rsidR="00880FE3" w:rsidRPr="00880FE3" w:rsidRDefault="00CA7A12" w:rsidP="00880FE3">
      <w:pPr>
        <w:widowControl/>
        <w:spacing w:after="200" w:line="276" w:lineRule="auto"/>
        <w:ind w:firstLine="708"/>
        <w:jc w:val="both"/>
        <w:rPr>
          <w:rFonts w:ascii="Times New Roman" w:hAnsi="Times New Roman" w:cs="Times New Roman"/>
        </w:rPr>
      </w:pPr>
      <w:r w:rsidRPr="00880FE3">
        <w:rPr>
          <w:rFonts w:ascii="Times New Roman" w:hAnsi="Times New Roman" w:cs="Times New Roman"/>
        </w:rPr>
        <w:t>Форма воспитательной работы - это способ организации и выражения содер</w:t>
      </w:r>
      <w:r w:rsidR="00880FE3">
        <w:rPr>
          <w:rFonts w:ascii="Times New Roman" w:hAnsi="Times New Roman" w:cs="Times New Roman"/>
        </w:rPr>
        <w:t>жания воспитательного процесса.</w:t>
      </w:r>
    </w:p>
    <w:p w14:paraId="1CE5AA02"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Индивидуальная форма: беседа, диалог, консультация, обмен мнениями, оказание индивидуальной помощи в конкретной работе, совместный поиск решения проблем. Групповые формы работы: создание творческих групп. Коллективные формы: коллективные творческие дела, конкурсы, спортивные мероприятия. </w:t>
      </w:r>
    </w:p>
    <w:p w14:paraId="31B7D7DC"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При выборе форм воспитания необходимо учитывать их развивающий потенциал, принципы организации воспитательной среды в спорте, конкретные воспитательные задачи, интересы и потребности воспитанников, методические особенности, оригинальность, возможности тренера и родителей. </w:t>
      </w:r>
    </w:p>
    <w:p w14:paraId="74E0D12F"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Формирование спортивной культуры на основе этих форм и методов предоставит возможности для приоритетного освоения этических, нравственных, духовных и здоровье формирующих ценностей спортивной культуры. Спорт всегда являлся мощным социальным феноменом и средством успешной социализации. </w:t>
      </w:r>
    </w:p>
    <w:p w14:paraId="6FC5F61A" w14:textId="77777777" w:rsidR="00880FE3" w:rsidRPr="00880FE3" w:rsidRDefault="00CA7A12" w:rsidP="00880FE3">
      <w:pPr>
        <w:widowControl/>
        <w:spacing w:after="200" w:line="276" w:lineRule="auto"/>
        <w:jc w:val="both"/>
        <w:rPr>
          <w:rFonts w:ascii="Times New Roman" w:hAnsi="Times New Roman" w:cs="Times New Roman"/>
          <w:b/>
          <w:lang w:val="en-US"/>
        </w:rPr>
      </w:pPr>
      <w:r w:rsidRPr="00880FE3">
        <w:rPr>
          <w:rFonts w:ascii="Times New Roman" w:hAnsi="Times New Roman" w:cs="Times New Roman"/>
          <w:b/>
        </w:rPr>
        <w:t xml:space="preserve">Планируемые результаты </w:t>
      </w:r>
    </w:p>
    <w:p w14:paraId="187F315E"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Содержание воспитания и его организационные формы разрабатываются на основе принципов, позволяющих воспитать социально активную, образованную, нравственно и физически здоровую личность. </w:t>
      </w:r>
    </w:p>
    <w:p w14:paraId="6295A89B"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Результаты и эффективность воспитания определяются готовностью ребенка к сознательной активности и самостоятельной творческой деятельности, позволяющей ему ставить и решать задачи, не имеющие на основе усвоенных и воспроизведенных ребенком культурных ценностей и социального опыта. </w:t>
      </w:r>
    </w:p>
    <w:p w14:paraId="22722AC3" w14:textId="77777777" w:rsidR="00880FE3" w:rsidRPr="00880FE3" w:rsidRDefault="00CA7A12" w:rsidP="00880FE3">
      <w:pPr>
        <w:widowControl/>
        <w:spacing w:after="200" w:line="276" w:lineRule="auto"/>
        <w:ind w:firstLine="708"/>
        <w:jc w:val="both"/>
        <w:rPr>
          <w:rFonts w:ascii="Times New Roman" w:hAnsi="Times New Roman" w:cs="Times New Roman"/>
        </w:rPr>
      </w:pPr>
      <w:r w:rsidRPr="00880FE3">
        <w:rPr>
          <w:rFonts w:ascii="Times New Roman" w:hAnsi="Times New Roman" w:cs="Times New Roman"/>
        </w:rPr>
        <w:t>Воспитываясь в творчестве, ребенок убеждается в том, что только творческий труд становится любимым. В соответствии с поставленными целями и задачами воспитания по окончании данного эта</w:t>
      </w:r>
      <w:r w:rsidR="00880FE3">
        <w:rPr>
          <w:rFonts w:ascii="Times New Roman" w:hAnsi="Times New Roman" w:cs="Times New Roman"/>
        </w:rPr>
        <w:t xml:space="preserve">па у ребёнка должно произойти: </w:t>
      </w:r>
    </w:p>
    <w:p w14:paraId="10DF3643" w14:textId="77777777" w:rsidR="00880FE3" w:rsidRPr="00880FE3" w:rsidRDefault="00CA7A12" w:rsidP="00880FE3">
      <w:pPr>
        <w:pStyle w:val="a8"/>
        <w:widowControl/>
        <w:numPr>
          <w:ilvl w:val="0"/>
          <w:numId w:val="37"/>
        </w:numPr>
        <w:spacing w:after="200" w:line="276" w:lineRule="auto"/>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формирование познавательного потенциала личности обучающегося (освоение образовательной программы, развитие мышления, познавательная активность); </w:t>
      </w:r>
    </w:p>
    <w:p w14:paraId="5E315D63" w14:textId="77777777" w:rsidR="00880FE3" w:rsidRPr="00880FE3" w:rsidRDefault="00CA7A12" w:rsidP="00880FE3">
      <w:pPr>
        <w:pStyle w:val="a8"/>
        <w:widowControl/>
        <w:numPr>
          <w:ilvl w:val="0"/>
          <w:numId w:val="37"/>
        </w:numPr>
        <w:spacing w:after="200" w:line="276" w:lineRule="auto"/>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формирование нравственного потенциала личности обучающегося (нравственная направленность личности, отношение ребенка к Родине, обществу, семье, школе, себе, природе, труду); </w:t>
      </w:r>
    </w:p>
    <w:p w14:paraId="26D88FE2" w14:textId="77777777" w:rsidR="00880FE3" w:rsidRPr="00880FE3" w:rsidRDefault="00CA7A12" w:rsidP="00880FE3">
      <w:pPr>
        <w:pStyle w:val="a8"/>
        <w:widowControl/>
        <w:numPr>
          <w:ilvl w:val="0"/>
          <w:numId w:val="37"/>
        </w:numPr>
        <w:spacing w:after="200" w:line="276" w:lineRule="auto"/>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lastRenderedPageBreak/>
        <w:t xml:space="preserve">формирование коммуникативного потенциала личности обучающегося (коммуникабельность, коммуникативная культура, знание правил этикета); </w:t>
      </w:r>
    </w:p>
    <w:p w14:paraId="5D14A0AD" w14:textId="77777777" w:rsidR="00880FE3" w:rsidRPr="00880FE3" w:rsidRDefault="00CA7A12" w:rsidP="00880FE3">
      <w:pPr>
        <w:pStyle w:val="a8"/>
        <w:widowControl/>
        <w:numPr>
          <w:ilvl w:val="0"/>
          <w:numId w:val="37"/>
        </w:numPr>
        <w:spacing w:after="200" w:line="276" w:lineRule="auto"/>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формирование физического потенциала личности (состояние здоровья, развитость физических качеств). Основной составляющей воспитательной работы является участие детей во всех по возможности общешкольных мероприятиях и соревнованиях согласно годовому плану работы школы. </w:t>
      </w:r>
    </w:p>
    <w:p w14:paraId="7B64E2F0" w14:textId="77777777" w:rsidR="00880FE3" w:rsidRDefault="00CA7A12" w:rsidP="00880FE3">
      <w:pPr>
        <w:widowControl/>
        <w:spacing w:after="200" w:line="276" w:lineRule="auto"/>
        <w:jc w:val="both"/>
        <w:rPr>
          <w:rFonts w:ascii="Times New Roman" w:hAnsi="Times New Roman" w:cs="Times New Roman"/>
          <w:lang w:val="en-US"/>
        </w:rPr>
      </w:pPr>
      <w:r w:rsidRPr="00880FE3">
        <w:rPr>
          <w:rFonts w:ascii="Times New Roman" w:hAnsi="Times New Roman" w:cs="Times New Roman"/>
        </w:rPr>
        <w:t xml:space="preserve">Это будет способствовать: </w:t>
      </w:r>
    </w:p>
    <w:p w14:paraId="68630613" w14:textId="77777777" w:rsidR="00880FE3" w:rsidRPr="00880FE3" w:rsidRDefault="00CA7A12" w:rsidP="00880FE3">
      <w:pPr>
        <w:pStyle w:val="a8"/>
        <w:widowControl/>
        <w:numPr>
          <w:ilvl w:val="0"/>
          <w:numId w:val="38"/>
        </w:numPr>
        <w:spacing w:after="200" w:line="276" w:lineRule="auto"/>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повышению уровня общительности каждого в отдельности; </w:t>
      </w:r>
    </w:p>
    <w:p w14:paraId="39ECEE87" w14:textId="77777777" w:rsidR="00880FE3" w:rsidRPr="00880FE3" w:rsidRDefault="00CA7A12" w:rsidP="00880FE3">
      <w:pPr>
        <w:pStyle w:val="a8"/>
        <w:widowControl/>
        <w:numPr>
          <w:ilvl w:val="0"/>
          <w:numId w:val="38"/>
        </w:numPr>
        <w:spacing w:after="200" w:line="276" w:lineRule="auto"/>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развитию личных качеств обучающихся, направленных на благо коллектива; </w:t>
      </w:r>
    </w:p>
    <w:p w14:paraId="518792E6" w14:textId="77777777" w:rsidR="00880FE3" w:rsidRPr="00880FE3" w:rsidRDefault="00CA7A12" w:rsidP="00880FE3">
      <w:pPr>
        <w:pStyle w:val="a8"/>
        <w:widowControl/>
        <w:numPr>
          <w:ilvl w:val="0"/>
          <w:numId w:val="38"/>
        </w:numPr>
        <w:spacing w:after="200" w:line="276" w:lineRule="auto"/>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формированию чувства коллективизма и гуманизма обучающегося. </w:t>
      </w:r>
    </w:p>
    <w:p w14:paraId="591B63EF" w14:textId="77777777" w:rsidR="00880FE3" w:rsidRPr="00880FE3" w:rsidRDefault="00CA7A12" w:rsidP="00880FE3">
      <w:pPr>
        <w:widowControl/>
        <w:spacing w:after="200" w:line="276" w:lineRule="auto"/>
        <w:jc w:val="both"/>
        <w:rPr>
          <w:rFonts w:ascii="Times New Roman" w:hAnsi="Times New Roman" w:cs="Times New Roman"/>
          <w:b/>
          <w:lang w:val="en-US"/>
        </w:rPr>
      </w:pPr>
      <w:r w:rsidRPr="00880FE3">
        <w:rPr>
          <w:rFonts w:ascii="Times New Roman" w:hAnsi="Times New Roman" w:cs="Times New Roman"/>
          <w:b/>
        </w:rPr>
        <w:t xml:space="preserve">Способы проверки ожидаемых результатов </w:t>
      </w:r>
    </w:p>
    <w:p w14:paraId="0AD5B4A0" w14:textId="77777777" w:rsidR="00880FE3" w:rsidRPr="00880FE3" w:rsidRDefault="00CA7A12" w:rsidP="00880FE3">
      <w:pPr>
        <w:widowControl/>
        <w:spacing w:after="200" w:line="276" w:lineRule="auto"/>
        <w:ind w:firstLine="708"/>
        <w:jc w:val="both"/>
        <w:rPr>
          <w:rFonts w:ascii="Times New Roman" w:hAnsi="Times New Roman" w:cs="Times New Roman"/>
        </w:rPr>
      </w:pPr>
      <w:r w:rsidRPr="00880FE3">
        <w:rPr>
          <w:rFonts w:ascii="Times New Roman" w:hAnsi="Times New Roman" w:cs="Times New Roman"/>
        </w:rPr>
        <w:t>Основными направлениями анализа воспитательного процесса являются: результаты воспитания, социализации и саморазвития обучающихся.   </w:t>
      </w:r>
    </w:p>
    <w:p w14:paraId="437F07B6"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Критерием, на основе которого осуществляется данный анализ, является динамика личностного развития обучающихся группы. Осуществляется анализ тренером-преподавателем совместно с заместителем директора по учебновоспитательной работе с последующим обсуждением его результатов на заседании методических объединения или педагогическом совете. </w:t>
      </w:r>
    </w:p>
    <w:p w14:paraId="7B57A3AF"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Способом получения информации о результатах воспитания, социализации и саморазвития обучающихся является педагогическое наблюдение. Внимание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14:paraId="6C2F7738" w14:textId="77777777" w:rsidR="00880FE3" w:rsidRPr="00880FE3" w:rsidRDefault="00CA7A12" w:rsidP="00880FE3">
      <w:pPr>
        <w:widowControl/>
        <w:spacing w:after="200" w:line="276" w:lineRule="auto"/>
        <w:jc w:val="both"/>
        <w:rPr>
          <w:rFonts w:ascii="Times New Roman" w:hAnsi="Times New Roman" w:cs="Times New Roman"/>
          <w:b/>
          <w:lang w:val="en-US"/>
        </w:rPr>
      </w:pPr>
      <w:r w:rsidRPr="00880FE3">
        <w:rPr>
          <w:rFonts w:ascii="Times New Roman" w:hAnsi="Times New Roman" w:cs="Times New Roman"/>
          <w:b/>
        </w:rPr>
        <w:t xml:space="preserve">Работа с коллективом обучающихся </w:t>
      </w:r>
    </w:p>
    <w:p w14:paraId="73FD88EA"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Тема развития личности в современных условиях актуальна для дополнительного образования детей. Развитие личности является приоритетным направлением работы. Целью является создание условий для самореализации личности, достижении успехов в том или ином виде спорта. </w:t>
      </w:r>
    </w:p>
    <w:p w14:paraId="607A76A9"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Формирование личности обучающихся группы происходит в процессе активной деятельности в учебно-тренировочном, воспитательном, развивающем процессе через взаимодействие друг с другом, командой и социумом. Именно в спорте наиболее ярко проявляются такие важные для современного общества ценности, как равенство шансов на успех, достижение успеха, стремление быть первым, победить не только соперника, но и самого себя. Это означает, что достижение успеха зависит, прежде всего, от личных, индивидуальных качеств: честолюбия, инициативы, трудолюбия, терпения, воли. </w:t>
      </w:r>
    </w:p>
    <w:p w14:paraId="552722C3"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Физическая культура и спорт играют важную роль в формировании личности. Многие социальные ситуации проигрываются в спортивной деятельности, что позволяет юному спортсмену нарабатывать для себя жизненный опыт, выстраивать особую систему </w:t>
      </w:r>
      <w:r w:rsidRPr="00880FE3">
        <w:rPr>
          <w:rFonts w:ascii="Times New Roman" w:hAnsi="Times New Roman" w:cs="Times New Roman"/>
        </w:rPr>
        <w:lastRenderedPageBreak/>
        <w:t xml:space="preserve">ценностей и установок. Придя в спортивную школу, юный спортсмен попадает в новую социальную сферу: тренеры, судьи, спортивный коллектив. И ребенок начинает осваивать новые социальные роли. </w:t>
      </w:r>
    </w:p>
    <w:p w14:paraId="596D65DC"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Ценностный потенциал спорта позволяет решать ряд воспитательных задач. Спорт – это школа воспитания мужества, характера, воли. Спортивная деятельность позволяет юному спортсмену стойко переносить трудности, нередко возникающие у ребенка в школе, в семье, в других жизненных ситуациях. </w:t>
      </w:r>
    </w:p>
    <w:p w14:paraId="54E98CA7"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Личностное развитие детей – одна из основных задач. Высокий профессионализм тренера-преподавателя способствует формированию у ребенка способности выстраивать свою жизнь в границах достойной жизни достойного человека. Воспитательной работе уделяется огромное внимание, так как наши учащиеся – это будущее нашей страны. </w:t>
      </w:r>
    </w:p>
    <w:p w14:paraId="1EC5B371"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Специфика воспитательной работы в спортивной школе состоит в том, что тренер-преподаватель может проводить ее во время учебно- тренировочных занятий и дополнительно на тренировочных сборах и в спортивнооздоровительных лагерях, где используется и свободное время. </w:t>
      </w:r>
    </w:p>
    <w:p w14:paraId="2181C88D" w14:textId="77777777" w:rsidR="00880FE3" w:rsidRDefault="00CA7A12" w:rsidP="00880FE3">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Воспитательная работа на занятиях: развитие качеств личности, таких как целеустремленность, дисциплинированность, волевая саморегуляция, трудолюбие, настойчивость, правдивость, честность, самокритичность, требовательность к себе, общительность, отзывчивость, дружелюбие, чувство собственного достоинства; развитие коммуникативных качеств: эмпатия, сочувствие, сопереживание, умение выстраивать конструктивные отношения; оптимизация межличностных отношений; сплочение команды; развитие приемов и способов самопознания: </w:t>
      </w:r>
    </w:p>
    <w:p w14:paraId="0AF77C2D" w14:textId="77777777" w:rsidR="00880FE3" w:rsidRPr="00880FE3" w:rsidRDefault="00CA7A12" w:rsidP="00880FE3">
      <w:pPr>
        <w:pStyle w:val="a8"/>
        <w:widowControl/>
        <w:numPr>
          <w:ilvl w:val="0"/>
          <w:numId w:val="39"/>
        </w:numPr>
        <w:spacing w:after="200" w:line="276" w:lineRule="auto"/>
        <w:ind w:left="709"/>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самонаблюдения (фиксация самочувствия, настроения, активности, желания тренироваться); </w:t>
      </w:r>
    </w:p>
    <w:p w14:paraId="5363919B" w14:textId="77777777" w:rsidR="00880FE3" w:rsidRPr="00880FE3" w:rsidRDefault="00CA7A12" w:rsidP="00880FE3">
      <w:pPr>
        <w:pStyle w:val="a8"/>
        <w:widowControl/>
        <w:numPr>
          <w:ilvl w:val="0"/>
          <w:numId w:val="39"/>
        </w:numPr>
        <w:spacing w:after="200" w:line="276" w:lineRule="auto"/>
        <w:ind w:left="709"/>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самоанализа (определение ошибок, выявление причины, постановка корректирующей цели). </w:t>
      </w:r>
    </w:p>
    <w:p w14:paraId="2DD5B72F" w14:textId="77777777" w:rsidR="00880FE3" w:rsidRPr="00761D39" w:rsidRDefault="00CA7A12" w:rsidP="00761D39">
      <w:pPr>
        <w:widowControl/>
        <w:spacing w:after="200" w:line="276" w:lineRule="auto"/>
        <w:ind w:firstLine="708"/>
        <w:jc w:val="both"/>
        <w:rPr>
          <w:rFonts w:ascii="Times New Roman" w:hAnsi="Times New Roman" w:cs="Times New Roman"/>
        </w:rPr>
      </w:pPr>
      <w:r w:rsidRPr="00880FE3">
        <w:rPr>
          <w:rFonts w:ascii="Times New Roman" w:hAnsi="Times New Roman" w:cs="Times New Roman"/>
        </w:rPr>
        <w:t xml:space="preserve">На протяжении всего периода спортивной подготовки тренер формирует у занимающихся прежде всего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аккуратность, трудолюбие). </w:t>
      </w:r>
    </w:p>
    <w:p w14:paraId="7AE151AC" w14:textId="77777777" w:rsidR="00880FE3" w:rsidRDefault="00CA7A12" w:rsidP="00761D39">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Основные воспитательные мероприятия: торжественный прием вновь поступивших в школу; просмотр соревнований и их обсуждение; регулярное подведение итогов спортивной деятельности обучающихся; проведение тематических праздников; встречи с выпускниками школы, а так же с ведущими спортсменами области; тематические беседы. Важное место в воспитательной работе отводиться соревнованиям. Здесь необходимо серьезное внимание обратить на этику спортивной борьбы. Перед соревнованиями необходимо настраивать не только на достижение победы, но и на проявление моральноволевых качеств. </w:t>
      </w:r>
    </w:p>
    <w:p w14:paraId="31073E41" w14:textId="77777777" w:rsidR="00761D39" w:rsidRDefault="00761D39" w:rsidP="00880FE3">
      <w:pPr>
        <w:widowControl/>
        <w:spacing w:after="200" w:line="276" w:lineRule="auto"/>
        <w:ind w:firstLine="349"/>
        <w:jc w:val="center"/>
        <w:rPr>
          <w:rFonts w:ascii="Times New Roman" w:hAnsi="Times New Roman" w:cs="Times New Roman"/>
          <w:b/>
          <w:lang w:val="en-US"/>
        </w:rPr>
      </w:pPr>
    </w:p>
    <w:p w14:paraId="7DEC065F" w14:textId="77777777" w:rsidR="00761D39" w:rsidRDefault="00761D39" w:rsidP="00880FE3">
      <w:pPr>
        <w:widowControl/>
        <w:spacing w:after="200" w:line="276" w:lineRule="auto"/>
        <w:ind w:firstLine="349"/>
        <w:jc w:val="center"/>
        <w:rPr>
          <w:rFonts w:ascii="Times New Roman" w:hAnsi="Times New Roman" w:cs="Times New Roman"/>
          <w:b/>
          <w:lang w:val="en-US"/>
        </w:rPr>
      </w:pPr>
    </w:p>
    <w:p w14:paraId="62BD64A5" w14:textId="77777777" w:rsidR="00880FE3" w:rsidRPr="007852C5" w:rsidRDefault="00CA7A12" w:rsidP="00880FE3">
      <w:pPr>
        <w:widowControl/>
        <w:spacing w:after="200" w:line="276" w:lineRule="auto"/>
        <w:ind w:firstLine="349"/>
        <w:jc w:val="center"/>
        <w:rPr>
          <w:rFonts w:ascii="Times New Roman" w:hAnsi="Times New Roman" w:cs="Times New Roman"/>
          <w:b/>
        </w:rPr>
      </w:pPr>
      <w:r w:rsidRPr="00880FE3">
        <w:rPr>
          <w:rFonts w:ascii="Times New Roman" w:hAnsi="Times New Roman" w:cs="Times New Roman"/>
          <w:b/>
        </w:rPr>
        <w:lastRenderedPageBreak/>
        <w:t>Работа с родителями</w:t>
      </w:r>
    </w:p>
    <w:p w14:paraId="16CAEAC8" w14:textId="77777777" w:rsidR="00880FE3" w:rsidRPr="007852C5" w:rsidRDefault="00CA7A12" w:rsidP="00761D39">
      <w:pPr>
        <w:widowControl/>
        <w:spacing w:after="200" w:line="276" w:lineRule="auto"/>
        <w:jc w:val="both"/>
        <w:rPr>
          <w:rFonts w:ascii="Times New Roman" w:hAnsi="Times New Roman" w:cs="Times New Roman"/>
          <w:b/>
        </w:rPr>
      </w:pPr>
      <w:r w:rsidRPr="00880FE3">
        <w:rPr>
          <w:rFonts w:ascii="Times New Roman" w:hAnsi="Times New Roman" w:cs="Times New Roman"/>
          <w:b/>
        </w:rPr>
        <w:t xml:space="preserve">Задачи работы с родителями: </w:t>
      </w:r>
    </w:p>
    <w:p w14:paraId="019DB029" w14:textId="77777777" w:rsidR="00880FE3" w:rsidRPr="00880FE3" w:rsidRDefault="00CA7A12" w:rsidP="00880FE3">
      <w:pPr>
        <w:pStyle w:val="a8"/>
        <w:widowControl/>
        <w:numPr>
          <w:ilvl w:val="0"/>
          <w:numId w:val="40"/>
        </w:numPr>
        <w:spacing w:after="200" w:line="276" w:lineRule="auto"/>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формирование условий для сотрудничества тренеров и родителей на всех этапах воспитательного процесса: целеполагания, отбора содержания, форм, средств воспитания, их реализации, анализа и оценки результатов; </w:t>
      </w:r>
    </w:p>
    <w:p w14:paraId="197BBC89" w14:textId="77777777" w:rsidR="00880FE3" w:rsidRPr="00880FE3" w:rsidRDefault="00CA7A12" w:rsidP="00880FE3">
      <w:pPr>
        <w:pStyle w:val="a8"/>
        <w:widowControl/>
        <w:numPr>
          <w:ilvl w:val="0"/>
          <w:numId w:val="40"/>
        </w:numPr>
        <w:spacing w:after="200" w:line="276" w:lineRule="auto"/>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повышение воспитательной функции семьи через консультации для родителей по вопросам обучения и воспитания воспитанника; </w:t>
      </w:r>
    </w:p>
    <w:p w14:paraId="3AFC8A9E" w14:textId="77777777" w:rsidR="00880FE3" w:rsidRPr="00880FE3" w:rsidRDefault="00CA7A12" w:rsidP="00880FE3">
      <w:pPr>
        <w:pStyle w:val="a8"/>
        <w:widowControl/>
        <w:numPr>
          <w:ilvl w:val="0"/>
          <w:numId w:val="40"/>
        </w:numPr>
        <w:spacing w:after="200" w:line="276" w:lineRule="auto"/>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создание системы психолого-педагогической помощи обучающимся и их родителям; </w:t>
      </w:r>
    </w:p>
    <w:p w14:paraId="055EB33F" w14:textId="77777777" w:rsidR="00880FE3" w:rsidRPr="00880FE3" w:rsidRDefault="00CA7A12" w:rsidP="00880FE3">
      <w:pPr>
        <w:pStyle w:val="a8"/>
        <w:widowControl/>
        <w:numPr>
          <w:ilvl w:val="0"/>
          <w:numId w:val="40"/>
        </w:numPr>
        <w:spacing w:after="200" w:line="276" w:lineRule="auto"/>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активизация роли родителей в образовательном процессе. </w:t>
      </w:r>
    </w:p>
    <w:p w14:paraId="1D0F199B" w14:textId="77777777" w:rsidR="00880FE3" w:rsidRDefault="00CA7A12" w:rsidP="00880FE3">
      <w:pPr>
        <w:widowControl/>
        <w:spacing w:after="200" w:line="276" w:lineRule="auto"/>
        <w:ind w:left="360"/>
        <w:jc w:val="both"/>
        <w:rPr>
          <w:rFonts w:ascii="Times New Roman" w:hAnsi="Times New Roman" w:cs="Times New Roman"/>
          <w:lang w:val="en-US"/>
        </w:rPr>
      </w:pPr>
      <w:r w:rsidRPr="00880FE3">
        <w:rPr>
          <w:rFonts w:ascii="Times New Roman" w:hAnsi="Times New Roman" w:cs="Times New Roman"/>
          <w:b/>
        </w:rPr>
        <w:t>Формы работы с родителями</w:t>
      </w:r>
      <w:r w:rsidRPr="00880FE3">
        <w:rPr>
          <w:rFonts w:ascii="Times New Roman" w:hAnsi="Times New Roman" w:cs="Times New Roman"/>
        </w:rPr>
        <w:t xml:space="preserve">: </w:t>
      </w:r>
    </w:p>
    <w:p w14:paraId="67561F1B" w14:textId="77777777" w:rsidR="00880FE3" w:rsidRPr="00880FE3" w:rsidRDefault="00CA7A12" w:rsidP="00880FE3">
      <w:pPr>
        <w:pStyle w:val="a8"/>
        <w:widowControl/>
        <w:numPr>
          <w:ilvl w:val="0"/>
          <w:numId w:val="41"/>
        </w:numPr>
        <w:spacing w:after="200" w:line="276" w:lineRule="auto"/>
        <w:ind w:left="709"/>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индивидуальные консультации, беседы, посещение семей; </w:t>
      </w:r>
    </w:p>
    <w:p w14:paraId="6DF439CE" w14:textId="77777777" w:rsidR="00880FE3" w:rsidRPr="00880FE3" w:rsidRDefault="00CA7A12" w:rsidP="00880FE3">
      <w:pPr>
        <w:pStyle w:val="a8"/>
        <w:widowControl/>
        <w:numPr>
          <w:ilvl w:val="0"/>
          <w:numId w:val="41"/>
        </w:numPr>
        <w:spacing w:after="200" w:line="276" w:lineRule="auto"/>
        <w:ind w:left="709"/>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диагностическая деятельность; </w:t>
      </w:r>
    </w:p>
    <w:p w14:paraId="4D5A7C5C" w14:textId="77777777" w:rsidR="00880FE3" w:rsidRPr="00880FE3" w:rsidRDefault="00CA7A12" w:rsidP="00880FE3">
      <w:pPr>
        <w:pStyle w:val="a8"/>
        <w:widowControl/>
        <w:numPr>
          <w:ilvl w:val="0"/>
          <w:numId w:val="41"/>
        </w:numPr>
        <w:spacing w:after="200" w:line="276" w:lineRule="auto"/>
        <w:ind w:left="709"/>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родительские собрания; </w:t>
      </w:r>
    </w:p>
    <w:p w14:paraId="2361BE40" w14:textId="77777777" w:rsidR="00880FE3" w:rsidRPr="00880FE3" w:rsidRDefault="00CA7A12" w:rsidP="00880FE3">
      <w:pPr>
        <w:pStyle w:val="a8"/>
        <w:widowControl/>
        <w:numPr>
          <w:ilvl w:val="0"/>
          <w:numId w:val="41"/>
        </w:numPr>
        <w:spacing w:after="200" w:line="276" w:lineRule="auto"/>
        <w:ind w:left="709"/>
        <w:jc w:val="both"/>
        <w:rPr>
          <w:rFonts w:ascii="Times New Roman" w:eastAsia="Times New Roman" w:hAnsi="Times New Roman" w:cs="Times New Roman"/>
          <w:b/>
          <w:bCs/>
          <w:color w:val="auto"/>
          <w:lang w:eastAsia="en-US" w:bidi="ar-SA"/>
        </w:rPr>
      </w:pPr>
      <w:r w:rsidRPr="00880FE3">
        <w:rPr>
          <w:rFonts w:ascii="Times New Roman" w:hAnsi="Times New Roman" w:cs="Times New Roman"/>
        </w:rPr>
        <w:t xml:space="preserve">совместные творческие дела и праздники. </w:t>
      </w:r>
    </w:p>
    <w:p w14:paraId="77CC5525" w14:textId="77777777" w:rsidR="00761D39" w:rsidRDefault="00CA7A12" w:rsidP="00761D39">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Взаимодействие с родителями – одно из важнейших направлений. Взаимодействие позволяет тренеру-преподавателю полнее раскрыть способности детей, шире использовать их творческий потенциал, объединить воспитательные усилия на целевой интегрированной основе. Взаимодействие с семьей, детскими и юношескими общественными организациями – одно из направлений работы по созданию единого воспитательного пространства с целью воспитания активной, творческой личности. Воспитательная система в детско-юношеской спортивной школе имеет большие возможности в содействии всестороннему развитию личности ребенка, поскольку эта система обладает такими свойствами как открытость, вариативность, гибкость, доступность, динамичность, постоянное развитие, психологическая комфортность. Одна из задач деятельности – это установление партнерских отношений с родителями ради успешности конкретного ребенка. </w:t>
      </w:r>
    </w:p>
    <w:p w14:paraId="74EB599C" w14:textId="77777777" w:rsidR="00761D39" w:rsidRPr="00761D39" w:rsidRDefault="00CA7A12" w:rsidP="00761D39">
      <w:pPr>
        <w:widowControl/>
        <w:spacing w:after="200" w:line="276" w:lineRule="auto"/>
        <w:ind w:firstLine="708"/>
        <w:jc w:val="both"/>
        <w:rPr>
          <w:rFonts w:ascii="Times New Roman" w:hAnsi="Times New Roman" w:cs="Times New Roman"/>
        </w:rPr>
      </w:pPr>
      <w:r w:rsidRPr="00880FE3">
        <w:rPr>
          <w:rFonts w:ascii="Times New Roman" w:hAnsi="Times New Roman" w:cs="Times New Roman"/>
        </w:rPr>
        <w:t xml:space="preserve">Кроме традиционных мероприятий – лекций, бесед, консультаций, посещения учебных занятий предполагается проведение совместных мероприятий: праздников, встреч, экскурсий, походов, а также мероприятий, направленных на наиболее полное выяснение и удовлетворение запросов родителей и детей на повышение уровня педагогической культуры. </w:t>
      </w:r>
    </w:p>
    <w:p w14:paraId="03D9A88A" w14:textId="77777777" w:rsidR="00761D39" w:rsidRPr="00761D39" w:rsidRDefault="00CA7A12" w:rsidP="00761D39">
      <w:pPr>
        <w:widowControl/>
        <w:spacing w:after="200" w:line="276" w:lineRule="auto"/>
        <w:ind w:firstLine="708"/>
        <w:jc w:val="both"/>
        <w:rPr>
          <w:rFonts w:ascii="Times New Roman" w:hAnsi="Times New Roman" w:cs="Times New Roman"/>
        </w:rPr>
      </w:pPr>
      <w:r w:rsidRPr="00880FE3">
        <w:rPr>
          <w:rFonts w:ascii="Times New Roman" w:hAnsi="Times New Roman" w:cs="Times New Roman"/>
        </w:rPr>
        <w:t xml:space="preserve">Основным направлением работы с семьей являются: психологопедагогическое просвещение родителей, включение родителей в различные виды деятельности, осуществляемые в спортивной школе. </w:t>
      </w:r>
    </w:p>
    <w:p w14:paraId="50237B24" w14:textId="77777777" w:rsidR="00761D39" w:rsidRDefault="00CA7A12" w:rsidP="00761D39">
      <w:pPr>
        <w:widowControl/>
        <w:spacing w:after="200" w:line="276" w:lineRule="auto"/>
        <w:ind w:firstLine="708"/>
        <w:jc w:val="both"/>
        <w:rPr>
          <w:rFonts w:ascii="Times New Roman" w:hAnsi="Times New Roman" w:cs="Times New Roman"/>
          <w:lang w:val="en-US"/>
        </w:rPr>
      </w:pPr>
      <w:r w:rsidRPr="00880FE3">
        <w:rPr>
          <w:rFonts w:ascii="Times New Roman" w:hAnsi="Times New Roman" w:cs="Times New Roman"/>
        </w:rPr>
        <w:t xml:space="preserve">Регулярное проведение родительских собраний. Примерная тематика родительских собраний: </w:t>
      </w:r>
    </w:p>
    <w:p w14:paraId="7C37F914" w14:textId="77777777" w:rsidR="00761D39" w:rsidRPr="00761D39" w:rsidRDefault="00CA7A12" w:rsidP="00761D39">
      <w:pPr>
        <w:pStyle w:val="a8"/>
        <w:widowControl/>
        <w:numPr>
          <w:ilvl w:val="0"/>
          <w:numId w:val="42"/>
        </w:numPr>
        <w:spacing w:after="200" w:line="276" w:lineRule="auto"/>
        <w:jc w:val="both"/>
        <w:rPr>
          <w:rFonts w:ascii="Times New Roman" w:eastAsia="Times New Roman" w:hAnsi="Times New Roman" w:cs="Times New Roman"/>
          <w:b/>
          <w:bCs/>
          <w:color w:val="auto"/>
          <w:lang w:eastAsia="en-US" w:bidi="ar-SA"/>
        </w:rPr>
      </w:pPr>
      <w:r w:rsidRPr="00761D39">
        <w:rPr>
          <w:rFonts w:ascii="Times New Roman" w:hAnsi="Times New Roman" w:cs="Times New Roman"/>
        </w:rPr>
        <w:lastRenderedPageBreak/>
        <w:t xml:space="preserve">организационное родительское собрание (знакомство со школой, её традициями, местом занятий; требования и правила посещения спортивной школы, требования к учебно-тренировочному процессу); </w:t>
      </w:r>
    </w:p>
    <w:p w14:paraId="0A5B6EC7" w14:textId="77777777" w:rsidR="00761D39" w:rsidRPr="00761D39" w:rsidRDefault="00CA7A12" w:rsidP="00761D39">
      <w:pPr>
        <w:pStyle w:val="a8"/>
        <w:widowControl/>
        <w:numPr>
          <w:ilvl w:val="0"/>
          <w:numId w:val="42"/>
        </w:numPr>
        <w:spacing w:after="200" w:line="276" w:lineRule="auto"/>
        <w:jc w:val="both"/>
        <w:rPr>
          <w:rFonts w:ascii="Times New Roman" w:eastAsia="Times New Roman" w:hAnsi="Times New Roman" w:cs="Times New Roman"/>
          <w:b/>
          <w:bCs/>
          <w:color w:val="auto"/>
          <w:lang w:eastAsia="en-US" w:bidi="ar-SA"/>
        </w:rPr>
      </w:pPr>
      <w:r w:rsidRPr="00761D39">
        <w:rPr>
          <w:rFonts w:ascii="Times New Roman" w:hAnsi="Times New Roman" w:cs="Times New Roman"/>
        </w:rPr>
        <w:t xml:space="preserve">здоровый образ жизни – гигиена спортивной деятельности: диета и питание, профилактика заболеваний, режим дня спортсмена, сон и отдых: </w:t>
      </w:r>
    </w:p>
    <w:p w14:paraId="70B57B2B" w14:textId="77777777" w:rsidR="00761D39" w:rsidRPr="00761D39" w:rsidRDefault="00CA7A12" w:rsidP="00761D39">
      <w:pPr>
        <w:pStyle w:val="a8"/>
        <w:widowControl/>
        <w:numPr>
          <w:ilvl w:val="0"/>
          <w:numId w:val="42"/>
        </w:numPr>
        <w:spacing w:after="200" w:line="276" w:lineRule="auto"/>
        <w:jc w:val="both"/>
        <w:rPr>
          <w:rFonts w:ascii="Times New Roman" w:eastAsia="Times New Roman" w:hAnsi="Times New Roman" w:cs="Times New Roman"/>
          <w:b/>
          <w:bCs/>
          <w:color w:val="auto"/>
          <w:lang w:eastAsia="en-US" w:bidi="ar-SA"/>
        </w:rPr>
      </w:pPr>
      <w:r w:rsidRPr="00761D39">
        <w:rPr>
          <w:rFonts w:ascii="Times New Roman" w:hAnsi="Times New Roman" w:cs="Times New Roman"/>
        </w:rPr>
        <w:t xml:space="preserve">адаптация к спортивному режиму жизни. </w:t>
      </w:r>
    </w:p>
    <w:p w14:paraId="7D430745" w14:textId="77777777" w:rsidR="00761D39" w:rsidRDefault="00CA7A12" w:rsidP="00761D39">
      <w:pPr>
        <w:widowControl/>
        <w:spacing w:after="200" w:line="276" w:lineRule="auto"/>
        <w:ind w:left="360" w:firstLine="348"/>
        <w:jc w:val="both"/>
        <w:rPr>
          <w:lang w:val="en-US"/>
        </w:rPr>
      </w:pPr>
      <w:r w:rsidRPr="00761D39">
        <w:rPr>
          <w:rFonts w:ascii="Times New Roman" w:hAnsi="Times New Roman" w:cs="Times New Roman"/>
        </w:rPr>
        <w:t xml:space="preserve">Роль семьи в воспитании здорового ребенка: </w:t>
      </w:r>
    </w:p>
    <w:p w14:paraId="0F7ADC94" w14:textId="77777777" w:rsidR="00761D39" w:rsidRPr="00761D39" w:rsidRDefault="00CA7A12" w:rsidP="00761D39">
      <w:pPr>
        <w:pStyle w:val="a8"/>
        <w:widowControl/>
        <w:numPr>
          <w:ilvl w:val="0"/>
          <w:numId w:val="43"/>
        </w:numPr>
        <w:spacing w:after="200" w:line="276" w:lineRule="auto"/>
        <w:jc w:val="both"/>
        <w:rPr>
          <w:rFonts w:ascii="Times New Roman" w:eastAsia="Times New Roman" w:hAnsi="Times New Roman" w:cs="Times New Roman"/>
          <w:b/>
          <w:bCs/>
          <w:color w:val="auto"/>
          <w:lang w:eastAsia="en-US" w:bidi="ar-SA"/>
        </w:rPr>
      </w:pPr>
      <w:r w:rsidRPr="00761D39">
        <w:rPr>
          <w:rFonts w:ascii="Times New Roman" w:hAnsi="Times New Roman" w:cs="Times New Roman"/>
        </w:rPr>
        <w:t xml:space="preserve">о способностях к избранному виду спорта; </w:t>
      </w:r>
    </w:p>
    <w:p w14:paraId="776CCCA4" w14:textId="77777777" w:rsidR="00761D39" w:rsidRPr="00761D39" w:rsidRDefault="00CA7A12" w:rsidP="00761D39">
      <w:pPr>
        <w:pStyle w:val="a8"/>
        <w:widowControl/>
        <w:numPr>
          <w:ilvl w:val="0"/>
          <w:numId w:val="43"/>
        </w:numPr>
        <w:spacing w:after="200" w:line="276" w:lineRule="auto"/>
        <w:jc w:val="both"/>
        <w:rPr>
          <w:rFonts w:ascii="Times New Roman" w:eastAsia="Times New Roman" w:hAnsi="Times New Roman" w:cs="Times New Roman"/>
          <w:b/>
          <w:bCs/>
          <w:color w:val="auto"/>
          <w:lang w:eastAsia="en-US" w:bidi="ar-SA"/>
        </w:rPr>
      </w:pPr>
      <w:r w:rsidRPr="00761D39">
        <w:rPr>
          <w:rFonts w:ascii="Times New Roman" w:hAnsi="Times New Roman" w:cs="Times New Roman"/>
        </w:rPr>
        <w:t xml:space="preserve">профилактика травм опорно-двигательного аппарата; </w:t>
      </w:r>
    </w:p>
    <w:p w14:paraId="23F3963B" w14:textId="77777777" w:rsidR="00761D39" w:rsidRPr="00761D39" w:rsidRDefault="00CA7A12" w:rsidP="00761D39">
      <w:pPr>
        <w:pStyle w:val="a8"/>
        <w:widowControl/>
        <w:numPr>
          <w:ilvl w:val="0"/>
          <w:numId w:val="43"/>
        </w:numPr>
        <w:spacing w:after="200" w:line="276" w:lineRule="auto"/>
        <w:jc w:val="both"/>
        <w:rPr>
          <w:rFonts w:ascii="Times New Roman" w:eastAsia="Times New Roman" w:hAnsi="Times New Roman" w:cs="Times New Roman"/>
          <w:b/>
          <w:bCs/>
          <w:color w:val="auto"/>
          <w:lang w:eastAsia="en-US" w:bidi="ar-SA"/>
        </w:rPr>
      </w:pPr>
      <w:r w:rsidRPr="00761D39">
        <w:rPr>
          <w:rFonts w:ascii="Times New Roman" w:hAnsi="Times New Roman" w:cs="Times New Roman"/>
        </w:rPr>
        <w:t xml:space="preserve">итоговое родительское собрание. Регулярное проведение индивидуальных бесед с родителями, оказание консультативной помощи (по вопросам воспитания, учебно- тренировочному процессу). </w:t>
      </w:r>
    </w:p>
    <w:p w14:paraId="52D72994" w14:textId="77777777" w:rsidR="00761D39" w:rsidRDefault="00CA7A12" w:rsidP="00761D39">
      <w:pPr>
        <w:widowControl/>
        <w:spacing w:after="200" w:line="276" w:lineRule="auto"/>
        <w:ind w:firstLine="708"/>
        <w:jc w:val="both"/>
        <w:rPr>
          <w:rFonts w:ascii="Times New Roman" w:hAnsi="Times New Roman" w:cs="Times New Roman"/>
          <w:lang w:val="en-US"/>
        </w:rPr>
      </w:pPr>
      <w:r w:rsidRPr="00761D39">
        <w:rPr>
          <w:rFonts w:ascii="Times New Roman" w:hAnsi="Times New Roman" w:cs="Times New Roman"/>
        </w:rPr>
        <w:t xml:space="preserve">Регулярное приглашение родителей на просмотр соревнований, учебно- тренировочных занятий, открытых занятий. Родители также могут привлекаться к судейству соревнований. </w:t>
      </w:r>
    </w:p>
    <w:p w14:paraId="2362EBEF" w14:textId="77777777" w:rsidR="00B064BA" w:rsidRPr="00761D39" w:rsidRDefault="00CA7A12" w:rsidP="00761D39">
      <w:pPr>
        <w:widowControl/>
        <w:spacing w:after="200" w:line="276" w:lineRule="auto"/>
        <w:ind w:firstLine="708"/>
        <w:jc w:val="both"/>
        <w:rPr>
          <w:rFonts w:ascii="Times New Roman" w:eastAsia="Times New Roman" w:hAnsi="Times New Roman" w:cs="Times New Roman"/>
          <w:b/>
          <w:bCs/>
          <w:color w:val="auto"/>
          <w:lang w:eastAsia="en-US" w:bidi="ar-SA"/>
        </w:rPr>
      </w:pPr>
      <w:r w:rsidRPr="00761D39">
        <w:rPr>
          <w:rFonts w:ascii="Times New Roman" w:hAnsi="Times New Roman" w:cs="Times New Roman"/>
        </w:rPr>
        <w:t>Работа с родителями внутри группы переносится на уровень создания единого воспитательного пространства. Это проявляется в установлении как опосредованных, так и непосредственных контактов. Именно родители могут сыграть активную роль, как в создании общественной поддержки, финансовой поддержки образовательно-воспитательной деятельности. А самое главное то, что именно родители заинтересованы в качественном образовании детей, готовы принимать активное участие в деле обучения и воспитания.</w:t>
      </w:r>
    </w:p>
    <w:p w14:paraId="2501E925" w14:textId="77777777" w:rsidR="00CA7A12" w:rsidRDefault="00CA7A12">
      <w:pPr>
        <w:widowControl/>
        <w:spacing w:after="200" w:line="276" w:lineRule="auto"/>
        <w:rPr>
          <w:rFonts w:ascii="Times New Roman" w:eastAsia="Times New Roman" w:hAnsi="Times New Roman" w:cs="Times New Roman"/>
          <w:b/>
          <w:bCs/>
          <w:color w:val="auto"/>
          <w:lang w:eastAsia="en-US" w:bidi="ar-SA"/>
        </w:rPr>
      </w:pPr>
      <w:r>
        <w:br w:type="page"/>
      </w:r>
    </w:p>
    <w:p w14:paraId="555A088E" w14:textId="77777777" w:rsidR="004D77C7" w:rsidRPr="00CA7A12" w:rsidRDefault="004D77C7" w:rsidP="004D77C7">
      <w:pPr>
        <w:pStyle w:val="30"/>
        <w:shd w:val="clear" w:color="auto" w:fill="auto"/>
        <w:spacing w:after="206" w:line="240" w:lineRule="exact"/>
        <w:ind w:left="2900"/>
        <w:jc w:val="left"/>
        <w:rPr>
          <w:sz w:val="24"/>
          <w:szCs w:val="24"/>
        </w:rPr>
      </w:pPr>
      <w:r w:rsidRPr="00CA7A12">
        <w:rPr>
          <w:sz w:val="24"/>
          <w:szCs w:val="24"/>
        </w:rPr>
        <w:lastRenderedPageBreak/>
        <w:t>Перечень нормативных правовых актов</w:t>
      </w:r>
      <w:bookmarkEnd w:id="24"/>
    </w:p>
    <w:p w14:paraId="7A0720CD" w14:textId="77777777" w:rsidR="004D77C7" w:rsidRPr="00CA7A12" w:rsidRDefault="004D77C7" w:rsidP="004D77C7">
      <w:pPr>
        <w:pStyle w:val="22"/>
        <w:numPr>
          <w:ilvl w:val="0"/>
          <w:numId w:val="20"/>
        </w:numPr>
        <w:shd w:val="clear" w:color="auto" w:fill="auto"/>
        <w:tabs>
          <w:tab w:val="left" w:pos="1160"/>
        </w:tabs>
        <w:spacing w:after="180"/>
        <w:ind w:left="300" w:right="160" w:firstLine="560"/>
        <w:jc w:val="both"/>
        <w:rPr>
          <w:sz w:val="24"/>
          <w:szCs w:val="24"/>
        </w:rPr>
      </w:pPr>
      <w:r w:rsidRPr="00CA7A12">
        <w:rPr>
          <w:sz w:val="24"/>
          <w:szCs w:val="24"/>
        </w:rPr>
        <w:t>Федеральный Закон «Об образовании в Российской Федерации»от 29.12.2012 № 273- ФЗ.</w:t>
      </w:r>
    </w:p>
    <w:p w14:paraId="7E8243EB" w14:textId="77777777" w:rsidR="004D77C7" w:rsidRPr="00CA7A12" w:rsidRDefault="004D77C7" w:rsidP="004D77C7">
      <w:pPr>
        <w:pStyle w:val="22"/>
        <w:numPr>
          <w:ilvl w:val="0"/>
          <w:numId w:val="20"/>
        </w:numPr>
        <w:shd w:val="clear" w:color="auto" w:fill="auto"/>
        <w:tabs>
          <w:tab w:val="left" w:pos="1165"/>
        </w:tabs>
        <w:ind w:left="300" w:right="160" w:firstLine="560"/>
        <w:jc w:val="both"/>
        <w:rPr>
          <w:sz w:val="24"/>
          <w:szCs w:val="24"/>
        </w:rPr>
      </w:pPr>
      <w:r w:rsidRPr="00CA7A12">
        <w:rPr>
          <w:sz w:val="24"/>
          <w:szCs w:val="24"/>
        </w:rPr>
        <w:t>Стратегия развития воспитания в Российской Федерации на период до 2025 года, утвержденная распоряжением Правительства Российской Федерации от 29.05.2015 № 996-р.</w:t>
      </w:r>
    </w:p>
    <w:p w14:paraId="66747A7E" w14:textId="77777777" w:rsidR="004D77C7" w:rsidRPr="00CA7A12" w:rsidRDefault="004D77C7" w:rsidP="004D77C7">
      <w:pPr>
        <w:pStyle w:val="22"/>
        <w:numPr>
          <w:ilvl w:val="0"/>
          <w:numId w:val="20"/>
        </w:numPr>
        <w:shd w:val="clear" w:color="auto" w:fill="auto"/>
        <w:tabs>
          <w:tab w:val="left" w:pos="1165"/>
        </w:tabs>
        <w:ind w:left="300" w:right="160" w:firstLine="560"/>
        <w:jc w:val="both"/>
        <w:rPr>
          <w:sz w:val="24"/>
          <w:szCs w:val="24"/>
        </w:rPr>
      </w:pPr>
      <w:r w:rsidRPr="00CA7A12">
        <w:rPr>
          <w:sz w:val="24"/>
          <w:szCs w:val="24"/>
        </w:rPr>
        <w:t>Концепция развития дополнительного образования детей до 2030 года, утвержденная распоряжением Правительства Российской Федерации от 31.03.2022 № 678-р.</w:t>
      </w:r>
    </w:p>
    <w:p w14:paraId="1D8C11D0" w14:textId="77777777" w:rsidR="004D77C7" w:rsidRPr="00CA7A12" w:rsidRDefault="004D77C7" w:rsidP="004D77C7">
      <w:pPr>
        <w:pStyle w:val="22"/>
        <w:numPr>
          <w:ilvl w:val="0"/>
          <w:numId w:val="20"/>
        </w:numPr>
        <w:shd w:val="clear" w:color="auto" w:fill="auto"/>
        <w:tabs>
          <w:tab w:val="left" w:pos="1170"/>
        </w:tabs>
        <w:ind w:left="300" w:right="160" w:firstLine="560"/>
        <w:jc w:val="both"/>
        <w:rPr>
          <w:sz w:val="24"/>
          <w:szCs w:val="24"/>
        </w:rPr>
      </w:pPr>
      <w:r w:rsidRPr="00CA7A12">
        <w:rPr>
          <w:sz w:val="24"/>
          <w:szCs w:val="24"/>
        </w:rPr>
        <w:t>Приказ Министерства просвещения Российской Федерации «Об утверждении Порядка организации и осуществления образовательной деятельности по дополнительным общеобразовательным программам» от 27.07.2022 № 629.</w:t>
      </w:r>
    </w:p>
    <w:p w14:paraId="21940A78" w14:textId="77777777" w:rsidR="004D77C7" w:rsidRPr="00CA7A12" w:rsidRDefault="004D77C7" w:rsidP="004D77C7">
      <w:pPr>
        <w:pStyle w:val="22"/>
        <w:numPr>
          <w:ilvl w:val="0"/>
          <w:numId w:val="20"/>
        </w:numPr>
        <w:shd w:val="clear" w:color="auto" w:fill="auto"/>
        <w:tabs>
          <w:tab w:val="left" w:pos="1179"/>
        </w:tabs>
        <w:ind w:left="300" w:right="160" w:firstLine="560"/>
        <w:jc w:val="both"/>
        <w:rPr>
          <w:sz w:val="24"/>
          <w:szCs w:val="24"/>
        </w:rPr>
      </w:pPr>
      <w:r w:rsidRPr="00CA7A12">
        <w:rPr>
          <w:sz w:val="24"/>
          <w:szCs w:val="24"/>
        </w:rPr>
        <w:t>Приказ Министерства просвещения Российской Федерации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от</w:t>
      </w:r>
    </w:p>
    <w:p w14:paraId="47625005" w14:textId="77777777" w:rsidR="004D77C7" w:rsidRPr="00CA7A12" w:rsidRDefault="004D77C7" w:rsidP="004D77C7">
      <w:pPr>
        <w:pStyle w:val="22"/>
        <w:numPr>
          <w:ilvl w:val="0"/>
          <w:numId w:val="21"/>
        </w:numPr>
        <w:shd w:val="clear" w:color="auto" w:fill="auto"/>
        <w:tabs>
          <w:tab w:val="left" w:pos="1491"/>
        </w:tabs>
        <w:ind w:left="300" w:firstLine="0"/>
        <w:jc w:val="both"/>
        <w:rPr>
          <w:sz w:val="24"/>
          <w:szCs w:val="24"/>
        </w:rPr>
      </w:pPr>
      <w:r w:rsidRPr="00CA7A12">
        <w:rPr>
          <w:sz w:val="24"/>
          <w:szCs w:val="24"/>
        </w:rPr>
        <w:t>№ 114.</w:t>
      </w:r>
    </w:p>
    <w:p w14:paraId="21A4B306" w14:textId="77777777" w:rsidR="004D77C7" w:rsidRPr="00CA7A12" w:rsidRDefault="004D77C7" w:rsidP="004D77C7">
      <w:pPr>
        <w:pStyle w:val="22"/>
        <w:numPr>
          <w:ilvl w:val="0"/>
          <w:numId w:val="20"/>
        </w:numPr>
        <w:shd w:val="clear" w:color="auto" w:fill="auto"/>
        <w:tabs>
          <w:tab w:val="left" w:pos="1165"/>
        </w:tabs>
        <w:ind w:left="300" w:right="160" w:firstLine="560"/>
        <w:jc w:val="both"/>
        <w:rPr>
          <w:sz w:val="24"/>
          <w:szCs w:val="24"/>
        </w:rPr>
      </w:pPr>
      <w:r w:rsidRPr="00CA7A12">
        <w:rPr>
          <w:sz w:val="24"/>
          <w:szCs w:val="24"/>
        </w:rPr>
        <w:t>Приказ Министерства просвещения Российской Федерации «Об утверждении Целевой модели развития региональных систем дополнительного образования детей» от</w:t>
      </w:r>
    </w:p>
    <w:p w14:paraId="4674B38A" w14:textId="77777777" w:rsidR="004D77C7" w:rsidRPr="00CA7A12" w:rsidRDefault="004D77C7" w:rsidP="004D77C7">
      <w:pPr>
        <w:pStyle w:val="22"/>
        <w:numPr>
          <w:ilvl w:val="0"/>
          <w:numId w:val="22"/>
        </w:numPr>
        <w:shd w:val="clear" w:color="auto" w:fill="auto"/>
        <w:tabs>
          <w:tab w:val="left" w:pos="1501"/>
        </w:tabs>
        <w:ind w:left="300" w:firstLine="0"/>
        <w:jc w:val="both"/>
        <w:rPr>
          <w:sz w:val="24"/>
          <w:szCs w:val="24"/>
        </w:rPr>
      </w:pPr>
      <w:r w:rsidRPr="00CA7A12">
        <w:rPr>
          <w:sz w:val="24"/>
          <w:szCs w:val="24"/>
        </w:rPr>
        <w:t>№ 467.</w:t>
      </w:r>
    </w:p>
    <w:p w14:paraId="06187E1E" w14:textId="77777777" w:rsidR="004D77C7" w:rsidRPr="00CA7A12" w:rsidRDefault="004D77C7" w:rsidP="004D77C7">
      <w:pPr>
        <w:pStyle w:val="22"/>
        <w:numPr>
          <w:ilvl w:val="0"/>
          <w:numId w:val="20"/>
        </w:numPr>
        <w:shd w:val="clear" w:color="auto" w:fill="auto"/>
        <w:tabs>
          <w:tab w:val="left" w:pos="1467"/>
        </w:tabs>
        <w:ind w:left="300" w:right="160" w:firstLine="900"/>
        <w:jc w:val="both"/>
        <w:rPr>
          <w:sz w:val="24"/>
          <w:szCs w:val="24"/>
        </w:rPr>
      </w:pPr>
      <w:r w:rsidRPr="00CA7A12">
        <w:rPr>
          <w:sz w:val="24"/>
          <w:szCs w:val="24"/>
        </w:rPr>
        <w:t>Приказ Министерства труда и социальной защиты Российской Федерации «Об утверждении профессионального стандарта «Педагог дополнительного образования детей и взрослых» от 22.09.2019 № 652н.</w:t>
      </w:r>
    </w:p>
    <w:p w14:paraId="74AAF539" w14:textId="77777777" w:rsidR="004D77C7" w:rsidRPr="00CA7A12" w:rsidRDefault="004D77C7" w:rsidP="004D77C7">
      <w:pPr>
        <w:pStyle w:val="22"/>
        <w:numPr>
          <w:ilvl w:val="0"/>
          <w:numId w:val="20"/>
        </w:numPr>
        <w:shd w:val="clear" w:color="auto" w:fill="auto"/>
        <w:tabs>
          <w:tab w:val="left" w:pos="1520"/>
        </w:tabs>
        <w:ind w:left="300" w:right="160" w:firstLine="900"/>
        <w:jc w:val="both"/>
        <w:rPr>
          <w:sz w:val="24"/>
          <w:szCs w:val="24"/>
        </w:rPr>
      </w:pPr>
      <w:r w:rsidRPr="00CA7A12">
        <w:rPr>
          <w:sz w:val="24"/>
          <w:szCs w:val="24"/>
        </w:rPr>
        <w:t>Постановление Главного государственного санитарного врача Российской Федерации «Об утверждении санитарных правил СП 2.4.3648-20 «Санитарно</w:t>
      </w:r>
      <w:r w:rsidRPr="00CA7A12">
        <w:rPr>
          <w:sz w:val="24"/>
          <w:szCs w:val="24"/>
        </w:rPr>
        <w:softHyphen/>
        <w:t>эпидемиологические требования к организациям воспитания и обучения, отдыха и оздоровления детей и молодежи» от 28.09.2020 № 28.</w:t>
      </w:r>
    </w:p>
    <w:p w14:paraId="5D8E91FA" w14:textId="77777777" w:rsidR="004D77C7" w:rsidRPr="00CA7A12" w:rsidRDefault="004D77C7" w:rsidP="004D77C7">
      <w:pPr>
        <w:pStyle w:val="22"/>
        <w:numPr>
          <w:ilvl w:val="0"/>
          <w:numId w:val="20"/>
        </w:numPr>
        <w:shd w:val="clear" w:color="auto" w:fill="auto"/>
        <w:tabs>
          <w:tab w:val="left" w:pos="1503"/>
        </w:tabs>
        <w:ind w:left="300" w:right="160" w:firstLine="860"/>
        <w:jc w:val="both"/>
        <w:rPr>
          <w:sz w:val="24"/>
          <w:szCs w:val="24"/>
        </w:rPr>
      </w:pPr>
      <w:r w:rsidRPr="00CA7A12">
        <w:rPr>
          <w:sz w:val="24"/>
          <w:szCs w:val="24"/>
        </w:rPr>
        <w:t>Постановление Главного государственного санитарного врача Российской Федерации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от 28.01.2021 № 2.</w:t>
      </w:r>
    </w:p>
    <w:p w14:paraId="418310D7" w14:textId="77777777" w:rsidR="004D77C7" w:rsidRPr="00CA7A12" w:rsidRDefault="004D77C7">
      <w:pPr>
        <w:widowControl/>
        <w:spacing w:after="200" w:line="276" w:lineRule="auto"/>
        <w:rPr>
          <w:rFonts w:ascii="Times New Roman" w:hAnsi="Times New Roman" w:cs="Times New Roman"/>
        </w:rPr>
      </w:pPr>
      <w:r w:rsidRPr="00CA7A12">
        <w:rPr>
          <w:rFonts w:ascii="Times New Roman" w:hAnsi="Times New Roman" w:cs="Times New Roman"/>
        </w:rPr>
        <w:br w:type="page"/>
      </w:r>
    </w:p>
    <w:p w14:paraId="5C29ECF5" w14:textId="77777777" w:rsidR="00FC4430" w:rsidRPr="00CA7A12" w:rsidRDefault="00FC4430" w:rsidP="00FC4430">
      <w:pPr>
        <w:shd w:val="clear" w:color="auto" w:fill="FFFFFF"/>
        <w:spacing w:after="150"/>
        <w:jc w:val="center"/>
        <w:rPr>
          <w:rFonts w:ascii="Times New Roman" w:eastAsia="Times New Roman" w:hAnsi="Times New Roman" w:cs="Times New Roman"/>
        </w:rPr>
      </w:pPr>
      <w:r w:rsidRPr="00CA7A12">
        <w:rPr>
          <w:rFonts w:ascii="Times New Roman" w:eastAsia="Times New Roman" w:hAnsi="Times New Roman" w:cs="Times New Roman"/>
          <w:b/>
          <w:bCs/>
          <w:u w:val="single"/>
        </w:rPr>
        <w:lastRenderedPageBreak/>
        <w:t>I</w:t>
      </w:r>
      <w:r w:rsidR="00CA7A12">
        <w:rPr>
          <w:rFonts w:ascii="Times New Roman" w:eastAsia="Times New Roman" w:hAnsi="Times New Roman" w:cs="Times New Roman"/>
          <w:b/>
          <w:bCs/>
          <w:u w:val="single"/>
          <w:lang w:val="en-US"/>
        </w:rPr>
        <w:t>V</w:t>
      </w:r>
      <w:r w:rsidRPr="00CA7A12">
        <w:rPr>
          <w:rFonts w:ascii="Times New Roman" w:eastAsia="Times New Roman" w:hAnsi="Times New Roman" w:cs="Times New Roman"/>
          <w:b/>
          <w:bCs/>
          <w:u w:val="single"/>
        </w:rPr>
        <w:t>. СПИСОК ЛИТЕРАТУРЫ</w:t>
      </w:r>
    </w:p>
    <w:p w14:paraId="4F745F93" w14:textId="77777777" w:rsidR="00FC4430" w:rsidRPr="00CA7A12" w:rsidRDefault="00FC4430" w:rsidP="00FC4430">
      <w:pPr>
        <w:shd w:val="clear" w:color="auto" w:fill="FFFFFF"/>
        <w:spacing w:after="150"/>
        <w:jc w:val="center"/>
        <w:rPr>
          <w:rFonts w:ascii="Times New Roman" w:eastAsia="Times New Roman" w:hAnsi="Times New Roman" w:cs="Times New Roman"/>
        </w:rPr>
      </w:pPr>
    </w:p>
    <w:p w14:paraId="3E836BCF" w14:textId="77777777" w:rsidR="00FC4430" w:rsidRPr="00CA7A12" w:rsidRDefault="00FC4430" w:rsidP="00FC4430">
      <w:pPr>
        <w:shd w:val="clear" w:color="auto" w:fill="FFFFFF"/>
        <w:spacing w:after="150"/>
        <w:jc w:val="center"/>
        <w:rPr>
          <w:rFonts w:ascii="Times New Roman" w:eastAsia="Times New Roman" w:hAnsi="Times New Roman" w:cs="Times New Roman"/>
        </w:rPr>
      </w:pPr>
      <w:r w:rsidRPr="00CA7A12">
        <w:rPr>
          <w:rFonts w:ascii="Times New Roman" w:eastAsia="Times New Roman" w:hAnsi="Times New Roman" w:cs="Times New Roman"/>
          <w:b/>
          <w:bCs/>
        </w:rPr>
        <w:t>Список литературы для педагога</w:t>
      </w:r>
    </w:p>
    <w:p w14:paraId="52CBC322"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1. Бабушкин Г.Д., Рогов И.А. Психологический практикум для специализации «Теория и методика видов спорта» – Омск: СибГАФК, 1996.– 83 с.</w:t>
      </w:r>
    </w:p>
    <w:p w14:paraId="6E09CE82"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2. Банников A.M., Костюков ВВ. Пляжный волейбол (тренировка, техника, тактика). - Краснодар, 2001.</w:t>
      </w:r>
    </w:p>
    <w:p w14:paraId="0944454B"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3. Волейбол / Под ред. А.В. Беляева, М.В. Савина. - М., 2000.</w:t>
      </w:r>
    </w:p>
    <w:p w14:paraId="1B230FA9"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4. Железняк Ю.Д. К мастерству в волейболе. - М., 1978.</w:t>
      </w:r>
    </w:p>
    <w:p w14:paraId="2B1C8FD3"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5. Железняк Ю.Д. Юный волейболист. - М., 1988.</w:t>
      </w:r>
    </w:p>
    <w:p w14:paraId="01C66BCC"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6. Железняк Ю.Д, Ивойлов А.В. Волейбол. - М., 1991.</w:t>
      </w:r>
    </w:p>
    <w:p w14:paraId="342211EE"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7. Железняк Ю.Д., Кунянский В.А. У истоков мастерства. - М., 1998.</w:t>
      </w:r>
    </w:p>
    <w:p w14:paraId="1A16A05F"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8. Марков К. К. Руководство тренера по волейболу. - Иркутск, 1999.</w:t>
      </w:r>
    </w:p>
    <w:p w14:paraId="71131CDF"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9. Марков К. К. Тренер - педагог и психолог. - Иркутск, 1999.</w:t>
      </w:r>
    </w:p>
    <w:p w14:paraId="05479858"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11. Настольная книга учителя физической культуры / Под ред. Л.Б. Кофма-на. - М, 1998.</w:t>
      </w:r>
    </w:p>
    <w:p w14:paraId="26AC08DD"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12. Никитушкип В.Г., Губа В.П. Методы отбора в игровые виды спорта.-М., 1998.</w:t>
      </w:r>
    </w:p>
    <w:p w14:paraId="30DCD629"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13. Основы управления подготовкой юных спортсменов / Под ред. М.Я. Набатниковой. - М, 1982.</w:t>
      </w:r>
    </w:p>
    <w:p w14:paraId="2310AE80" w14:textId="77777777" w:rsidR="00FC4430" w:rsidRPr="00CA7A12" w:rsidRDefault="00FC4430" w:rsidP="00FC4430">
      <w:pPr>
        <w:shd w:val="clear" w:color="auto" w:fill="FFFFFF"/>
        <w:spacing w:after="150"/>
        <w:jc w:val="center"/>
        <w:rPr>
          <w:rFonts w:ascii="Times New Roman" w:eastAsia="Times New Roman" w:hAnsi="Times New Roman" w:cs="Times New Roman"/>
        </w:rPr>
      </w:pPr>
      <w:r w:rsidRPr="00CA7A12">
        <w:rPr>
          <w:rFonts w:ascii="Times New Roman" w:eastAsia="Times New Roman" w:hAnsi="Times New Roman" w:cs="Times New Roman"/>
          <w:b/>
          <w:bCs/>
        </w:rPr>
        <w:t>Список литературы для обучающихся и родителей</w:t>
      </w:r>
    </w:p>
    <w:p w14:paraId="5203228A"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1.Твой олимпийский учебник: Учебн. Пособие для учреждений образования России.-15-е издание. В.С.Родиченко и др.-М, ФиС 2005.144 с.</w:t>
      </w:r>
    </w:p>
    <w:p w14:paraId="5D50F141"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2.Клещев Ю.Н. Юный волейболист. М.: Физкультура и спорт. 1989.</w:t>
      </w:r>
    </w:p>
    <w:p w14:paraId="054444C0"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4. Мерзляков В.В., Гордышев В.В. Игры, эстафеты, игровые упражнения волейболиста. – Волгоград, 1977.</w:t>
      </w:r>
    </w:p>
    <w:p w14:paraId="270E3013"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t>5. Фурманов А.Г. Волейбол на лужайке, в парке, во дворе. М.:Физкультура и спорт. 1982.</w:t>
      </w:r>
    </w:p>
    <w:p w14:paraId="665716D3" w14:textId="77777777" w:rsidR="00FC4430" w:rsidRPr="00CA7A12" w:rsidRDefault="00FC4430" w:rsidP="00FC4430">
      <w:pPr>
        <w:shd w:val="clear" w:color="auto" w:fill="FFFFFF"/>
        <w:spacing w:after="150"/>
        <w:rPr>
          <w:rFonts w:ascii="Times New Roman" w:eastAsia="Times New Roman" w:hAnsi="Times New Roman" w:cs="Times New Roman"/>
        </w:rPr>
      </w:pPr>
      <w:r w:rsidRPr="00CA7A12">
        <w:rPr>
          <w:rFonts w:ascii="Times New Roman" w:eastAsia="Times New Roman" w:hAnsi="Times New Roman" w:cs="Times New Roman"/>
        </w:rPr>
        <w:br/>
      </w:r>
    </w:p>
    <w:p w14:paraId="36139942" w14:textId="77777777" w:rsidR="004D77C7" w:rsidRPr="00CA7A12" w:rsidRDefault="004D77C7">
      <w:pPr>
        <w:widowControl/>
        <w:spacing w:after="200" w:line="276" w:lineRule="auto"/>
        <w:rPr>
          <w:rFonts w:ascii="Times New Roman" w:hAnsi="Times New Roman" w:cs="Times New Roman"/>
        </w:rPr>
      </w:pPr>
      <w:r w:rsidRPr="00CA7A12">
        <w:rPr>
          <w:rFonts w:ascii="Times New Roman" w:hAnsi="Times New Roman" w:cs="Times New Roman"/>
        </w:rPr>
        <w:br w:type="page"/>
      </w:r>
    </w:p>
    <w:p w14:paraId="28EB5571" w14:textId="77777777" w:rsidR="00341FB5" w:rsidRPr="00CA7A12" w:rsidRDefault="00341FB5" w:rsidP="00341FB5">
      <w:pPr>
        <w:widowControl/>
        <w:spacing w:after="200" w:line="276" w:lineRule="auto"/>
        <w:jc w:val="right"/>
        <w:rPr>
          <w:rFonts w:ascii="Times New Roman" w:hAnsi="Times New Roman" w:cs="Times New Roman"/>
        </w:rPr>
        <w:sectPr w:rsidR="00341FB5" w:rsidRPr="00CA7A12" w:rsidSect="00374309">
          <w:pgSz w:w="11906" w:h="16838"/>
          <w:pgMar w:top="1134" w:right="850" w:bottom="1134" w:left="1701" w:header="708" w:footer="708" w:gutter="0"/>
          <w:cols w:space="708"/>
          <w:docGrid w:linePitch="360"/>
        </w:sectPr>
      </w:pPr>
    </w:p>
    <w:p w14:paraId="67398912" w14:textId="77777777" w:rsidR="00341FB5" w:rsidRPr="00CA7A12" w:rsidRDefault="00341FB5" w:rsidP="00341FB5">
      <w:pPr>
        <w:widowControl/>
        <w:spacing w:after="200" w:line="276" w:lineRule="auto"/>
        <w:jc w:val="right"/>
        <w:rPr>
          <w:rFonts w:ascii="Times New Roman" w:hAnsi="Times New Roman" w:cs="Times New Roman"/>
        </w:rPr>
      </w:pPr>
      <w:r w:rsidRPr="00CA7A12">
        <w:rPr>
          <w:rFonts w:ascii="Times New Roman" w:hAnsi="Times New Roman" w:cs="Times New Roman"/>
        </w:rPr>
        <w:lastRenderedPageBreak/>
        <w:t>Приложение 1</w:t>
      </w:r>
    </w:p>
    <w:p w14:paraId="254C5A26" w14:textId="77777777" w:rsidR="00341FB5" w:rsidRPr="00CA7A12" w:rsidRDefault="00341FB5" w:rsidP="00341FB5">
      <w:pPr>
        <w:widowControl/>
        <w:spacing w:after="200" w:line="276" w:lineRule="auto"/>
        <w:jc w:val="center"/>
        <w:rPr>
          <w:rFonts w:ascii="Times New Roman" w:hAnsi="Times New Roman" w:cs="Times New Roman"/>
          <w:b/>
        </w:rPr>
      </w:pPr>
      <w:r w:rsidRPr="00CA7A12">
        <w:rPr>
          <w:rFonts w:ascii="Times New Roman" w:hAnsi="Times New Roman" w:cs="Times New Roman"/>
          <w:b/>
        </w:rPr>
        <w:t>ТАБЛИЦА КОНТРОЛЬНЫХ НОРМАТИВОВ К ПРОХОЖДЕНИЮ АТТЕСТАЦИИ ОБУЧАЮЩИХСЯ</w:t>
      </w:r>
    </w:p>
    <w:tbl>
      <w:tblPr>
        <w:tblW w:w="0" w:type="auto"/>
        <w:tblLayout w:type="fixed"/>
        <w:tblCellMar>
          <w:left w:w="10" w:type="dxa"/>
          <w:right w:w="10" w:type="dxa"/>
        </w:tblCellMar>
        <w:tblLook w:val="04A0" w:firstRow="1" w:lastRow="0" w:firstColumn="1" w:lastColumn="0" w:noHBand="0" w:noVBand="1"/>
      </w:tblPr>
      <w:tblGrid>
        <w:gridCol w:w="2693"/>
        <w:gridCol w:w="1282"/>
        <w:gridCol w:w="1421"/>
        <w:gridCol w:w="1282"/>
        <w:gridCol w:w="1416"/>
        <w:gridCol w:w="1416"/>
        <w:gridCol w:w="1526"/>
        <w:gridCol w:w="1416"/>
        <w:gridCol w:w="2016"/>
      </w:tblGrid>
      <w:tr w:rsidR="00341FB5" w:rsidRPr="00CA7A12" w14:paraId="71F27E99" w14:textId="77777777" w:rsidTr="00341FB5">
        <w:trPr>
          <w:trHeight w:hRule="exact" w:val="931"/>
        </w:trPr>
        <w:tc>
          <w:tcPr>
            <w:tcW w:w="2693" w:type="dxa"/>
            <w:tcBorders>
              <w:top w:val="single" w:sz="4" w:space="0" w:color="auto"/>
              <w:left w:val="single" w:sz="4" w:space="0" w:color="auto"/>
            </w:tcBorders>
            <w:shd w:val="clear" w:color="auto" w:fill="FFFFFF"/>
            <w:vAlign w:val="center"/>
          </w:tcPr>
          <w:p w14:paraId="7D2B18C7" w14:textId="77777777" w:rsidR="00341FB5" w:rsidRPr="00CA7A12" w:rsidRDefault="00341FB5" w:rsidP="00341FB5">
            <w:pPr>
              <w:pStyle w:val="22"/>
              <w:shd w:val="clear" w:color="auto" w:fill="auto"/>
              <w:spacing w:line="240" w:lineRule="exact"/>
              <w:ind w:firstLine="0"/>
              <w:jc w:val="center"/>
            </w:pPr>
            <w:r w:rsidRPr="00CA7A12">
              <w:t>Упражнения</w:t>
            </w:r>
          </w:p>
        </w:tc>
        <w:tc>
          <w:tcPr>
            <w:tcW w:w="1282" w:type="dxa"/>
            <w:tcBorders>
              <w:top w:val="single" w:sz="4" w:space="0" w:color="auto"/>
              <w:left w:val="single" w:sz="4" w:space="0" w:color="auto"/>
            </w:tcBorders>
            <w:shd w:val="clear" w:color="auto" w:fill="FFFFFF"/>
          </w:tcPr>
          <w:p w14:paraId="7962743D" w14:textId="77777777" w:rsidR="00341FB5" w:rsidRPr="00CA7A12" w:rsidRDefault="00341FB5" w:rsidP="00341FB5">
            <w:pPr>
              <w:pStyle w:val="22"/>
              <w:shd w:val="clear" w:color="auto" w:fill="auto"/>
              <w:spacing w:after="120" w:line="240" w:lineRule="exact"/>
              <w:ind w:firstLine="0"/>
              <w:jc w:val="center"/>
            </w:pPr>
            <w:r w:rsidRPr="00CA7A12">
              <w:t>мальчики,</w:t>
            </w:r>
          </w:p>
          <w:p w14:paraId="5112425E" w14:textId="77777777" w:rsidR="00341FB5" w:rsidRPr="00CA7A12" w:rsidRDefault="00341FB5" w:rsidP="00341FB5">
            <w:pPr>
              <w:pStyle w:val="22"/>
              <w:shd w:val="clear" w:color="auto" w:fill="auto"/>
              <w:spacing w:before="120" w:line="240" w:lineRule="exact"/>
              <w:ind w:firstLine="0"/>
              <w:jc w:val="center"/>
            </w:pPr>
            <w:r w:rsidRPr="00CA7A12">
              <w:t>девочки</w:t>
            </w:r>
          </w:p>
        </w:tc>
        <w:tc>
          <w:tcPr>
            <w:tcW w:w="1421" w:type="dxa"/>
            <w:tcBorders>
              <w:top w:val="single" w:sz="4" w:space="0" w:color="auto"/>
              <w:left w:val="single" w:sz="4" w:space="0" w:color="auto"/>
            </w:tcBorders>
            <w:shd w:val="clear" w:color="auto" w:fill="FFFFFF"/>
          </w:tcPr>
          <w:p w14:paraId="4488F3E1" w14:textId="77777777" w:rsidR="00341FB5" w:rsidRPr="00CA7A12" w:rsidRDefault="00341FB5" w:rsidP="00341FB5">
            <w:pPr>
              <w:pStyle w:val="22"/>
              <w:shd w:val="clear" w:color="auto" w:fill="auto"/>
              <w:spacing w:after="120" w:line="240" w:lineRule="exact"/>
              <w:ind w:firstLine="0"/>
              <w:jc w:val="center"/>
            </w:pPr>
            <w:r w:rsidRPr="00CA7A12">
              <w:t>8-9</w:t>
            </w:r>
          </w:p>
          <w:p w14:paraId="5500CF83" w14:textId="77777777" w:rsidR="00341FB5" w:rsidRPr="00CA7A12" w:rsidRDefault="00341FB5" w:rsidP="00341FB5">
            <w:pPr>
              <w:pStyle w:val="22"/>
              <w:shd w:val="clear" w:color="auto" w:fill="auto"/>
              <w:spacing w:before="120" w:line="240" w:lineRule="exact"/>
              <w:ind w:firstLine="0"/>
              <w:jc w:val="center"/>
            </w:pPr>
            <w:r w:rsidRPr="00CA7A12">
              <w:t>лет</w:t>
            </w:r>
          </w:p>
        </w:tc>
        <w:tc>
          <w:tcPr>
            <w:tcW w:w="1282" w:type="dxa"/>
            <w:tcBorders>
              <w:top w:val="single" w:sz="4" w:space="0" w:color="auto"/>
              <w:left w:val="single" w:sz="4" w:space="0" w:color="auto"/>
            </w:tcBorders>
            <w:shd w:val="clear" w:color="auto" w:fill="FFFFFF"/>
          </w:tcPr>
          <w:p w14:paraId="1B25A717" w14:textId="77777777" w:rsidR="00341FB5" w:rsidRPr="00CA7A12" w:rsidRDefault="00341FB5" w:rsidP="00341FB5">
            <w:pPr>
              <w:pStyle w:val="22"/>
              <w:shd w:val="clear" w:color="auto" w:fill="auto"/>
              <w:spacing w:after="120" w:line="240" w:lineRule="exact"/>
              <w:ind w:firstLine="0"/>
              <w:jc w:val="center"/>
            </w:pPr>
            <w:r w:rsidRPr="00CA7A12">
              <w:t>10-11</w:t>
            </w:r>
          </w:p>
          <w:p w14:paraId="0E87D04F" w14:textId="77777777" w:rsidR="00341FB5" w:rsidRPr="00CA7A12" w:rsidRDefault="00341FB5" w:rsidP="00341FB5">
            <w:pPr>
              <w:pStyle w:val="22"/>
              <w:shd w:val="clear" w:color="auto" w:fill="auto"/>
              <w:spacing w:before="120" w:line="240" w:lineRule="exact"/>
              <w:ind w:firstLine="0"/>
              <w:jc w:val="center"/>
            </w:pPr>
            <w:r w:rsidRPr="00CA7A12">
              <w:t>лет</w:t>
            </w:r>
          </w:p>
        </w:tc>
        <w:tc>
          <w:tcPr>
            <w:tcW w:w="1416" w:type="dxa"/>
            <w:tcBorders>
              <w:top w:val="single" w:sz="4" w:space="0" w:color="auto"/>
              <w:left w:val="single" w:sz="4" w:space="0" w:color="auto"/>
            </w:tcBorders>
            <w:shd w:val="clear" w:color="auto" w:fill="FFFFFF"/>
          </w:tcPr>
          <w:p w14:paraId="0B4F2DF6" w14:textId="77777777" w:rsidR="00341FB5" w:rsidRPr="00CA7A12" w:rsidRDefault="00341FB5" w:rsidP="00341FB5">
            <w:pPr>
              <w:pStyle w:val="22"/>
              <w:shd w:val="clear" w:color="auto" w:fill="auto"/>
              <w:spacing w:after="120" w:line="240" w:lineRule="exact"/>
              <w:ind w:firstLine="0"/>
              <w:jc w:val="center"/>
            </w:pPr>
            <w:r w:rsidRPr="00CA7A12">
              <w:t>12-13</w:t>
            </w:r>
          </w:p>
          <w:p w14:paraId="77A2DFE0" w14:textId="77777777" w:rsidR="00341FB5" w:rsidRPr="00CA7A12" w:rsidRDefault="00341FB5" w:rsidP="00341FB5">
            <w:pPr>
              <w:pStyle w:val="22"/>
              <w:shd w:val="clear" w:color="auto" w:fill="auto"/>
              <w:spacing w:before="120" w:line="240" w:lineRule="exact"/>
              <w:ind w:firstLine="0"/>
              <w:jc w:val="center"/>
            </w:pPr>
            <w:r w:rsidRPr="00CA7A12">
              <w:t>лет</w:t>
            </w:r>
          </w:p>
        </w:tc>
        <w:tc>
          <w:tcPr>
            <w:tcW w:w="1416" w:type="dxa"/>
            <w:tcBorders>
              <w:top w:val="single" w:sz="4" w:space="0" w:color="auto"/>
              <w:left w:val="single" w:sz="4" w:space="0" w:color="auto"/>
            </w:tcBorders>
            <w:shd w:val="clear" w:color="auto" w:fill="FFFFFF"/>
          </w:tcPr>
          <w:p w14:paraId="3E738657" w14:textId="77777777" w:rsidR="00341FB5" w:rsidRPr="00CA7A12" w:rsidRDefault="00341FB5" w:rsidP="00341FB5">
            <w:pPr>
              <w:pStyle w:val="22"/>
              <w:shd w:val="clear" w:color="auto" w:fill="auto"/>
              <w:spacing w:after="120" w:line="240" w:lineRule="exact"/>
              <w:ind w:firstLine="0"/>
              <w:jc w:val="center"/>
            </w:pPr>
            <w:r w:rsidRPr="00CA7A12">
              <w:t>14-15</w:t>
            </w:r>
          </w:p>
          <w:p w14:paraId="70F59C15" w14:textId="77777777" w:rsidR="00341FB5" w:rsidRPr="00CA7A12" w:rsidRDefault="00341FB5" w:rsidP="00341FB5">
            <w:pPr>
              <w:pStyle w:val="22"/>
              <w:shd w:val="clear" w:color="auto" w:fill="auto"/>
              <w:spacing w:before="120" w:line="240" w:lineRule="exact"/>
              <w:ind w:firstLine="0"/>
              <w:jc w:val="center"/>
            </w:pPr>
            <w:r w:rsidRPr="00CA7A12">
              <w:t>лет</w:t>
            </w:r>
          </w:p>
        </w:tc>
        <w:tc>
          <w:tcPr>
            <w:tcW w:w="1526" w:type="dxa"/>
            <w:tcBorders>
              <w:top w:val="single" w:sz="4" w:space="0" w:color="auto"/>
              <w:left w:val="single" w:sz="4" w:space="0" w:color="auto"/>
            </w:tcBorders>
            <w:shd w:val="clear" w:color="auto" w:fill="FFFFFF"/>
          </w:tcPr>
          <w:p w14:paraId="1971C1B9" w14:textId="77777777" w:rsidR="00341FB5" w:rsidRPr="00CA7A12" w:rsidRDefault="00341FB5" w:rsidP="00341FB5">
            <w:pPr>
              <w:pStyle w:val="22"/>
              <w:shd w:val="clear" w:color="auto" w:fill="auto"/>
              <w:spacing w:after="120" w:line="240" w:lineRule="exact"/>
              <w:ind w:firstLine="0"/>
              <w:jc w:val="center"/>
            </w:pPr>
            <w:r w:rsidRPr="00CA7A12">
              <w:t>15-16</w:t>
            </w:r>
          </w:p>
          <w:p w14:paraId="3C21A5DB" w14:textId="77777777" w:rsidR="00341FB5" w:rsidRPr="00CA7A12" w:rsidRDefault="00341FB5" w:rsidP="00341FB5">
            <w:pPr>
              <w:pStyle w:val="22"/>
              <w:shd w:val="clear" w:color="auto" w:fill="auto"/>
              <w:spacing w:before="120" w:line="240" w:lineRule="exact"/>
              <w:ind w:firstLine="0"/>
              <w:jc w:val="center"/>
            </w:pPr>
            <w:r w:rsidRPr="00CA7A12">
              <w:t>лет</w:t>
            </w:r>
          </w:p>
        </w:tc>
        <w:tc>
          <w:tcPr>
            <w:tcW w:w="1416" w:type="dxa"/>
            <w:tcBorders>
              <w:top w:val="single" w:sz="4" w:space="0" w:color="auto"/>
              <w:left w:val="single" w:sz="4" w:space="0" w:color="auto"/>
            </w:tcBorders>
            <w:shd w:val="clear" w:color="auto" w:fill="FFFFFF"/>
          </w:tcPr>
          <w:p w14:paraId="71E49F9E" w14:textId="77777777" w:rsidR="00341FB5" w:rsidRPr="00CA7A12" w:rsidRDefault="00341FB5" w:rsidP="00341FB5">
            <w:pPr>
              <w:pStyle w:val="22"/>
              <w:shd w:val="clear" w:color="auto" w:fill="auto"/>
              <w:spacing w:after="120" w:line="240" w:lineRule="exact"/>
              <w:ind w:firstLine="0"/>
              <w:jc w:val="center"/>
            </w:pPr>
            <w:r w:rsidRPr="00CA7A12">
              <w:t>17-18</w:t>
            </w:r>
          </w:p>
          <w:p w14:paraId="6ACC612A" w14:textId="77777777" w:rsidR="00341FB5" w:rsidRPr="00CA7A12" w:rsidRDefault="00341FB5" w:rsidP="00341FB5">
            <w:pPr>
              <w:pStyle w:val="22"/>
              <w:shd w:val="clear" w:color="auto" w:fill="auto"/>
              <w:spacing w:before="120" w:line="240" w:lineRule="exact"/>
              <w:ind w:firstLine="0"/>
              <w:jc w:val="center"/>
            </w:pPr>
            <w:r w:rsidRPr="00CA7A12">
              <w:t>лет</w:t>
            </w:r>
          </w:p>
        </w:tc>
        <w:tc>
          <w:tcPr>
            <w:tcW w:w="2016" w:type="dxa"/>
            <w:tcBorders>
              <w:top w:val="single" w:sz="4" w:space="0" w:color="auto"/>
              <w:left w:val="single" w:sz="4" w:space="0" w:color="auto"/>
              <w:right w:val="single" w:sz="4" w:space="0" w:color="auto"/>
            </w:tcBorders>
            <w:shd w:val="clear" w:color="auto" w:fill="FFFFFF"/>
          </w:tcPr>
          <w:p w14:paraId="3DB87055" w14:textId="77777777" w:rsidR="00341FB5" w:rsidRPr="00CA7A12" w:rsidRDefault="00341FB5" w:rsidP="00341FB5">
            <w:pPr>
              <w:pStyle w:val="22"/>
              <w:shd w:val="clear" w:color="auto" w:fill="auto"/>
              <w:spacing w:after="60" w:line="240" w:lineRule="exact"/>
              <w:ind w:firstLine="0"/>
              <w:jc w:val="center"/>
            </w:pPr>
            <w:r w:rsidRPr="00CA7A12">
              <w:t>Оценка</w:t>
            </w:r>
          </w:p>
          <w:p w14:paraId="67BA5241" w14:textId="77777777" w:rsidR="00341FB5" w:rsidRPr="00CA7A12" w:rsidRDefault="00341FB5" w:rsidP="00341FB5">
            <w:pPr>
              <w:pStyle w:val="22"/>
              <w:shd w:val="clear" w:color="auto" w:fill="auto"/>
              <w:spacing w:before="60" w:line="240" w:lineRule="exact"/>
              <w:ind w:firstLine="0"/>
              <w:jc w:val="center"/>
            </w:pPr>
            <w:r w:rsidRPr="00CA7A12">
              <w:t>общая</w:t>
            </w:r>
          </w:p>
        </w:tc>
      </w:tr>
      <w:tr w:rsidR="00341FB5" w:rsidRPr="00CA7A12" w14:paraId="245173E7" w14:textId="77777777" w:rsidTr="00341FB5">
        <w:trPr>
          <w:trHeight w:hRule="exact" w:val="298"/>
        </w:trPr>
        <w:tc>
          <w:tcPr>
            <w:tcW w:w="2693" w:type="dxa"/>
            <w:tcBorders>
              <w:top w:val="single" w:sz="4" w:space="0" w:color="auto"/>
              <w:left w:val="single" w:sz="4" w:space="0" w:color="auto"/>
            </w:tcBorders>
            <w:shd w:val="clear" w:color="auto" w:fill="FFFFFF"/>
            <w:vAlign w:val="bottom"/>
          </w:tcPr>
          <w:p w14:paraId="7EEF9E80" w14:textId="77777777" w:rsidR="00341FB5" w:rsidRPr="00CA7A12" w:rsidRDefault="00341FB5" w:rsidP="00341FB5">
            <w:pPr>
              <w:pStyle w:val="22"/>
              <w:shd w:val="clear" w:color="auto" w:fill="auto"/>
              <w:spacing w:line="240" w:lineRule="exact"/>
              <w:ind w:firstLine="0"/>
            </w:pPr>
            <w:r w:rsidRPr="00CA7A12">
              <w:t>1. Прыжки на скакалке</w:t>
            </w:r>
          </w:p>
        </w:tc>
        <w:tc>
          <w:tcPr>
            <w:tcW w:w="1282" w:type="dxa"/>
            <w:tcBorders>
              <w:top w:val="single" w:sz="4" w:space="0" w:color="auto"/>
              <w:left w:val="single" w:sz="4" w:space="0" w:color="auto"/>
            </w:tcBorders>
            <w:shd w:val="clear" w:color="auto" w:fill="FFFFFF"/>
            <w:vAlign w:val="bottom"/>
          </w:tcPr>
          <w:p w14:paraId="49A09C7F" w14:textId="77777777" w:rsidR="00341FB5" w:rsidRPr="00CA7A12" w:rsidRDefault="00341FB5" w:rsidP="00341FB5">
            <w:pPr>
              <w:pStyle w:val="22"/>
              <w:shd w:val="clear" w:color="auto" w:fill="auto"/>
              <w:spacing w:line="240" w:lineRule="exact"/>
              <w:ind w:firstLine="0"/>
              <w:jc w:val="center"/>
            </w:pPr>
            <w:r w:rsidRPr="00CA7A12">
              <w:t>м</w:t>
            </w:r>
          </w:p>
        </w:tc>
        <w:tc>
          <w:tcPr>
            <w:tcW w:w="1421" w:type="dxa"/>
            <w:tcBorders>
              <w:top w:val="single" w:sz="4" w:space="0" w:color="auto"/>
              <w:left w:val="single" w:sz="4" w:space="0" w:color="auto"/>
            </w:tcBorders>
            <w:shd w:val="clear" w:color="auto" w:fill="FFFFFF"/>
            <w:vAlign w:val="bottom"/>
          </w:tcPr>
          <w:p w14:paraId="31A081B0" w14:textId="77777777" w:rsidR="00341FB5" w:rsidRPr="00CA7A12" w:rsidRDefault="00341FB5" w:rsidP="00341FB5">
            <w:pPr>
              <w:pStyle w:val="22"/>
              <w:shd w:val="clear" w:color="auto" w:fill="auto"/>
              <w:spacing w:line="240" w:lineRule="exact"/>
              <w:ind w:firstLine="0"/>
              <w:jc w:val="center"/>
            </w:pPr>
            <w:r w:rsidRPr="00CA7A12">
              <w:t>60-80</w:t>
            </w:r>
          </w:p>
        </w:tc>
        <w:tc>
          <w:tcPr>
            <w:tcW w:w="1282" w:type="dxa"/>
            <w:tcBorders>
              <w:top w:val="single" w:sz="4" w:space="0" w:color="auto"/>
              <w:left w:val="single" w:sz="4" w:space="0" w:color="auto"/>
            </w:tcBorders>
            <w:shd w:val="clear" w:color="auto" w:fill="FFFFFF"/>
            <w:vAlign w:val="bottom"/>
          </w:tcPr>
          <w:p w14:paraId="759C16B3" w14:textId="77777777" w:rsidR="00341FB5" w:rsidRPr="00CA7A12" w:rsidRDefault="00341FB5" w:rsidP="00341FB5">
            <w:pPr>
              <w:pStyle w:val="22"/>
              <w:shd w:val="clear" w:color="auto" w:fill="auto"/>
              <w:spacing w:line="240" w:lineRule="exact"/>
              <w:ind w:firstLine="0"/>
              <w:jc w:val="center"/>
            </w:pPr>
            <w:r w:rsidRPr="00CA7A12">
              <w:t>70-90</w:t>
            </w:r>
          </w:p>
        </w:tc>
        <w:tc>
          <w:tcPr>
            <w:tcW w:w="1416" w:type="dxa"/>
            <w:tcBorders>
              <w:top w:val="single" w:sz="4" w:space="0" w:color="auto"/>
              <w:left w:val="single" w:sz="4" w:space="0" w:color="auto"/>
            </w:tcBorders>
            <w:shd w:val="clear" w:color="auto" w:fill="FFFFFF"/>
            <w:vAlign w:val="bottom"/>
          </w:tcPr>
          <w:p w14:paraId="001FC219" w14:textId="77777777" w:rsidR="00341FB5" w:rsidRPr="00CA7A12" w:rsidRDefault="00341FB5" w:rsidP="00341FB5">
            <w:pPr>
              <w:pStyle w:val="22"/>
              <w:shd w:val="clear" w:color="auto" w:fill="auto"/>
              <w:spacing w:line="240" w:lineRule="exact"/>
              <w:ind w:firstLine="0"/>
              <w:jc w:val="center"/>
            </w:pPr>
            <w:r w:rsidRPr="00CA7A12">
              <w:t>75-95</w:t>
            </w:r>
          </w:p>
        </w:tc>
        <w:tc>
          <w:tcPr>
            <w:tcW w:w="1416" w:type="dxa"/>
            <w:tcBorders>
              <w:top w:val="single" w:sz="4" w:space="0" w:color="auto"/>
              <w:left w:val="single" w:sz="4" w:space="0" w:color="auto"/>
            </w:tcBorders>
            <w:shd w:val="clear" w:color="auto" w:fill="FFFFFF"/>
            <w:vAlign w:val="bottom"/>
          </w:tcPr>
          <w:p w14:paraId="5D65F04D" w14:textId="77777777" w:rsidR="00341FB5" w:rsidRPr="00CA7A12" w:rsidRDefault="00341FB5" w:rsidP="00341FB5">
            <w:pPr>
              <w:pStyle w:val="22"/>
              <w:shd w:val="clear" w:color="auto" w:fill="auto"/>
              <w:spacing w:line="240" w:lineRule="exact"/>
              <w:ind w:firstLine="0"/>
              <w:jc w:val="center"/>
            </w:pPr>
            <w:r w:rsidRPr="00CA7A12">
              <w:t>80-100</w:t>
            </w:r>
          </w:p>
        </w:tc>
        <w:tc>
          <w:tcPr>
            <w:tcW w:w="1526" w:type="dxa"/>
            <w:tcBorders>
              <w:top w:val="single" w:sz="4" w:space="0" w:color="auto"/>
              <w:left w:val="single" w:sz="4" w:space="0" w:color="auto"/>
            </w:tcBorders>
            <w:shd w:val="clear" w:color="auto" w:fill="FFFFFF"/>
            <w:vAlign w:val="bottom"/>
          </w:tcPr>
          <w:p w14:paraId="2AC0B528" w14:textId="77777777" w:rsidR="00341FB5" w:rsidRPr="00CA7A12" w:rsidRDefault="00341FB5" w:rsidP="00341FB5">
            <w:pPr>
              <w:pStyle w:val="22"/>
              <w:shd w:val="clear" w:color="auto" w:fill="auto"/>
              <w:spacing w:line="240" w:lineRule="exact"/>
              <w:ind w:firstLine="0"/>
              <w:jc w:val="center"/>
            </w:pPr>
            <w:r w:rsidRPr="00CA7A12">
              <w:t>85-105</w:t>
            </w:r>
          </w:p>
        </w:tc>
        <w:tc>
          <w:tcPr>
            <w:tcW w:w="1416" w:type="dxa"/>
            <w:tcBorders>
              <w:top w:val="single" w:sz="4" w:space="0" w:color="auto"/>
              <w:left w:val="single" w:sz="4" w:space="0" w:color="auto"/>
            </w:tcBorders>
            <w:shd w:val="clear" w:color="auto" w:fill="FFFFFF"/>
            <w:vAlign w:val="bottom"/>
          </w:tcPr>
          <w:p w14:paraId="3DF29912" w14:textId="77777777" w:rsidR="00341FB5" w:rsidRPr="00CA7A12" w:rsidRDefault="00341FB5" w:rsidP="00341FB5">
            <w:pPr>
              <w:pStyle w:val="22"/>
              <w:shd w:val="clear" w:color="auto" w:fill="auto"/>
              <w:spacing w:line="240" w:lineRule="exact"/>
              <w:ind w:firstLine="0"/>
              <w:jc w:val="center"/>
            </w:pPr>
            <w:r w:rsidRPr="00CA7A12">
              <w:t>91-110</w:t>
            </w:r>
          </w:p>
        </w:tc>
        <w:tc>
          <w:tcPr>
            <w:tcW w:w="2016" w:type="dxa"/>
            <w:tcBorders>
              <w:top w:val="single" w:sz="4" w:space="0" w:color="auto"/>
              <w:left w:val="single" w:sz="4" w:space="0" w:color="auto"/>
              <w:right w:val="single" w:sz="4" w:space="0" w:color="auto"/>
            </w:tcBorders>
            <w:shd w:val="clear" w:color="auto" w:fill="FFFFFF"/>
            <w:vAlign w:val="bottom"/>
          </w:tcPr>
          <w:p w14:paraId="1EE723B4" w14:textId="77777777" w:rsidR="00341FB5" w:rsidRPr="00CA7A12" w:rsidRDefault="00341FB5" w:rsidP="00341FB5">
            <w:pPr>
              <w:pStyle w:val="22"/>
              <w:shd w:val="clear" w:color="auto" w:fill="auto"/>
              <w:spacing w:line="240" w:lineRule="exact"/>
              <w:ind w:firstLine="0"/>
              <w:jc w:val="center"/>
            </w:pPr>
            <w:r w:rsidRPr="00CA7A12">
              <w:t>Зачет / незачет</w:t>
            </w:r>
          </w:p>
        </w:tc>
      </w:tr>
      <w:tr w:rsidR="00341FB5" w:rsidRPr="00CA7A12" w14:paraId="3CB6E2AA" w14:textId="77777777" w:rsidTr="00341FB5">
        <w:trPr>
          <w:trHeight w:hRule="exact" w:val="610"/>
        </w:trPr>
        <w:tc>
          <w:tcPr>
            <w:tcW w:w="2693" w:type="dxa"/>
            <w:tcBorders>
              <w:left w:val="single" w:sz="4" w:space="0" w:color="auto"/>
            </w:tcBorders>
            <w:shd w:val="clear" w:color="auto" w:fill="FFFFFF"/>
          </w:tcPr>
          <w:p w14:paraId="63D831A5" w14:textId="77777777" w:rsidR="00341FB5" w:rsidRPr="00CA7A12" w:rsidRDefault="00341FB5" w:rsidP="00341FB5">
            <w:pPr>
              <w:pStyle w:val="22"/>
              <w:shd w:val="clear" w:color="auto" w:fill="auto"/>
              <w:spacing w:line="240" w:lineRule="exact"/>
              <w:ind w:firstLine="0"/>
            </w:pPr>
            <w:r w:rsidRPr="00CA7A12">
              <w:t>за 1мин.</w:t>
            </w:r>
          </w:p>
        </w:tc>
        <w:tc>
          <w:tcPr>
            <w:tcW w:w="1282" w:type="dxa"/>
            <w:tcBorders>
              <w:left w:val="single" w:sz="4" w:space="0" w:color="auto"/>
            </w:tcBorders>
            <w:shd w:val="clear" w:color="auto" w:fill="FFFFFF"/>
          </w:tcPr>
          <w:p w14:paraId="77F560C7" w14:textId="77777777" w:rsidR="00341FB5" w:rsidRPr="00CA7A12" w:rsidRDefault="00341FB5" w:rsidP="00341FB5">
            <w:pPr>
              <w:pStyle w:val="22"/>
              <w:shd w:val="clear" w:color="auto" w:fill="auto"/>
              <w:spacing w:line="240" w:lineRule="exact"/>
              <w:ind w:firstLine="0"/>
              <w:jc w:val="center"/>
            </w:pPr>
            <w:r w:rsidRPr="00CA7A12">
              <w:t>д</w:t>
            </w:r>
          </w:p>
        </w:tc>
        <w:tc>
          <w:tcPr>
            <w:tcW w:w="1421" w:type="dxa"/>
            <w:tcBorders>
              <w:left w:val="single" w:sz="4" w:space="0" w:color="auto"/>
            </w:tcBorders>
            <w:shd w:val="clear" w:color="auto" w:fill="FFFFFF"/>
          </w:tcPr>
          <w:p w14:paraId="1B8EAA55" w14:textId="77777777" w:rsidR="00341FB5" w:rsidRPr="00CA7A12" w:rsidRDefault="00341FB5" w:rsidP="00341FB5">
            <w:pPr>
              <w:pStyle w:val="22"/>
              <w:shd w:val="clear" w:color="auto" w:fill="auto"/>
              <w:spacing w:line="240" w:lineRule="exact"/>
              <w:ind w:firstLine="0"/>
              <w:jc w:val="center"/>
            </w:pPr>
            <w:r w:rsidRPr="00CA7A12">
              <w:t>70-90</w:t>
            </w:r>
          </w:p>
        </w:tc>
        <w:tc>
          <w:tcPr>
            <w:tcW w:w="1282" w:type="dxa"/>
            <w:tcBorders>
              <w:left w:val="single" w:sz="4" w:space="0" w:color="auto"/>
            </w:tcBorders>
            <w:shd w:val="clear" w:color="auto" w:fill="FFFFFF"/>
          </w:tcPr>
          <w:p w14:paraId="4B29320E" w14:textId="77777777" w:rsidR="00341FB5" w:rsidRPr="00CA7A12" w:rsidRDefault="00341FB5" w:rsidP="00341FB5">
            <w:pPr>
              <w:pStyle w:val="22"/>
              <w:shd w:val="clear" w:color="auto" w:fill="auto"/>
              <w:spacing w:line="240" w:lineRule="exact"/>
              <w:ind w:firstLine="0"/>
              <w:jc w:val="center"/>
            </w:pPr>
            <w:r w:rsidRPr="00CA7A12">
              <w:t>75-110</w:t>
            </w:r>
          </w:p>
        </w:tc>
        <w:tc>
          <w:tcPr>
            <w:tcW w:w="1416" w:type="dxa"/>
            <w:tcBorders>
              <w:left w:val="single" w:sz="4" w:space="0" w:color="auto"/>
            </w:tcBorders>
            <w:shd w:val="clear" w:color="auto" w:fill="FFFFFF"/>
          </w:tcPr>
          <w:p w14:paraId="06721F40" w14:textId="77777777" w:rsidR="00341FB5" w:rsidRPr="00CA7A12" w:rsidRDefault="00341FB5" w:rsidP="00341FB5">
            <w:pPr>
              <w:pStyle w:val="22"/>
              <w:shd w:val="clear" w:color="auto" w:fill="auto"/>
              <w:spacing w:line="240" w:lineRule="exact"/>
              <w:ind w:firstLine="0"/>
              <w:jc w:val="center"/>
            </w:pPr>
            <w:r w:rsidRPr="00CA7A12">
              <w:t>80-125</w:t>
            </w:r>
          </w:p>
        </w:tc>
        <w:tc>
          <w:tcPr>
            <w:tcW w:w="1416" w:type="dxa"/>
            <w:tcBorders>
              <w:left w:val="single" w:sz="4" w:space="0" w:color="auto"/>
            </w:tcBorders>
            <w:shd w:val="clear" w:color="auto" w:fill="FFFFFF"/>
          </w:tcPr>
          <w:p w14:paraId="63259DC2" w14:textId="77777777" w:rsidR="00341FB5" w:rsidRPr="00CA7A12" w:rsidRDefault="00341FB5" w:rsidP="00341FB5">
            <w:pPr>
              <w:pStyle w:val="22"/>
              <w:shd w:val="clear" w:color="auto" w:fill="auto"/>
              <w:spacing w:line="240" w:lineRule="exact"/>
              <w:ind w:firstLine="0"/>
              <w:jc w:val="center"/>
            </w:pPr>
            <w:r w:rsidRPr="00CA7A12">
              <w:t>85-110</w:t>
            </w:r>
          </w:p>
        </w:tc>
        <w:tc>
          <w:tcPr>
            <w:tcW w:w="1526" w:type="dxa"/>
            <w:tcBorders>
              <w:left w:val="single" w:sz="4" w:space="0" w:color="auto"/>
            </w:tcBorders>
            <w:shd w:val="clear" w:color="auto" w:fill="FFFFFF"/>
          </w:tcPr>
          <w:p w14:paraId="35220E91" w14:textId="77777777" w:rsidR="00341FB5" w:rsidRPr="00CA7A12" w:rsidRDefault="00341FB5" w:rsidP="00341FB5">
            <w:pPr>
              <w:pStyle w:val="22"/>
              <w:shd w:val="clear" w:color="auto" w:fill="auto"/>
              <w:spacing w:line="240" w:lineRule="exact"/>
              <w:ind w:firstLine="0"/>
              <w:jc w:val="center"/>
            </w:pPr>
            <w:r w:rsidRPr="00CA7A12">
              <w:t>90-115</w:t>
            </w:r>
          </w:p>
        </w:tc>
        <w:tc>
          <w:tcPr>
            <w:tcW w:w="1416" w:type="dxa"/>
            <w:tcBorders>
              <w:left w:val="single" w:sz="4" w:space="0" w:color="auto"/>
            </w:tcBorders>
            <w:shd w:val="clear" w:color="auto" w:fill="FFFFFF"/>
          </w:tcPr>
          <w:p w14:paraId="7695AA83" w14:textId="77777777" w:rsidR="00341FB5" w:rsidRPr="00CA7A12" w:rsidRDefault="00341FB5" w:rsidP="00341FB5">
            <w:pPr>
              <w:pStyle w:val="22"/>
              <w:shd w:val="clear" w:color="auto" w:fill="auto"/>
              <w:spacing w:line="240" w:lineRule="exact"/>
              <w:ind w:firstLine="0"/>
              <w:jc w:val="center"/>
            </w:pPr>
            <w:r w:rsidRPr="00CA7A12">
              <w:t>95-120</w:t>
            </w:r>
          </w:p>
        </w:tc>
        <w:tc>
          <w:tcPr>
            <w:tcW w:w="2016" w:type="dxa"/>
            <w:tcBorders>
              <w:left w:val="single" w:sz="4" w:space="0" w:color="auto"/>
              <w:right w:val="single" w:sz="4" w:space="0" w:color="auto"/>
            </w:tcBorders>
            <w:shd w:val="clear" w:color="auto" w:fill="FFFFFF"/>
          </w:tcPr>
          <w:p w14:paraId="66BB5B9F" w14:textId="77777777" w:rsidR="00341FB5" w:rsidRPr="00CA7A12" w:rsidRDefault="00341FB5" w:rsidP="00341FB5">
            <w:pPr>
              <w:jc w:val="center"/>
              <w:rPr>
                <w:rFonts w:ascii="Times New Roman" w:hAnsi="Times New Roman" w:cs="Times New Roman"/>
                <w:sz w:val="10"/>
                <w:szCs w:val="10"/>
              </w:rPr>
            </w:pPr>
          </w:p>
        </w:tc>
      </w:tr>
      <w:tr w:rsidR="00341FB5" w:rsidRPr="00CA7A12" w14:paraId="5C57B607" w14:textId="77777777" w:rsidTr="00341FB5">
        <w:trPr>
          <w:trHeight w:hRule="exact" w:val="298"/>
        </w:trPr>
        <w:tc>
          <w:tcPr>
            <w:tcW w:w="2693" w:type="dxa"/>
            <w:tcBorders>
              <w:top w:val="single" w:sz="4" w:space="0" w:color="auto"/>
              <w:left w:val="single" w:sz="4" w:space="0" w:color="auto"/>
            </w:tcBorders>
            <w:shd w:val="clear" w:color="auto" w:fill="FFFFFF"/>
            <w:vAlign w:val="bottom"/>
          </w:tcPr>
          <w:p w14:paraId="4F226FEB" w14:textId="77777777" w:rsidR="00341FB5" w:rsidRPr="00CA7A12" w:rsidRDefault="00341FB5" w:rsidP="00341FB5">
            <w:pPr>
              <w:pStyle w:val="22"/>
              <w:shd w:val="clear" w:color="auto" w:fill="auto"/>
              <w:spacing w:line="240" w:lineRule="exact"/>
              <w:ind w:firstLine="0"/>
            </w:pPr>
            <w:r w:rsidRPr="00CA7A12">
              <w:t>2. Бег на 30 м(сек)</w:t>
            </w:r>
          </w:p>
        </w:tc>
        <w:tc>
          <w:tcPr>
            <w:tcW w:w="1282" w:type="dxa"/>
            <w:tcBorders>
              <w:top w:val="single" w:sz="4" w:space="0" w:color="auto"/>
              <w:left w:val="single" w:sz="4" w:space="0" w:color="auto"/>
            </w:tcBorders>
            <w:shd w:val="clear" w:color="auto" w:fill="FFFFFF"/>
            <w:vAlign w:val="bottom"/>
          </w:tcPr>
          <w:p w14:paraId="772C743E" w14:textId="77777777" w:rsidR="00341FB5" w:rsidRPr="00CA7A12" w:rsidRDefault="00341FB5" w:rsidP="00341FB5">
            <w:pPr>
              <w:pStyle w:val="22"/>
              <w:shd w:val="clear" w:color="auto" w:fill="auto"/>
              <w:spacing w:line="240" w:lineRule="exact"/>
              <w:ind w:firstLine="0"/>
              <w:jc w:val="center"/>
            </w:pPr>
            <w:r w:rsidRPr="00CA7A12">
              <w:t>м</w:t>
            </w:r>
          </w:p>
        </w:tc>
        <w:tc>
          <w:tcPr>
            <w:tcW w:w="1421" w:type="dxa"/>
            <w:tcBorders>
              <w:top w:val="single" w:sz="4" w:space="0" w:color="auto"/>
              <w:left w:val="single" w:sz="4" w:space="0" w:color="auto"/>
            </w:tcBorders>
            <w:shd w:val="clear" w:color="auto" w:fill="FFFFFF"/>
            <w:vAlign w:val="bottom"/>
          </w:tcPr>
          <w:p w14:paraId="7F74619C" w14:textId="77777777" w:rsidR="00341FB5" w:rsidRPr="00CA7A12" w:rsidRDefault="00341FB5" w:rsidP="00341FB5">
            <w:pPr>
              <w:pStyle w:val="22"/>
              <w:shd w:val="clear" w:color="auto" w:fill="auto"/>
              <w:spacing w:line="240" w:lineRule="exact"/>
              <w:ind w:firstLine="0"/>
              <w:jc w:val="center"/>
            </w:pPr>
            <w:r w:rsidRPr="00CA7A12">
              <w:t>5.5-6.7</w:t>
            </w:r>
          </w:p>
        </w:tc>
        <w:tc>
          <w:tcPr>
            <w:tcW w:w="1282" w:type="dxa"/>
            <w:tcBorders>
              <w:top w:val="single" w:sz="4" w:space="0" w:color="auto"/>
              <w:left w:val="single" w:sz="4" w:space="0" w:color="auto"/>
            </w:tcBorders>
            <w:shd w:val="clear" w:color="auto" w:fill="FFFFFF"/>
            <w:vAlign w:val="bottom"/>
          </w:tcPr>
          <w:p w14:paraId="2ED19DE0" w14:textId="77777777" w:rsidR="00341FB5" w:rsidRPr="00CA7A12" w:rsidRDefault="00341FB5" w:rsidP="00341FB5">
            <w:pPr>
              <w:pStyle w:val="22"/>
              <w:shd w:val="clear" w:color="auto" w:fill="auto"/>
              <w:spacing w:line="240" w:lineRule="exact"/>
              <w:ind w:firstLine="0"/>
              <w:jc w:val="center"/>
            </w:pPr>
            <w:r w:rsidRPr="00CA7A12">
              <w:t>5.3-6.2</w:t>
            </w:r>
          </w:p>
        </w:tc>
        <w:tc>
          <w:tcPr>
            <w:tcW w:w="1416" w:type="dxa"/>
            <w:tcBorders>
              <w:top w:val="single" w:sz="4" w:space="0" w:color="auto"/>
              <w:left w:val="single" w:sz="4" w:space="0" w:color="auto"/>
            </w:tcBorders>
            <w:shd w:val="clear" w:color="auto" w:fill="FFFFFF"/>
            <w:vAlign w:val="bottom"/>
          </w:tcPr>
          <w:p w14:paraId="3AA26C1F" w14:textId="77777777" w:rsidR="00341FB5" w:rsidRPr="00CA7A12" w:rsidRDefault="00341FB5" w:rsidP="00341FB5">
            <w:pPr>
              <w:pStyle w:val="22"/>
              <w:shd w:val="clear" w:color="auto" w:fill="auto"/>
              <w:spacing w:line="240" w:lineRule="exact"/>
              <w:ind w:firstLine="0"/>
              <w:jc w:val="center"/>
            </w:pPr>
            <w:r w:rsidRPr="00CA7A12">
              <w:t>5.1-5.8</w:t>
            </w:r>
          </w:p>
        </w:tc>
        <w:tc>
          <w:tcPr>
            <w:tcW w:w="1416" w:type="dxa"/>
            <w:tcBorders>
              <w:top w:val="single" w:sz="4" w:space="0" w:color="auto"/>
              <w:left w:val="single" w:sz="4" w:space="0" w:color="auto"/>
            </w:tcBorders>
            <w:shd w:val="clear" w:color="auto" w:fill="FFFFFF"/>
            <w:vAlign w:val="bottom"/>
          </w:tcPr>
          <w:p w14:paraId="041AC1A0" w14:textId="77777777" w:rsidR="00341FB5" w:rsidRPr="00CA7A12" w:rsidRDefault="00341FB5" w:rsidP="00341FB5">
            <w:pPr>
              <w:pStyle w:val="22"/>
              <w:shd w:val="clear" w:color="auto" w:fill="auto"/>
              <w:spacing w:line="240" w:lineRule="exact"/>
              <w:ind w:firstLine="0"/>
              <w:jc w:val="center"/>
            </w:pPr>
            <w:r w:rsidRPr="00CA7A12">
              <w:t>5.0-5.6</w:t>
            </w:r>
          </w:p>
        </w:tc>
        <w:tc>
          <w:tcPr>
            <w:tcW w:w="1526" w:type="dxa"/>
            <w:tcBorders>
              <w:top w:val="single" w:sz="4" w:space="0" w:color="auto"/>
              <w:left w:val="single" w:sz="4" w:space="0" w:color="auto"/>
            </w:tcBorders>
            <w:shd w:val="clear" w:color="auto" w:fill="FFFFFF"/>
            <w:vAlign w:val="bottom"/>
          </w:tcPr>
          <w:p w14:paraId="1182BADE" w14:textId="77777777" w:rsidR="00341FB5" w:rsidRPr="00CA7A12" w:rsidRDefault="00341FB5" w:rsidP="00341FB5">
            <w:pPr>
              <w:pStyle w:val="22"/>
              <w:shd w:val="clear" w:color="auto" w:fill="auto"/>
              <w:spacing w:line="240" w:lineRule="exact"/>
              <w:ind w:firstLine="0"/>
              <w:jc w:val="center"/>
            </w:pPr>
            <w:r w:rsidRPr="00CA7A12">
              <w:t>4.8-5.4</w:t>
            </w:r>
          </w:p>
        </w:tc>
        <w:tc>
          <w:tcPr>
            <w:tcW w:w="1416" w:type="dxa"/>
            <w:tcBorders>
              <w:top w:val="single" w:sz="4" w:space="0" w:color="auto"/>
              <w:left w:val="single" w:sz="4" w:space="0" w:color="auto"/>
            </w:tcBorders>
            <w:shd w:val="clear" w:color="auto" w:fill="FFFFFF"/>
            <w:vAlign w:val="bottom"/>
          </w:tcPr>
          <w:p w14:paraId="5F47A2C6" w14:textId="77777777" w:rsidR="00341FB5" w:rsidRPr="00CA7A12" w:rsidRDefault="00341FB5" w:rsidP="00341FB5">
            <w:pPr>
              <w:pStyle w:val="22"/>
              <w:shd w:val="clear" w:color="auto" w:fill="auto"/>
              <w:spacing w:line="240" w:lineRule="exact"/>
              <w:ind w:firstLine="0"/>
              <w:jc w:val="center"/>
            </w:pPr>
            <w:r w:rsidRPr="00CA7A12">
              <w:t>4.6-5.3</w:t>
            </w:r>
          </w:p>
        </w:tc>
        <w:tc>
          <w:tcPr>
            <w:tcW w:w="2016" w:type="dxa"/>
            <w:tcBorders>
              <w:top w:val="single" w:sz="4" w:space="0" w:color="auto"/>
              <w:left w:val="single" w:sz="4" w:space="0" w:color="auto"/>
              <w:right w:val="single" w:sz="4" w:space="0" w:color="auto"/>
            </w:tcBorders>
            <w:shd w:val="clear" w:color="auto" w:fill="FFFFFF"/>
          </w:tcPr>
          <w:p w14:paraId="5A3C74BF" w14:textId="77777777" w:rsidR="00341FB5" w:rsidRPr="00CA7A12" w:rsidRDefault="00341FB5" w:rsidP="00341FB5">
            <w:pPr>
              <w:jc w:val="center"/>
              <w:rPr>
                <w:rFonts w:ascii="Times New Roman" w:hAnsi="Times New Roman" w:cs="Times New Roman"/>
                <w:sz w:val="10"/>
                <w:szCs w:val="10"/>
              </w:rPr>
            </w:pPr>
          </w:p>
        </w:tc>
      </w:tr>
      <w:tr w:rsidR="00341FB5" w:rsidRPr="00CA7A12" w14:paraId="54EE346B" w14:textId="77777777" w:rsidTr="00341FB5">
        <w:trPr>
          <w:trHeight w:hRule="exact" w:val="542"/>
        </w:trPr>
        <w:tc>
          <w:tcPr>
            <w:tcW w:w="2693" w:type="dxa"/>
            <w:tcBorders>
              <w:left w:val="single" w:sz="4" w:space="0" w:color="auto"/>
            </w:tcBorders>
            <w:shd w:val="clear" w:color="auto" w:fill="FFFFFF"/>
          </w:tcPr>
          <w:p w14:paraId="2BEF00F0" w14:textId="77777777" w:rsidR="00341FB5" w:rsidRPr="00CA7A12" w:rsidRDefault="00341FB5" w:rsidP="00341FB5">
            <w:pPr>
              <w:rPr>
                <w:rFonts w:ascii="Times New Roman" w:hAnsi="Times New Roman" w:cs="Times New Roman"/>
                <w:sz w:val="10"/>
                <w:szCs w:val="10"/>
              </w:rPr>
            </w:pPr>
          </w:p>
        </w:tc>
        <w:tc>
          <w:tcPr>
            <w:tcW w:w="1282" w:type="dxa"/>
            <w:tcBorders>
              <w:left w:val="single" w:sz="4" w:space="0" w:color="auto"/>
            </w:tcBorders>
            <w:shd w:val="clear" w:color="auto" w:fill="FFFFFF"/>
          </w:tcPr>
          <w:p w14:paraId="0B03BB3A" w14:textId="77777777" w:rsidR="00341FB5" w:rsidRPr="00CA7A12" w:rsidRDefault="00341FB5" w:rsidP="00341FB5">
            <w:pPr>
              <w:pStyle w:val="22"/>
              <w:shd w:val="clear" w:color="auto" w:fill="auto"/>
              <w:spacing w:line="240" w:lineRule="exact"/>
              <w:ind w:firstLine="0"/>
              <w:jc w:val="center"/>
            </w:pPr>
            <w:r w:rsidRPr="00CA7A12">
              <w:t>д</w:t>
            </w:r>
          </w:p>
        </w:tc>
        <w:tc>
          <w:tcPr>
            <w:tcW w:w="1421" w:type="dxa"/>
            <w:tcBorders>
              <w:left w:val="single" w:sz="4" w:space="0" w:color="auto"/>
            </w:tcBorders>
            <w:shd w:val="clear" w:color="auto" w:fill="FFFFFF"/>
          </w:tcPr>
          <w:p w14:paraId="293250DA" w14:textId="77777777" w:rsidR="00341FB5" w:rsidRPr="00CA7A12" w:rsidRDefault="00341FB5" w:rsidP="00341FB5">
            <w:pPr>
              <w:pStyle w:val="22"/>
              <w:shd w:val="clear" w:color="auto" w:fill="auto"/>
              <w:spacing w:line="240" w:lineRule="exact"/>
              <w:ind w:firstLine="0"/>
              <w:jc w:val="center"/>
            </w:pPr>
            <w:r w:rsidRPr="00CA7A12">
              <w:t>6.2-6.8</w:t>
            </w:r>
          </w:p>
        </w:tc>
        <w:tc>
          <w:tcPr>
            <w:tcW w:w="1282" w:type="dxa"/>
            <w:tcBorders>
              <w:left w:val="single" w:sz="4" w:space="0" w:color="auto"/>
            </w:tcBorders>
            <w:shd w:val="clear" w:color="auto" w:fill="FFFFFF"/>
          </w:tcPr>
          <w:p w14:paraId="0A547831" w14:textId="77777777" w:rsidR="00341FB5" w:rsidRPr="00CA7A12" w:rsidRDefault="00341FB5" w:rsidP="00341FB5">
            <w:pPr>
              <w:pStyle w:val="22"/>
              <w:shd w:val="clear" w:color="auto" w:fill="auto"/>
              <w:spacing w:line="240" w:lineRule="exact"/>
              <w:ind w:firstLine="0"/>
              <w:jc w:val="center"/>
            </w:pPr>
            <w:r w:rsidRPr="00CA7A12">
              <w:t>5.8-6.6</w:t>
            </w:r>
          </w:p>
        </w:tc>
        <w:tc>
          <w:tcPr>
            <w:tcW w:w="1416" w:type="dxa"/>
            <w:tcBorders>
              <w:left w:val="single" w:sz="4" w:space="0" w:color="auto"/>
            </w:tcBorders>
            <w:shd w:val="clear" w:color="auto" w:fill="FFFFFF"/>
          </w:tcPr>
          <w:p w14:paraId="65939DBB" w14:textId="77777777" w:rsidR="00341FB5" w:rsidRPr="00CA7A12" w:rsidRDefault="00341FB5" w:rsidP="00341FB5">
            <w:pPr>
              <w:pStyle w:val="22"/>
              <w:shd w:val="clear" w:color="auto" w:fill="auto"/>
              <w:spacing w:line="240" w:lineRule="exact"/>
              <w:ind w:firstLine="0"/>
              <w:jc w:val="center"/>
            </w:pPr>
            <w:r w:rsidRPr="00CA7A12">
              <w:t>5.4-6.3</w:t>
            </w:r>
          </w:p>
        </w:tc>
        <w:tc>
          <w:tcPr>
            <w:tcW w:w="1416" w:type="dxa"/>
            <w:tcBorders>
              <w:left w:val="single" w:sz="4" w:space="0" w:color="auto"/>
            </w:tcBorders>
            <w:shd w:val="clear" w:color="auto" w:fill="FFFFFF"/>
          </w:tcPr>
          <w:p w14:paraId="6B16F608" w14:textId="77777777" w:rsidR="00341FB5" w:rsidRPr="00CA7A12" w:rsidRDefault="00341FB5" w:rsidP="00341FB5">
            <w:pPr>
              <w:pStyle w:val="22"/>
              <w:shd w:val="clear" w:color="auto" w:fill="auto"/>
              <w:spacing w:line="240" w:lineRule="exact"/>
              <w:ind w:firstLine="0"/>
              <w:jc w:val="center"/>
            </w:pPr>
            <w:r w:rsidRPr="00CA7A12">
              <w:t>5.3-6.1</w:t>
            </w:r>
          </w:p>
        </w:tc>
        <w:tc>
          <w:tcPr>
            <w:tcW w:w="1526" w:type="dxa"/>
            <w:tcBorders>
              <w:left w:val="single" w:sz="4" w:space="0" w:color="auto"/>
            </w:tcBorders>
            <w:shd w:val="clear" w:color="auto" w:fill="FFFFFF"/>
          </w:tcPr>
          <w:p w14:paraId="6AE98EB5" w14:textId="77777777" w:rsidR="00341FB5" w:rsidRPr="00CA7A12" w:rsidRDefault="00341FB5" w:rsidP="00341FB5">
            <w:pPr>
              <w:pStyle w:val="22"/>
              <w:shd w:val="clear" w:color="auto" w:fill="auto"/>
              <w:spacing w:line="240" w:lineRule="exact"/>
              <w:ind w:firstLine="0"/>
              <w:jc w:val="center"/>
            </w:pPr>
            <w:r w:rsidRPr="00CA7A12">
              <w:t>5.1-6.0</w:t>
            </w:r>
          </w:p>
        </w:tc>
        <w:tc>
          <w:tcPr>
            <w:tcW w:w="1416" w:type="dxa"/>
            <w:tcBorders>
              <w:left w:val="single" w:sz="4" w:space="0" w:color="auto"/>
            </w:tcBorders>
            <w:shd w:val="clear" w:color="auto" w:fill="FFFFFF"/>
          </w:tcPr>
          <w:p w14:paraId="1D14B50F" w14:textId="77777777" w:rsidR="00341FB5" w:rsidRPr="00CA7A12" w:rsidRDefault="00341FB5" w:rsidP="00341FB5">
            <w:pPr>
              <w:pStyle w:val="22"/>
              <w:shd w:val="clear" w:color="auto" w:fill="auto"/>
              <w:spacing w:line="240" w:lineRule="exact"/>
              <w:ind w:firstLine="0"/>
              <w:jc w:val="center"/>
            </w:pPr>
            <w:r w:rsidRPr="00CA7A12">
              <w:t>5.0-5.9</w:t>
            </w:r>
          </w:p>
        </w:tc>
        <w:tc>
          <w:tcPr>
            <w:tcW w:w="2016" w:type="dxa"/>
            <w:tcBorders>
              <w:left w:val="single" w:sz="4" w:space="0" w:color="auto"/>
              <w:right w:val="single" w:sz="4" w:space="0" w:color="auto"/>
            </w:tcBorders>
            <w:shd w:val="clear" w:color="auto" w:fill="FFFFFF"/>
          </w:tcPr>
          <w:p w14:paraId="3E72CB4E" w14:textId="77777777" w:rsidR="00341FB5" w:rsidRPr="00CA7A12" w:rsidRDefault="00341FB5" w:rsidP="00341FB5">
            <w:pPr>
              <w:pStyle w:val="22"/>
              <w:shd w:val="clear" w:color="auto" w:fill="auto"/>
              <w:spacing w:line="240" w:lineRule="exact"/>
              <w:ind w:firstLine="0"/>
              <w:jc w:val="center"/>
            </w:pPr>
            <w:r w:rsidRPr="00CA7A12">
              <w:t>Зачет / незачет</w:t>
            </w:r>
          </w:p>
        </w:tc>
      </w:tr>
      <w:tr w:rsidR="00341FB5" w:rsidRPr="00CA7A12" w14:paraId="07E2DCC0" w14:textId="77777777" w:rsidTr="00341FB5">
        <w:trPr>
          <w:trHeight w:hRule="exact" w:val="293"/>
        </w:trPr>
        <w:tc>
          <w:tcPr>
            <w:tcW w:w="2693" w:type="dxa"/>
            <w:tcBorders>
              <w:top w:val="single" w:sz="4" w:space="0" w:color="auto"/>
              <w:left w:val="single" w:sz="4" w:space="0" w:color="auto"/>
            </w:tcBorders>
            <w:shd w:val="clear" w:color="auto" w:fill="FFFFFF"/>
            <w:vAlign w:val="bottom"/>
          </w:tcPr>
          <w:p w14:paraId="515DD8D8" w14:textId="77777777" w:rsidR="00341FB5" w:rsidRPr="00CA7A12" w:rsidRDefault="00341FB5" w:rsidP="00341FB5">
            <w:pPr>
              <w:pStyle w:val="22"/>
              <w:shd w:val="clear" w:color="auto" w:fill="auto"/>
              <w:spacing w:line="240" w:lineRule="exact"/>
              <w:ind w:firstLine="0"/>
            </w:pPr>
            <w:r w:rsidRPr="00CA7A12">
              <w:t>3. Прыжок в длину с</w:t>
            </w:r>
          </w:p>
        </w:tc>
        <w:tc>
          <w:tcPr>
            <w:tcW w:w="1282" w:type="dxa"/>
            <w:tcBorders>
              <w:top w:val="single" w:sz="4" w:space="0" w:color="auto"/>
              <w:left w:val="single" w:sz="4" w:space="0" w:color="auto"/>
            </w:tcBorders>
            <w:shd w:val="clear" w:color="auto" w:fill="FFFFFF"/>
            <w:vAlign w:val="bottom"/>
          </w:tcPr>
          <w:p w14:paraId="1854A67F" w14:textId="77777777" w:rsidR="00341FB5" w:rsidRPr="00CA7A12" w:rsidRDefault="00341FB5" w:rsidP="00341FB5">
            <w:pPr>
              <w:pStyle w:val="22"/>
              <w:shd w:val="clear" w:color="auto" w:fill="auto"/>
              <w:spacing w:line="240" w:lineRule="exact"/>
              <w:ind w:firstLine="0"/>
              <w:jc w:val="center"/>
            </w:pPr>
            <w:r w:rsidRPr="00CA7A12">
              <w:t>м</w:t>
            </w:r>
          </w:p>
        </w:tc>
        <w:tc>
          <w:tcPr>
            <w:tcW w:w="1421" w:type="dxa"/>
            <w:tcBorders>
              <w:top w:val="single" w:sz="4" w:space="0" w:color="auto"/>
              <w:left w:val="single" w:sz="4" w:space="0" w:color="auto"/>
            </w:tcBorders>
            <w:shd w:val="clear" w:color="auto" w:fill="FFFFFF"/>
            <w:vAlign w:val="bottom"/>
          </w:tcPr>
          <w:p w14:paraId="02840951" w14:textId="77777777" w:rsidR="00341FB5" w:rsidRPr="00CA7A12" w:rsidRDefault="00341FB5" w:rsidP="00341FB5">
            <w:pPr>
              <w:pStyle w:val="22"/>
              <w:shd w:val="clear" w:color="auto" w:fill="auto"/>
              <w:spacing w:line="240" w:lineRule="exact"/>
              <w:ind w:firstLine="0"/>
              <w:jc w:val="center"/>
            </w:pPr>
            <w:r w:rsidRPr="00CA7A12">
              <w:t>130-165</w:t>
            </w:r>
          </w:p>
        </w:tc>
        <w:tc>
          <w:tcPr>
            <w:tcW w:w="1282" w:type="dxa"/>
            <w:tcBorders>
              <w:top w:val="single" w:sz="4" w:space="0" w:color="auto"/>
              <w:left w:val="single" w:sz="4" w:space="0" w:color="auto"/>
            </w:tcBorders>
            <w:shd w:val="clear" w:color="auto" w:fill="FFFFFF"/>
            <w:vAlign w:val="bottom"/>
          </w:tcPr>
          <w:p w14:paraId="1E661E3A" w14:textId="77777777" w:rsidR="00341FB5" w:rsidRPr="00CA7A12" w:rsidRDefault="00341FB5" w:rsidP="00341FB5">
            <w:pPr>
              <w:pStyle w:val="22"/>
              <w:shd w:val="clear" w:color="auto" w:fill="auto"/>
              <w:spacing w:line="240" w:lineRule="exact"/>
              <w:ind w:firstLine="0"/>
              <w:jc w:val="center"/>
            </w:pPr>
            <w:r w:rsidRPr="00CA7A12">
              <w:t>140-170</w:t>
            </w:r>
          </w:p>
        </w:tc>
        <w:tc>
          <w:tcPr>
            <w:tcW w:w="1416" w:type="dxa"/>
            <w:tcBorders>
              <w:top w:val="single" w:sz="4" w:space="0" w:color="auto"/>
              <w:left w:val="single" w:sz="4" w:space="0" w:color="auto"/>
            </w:tcBorders>
            <w:shd w:val="clear" w:color="auto" w:fill="FFFFFF"/>
            <w:vAlign w:val="bottom"/>
          </w:tcPr>
          <w:p w14:paraId="4EA25A95" w14:textId="77777777" w:rsidR="00341FB5" w:rsidRPr="00CA7A12" w:rsidRDefault="00341FB5" w:rsidP="00341FB5">
            <w:pPr>
              <w:pStyle w:val="22"/>
              <w:shd w:val="clear" w:color="auto" w:fill="auto"/>
              <w:spacing w:line="240" w:lineRule="exact"/>
              <w:ind w:firstLine="0"/>
              <w:jc w:val="center"/>
            </w:pPr>
            <w:r w:rsidRPr="00CA7A12">
              <w:t>145-175</w:t>
            </w:r>
          </w:p>
        </w:tc>
        <w:tc>
          <w:tcPr>
            <w:tcW w:w="1416" w:type="dxa"/>
            <w:tcBorders>
              <w:top w:val="single" w:sz="4" w:space="0" w:color="auto"/>
              <w:left w:val="single" w:sz="4" w:space="0" w:color="auto"/>
            </w:tcBorders>
            <w:shd w:val="clear" w:color="auto" w:fill="FFFFFF"/>
            <w:vAlign w:val="bottom"/>
          </w:tcPr>
          <w:p w14:paraId="4579E9DC" w14:textId="77777777" w:rsidR="00341FB5" w:rsidRPr="00CA7A12" w:rsidRDefault="00341FB5" w:rsidP="00341FB5">
            <w:pPr>
              <w:pStyle w:val="22"/>
              <w:shd w:val="clear" w:color="auto" w:fill="auto"/>
              <w:spacing w:line="240" w:lineRule="exact"/>
              <w:ind w:firstLine="0"/>
              <w:jc w:val="center"/>
            </w:pPr>
            <w:r w:rsidRPr="00CA7A12">
              <w:t>150-180</w:t>
            </w:r>
          </w:p>
        </w:tc>
        <w:tc>
          <w:tcPr>
            <w:tcW w:w="1526" w:type="dxa"/>
            <w:tcBorders>
              <w:top w:val="single" w:sz="4" w:space="0" w:color="auto"/>
              <w:left w:val="single" w:sz="4" w:space="0" w:color="auto"/>
            </w:tcBorders>
            <w:shd w:val="clear" w:color="auto" w:fill="FFFFFF"/>
            <w:vAlign w:val="bottom"/>
          </w:tcPr>
          <w:p w14:paraId="710D6DB1" w14:textId="77777777" w:rsidR="00341FB5" w:rsidRPr="00CA7A12" w:rsidRDefault="00341FB5" w:rsidP="00341FB5">
            <w:pPr>
              <w:pStyle w:val="22"/>
              <w:shd w:val="clear" w:color="auto" w:fill="auto"/>
              <w:spacing w:line="240" w:lineRule="exact"/>
              <w:ind w:firstLine="0"/>
              <w:jc w:val="center"/>
            </w:pPr>
            <w:r w:rsidRPr="00CA7A12">
              <w:t>165-190</w:t>
            </w:r>
          </w:p>
        </w:tc>
        <w:tc>
          <w:tcPr>
            <w:tcW w:w="1416" w:type="dxa"/>
            <w:tcBorders>
              <w:top w:val="single" w:sz="4" w:space="0" w:color="auto"/>
              <w:left w:val="single" w:sz="4" w:space="0" w:color="auto"/>
            </w:tcBorders>
            <w:shd w:val="clear" w:color="auto" w:fill="FFFFFF"/>
            <w:vAlign w:val="bottom"/>
          </w:tcPr>
          <w:p w14:paraId="2B361829" w14:textId="77777777" w:rsidR="00341FB5" w:rsidRPr="00CA7A12" w:rsidRDefault="00341FB5" w:rsidP="00341FB5">
            <w:pPr>
              <w:pStyle w:val="22"/>
              <w:shd w:val="clear" w:color="auto" w:fill="auto"/>
              <w:spacing w:line="240" w:lineRule="exact"/>
              <w:ind w:firstLine="0"/>
              <w:jc w:val="center"/>
            </w:pPr>
            <w:r w:rsidRPr="00CA7A12">
              <w:t>180-210</w:t>
            </w:r>
          </w:p>
        </w:tc>
        <w:tc>
          <w:tcPr>
            <w:tcW w:w="2016" w:type="dxa"/>
            <w:tcBorders>
              <w:top w:val="single" w:sz="4" w:space="0" w:color="auto"/>
              <w:left w:val="single" w:sz="4" w:space="0" w:color="auto"/>
              <w:right w:val="single" w:sz="4" w:space="0" w:color="auto"/>
            </w:tcBorders>
            <w:shd w:val="clear" w:color="auto" w:fill="FFFFFF"/>
          </w:tcPr>
          <w:p w14:paraId="5549B648" w14:textId="77777777" w:rsidR="00341FB5" w:rsidRPr="00CA7A12" w:rsidRDefault="00341FB5" w:rsidP="00341FB5">
            <w:pPr>
              <w:jc w:val="center"/>
              <w:rPr>
                <w:rFonts w:ascii="Times New Roman" w:hAnsi="Times New Roman" w:cs="Times New Roman"/>
                <w:sz w:val="10"/>
                <w:szCs w:val="10"/>
              </w:rPr>
            </w:pPr>
          </w:p>
        </w:tc>
      </w:tr>
      <w:tr w:rsidR="00341FB5" w:rsidRPr="00CA7A12" w14:paraId="74E1D66D" w14:textId="77777777" w:rsidTr="00341FB5">
        <w:trPr>
          <w:trHeight w:hRule="exact" w:val="605"/>
        </w:trPr>
        <w:tc>
          <w:tcPr>
            <w:tcW w:w="2693" w:type="dxa"/>
            <w:tcBorders>
              <w:left w:val="single" w:sz="4" w:space="0" w:color="auto"/>
            </w:tcBorders>
            <w:shd w:val="clear" w:color="auto" w:fill="FFFFFF"/>
          </w:tcPr>
          <w:p w14:paraId="253B5724" w14:textId="77777777" w:rsidR="00341FB5" w:rsidRPr="00CA7A12" w:rsidRDefault="00341FB5" w:rsidP="00341FB5">
            <w:pPr>
              <w:pStyle w:val="22"/>
              <w:shd w:val="clear" w:color="auto" w:fill="auto"/>
              <w:spacing w:line="240" w:lineRule="exact"/>
              <w:ind w:firstLine="0"/>
            </w:pPr>
            <w:r w:rsidRPr="00CA7A12">
              <w:t>места (см)</w:t>
            </w:r>
          </w:p>
        </w:tc>
        <w:tc>
          <w:tcPr>
            <w:tcW w:w="1282" w:type="dxa"/>
            <w:tcBorders>
              <w:left w:val="single" w:sz="4" w:space="0" w:color="auto"/>
            </w:tcBorders>
            <w:shd w:val="clear" w:color="auto" w:fill="FFFFFF"/>
          </w:tcPr>
          <w:p w14:paraId="708ACC0E" w14:textId="77777777" w:rsidR="00341FB5" w:rsidRPr="00CA7A12" w:rsidRDefault="00341FB5" w:rsidP="00341FB5">
            <w:pPr>
              <w:pStyle w:val="22"/>
              <w:shd w:val="clear" w:color="auto" w:fill="auto"/>
              <w:spacing w:line="240" w:lineRule="exact"/>
              <w:ind w:firstLine="0"/>
              <w:jc w:val="center"/>
            </w:pPr>
            <w:r w:rsidRPr="00CA7A12">
              <w:t>д</w:t>
            </w:r>
          </w:p>
        </w:tc>
        <w:tc>
          <w:tcPr>
            <w:tcW w:w="1421" w:type="dxa"/>
            <w:tcBorders>
              <w:left w:val="single" w:sz="4" w:space="0" w:color="auto"/>
            </w:tcBorders>
            <w:shd w:val="clear" w:color="auto" w:fill="FFFFFF"/>
          </w:tcPr>
          <w:p w14:paraId="17C315F9" w14:textId="77777777" w:rsidR="00341FB5" w:rsidRPr="00CA7A12" w:rsidRDefault="00341FB5" w:rsidP="00341FB5">
            <w:pPr>
              <w:pStyle w:val="22"/>
              <w:shd w:val="clear" w:color="auto" w:fill="auto"/>
              <w:spacing w:line="240" w:lineRule="exact"/>
              <w:ind w:firstLine="0"/>
              <w:jc w:val="center"/>
            </w:pPr>
            <w:r w:rsidRPr="00CA7A12">
              <w:t>120-155</w:t>
            </w:r>
          </w:p>
        </w:tc>
        <w:tc>
          <w:tcPr>
            <w:tcW w:w="1282" w:type="dxa"/>
            <w:tcBorders>
              <w:left w:val="single" w:sz="4" w:space="0" w:color="auto"/>
            </w:tcBorders>
            <w:shd w:val="clear" w:color="auto" w:fill="FFFFFF"/>
          </w:tcPr>
          <w:p w14:paraId="322E9FB0" w14:textId="77777777" w:rsidR="00341FB5" w:rsidRPr="00CA7A12" w:rsidRDefault="00341FB5" w:rsidP="00341FB5">
            <w:pPr>
              <w:pStyle w:val="22"/>
              <w:shd w:val="clear" w:color="auto" w:fill="auto"/>
              <w:spacing w:line="240" w:lineRule="exact"/>
              <w:ind w:firstLine="0"/>
              <w:jc w:val="center"/>
            </w:pPr>
            <w:r w:rsidRPr="00CA7A12">
              <w:t>130-160</w:t>
            </w:r>
          </w:p>
        </w:tc>
        <w:tc>
          <w:tcPr>
            <w:tcW w:w="1416" w:type="dxa"/>
            <w:tcBorders>
              <w:left w:val="single" w:sz="4" w:space="0" w:color="auto"/>
            </w:tcBorders>
            <w:shd w:val="clear" w:color="auto" w:fill="FFFFFF"/>
          </w:tcPr>
          <w:p w14:paraId="41B0FF8D" w14:textId="77777777" w:rsidR="00341FB5" w:rsidRPr="00CA7A12" w:rsidRDefault="00341FB5" w:rsidP="00341FB5">
            <w:pPr>
              <w:pStyle w:val="22"/>
              <w:shd w:val="clear" w:color="auto" w:fill="auto"/>
              <w:spacing w:line="240" w:lineRule="exact"/>
              <w:ind w:firstLine="0"/>
              <w:jc w:val="center"/>
            </w:pPr>
            <w:r w:rsidRPr="00CA7A12">
              <w:t>140-165</w:t>
            </w:r>
          </w:p>
        </w:tc>
        <w:tc>
          <w:tcPr>
            <w:tcW w:w="1416" w:type="dxa"/>
            <w:tcBorders>
              <w:left w:val="single" w:sz="4" w:space="0" w:color="auto"/>
            </w:tcBorders>
            <w:shd w:val="clear" w:color="auto" w:fill="FFFFFF"/>
          </w:tcPr>
          <w:p w14:paraId="3E488B2E" w14:textId="77777777" w:rsidR="00341FB5" w:rsidRPr="00CA7A12" w:rsidRDefault="00341FB5" w:rsidP="00341FB5">
            <w:pPr>
              <w:pStyle w:val="22"/>
              <w:shd w:val="clear" w:color="auto" w:fill="auto"/>
              <w:spacing w:line="240" w:lineRule="exact"/>
              <w:ind w:firstLine="0"/>
              <w:jc w:val="center"/>
            </w:pPr>
            <w:r w:rsidRPr="00CA7A12">
              <w:t>145-170</w:t>
            </w:r>
          </w:p>
        </w:tc>
        <w:tc>
          <w:tcPr>
            <w:tcW w:w="1526" w:type="dxa"/>
            <w:tcBorders>
              <w:left w:val="single" w:sz="4" w:space="0" w:color="auto"/>
            </w:tcBorders>
            <w:shd w:val="clear" w:color="auto" w:fill="FFFFFF"/>
          </w:tcPr>
          <w:p w14:paraId="00103E14" w14:textId="77777777" w:rsidR="00341FB5" w:rsidRPr="00CA7A12" w:rsidRDefault="00341FB5" w:rsidP="00341FB5">
            <w:pPr>
              <w:pStyle w:val="22"/>
              <w:shd w:val="clear" w:color="auto" w:fill="auto"/>
              <w:spacing w:line="240" w:lineRule="exact"/>
              <w:ind w:firstLine="0"/>
              <w:jc w:val="center"/>
            </w:pPr>
            <w:r w:rsidRPr="00CA7A12">
              <w:t>156-175</w:t>
            </w:r>
          </w:p>
        </w:tc>
        <w:tc>
          <w:tcPr>
            <w:tcW w:w="1416" w:type="dxa"/>
            <w:tcBorders>
              <w:left w:val="single" w:sz="4" w:space="0" w:color="auto"/>
            </w:tcBorders>
            <w:shd w:val="clear" w:color="auto" w:fill="FFFFFF"/>
          </w:tcPr>
          <w:p w14:paraId="0A2A3AFE" w14:textId="77777777" w:rsidR="00341FB5" w:rsidRPr="00CA7A12" w:rsidRDefault="00341FB5" w:rsidP="00341FB5">
            <w:pPr>
              <w:pStyle w:val="22"/>
              <w:shd w:val="clear" w:color="auto" w:fill="auto"/>
              <w:spacing w:line="240" w:lineRule="exact"/>
              <w:ind w:firstLine="0"/>
              <w:jc w:val="center"/>
            </w:pPr>
            <w:r w:rsidRPr="00CA7A12">
              <w:t>160-180</w:t>
            </w:r>
          </w:p>
        </w:tc>
        <w:tc>
          <w:tcPr>
            <w:tcW w:w="2016" w:type="dxa"/>
            <w:tcBorders>
              <w:left w:val="single" w:sz="4" w:space="0" w:color="auto"/>
              <w:right w:val="single" w:sz="4" w:space="0" w:color="auto"/>
            </w:tcBorders>
            <w:shd w:val="clear" w:color="auto" w:fill="FFFFFF"/>
          </w:tcPr>
          <w:p w14:paraId="1125DED2" w14:textId="77777777" w:rsidR="00341FB5" w:rsidRPr="00CA7A12" w:rsidRDefault="00341FB5" w:rsidP="00341FB5">
            <w:pPr>
              <w:pStyle w:val="22"/>
              <w:shd w:val="clear" w:color="auto" w:fill="auto"/>
              <w:spacing w:line="240" w:lineRule="exact"/>
              <w:ind w:firstLine="0"/>
              <w:jc w:val="center"/>
            </w:pPr>
            <w:r w:rsidRPr="00CA7A12">
              <w:t>Зачет / незачет</w:t>
            </w:r>
          </w:p>
        </w:tc>
      </w:tr>
      <w:tr w:rsidR="00341FB5" w:rsidRPr="00CA7A12" w14:paraId="7CE7A062" w14:textId="77777777" w:rsidTr="00341FB5">
        <w:trPr>
          <w:trHeight w:hRule="exact" w:val="293"/>
        </w:trPr>
        <w:tc>
          <w:tcPr>
            <w:tcW w:w="2693" w:type="dxa"/>
            <w:tcBorders>
              <w:top w:val="single" w:sz="4" w:space="0" w:color="auto"/>
              <w:left w:val="single" w:sz="4" w:space="0" w:color="auto"/>
            </w:tcBorders>
            <w:shd w:val="clear" w:color="auto" w:fill="FFFFFF"/>
            <w:vAlign w:val="bottom"/>
          </w:tcPr>
          <w:p w14:paraId="16EC0DD4" w14:textId="77777777" w:rsidR="00341FB5" w:rsidRPr="00CA7A12" w:rsidRDefault="00341FB5" w:rsidP="00341FB5">
            <w:pPr>
              <w:pStyle w:val="22"/>
              <w:shd w:val="clear" w:color="auto" w:fill="auto"/>
              <w:spacing w:line="240" w:lineRule="exact"/>
              <w:ind w:firstLine="0"/>
            </w:pPr>
            <w:r w:rsidRPr="00CA7A12">
              <w:t>4. Сгибание корпуса из</w:t>
            </w:r>
          </w:p>
        </w:tc>
        <w:tc>
          <w:tcPr>
            <w:tcW w:w="1282" w:type="dxa"/>
            <w:tcBorders>
              <w:top w:val="single" w:sz="4" w:space="0" w:color="auto"/>
              <w:left w:val="single" w:sz="4" w:space="0" w:color="auto"/>
            </w:tcBorders>
            <w:shd w:val="clear" w:color="auto" w:fill="FFFFFF"/>
            <w:vAlign w:val="bottom"/>
          </w:tcPr>
          <w:p w14:paraId="78DB3396" w14:textId="77777777" w:rsidR="00341FB5" w:rsidRPr="00CA7A12" w:rsidRDefault="00341FB5" w:rsidP="00341FB5">
            <w:pPr>
              <w:pStyle w:val="22"/>
              <w:shd w:val="clear" w:color="auto" w:fill="auto"/>
              <w:spacing w:line="240" w:lineRule="exact"/>
              <w:ind w:firstLine="0"/>
              <w:jc w:val="center"/>
            </w:pPr>
            <w:r w:rsidRPr="00CA7A12">
              <w:t>м</w:t>
            </w:r>
          </w:p>
        </w:tc>
        <w:tc>
          <w:tcPr>
            <w:tcW w:w="1421" w:type="dxa"/>
            <w:tcBorders>
              <w:top w:val="single" w:sz="4" w:space="0" w:color="auto"/>
              <w:left w:val="single" w:sz="4" w:space="0" w:color="auto"/>
            </w:tcBorders>
            <w:shd w:val="clear" w:color="auto" w:fill="FFFFFF"/>
            <w:vAlign w:val="bottom"/>
          </w:tcPr>
          <w:p w14:paraId="0C56FCD4" w14:textId="77777777" w:rsidR="00341FB5" w:rsidRPr="00CA7A12" w:rsidRDefault="00341FB5" w:rsidP="00341FB5">
            <w:pPr>
              <w:pStyle w:val="22"/>
              <w:shd w:val="clear" w:color="auto" w:fill="auto"/>
              <w:spacing w:line="240" w:lineRule="exact"/>
              <w:ind w:firstLine="0"/>
              <w:jc w:val="center"/>
            </w:pPr>
            <w:r w:rsidRPr="00CA7A12">
              <w:t>23-38</w:t>
            </w:r>
          </w:p>
        </w:tc>
        <w:tc>
          <w:tcPr>
            <w:tcW w:w="1282" w:type="dxa"/>
            <w:tcBorders>
              <w:top w:val="single" w:sz="4" w:space="0" w:color="auto"/>
              <w:left w:val="single" w:sz="4" w:space="0" w:color="auto"/>
            </w:tcBorders>
            <w:shd w:val="clear" w:color="auto" w:fill="FFFFFF"/>
            <w:vAlign w:val="bottom"/>
          </w:tcPr>
          <w:p w14:paraId="002E03E5" w14:textId="77777777" w:rsidR="00341FB5" w:rsidRPr="00CA7A12" w:rsidRDefault="00341FB5" w:rsidP="00341FB5">
            <w:pPr>
              <w:pStyle w:val="22"/>
              <w:shd w:val="clear" w:color="auto" w:fill="auto"/>
              <w:spacing w:line="240" w:lineRule="exact"/>
              <w:ind w:firstLine="0"/>
              <w:jc w:val="center"/>
            </w:pPr>
            <w:r w:rsidRPr="00CA7A12">
              <w:t>27-39</w:t>
            </w:r>
          </w:p>
        </w:tc>
        <w:tc>
          <w:tcPr>
            <w:tcW w:w="1416" w:type="dxa"/>
            <w:tcBorders>
              <w:top w:val="single" w:sz="4" w:space="0" w:color="auto"/>
              <w:left w:val="single" w:sz="4" w:space="0" w:color="auto"/>
            </w:tcBorders>
            <w:shd w:val="clear" w:color="auto" w:fill="FFFFFF"/>
            <w:vAlign w:val="bottom"/>
          </w:tcPr>
          <w:p w14:paraId="0058287C" w14:textId="77777777" w:rsidR="00341FB5" w:rsidRPr="00CA7A12" w:rsidRDefault="00341FB5" w:rsidP="00341FB5">
            <w:pPr>
              <w:pStyle w:val="22"/>
              <w:shd w:val="clear" w:color="auto" w:fill="auto"/>
              <w:spacing w:line="240" w:lineRule="exact"/>
              <w:ind w:firstLine="0"/>
              <w:jc w:val="center"/>
            </w:pPr>
            <w:r w:rsidRPr="00CA7A12">
              <w:t>25-40</w:t>
            </w:r>
          </w:p>
        </w:tc>
        <w:tc>
          <w:tcPr>
            <w:tcW w:w="1416" w:type="dxa"/>
            <w:tcBorders>
              <w:top w:val="single" w:sz="4" w:space="0" w:color="auto"/>
              <w:left w:val="single" w:sz="4" w:space="0" w:color="auto"/>
            </w:tcBorders>
            <w:shd w:val="clear" w:color="auto" w:fill="FFFFFF"/>
            <w:vAlign w:val="bottom"/>
          </w:tcPr>
          <w:p w14:paraId="5115CAAE" w14:textId="77777777" w:rsidR="00341FB5" w:rsidRPr="00CA7A12" w:rsidRDefault="00341FB5" w:rsidP="00341FB5">
            <w:pPr>
              <w:pStyle w:val="22"/>
              <w:shd w:val="clear" w:color="auto" w:fill="auto"/>
              <w:spacing w:line="240" w:lineRule="exact"/>
              <w:ind w:firstLine="0"/>
              <w:jc w:val="center"/>
            </w:pPr>
            <w:r w:rsidRPr="00CA7A12">
              <w:t>35-45</w:t>
            </w:r>
          </w:p>
        </w:tc>
        <w:tc>
          <w:tcPr>
            <w:tcW w:w="1526" w:type="dxa"/>
            <w:tcBorders>
              <w:top w:val="single" w:sz="4" w:space="0" w:color="auto"/>
              <w:left w:val="single" w:sz="4" w:space="0" w:color="auto"/>
            </w:tcBorders>
            <w:shd w:val="clear" w:color="auto" w:fill="FFFFFF"/>
            <w:vAlign w:val="bottom"/>
          </w:tcPr>
          <w:p w14:paraId="4C0D4ED0" w14:textId="77777777" w:rsidR="00341FB5" w:rsidRPr="00CA7A12" w:rsidRDefault="00341FB5" w:rsidP="00341FB5">
            <w:pPr>
              <w:pStyle w:val="22"/>
              <w:shd w:val="clear" w:color="auto" w:fill="auto"/>
              <w:spacing w:line="240" w:lineRule="exact"/>
              <w:ind w:firstLine="0"/>
              <w:jc w:val="center"/>
            </w:pPr>
            <w:r w:rsidRPr="00CA7A12">
              <w:t>38-48</w:t>
            </w:r>
          </w:p>
        </w:tc>
        <w:tc>
          <w:tcPr>
            <w:tcW w:w="1416" w:type="dxa"/>
            <w:tcBorders>
              <w:top w:val="single" w:sz="4" w:space="0" w:color="auto"/>
              <w:left w:val="single" w:sz="4" w:space="0" w:color="auto"/>
            </w:tcBorders>
            <w:shd w:val="clear" w:color="auto" w:fill="FFFFFF"/>
            <w:vAlign w:val="bottom"/>
          </w:tcPr>
          <w:p w14:paraId="35955F13" w14:textId="77777777" w:rsidR="00341FB5" w:rsidRPr="00CA7A12" w:rsidRDefault="00341FB5" w:rsidP="00341FB5">
            <w:pPr>
              <w:pStyle w:val="22"/>
              <w:shd w:val="clear" w:color="auto" w:fill="auto"/>
              <w:spacing w:line="240" w:lineRule="exact"/>
              <w:ind w:firstLine="0"/>
              <w:jc w:val="center"/>
            </w:pPr>
            <w:r w:rsidRPr="00CA7A12">
              <w:t>40-50</w:t>
            </w:r>
          </w:p>
        </w:tc>
        <w:tc>
          <w:tcPr>
            <w:tcW w:w="2016" w:type="dxa"/>
            <w:tcBorders>
              <w:top w:val="single" w:sz="4" w:space="0" w:color="auto"/>
              <w:left w:val="single" w:sz="4" w:space="0" w:color="auto"/>
              <w:right w:val="single" w:sz="4" w:space="0" w:color="auto"/>
            </w:tcBorders>
            <w:shd w:val="clear" w:color="auto" w:fill="FFFFFF"/>
          </w:tcPr>
          <w:p w14:paraId="3E6D29C1" w14:textId="77777777" w:rsidR="00341FB5" w:rsidRPr="00CA7A12" w:rsidRDefault="00341FB5" w:rsidP="00341FB5">
            <w:pPr>
              <w:jc w:val="center"/>
              <w:rPr>
                <w:rFonts w:ascii="Times New Roman" w:hAnsi="Times New Roman" w:cs="Times New Roman"/>
                <w:sz w:val="10"/>
                <w:szCs w:val="10"/>
              </w:rPr>
            </w:pPr>
          </w:p>
        </w:tc>
      </w:tr>
      <w:tr w:rsidR="00341FB5" w:rsidRPr="00CA7A12" w14:paraId="6CE2E4FE" w14:textId="77777777" w:rsidTr="00341FB5">
        <w:trPr>
          <w:trHeight w:hRule="exact" w:val="547"/>
        </w:trPr>
        <w:tc>
          <w:tcPr>
            <w:tcW w:w="2693" w:type="dxa"/>
            <w:tcBorders>
              <w:left w:val="single" w:sz="4" w:space="0" w:color="auto"/>
            </w:tcBorders>
            <w:shd w:val="clear" w:color="auto" w:fill="FFFFFF"/>
          </w:tcPr>
          <w:p w14:paraId="5D00D68C" w14:textId="77777777" w:rsidR="00341FB5" w:rsidRPr="00CA7A12" w:rsidRDefault="00341FB5" w:rsidP="00341FB5">
            <w:pPr>
              <w:pStyle w:val="22"/>
              <w:shd w:val="clear" w:color="auto" w:fill="auto"/>
              <w:spacing w:line="240" w:lineRule="exact"/>
              <w:ind w:firstLine="0"/>
            </w:pPr>
            <w:r w:rsidRPr="00CA7A12">
              <w:t>положения лежа.</w:t>
            </w:r>
          </w:p>
        </w:tc>
        <w:tc>
          <w:tcPr>
            <w:tcW w:w="1282" w:type="dxa"/>
            <w:tcBorders>
              <w:left w:val="single" w:sz="4" w:space="0" w:color="auto"/>
            </w:tcBorders>
            <w:shd w:val="clear" w:color="auto" w:fill="FFFFFF"/>
          </w:tcPr>
          <w:p w14:paraId="043397F3" w14:textId="77777777" w:rsidR="00341FB5" w:rsidRPr="00CA7A12" w:rsidRDefault="00341FB5" w:rsidP="00341FB5">
            <w:pPr>
              <w:pStyle w:val="22"/>
              <w:shd w:val="clear" w:color="auto" w:fill="auto"/>
              <w:spacing w:line="240" w:lineRule="exact"/>
              <w:ind w:firstLine="0"/>
              <w:jc w:val="center"/>
            </w:pPr>
            <w:r w:rsidRPr="00CA7A12">
              <w:t>д</w:t>
            </w:r>
          </w:p>
        </w:tc>
        <w:tc>
          <w:tcPr>
            <w:tcW w:w="1421" w:type="dxa"/>
            <w:tcBorders>
              <w:left w:val="single" w:sz="4" w:space="0" w:color="auto"/>
            </w:tcBorders>
            <w:shd w:val="clear" w:color="auto" w:fill="FFFFFF"/>
          </w:tcPr>
          <w:p w14:paraId="4A58E5A5" w14:textId="77777777" w:rsidR="00341FB5" w:rsidRPr="00CA7A12" w:rsidRDefault="00341FB5" w:rsidP="00341FB5">
            <w:pPr>
              <w:pStyle w:val="22"/>
              <w:shd w:val="clear" w:color="auto" w:fill="auto"/>
              <w:spacing w:line="240" w:lineRule="exact"/>
              <w:ind w:firstLine="0"/>
              <w:jc w:val="center"/>
            </w:pPr>
            <w:r w:rsidRPr="00CA7A12">
              <w:t>19-27</w:t>
            </w:r>
          </w:p>
        </w:tc>
        <w:tc>
          <w:tcPr>
            <w:tcW w:w="1282" w:type="dxa"/>
            <w:tcBorders>
              <w:left w:val="single" w:sz="4" w:space="0" w:color="auto"/>
            </w:tcBorders>
            <w:shd w:val="clear" w:color="auto" w:fill="FFFFFF"/>
          </w:tcPr>
          <w:p w14:paraId="4F6ED6C3" w14:textId="77777777" w:rsidR="00341FB5" w:rsidRPr="00CA7A12" w:rsidRDefault="00341FB5" w:rsidP="00341FB5">
            <w:pPr>
              <w:pStyle w:val="22"/>
              <w:shd w:val="clear" w:color="auto" w:fill="auto"/>
              <w:spacing w:line="240" w:lineRule="exact"/>
              <w:ind w:firstLine="0"/>
              <w:jc w:val="center"/>
            </w:pPr>
            <w:r w:rsidRPr="00CA7A12">
              <w:t>20-28</w:t>
            </w:r>
          </w:p>
        </w:tc>
        <w:tc>
          <w:tcPr>
            <w:tcW w:w="1416" w:type="dxa"/>
            <w:tcBorders>
              <w:left w:val="single" w:sz="4" w:space="0" w:color="auto"/>
            </w:tcBorders>
            <w:shd w:val="clear" w:color="auto" w:fill="FFFFFF"/>
          </w:tcPr>
          <w:p w14:paraId="6A31DF4A" w14:textId="77777777" w:rsidR="00341FB5" w:rsidRPr="00CA7A12" w:rsidRDefault="00341FB5" w:rsidP="00341FB5">
            <w:pPr>
              <w:pStyle w:val="22"/>
              <w:shd w:val="clear" w:color="auto" w:fill="auto"/>
              <w:spacing w:line="240" w:lineRule="exact"/>
              <w:ind w:firstLine="0"/>
              <w:jc w:val="center"/>
            </w:pPr>
            <w:r w:rsidRPr="00CA7A12">
              <w:t>20-35</w:t>
            </w:r>
          </w:p>
        </w:tc>
        <w:tc>
          <w:tcPr>
            <w:tcW w:w="1416" w:type="dxa"/>
            <w:tcBorders>
              <w:left w:val="single" w:sz="4" w:space="0" w:color="auto"/>
            </w:tcBorders>
            <w:shd w:val="clear" w:color="auto" w:fill="FFFFFF"/>
          </w:tcPr>
          <w:p w14:paraId="164FFBAB" w14:textId="77777777" w:rsidR="00341FB5" w:rsidRPr="00CA7A12" w:rsidRDefault="00341FB5" w:rsidP="00341FB5">
            <w:pPr>
              <w:pStyle w:val="22"/>
              <w:shd w:val="clear" w:color="auto" w:fill="auto"/>
              <w:spacing w:line="240" w:lineRule="exact"/>
              <w:ind w:firstLine="0"/>
              <w:jc w:val="center"/>
            </w:pPr>
            <w:r w:rsidRPr="00CA7A12">
              <w:t>25-38</w:t>
            </w:r>
          </w:p>
        </w:tc>
        <w:tc>
          <w:tcPr>
            <w:tcW w:w="1526" w:type="dxa"/>
            <w:tcBorders>
              <w:left w:val="single" w:sz="4" w:space="0" w:color="auto"/>
            </w:tcBorders>
            <w:shd w:val="clear" w:color="auto" w:fill="FFFFFF"/>
          </w:tcPr>
          <w:p w14:paraId="1576842C" w14:textId="77777777" w:rsidR="00341FB5" w:rsidRPr="00CA7A12" w:rsidRDefault="00341FB5" w:rsidP="00341FB5">
            <w:pPr>
              <w:pStyle w:val="22"/>
              <w:shd w:val="clear" w:color="auto" w:fill="auto"/>
              <w:spacing w:line="240" w:lineRule="exact"/>
              <w:ind w:firstLine="0"/>
              <w:jc w:val="center"/>
            </w:pPr>
            <w:r w:rsidRPr="00CA7A12">
              <w:t>25-38</w:t>
            </w:r>
          </w:p>
        </w:tc>
        <w:tc>
          <w:tcPr>
            <w:tcW w:w="1416" w:type="dxa"/>
            <w:tcBorders>
              <w:left w:val="single" w:sz="4" w:space="0" w:color="auto"/>
            </w:tcBorders>
            <w:shd w:val="clear" w:color="auto" w:fill="FFFFFF"/>
          </w:tcPr>
          <w:p w14:paraId="7EB95689" w14:textId="77777777" w:rsidR="00341FB5" w:rsidRPr="00CA7A12" w:rsidRDefault="00341FB5" w:rsidP="00341FB5">
            <w:pPr>
              <w:pStyle w:val="22"/>
              <w:shd w:val="clear" w:color="auto" w:fill="auto"/>
              <w:spacing w:line="240" w:lineRule="exact"/>
              <w:ind w:firstLine="0"/>
              <w:jc w:val="center"/>
            </w:pPr>
            <w:r w:rsidRPr="00CA7A12">
              <w:t>28-40</w:t>
            </w:r>
          </w:p>
        </w:tc>
        <w:tc>
          <w:tcPr>
            <w:tcW w:w="2016" w:type="dxa"/>
            <w:tcBorders>
              <w:left w:val="single" w:sz="4" w:space="0" w:color="auto"/>
              <w:right w:val="single" w:sz="4" w:space="0" w:color="auto"/>
            </w:tcBorders>
            <w:shd w:val="clear" w:color="auto" w:fill="FFFFFF"/>
          </w:tcPr>
          <w:p w14:paraId="2739BBB5" w14:textId="77777777" w:rsidR="00341FB5" w:rsidRPr="00CA7A12" w:rsidRDefault="00341FB5" w:rsidP="00341FB5">
            <w:pPr>
              <w:pStyle w:val="22"/>
              <w:shd w:val="clear" w:color="auto" w:fill="auto"/>
              <w:spacing w:line="240" w:lineRule="exact"/>
              <w:ind w:firstLine="0"/>
              <w:jc w:val="center"/>
            </w:pPr>
            <w:r w:rsidRPr="00CA7A12">
              <w:t>Зачет / незачет</w:t>
            </w:r>
          </w:p>
        </w:tc>
      </w:tr>
      <w:tr w:rsidR="00341FB5" w:rsidRPr="00CA7A12" w14:paraId="4A3C5763" w14:textId="77777777" w:rsidTr="00341FB5">
        <w:trPr>
          <w:trHeight w:hRule="exact" w:val="298"/>
        </w:trPr>
        <w:tc>
          <w:tcPr>
            <w:tcW w:w="2693" w:type="dxa"/>
            <w:tcBorders>
              <w:top w:val="single" w:sz="4" w:space="0" w:color="auto"/>
              <w:left w:val="single" w:sz="4" w:space="0" w:color="auto"/>
            </w:tcBorders>
            <w:shd w:val="clear" w:color="auto" w:fill="FFFFFF"/>
            <w:vAlign w:val="bottom"/>
          </w:tcPr>
          <w:p w14:paraId="5777E719" w14:textId="77777777" w:rsidR="00341FB5" w:rsidRPr="00CA7A12" w:rsidRDefault="00341FB5" w:rsidP="00341FB5">
            <w:pPr>
              <w:pStyle w:val="22"/>
              <w:shd w:val="clear" w:color="auto" w:fill="auto"/>
              <w:spacing w:line="240" w:lineRule="exact"/>
              <w:ind w:firstLine="0"/>
            </w:pPr>
            <w:r w:rsidRPr="00CA7A12">
              <w:t>5.Челночный бег</w:t>
            </w:r>
          </w:p>
        </w:tc>
        <w:tc>
          <w:tcPr>
            <w:tcW w:w="1282" w:type="dxa"/>
            <w:tcBorders>
              <w:top w:val="single" w:sz="4" w:space="0" w:color="auto"/>
              <w:left w:val="single" w:sz="4" w:space="0" w:color="auto"/>
            </w:tcBorders>
            <w:shd w:val="clear" w:color="auto" w:fill="FFFFFF"/>
            <w:vAlign w:val="bottom"/>
          </w:tcPr>
          <w:p w14:paraId="2DE9899E" w14:textId="77777777" w:rsidR="00341FB5" w:rsidRPr="00CA7A12" w:rsidRDefault="00341FB5" w:rsidP="00341FB5">
            <w:pPr>
              <w:pStyle w:val="22"/>
              <w:shd w:val="clear" w:color="auto" w:fill="auto"/>
              <w:spacing w:line="240" w:lineRule="exact"/>
              <w:ind w:firstLine="0"/>
              <w:jc w:val="center"/>
            </w:pPr>
            <w:r w:rsidRPr="00CA7A12">
              <w:t>м</w:t>
            </w:r>
          </w:p>
        </w:tc>
        <w:tc>
          <w:tcPr>
            <w:tcW w:w="1421" w:type="dxa"/>
            <w:tcBorders>
              <w:top w:val="single" w:sz="4" w:space="0" w:color="auto"/>
              <w:left w:val="single" w:sz="4" w:space="0" w:color="auto"/>
            </w:tcBorders>
            <w:shd w:val="clear" w:color="auto" w:fill="FFFFFF"/>
            <w:vAlign w:val="bottom"/>
          </w:tcPr>
          <w:p w14:paraId="73513C93" w14:textId="77777777" w:rsidR="00341FB5" w:rsidRPr="00CA7A12" w:rsidRDefault="00341FB5" w:rsidP="00341FB5">
            <w:pPr>
              <w:pStyle w:val="22"/>
              <w:shd w:val="clear" w:color="auto" w:fill="auto"/>
              <w:spacing w:line="240" w:lineRule="exact"/>
              <w:ind w:firstLine="0"/>
              <w:jc w:val="center"/>
            </w:pPr>
            <w:r w:rsidRPr="00CA7A12">
              <w:t>8.6-9.9</w:t>
            </w:r>
          </w:p>
        </w:tc>
        <w:tc>
          <w:tcPr>
            <w:tcW w:w="1282" w:type="dxa"/>
            <w:tcBorders>
              <w:top w:val="single" w:sz="4" w:space="0" w:color="auto"/>
              <w:left w:val="single" w:sz="4" w:space="0" w:color="auto"/>
            </w:tcBorders>
            <w:shd w:val="clear" w:color="auto" w:fill="FFFFFF"/>
            <w:vAlign w:val="bottom"/>
          </w:tcPr>
          <w:p w14:paraId="0E8DCCDD" w14:textId="77777777" w:rsidR="00341FB5" w:rsidRPr="00CA7A12" w:rsidRDefault="00341FB5" w:rsidP="00341FB5">
            <w:pPr>
              <w:pStyle w:val="22"/>
              <w:shd w:val="clear" w:color="auto" w:fill="auto"/>
              <w:spacing w:line="240" w:lineRule="exact"/>
              <w:ind w:firstLine="0"/>
              <w:jc w:val="center"/>
            </w:pPr>
            <w:r w:rsidRPr="00CA7A12">
              <w:t>8.5-9.7</w:t>
            </w:r>
          </w:p>
        </w:tc>
        <w:tc>
          <w:tcPr>
            <w:tcW w:w="1416" w:type="dxa"/>
            <w:tcBorders>
              <w:top w:val="single" w:sz="4" w:space="0" w:color="auto"/>
              <w:left w:val="single" w:sz="4" w:space="0" w:color="auto"/>
            </w:tcBorders>
            <w:shd w:val="clear" w:color="auto" w:fill="FFFFFF"/>
            <w:vAlign w:val="bottom"/>
          </w:tcPr>
          <w:p w14:paraId="70F8FEB1" w14:textId="77777777" w:rsidR="00341FB5" w:rsidRPr="00CA7A12" w:rsidRDefault="00341FB5" w:rsidP="00341FB5">
            <w:pPr>
              <w:pStyle w:val="22"/>
              <w:shd w:val="clear" w:color="auto" w:fill="auto"/>
              <w:spacing w:line="240" w:lineRule="exact"/>
              <w:ind w:firstLine="0"/>
              <w:jc w:val="center"/>
            </w:pPr>
            <w:r w:rsidRPr="00CA7A12">
              <w:t>8.3-9.3</w:t>
            </w:r>
          </w:p>
        </w:tc>
        <w:tc>
          <w:tcPr>
            <w:tcW w:w="1416" w:type="dxa"/>
            <w:tcBorders>
              <w:top w:val="single" w:sz="4" w:space="0" w:color="auto"/>
              <w:left w:val="single" w:sz="4" w:space="0" w:color="auto"/>
            </w:tcBorders>
            <w:shd w:val="clear" w:color="auto" w:fill="FFFFFF"/>
            <w:vAlign w:val="bottom"/>
          </w:tcPr>
          <w:p w14:paraId="1B4FC649" w14:textId="77777777" w:rsidR="00341FB5" w:rsidRPr="00CA7A12" w:rsidRDefault="00341FB5" w:rsidP="00341FB5">
            <w:pPr>
              <w:pStyle w:val="22"/>
              <w:shd w:val="clear" w:color="auto" w:fill="auto"/>
              <w:spacing w:line="240" w:lineRule="exact"/>
              <w:ind w:firstLine="0"/>
              <w:jc w:val="center"/>
            </w:pPr>
            <w:r w:rsidRPr="00CA7A12">
              <w:t>8.2-9.0</w:t>
            </w:r>
          </w:p>
        </w:tc>
        <w:tc>
          <w:tcPr>
            <w:tcW w:w="1526" w:type="dxa"/>
            <w:tcBorders>
              <w:top w:val="single" w:sz="4" w:space="0" w:color="auto"/>
              <w:left w:val="single" w:sz="4" w:space="0" w:color="auto"/>
            </w:tcBorders>
            <w:shd w:val="clear" w:color="auto" w:fill="FFFFFF"/>
            <w:vAlign w:val="bottom"/>
          </w:tcPr>
          <w:p w14:paraId="5E76AD45" w14:textId="77777777" w:rsidR="00341FB5" w:rsidRPr="00CA7A12" w:rsidRDefault="00341FB5" w:rsidP="00341FB5">
            <w:pPr>
              <w:pStyle w:val="22"/>
              <w:shd w:val="clear" w:color="auto" w:fill="auto"/>
              <w:spacing w:line="240" w:lineRule="exact"/>
              <w:ind w:firstLine="0"/>
              <w:jc w:val="center"/>
            </w:pPr>
            <w:r w:rsidRPr="00CA7A12">
              <w:t>8.0-8.8</w:t>
            </w:r>
          </w:p>
        </w:tc>
        <w:tc>
          <w:tcPr>
            <w:tcW w:w="1416" w:type="dxa"/>
            <w:tcBorders>
              <w:top w:val="single" w:sz="4" w:space="0" w:color="auto"/>
              <w:left w:val="single" w:sz="4" w:space="0" w:color="auto"/>
            </w:tcBorders>
            <w:shd w:val="clear" w:color="auto" w:fill="FFFFFF"/>
            <w:vAlign w:val="bottom"/>
          </w:tcPr>
          <w:p w14:paraId="09E2063D" w14:textId="77777777" w:rsidR="00341FB5" w:rsidRPr="00CA7A12" w:rsidRDefault="00341FB5" w:rsidP="00341FB5">
            <w:pPr>
              <w:pStyle w:val="22"/>
              <w:shd w:val="clear" w:color="auto" w:fill="auto"/>
              <w:spacing w:line="240" w:lineRule="exact"/>
              <w:ind w:firstLine="0"/>
              <w:jc w:val="center"/>
            </w:pPr>
            <w:r w:rsidRPr="00CA7A12">
              <w:t>7.9-8.7</w:t>
            </w:r>
          </w:p>
        </w:tc>
        <w:tc>
          <w:tcPr>
            <w:tcW w:w="2016" w:type="dxa"/>
            <w:tcBorders>
              <w:top w:val="single" w:sz="4" w:space="0" w:color="auto"/>
              <w:left w:val="single" w:sz="4" w:space="0" w:color="auto"/>
              <w:right w:val="single" w:sz="4" w:space="0" w:color="auto"/>
            </w:tcBorders>
            <w:shd w:val="clear" w:color="auto" w:fill="FFFFFF"/>
          </w:tcPr>
          <w:p w14:paraId="3F16014A" w14:textId="77777777" w:rsidR="00341FB5" w:rsidRPr="00CA7A12" w:rsidRDefault="00341FB5" w:rsidP="00341FB5">
            <w:pPr>
              <w:jc w:val="center"/>
              <w:rPr>
                <w:rFonts w:ascii="Times New Roman" w:hAnsi="Times New Roman" w:cs="Times New Roman"/>
                <w:sz w:val="10"/>
                <w:szCs w:val="10"/>
              </w:rPr>
            </w:pPr>
          </w:p>
        </w:tc>
      </w:tr>
      <w:tr w:rsidR="00341FB5" w:rsidRPr="00CA7A12" w14:paraId="32DDA082" w14:textId="77777777" w:rsidTr="00341FB5">
        <w:trPr>
          <w:trHeight w:hRule="exact" w:val="821"/>
        </w:trPr>
        <w:tc>
          <w:tcPr>
            <w:tcW w:w="2693" w:type="dxa"/>
            <w:tcBorders>
              <w:left w:val="single" w:sz="4" w:space="0" w:color="auto"/>
              <w:bottom w:val="single" w:sz="4" w:space="0" w:color="auto"/>
            </w:tcBorders>
            <w:shd w:val="clear" w:color="auto" w:fill="FFFFFF"/>
          </w:tcPr>
          <w:p w14:paraId="07F15333" w14:textId="77777777" w:rsidR="00341FB5" w:rsidRPr="00CA7A12" w:rsidRDefault="00341FB5" w:rsidP="00341FB5">
            <w:pPr>
              <w:pStyle w:val="22"/>
              <w:shd w:val="clear" w:color="auto" w:fill="auto"/>
              <w:spacing w:line="240" w:lineRule="exact"/>
              <w:ind w:firstLine="0"/>
            </w:pPr>
            <w:r w:rsidRPr="00CA7A12">
              <w:t>3х10м (сек)</w:t>
            </w:r>
          </w:p>
        </w:tc>
        <w:tc>
          <w:tcPr>
            <w:tcW w:w="1282" w:type="dxa"/>
            <w:tcBorders>
              <w:left w:val="single" w:sz="4" w:space="0" w:color="auto"/>
              <w:bottom w:val="single" w:sz="4" w:space="0" w:color="auto"/>
            </w:tcBorders>
            <w:shd w:val="clear" w:color="auto" w:fill="FFFFFF"/>
          </w:tcPr>
          <w:p w14:paraId="50118406" w14:textId="77777777" w:rsidR="00341FB5" w:rsidRPr="00CA7A12" w:rsidRDefault="00341FB5" w:rsidP="00341FB5">
            <w:pPr>
              <w:pStyle w:val="22"/>
              <w:shd w:val="clear" w:color="auto" w:fill="auto"/>
              <w:spacing w:line="240" w:lineRule="exact"/>
              <w:ind w:firstLine="0"/>
              <w:jc w:val="center"/>
            </w:pPr>
            <w:r w:rsidRPr="00CA7A12">
              <w:t>д</w:t>
            </w:r>
          </w:p>
        </w:tc>
        <w:tc>
          <w:tcPr>
            <w:tcW w:w="1421" w:type="dxa"/>
            <w:tcBorders>
              <w:left w:val="single" w:sz="4" w:space="0" w:color="auto"/>
              <w:bottom w:val="single" w:sz="4" w:space="0" w:color="auto"/>
            </w:tcBorders>
            <w:shd w:val="clear" w:color="auto" w:fill="FFFFFF"/>
          </w:tcPr>
          <w:p w14:paraId="4B02B25F" w14:textId="77777777" w:rsidR="00341FB5" w:rsidRPr="00CA7A12" w:rsidRDefault="00341FB5" w:rsidP="00341FB5">
            <w:pPr>
              <w:pStyle w:val="22"/>
              <w:shd w:val="clear" w:color="auto" w:fill="auto"/>
              <w:spacing w:line="240" w:lineRule="exact"/>
              <w:ind w:firstLine="0"/>
              <w:jc w:val="center"/>
            </w:pPr>
            <w:r w:rsidRPr="00CA7A12">
              <w:t>9.1-10.4</w:t>
            </w:r>
          </w:p>
        </w:tc>
        <w:tc>
          <w:tcPr>
            <w:tcW w:w="1282" w:type="dxa"/>
            <w:tcBorders>
              <w:left w:val="single" w:sz="4" w:space="0" w:color="auto"/>
              <w:bottom w:val="single" w:sz="4" w:space="0" w:color="auto"/>
            </w:tcBorders>
            <w:shd w:val="clear" w:color="auto" w:fill="FFFFFF"/>
          </w:tcPr>
          <w:p w14:paraId="4181B855" w14:textId="77777777" w:rsidR="00341FB5" w:rsidRPr="00CA7A12" w:rsidRDefault="00341FB5" w:rsidP="00341FB5">
            <w:pPr>
              <w:pStyle w:val="22"/>
              <w:shd w:val="clear" w:color="auto" w:fill="auto"/>
              <w:spacing w:line="240" w:lineRule="exact"/>
              <w:ind w:firstLine="0"/>
              <w:jc w:val="center"/>
            </w:pPr>
            <w:r w:rsidRPr="00CA7A12">
              <w:t>8.9-10.0</w:t>
            </w:r>
          </w:p>
        </w:tc>
        <w:tc>
          <w:tcPr>
            <w:tcW w:w="1416" w:type="dxa"/>
            <w:tcBorders>
              <w:left w:val="single" w:sz="4" w:space="0" w:color="auto"/>
              <w:bottom w:val="single" w:sz="4" w:space="0" w:color="auto"/>
            </w:tcBorders>
            <w:shd w:val="clear" w:color="auto" w:fill="FFFFFF"/>
          </w:tcPr>
          <w:p w14:paraId="28897C35" w14:textId="77777777" w:rsidR="00341FB5" w:rsidRPr="00CA7A12" w:rsidRDefault="00341FB5" w:rsidP="00341FB5">
            <w:pPr>
              <w:pStyle w:val="22"/>
              <w:shd w:val="clear" w:color="auto" w:fill="auto"/>
              <w:spacing w:line="240" w:lineRule="exact"/>
              <w:ind w:firstLine="0"/>
              <w:jc w:val="center"/>
            </w:pPr>
            <w:r w:rsidRPr="00CA7A12">
              <w:t>8.8-9.9</w:t>
            </w:r>
          </w:p>
        </w:tc>
        <w:tc>
          <w:tcPr>
            <w:tcW w:w="1416" w:type="dxa"/>
            <w:tcBorders>
              <w:left w:val="single" w:sz="4" w:space="0" w:color="auto"/>
              <w:bottom w:val="single" w:sz="4" w:space="0" w:color="auto"/>
            </w:tcBorders>
            <w:shd w:val="clear" w:color="auto" w:fill="FFFFFF"/>
          </w:tcPr>
          <w:p w14:paraId="3D6EC33D" w14:textId="77777777" w:rsidR="00341FB5" w:rsidRPr="00CA7A12" w:rsidRDefault="00341FB5" w:rsidP="00341FB5">
            <w:pPr>
              <w:pStyle w:val="22"/>
              <w:shd w:val="clear" w:color="auto" w:fill="auto"/>
              <w:spacing w:line="240" w:lineRule="exact"/>
              <w:ind w:firstLine="0"/>
              <w:jc w:val="center"/>
            </w:pPr>
            <w:r w:rsidRPr="00CA7A12">
              <w:t>8.6-9.7</w:t>
            </w:r>
          </w:p>
        </w:tc>
        <w:tc>
          <w:tcPr>
            <w:tcW w:w="1526" w:type="dxa"/>
            <w:tcBorders>
              <w:left w:val="single" w:sz="4" w:space="0" w:color="auto"/>
              <w:bottom w:val="single" w:sz="4" w:space="0" w:color="auto"/>
            </w:tcBorders>
            <w:shd w:val="clear" w:color="auto" w:fill="FFFFFF"/>
          </w:tcPr>
          <w:p w14:paraId="5D44C7A9" w14:textId="77777777" w:rsidR="00341FB5" w:rsidRPr="00CA7A12" w:rsidRDefault="00341FB5" w:rsidP="00341FB5">
            <w:pPr>
              <w:pStyle w:val="22"/>
              <w:shd w:val="clear" w:color="auto" w:fill="auto"/>
              <w:spacing w:line="240" w:lineRule="exact"/>
              <w:ind w:firstLine="0"/>
              <w:jc w:val="center"/>
            </w:pPr>
            <w:r w:rsidRPr="00CA7A12">
              <w:t>8.5-9.6</w:t>
            </w:r>
          </w:p>
        </w:tc>
        <w:tc>
          <w:tcPr>
            <w:tcW w:w="1416" w:type="dxa"/>
            <w:tcBorders>
              <w:left w:val="single" w:sz="4" w:space="0" w:color="auto"/>
              <w:bottom w:val="single" w:sz="4" w:space="0" w:color="auto"/>
            </w:tcBorders>
            <w:shd w:val="clear" w:color="auto" w:fill="FFFFFF"/>
          </w:tcPr>
          <w:p w14:paraId="32AC89B1" w14:textId="77777777" w:rsidR="00341FB5" w:rsidRPr="00CA7A12" w:rsidRDefault="00341FB5" w:rsidP="00341FB5">
            <w:pPr>
              <w:pStyle w:val="22"/>
              <w:shd w:val="clear" w:color="auto" w:fill="auto"/>
              <w:spacing w:line="240" w:lineRule="exact"/>
              <w:ind w:firstLine="0"/>
              <w:jc w:val="center"/>
            </w:pPr>
            <w:r w:rsidRPr="00CA7A12">
              <w:t>8.4-9.5</w:t>
            </w:r>
          </w:p>
        </w:tc>
        <w:tc>
          <w:tcPr>
            <w:tcW w:w="2016" w:type="dxa"/>
            <w:tcBorders>
              <w:left w:val="single" w:sz="4" w:space="0" w:color="auto"/>
              <w:bottom w:val="single" w:sz="4" w:space="0" w:color="auto"/>
              <w:right w:val="single" w:sz="4" w:space="0" w:color="auto"/>
            </w:tcBorders>
            <w:shd w:val="clear" w:color="auto" w:fill="FFFFFF"/>
          </w:tcPr>
          <w:p w14:paraId="202B2957" w14:textId="77777777" w:rsidR="00341FB5" w:rsidRPr="00CA7A12" w:rsidRDefault="00341FB5" w:rsidP="00341FB5">
            <w:pPr>
              <w:pStyle w:val="22"/>
              <w:shd w:val="clear" w:color="auto" w:fill="auto"/>
              <w:spacing w:line="240" w:lineRule="exact"/>
              <w:ind w:firstLine="0"/>
              <w:jc w:val="center"/>
            </w:pPr>
            <w:r w:rsidRPr="00CA7A12">
              <w:t>Зачет / незачет</w:t>
            </w:r>
          </w:p>
        </w:tc>
      </w:tr>
    </w:tbl>
    <w:p w14:paraId="7B637403" w14:textId="77777777" w:rsidR="00341FB5" w:rsidRPr="00CA7A12" w:rsidRDefault="00341FB5" w:rsidP="00341FB5">
      <w:pPr>
        <w:widowControl/>
        <w:spacing w:after="200" w:line="276" w:lineRule="auto"/>
        <w:jc w:val="center"/>
        <w:rPr>
          <w:rFonts w:ascii="Times New Roman" w:hAnsi="Times New Roman" w:cs="Times New Roman"/>
        </w:rPr>
      </w:pPr>
    </w:p>
    <w:p w14:paraId="3166A0A9" w14:textId="77777777" w:rsidR="00341FB5" w:rsidRPr="00CA7A12" w:rsidRDefault="00341FB5" w:rsidP="00341FB5">
      <w:pPr>
        <w:widowControl/>
        <w:spacing w:after="200" w:line="276" w:lineRule="auto"/>
        <w:jc w:val="right"/>
        <w:rPr>
          <w:rFonts w:ascii="Times New Roman" w:hAnsi="Times New Roman" w:cs="Times New Roman"/>
        </w:rPr>
      </w:pPr>
    </w:p>
    <w:p w14:paraId="492E39C1" w14:textId="77777777" w:rsidR="007852C5" w:rsidRDefault="007852C5">
      <w:pPr>
        <w:widowControl/>
        <w:spacing w:after="200" w:line="276" w:lineRule="auto"/>
        <w:rPr>
          <w:rFonts w:ascii="Times New Roman" w:hAnsi="Times New Roman" w:cs="Times New Roman"/>
        </w:rPr>
      </w:pPr>
    </w:p>
    <w:p w14:paraId="0D6A6A19" w14:textId="77777777" w:rsidR="007852C5" w:rsidRDefault="007852C5">
      <w:pPr>
        <w:widowControl/>
        <w:spacing w:after="200" w:line="276" w:lineRule="auto"/>
        <w:rPr>
          <w:rFonts w:ascii="Times New Roman" w:hAnsi="Times New Roman" w:cs="Times New Roman"/>
        </w:rPr>
      </w:pPr>
      <w:r>
        <w:rPr>
          <w:rFonts w:ascii="Times New Roman" w:hAnsi="Times New Roman" w:cs="Times New Roman"/>
        </w:rPr>
        <w:br w:type="page"/>
      </w:r>
    </w:p>
    <w:p w14:paraId="4674F169" w14:textId="77777777" w:rsidR="005850FF" w:rsidRPr="00CA7A12" w:rsidRDefault="005850FF" w:rsidP="007852C5">
      <w:pPr>
        <w:widowControl/>
        <w:spacing w:after="200" w:line="276" w:lineRule="auto"/>
        <w:jc w:val="right"/>
        <w:rPr>
          <w:rFonts w:ascii="Times New Roman" w:hAnsi="Times New Roman" w:cs="Times New Roman"/>
        </w:rPr>
      </w:pPr>
      <w:r w:rsidRPr="00CA7A12">
        <w:rPr>
          <w:rFonts w:ascii="Times New Roman" w:hAnsi="Times New Roman" w:cs="Times New Roman"/>
        </w:rPr>
        <w:lastRenderedPageBreak/>
        <w:t>Приложение 2</w:t>
      </w:r>
    </w:p>
    <w:p w14:paraId="0F5E290E" w14:textId="77777777" w:rsidR="005850FF" w:rsidRPr="00CA7A12" w:rsidRDefault="005850FF" w:rsidP="005850FF">
      <w:pPr>
        <w:widowControl/>
        <w:spacing w:after="200" w:line="276" w:lineRule="auto"/>
        <w:jc w:val="center"/>
        <w:rPr>
          <w:rFonts w:ascii="Times New Roman" w:hAnsi="Times New Roman" w:cs="Times New Roman"/>
          <w:b/>
          <w:sz w:val="28"/>
          <w:szCs w:val="28"/>
        </w:rPr>
      </w:pPr>
      <w:r w:rsidRPr="00CA7A12">
        <w:rPr>
          <w:rFonts w:ascii="Times New Roman" w:hAnsi="Times New Roman" w:cs="Times New Roman"/>
          <w:b/>
          <w:sz w:val="28"/>
          <w:szCs w:val="28"/>
        </w:rPr>
        <w:t>Лист коррекции</w:t>
      </w:r>
    </w:p>
    <w:tbl>
      <w:tblPr>
        <w:tblW w:w="5000" w:type="pct"/>
        <w:tblCellMar>
          <w:left w:w="10" w:type="dxa"/>
          <w:right w:w="10" w:type="dxa"/>
        </w:tblCellMar>
        <w:tblLook w:val="04A0" w:firstRow="1" w:lastRow="0" w:firstColumn="1" w:lastColumn="0" w:noHBand="0" w:noVBand="1"/>
      </w:tblPr>
      <w:tblGrid>
        <w:gridCol w:w="885"/>
        <w:gridCol w:w="8095"/>
        <w:gridCol w:w="1969"/>
        <w:gridCol w:w="3611"/>
      </w:tblGrid>
      <w:tr w:rsidR="006F4CB2" w:rsidRPr="00CA7A12" w14:paraId="16EDFF5E" w14:textId="77777777" w:rsidTr="007852C5">
        <w:trPr>
          <w:trHeight w:val="729"/>
        </w:trPr>
        <w:tc>
          <w:tcPr>
            <w:tcW w:w="304" w:type="pct"/>
            <w:tcBorders>
              <w:top w:val="single" w:sz="4" w:space="0" w:color="auto"/>
              <w:left w:val="single" w:sz="4" w:space="0" w:color="auto"/>
            </w:tcBorders>
            <w:shd w:val="clear" w:color="auto" w:fill="FFFFFF"/>
            <w:vAlign w:val="center"/>
          </w:tcPr>
          <w:p w14:paraId="2A59C4BF" w14:textId="77777777" w:rsidR="006F4CB2" w:rsidRPr="00CA7A12" w:rsidRDefault="006F4CB2" w:rsidP="006F4CB2">
            <w:pPr>
              <w:pStyle w:val="22"/>
              <w:shd w:val="clear" w:color="auto" w:fill="auto"/>
              <w:spacing w:line="240" w:lineRule="auto"/>
              <w:ind w:firstLine="0"/>
              <w:jc w:val="center"/>
            </w:pPr>
            <w:r w:rsidRPr="00CA7A12">
              <w:rPr>
                <w:rStyle w:val="25"/>
              </w:rPr>
              <w:t>№</w:t>
            </w:r>
          </w:p>
          <w:p w14:paraId="50DD91E0" w14:textId="77777777" w:rsidR="006F4CB2" w:rsidRPr="00CA7A12" w:rsidRDefault="006F4CB2" w:rsidP="006F4CB2">
            <w:pPr>
              <w:pStyle w:val="22"/>
              <w:shd w:val="clear" w:color="auto" w:fill="auto"/>
              <w:spacing w:line="240" w:lineRule="auto"/>
              <w:ind w:firstLine="0"/>
              <w:jc w:val="center"/>
            </w:pPr>
            <w:r w:rsidRPr="00CA7A12">
              <w:rPr>
                <w:rStyle w:val="25"/>
              </w:rPr>
              <w:t>п/п</w:t>
            </w:r>
          </w:p>
        </w:tc>
        <w:tc>
          <w:tcPr>
            <w:tcW w:w="2780" w:type="pct"/>
            <w:tcBorders>
              <w:top w:val="single" w:sz="4" w:space="0" w:color="auto"/>
              <w:left w:val="single" w:sz="4" w:space="0" w:color="auto"/>
            </w:tcBorders>
            <w:shd w:val="clear" w:color="auto" w:fill="FFFFFF"/>
            <w:vAlign w:val="center"/>
          </w:tcPr>
          <w:p w14:paraId="5F322AF2" w14:textId="77777777" w:rsidR="006F4CB2" w:rsidRPr="00CA7A12" w:rsidRDefault="006F4CB2" w:rsidP="006F4CB2">
            <w:pPr>
              <w:pStyle w:val="22"/>
              <w:shd w:val="clear" w:color="auto" w:fill="auto"/>
              <w:spacing w:line="240" w:lineRule="auto"/>
              <w:ind w:right="129" w:firstLine="0"/>
              <w:jc w:val="center"/>
              <w:rPr>
                <w:b/>
                <w:bCs/>
                <w:color w:val="000000"/>
                <w:sz w:val="24"/>
                <w:szCs w:val="24"/>
                <w:shd w:val="clear" w:color="auto" w:fill="FFFFFF"/>
                <w:lang w:eastAsia="ru-RU" w:bidi="ru-RU"/>
              </w:rPr>
            </w:pPr>
            <w:r w:rsidRPr="00CA7A12">
              <w:rPr>
                <w:rStyle w:val="25"/>
              </w:rPr>
              <w:t>Внесенные изменений</w:t>
            </w:r>
          </w:p>
        </w:tc>
        <w:tc>
          <w:tcPr>
            <w:tcW w:w="676" w:type="pct"/>
            <w:tcBorders>
              <w:top w:val="single" w:sz="4" w:space="0" w:color="auto"/>
              <w:left w:val="single" w:sz="4" w:space="0" w:color="auto"/>
            </w:tcBorders>
            <w:shd w:val="clear" w:color="auto" w:fill="FFFFFF"/>
            <w:vAlign w:val="center"/>
          </w:tcPr>
          <w:p w14:paraId="22A66753" w14:textId="77777777" w:rsidR="006F4CB2" w:rsidRPr="00CA7A12" w:rsidRDefault="006F4CB2" w:rsidP="006F4CB2">
            <w:pPr>
              <w:pStyle w:val="22"/>
              <w:shd w:val="clear" w:color="auto" w:fill="auto"/>
              <w:spacing w:line="240" w:lineRule="auto"/>
              <w:ind w:firstLine="0"/>
              <w:jc w:val="center"/>
            </w:pPr>
            <w:r w:rsidRPr="00CA7A12">
              <w:rPr>
                <w:rStyle w:val="25"/>
              </w:rPr>
              <w:t>Дата изменений</w:t>
            </w:r>
          </w:p>
        </w:tc>
        <w:tc>
          <w:tcPr>
            <w:tcW w:w="1240" w:type="pct"/>
            <w:tcBorders>
              <w:top w:val="single" w:sz="4" w:space="0" w:color="auto"/>
              <w:left w:val="single" w:sz="4" w:space="0" w:color="auto"/>
              <w:right w:val="single" w:sz="4" w:space="0" w:color="auto"/>
            </w:tcBorders>
            <w:shd w:val="clear" w:color="auto" w:fill="FFFFFF"/>
            <w:vAlign w:val="center"/>
          </w:tcPr>
          <w:p w14:paraId="64D693B9" w14:textId="77777777" w:rsidR="006F4CB2" w:rsidRPr="00CA7A12" w:rsidRDefault="006F4CB2" w:rsidP="006F4CB2">
            <w:pPr>
              <w:pStyle w:val="22"/>
              <w:shd w:val="clear" w:color="auto" w:fill="auto"/>
              <w:spacing w:line="240" w:lineRule="auto"/>
              <w:ind w:firstLine="0"/>
              <w:jc w:val="center"/>
              <w:rPr>
                <w:rStyle w:val="25"/>
              </w:rPr>
            </w:pPr>
            <w:r w:rsidRPr="00CA7A12">
              <w:rPr>
                <w:rStyle w:val="25"/>
              </w:rPr>
              <w:t>Причина изменений</w:t>
            </w:r>
          </w:p>
        </w:tc>
      </w:tr>
      <w:tr w:rsidR="006F4CB2" w:rsidRPr="00CA7A12" w14:paraId="6FD1D078" w14:textId="77777777" w:rsidTr="007852C5">
        <w:trPr>
          <w:trHeight w:val="485"/>
        </w:trPr>
        <w:tc>
          <w:tcPr>
            <w:tcW w:w="304" w:type="pct"/>
            <w:tcBorders>
              <w:top w:val="single" w:sz="4" w:space="0" w:color="auto"/>
              <w:left w:val="single" w:sz="4" w:space="0" w:color="auto"/>
            </w:tcBorders>
            <w:shd w:val="clear" w:color="auto" w:fill="FFFFFF"/>
          </w:tcPr>
          <w:p w14:paraId="436A86D9"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68C41A88"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463ABC3B"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565401B1" w14:textId="77777777" w:rsidR="006F4CB2" w:rsidRPr="00CA7A12" w:rsidRDefault="006F4CB2" w:rsidP="00FE2C9C">
            <w:pPr>
              <w:pStyle w:val="22"/>
              <w:shd w:val="clear" w:color="auto" w:fill="auto"/>
              <w:spacing w:line="240" w:lineRule="auto"/>
              <w:ind w:firstLine="0"/>
              <w:jc w:val="center"/>
            </w:pPr>
          </w:p>
        </w:tc>
      </w:tr>
      <w:tr w:rsidR="006F4CB2" w:rsidRPr="00CA7A12" w14:paraId="12FBACF0" w14:textId="77777777" w:rsidTr="007852C5">
        <w:trPr>
          <w:trHeight w:val="495"/>
        </w:trPr>
        <w:tc>
          <w:tcPr>
            <w:tcW w:w="304" w:type="pct"/>
            <w:tcBorders>
              <w:top w:val="single" w:sz="4" w:space="0" w:color="auto"/>
              <w:left w:val="single" w:sz="4" w:space="0" w:color="auto"/>
            </w:tcBorders>
            <w:shd w:val="clear" w:color="auto" w:fill="FFFFFF"/>
          </w:tcPr>
          <w:p w14:paraId="5F377E62"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6EF859EE"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489EE19E"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12424271" w14:textId="77777777" w:rsidR="006F4CB2" w:rsidRPr="00CA7A12" w:rsidRDefault="006F4CB2" w:rsidP="00FE2C9C">
            <w:pPr>
              <w:pStyle w:val="22"/>
              <w:shd w:val="clear" w:color="auto" w:fill="auto"/>
              <w:spacing w:line="240" w:lineRule="auto"/>
              <w:ind w:firstLine="0"/>
              <w:jc w:val="center"/>
            </w:pPr>
          </w:p>
        </w:tc>
      </w:tr>
      <w:tr w:rsidR="006F4CB2" w:rsidRPr="00CA7A12" w14:paraId="517C3EA5" w14:textId="77777777" w:rsidTr="007852C5">
        <w:trPr>
          <w:trHeight w:val="520"/>
        </w:trPr>
        <w:tc>
          <w:tcPr>
            <w:tcW w:w="304" w:type="pct"/>
            <w:tcBorders>
              <w:top w:val="single" w:sz="4" w:space="0" w:color="auto"/>
              <w:left w:val="single" w:sz="4" w:space="0" w:color="auto"/>
            </w:tcBorders>
            <w:shd w:val="clear" w:color="auto" w:fill="FFFFFF"/>
          </w:tcPr>
          <w:p w14:paraId="5C263C64"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41E7B3ED"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70EE5EA4"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03B1A7BA" w14:textId="77777777" w:rsidR="006F4CB2" w:rsidRPr="00CA7A12" w:rsidRDefault="006F4CB2" w:rsidP="00FE2C9C">
            <w:pPr>
              <w:pStyle w:val="22"/>
              <w:shd w:val="clear" w:color="auto" w:fill="auto"/>
              <w:spacing w:line="240" w:lineRule="auto"/>
              <w:ind w:firstLine="0"/>
              <w:jc w:val="center"/>
            </w:pPr>
          </w:p>
        </w:tc>
      </w:tr>
      <w:tr w:rsidR="006F4CB2" w:rsidRPr="00CA7A12" w14:paraId="064C4D5F" w14:textId="77777777" w:rsidTr="007852C5">
        <w:trPr>
          <w:trHeight w:val="479"/>
        </w:trPr>
        <w:tc>
          <w:tcPr>
            <w:tcW w:w="304" w:type="pct"/>
            <w:tcBorders>
              <w:top w:val="single" w:sz="4" w:space="0" w:color="auto"/>
              <w:left w:val="single" w:sz="4" w:space="0" w:color="auto"/>
            </w:tcBorders>
            <w:shd w:val="clear" w:color="auto" w:fill="FFFFFF"/>
          </w:tcPr>
          <w:p w14:paraId="267C2300"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03576F6D"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4C5A5375"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40408572" w14:textId="77777777" w:rsidR="006F4CB2" w:rsidRPr="00CA7A12" w:rsidRDefault="006F4CB2" w:rsidP="00FE2C9C">
            <w:pPr>
              <w:pStyle w:val="22"/>
              <w:shd w:val="clear" w:color="auto" w:fill="auto"/>
              <w:spacing w:line="240" w:lineRule="auto"/>
              <w:ind w:firstLine="0"/>
              <w:jc w:val="center"/>
            </w:pPr>
          </w:p>
        </w:tc>
      </w:tr>
      <w:tr w:rsidR="006F4CB2" w:rsidRPr="00CA7A12" w14:paraId="5C38E9CE" w14:textId="77777777" w:rsidTr="007852C5">
        <w:trPr>
          <w:trHeight w:val="553"/>
        </w:trPr>
        <w:tc>
          <w:tcPr>
            <w:tcW w:w="304" w:type="pct"/>
            <w:tcBorders>
              <w:top w:val="single" w:sz="4" w:space="0" w:color="auto"/>
              <w:left w:val="single" w:sz="4" w:space="0" w:color="auto"/>
            </w:tcBorders>
            <w:shd w:val="clear" w:color="auto" w:fill="FFFFFF"/>
          </w:tcPr>
          <w:p w14:paraId="3840D8A7"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2AC45FC7"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4A9B185A"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3B022457" w14:textId="77777777" w:rsidR="006F4CB2" w:rsidRPr="00CA7A12" w:rsidRDefault="006F4CB2" w:rsidP="00FE2C9C">
            <w:pPr>
              <w:pStyle w:val="22"/>
              <w:shd w:val="clear" w:color="auto" w:fill="auto"/>
              <w:spacing w:line="240" w:lineRule="auto"/>
              <w:ind w:firstLine="0"/>
              <w:jc w:val="center"/>
            </w:pPr>
          </w:p>
        </w:tc>
      </w:tr>
      <w:tr w:rsidR="006F4CB2" w:rsidRPr="00CA7A12" w14:paraId="3C993092" w14:textId="77777777" w:rsidTr="007852C5">
        <w:trPr>
          <w:trHeight w:val="680"/>
        </w:trPr>
        <w:tc>
          <w:tcPr>
            <w:tcW w:w="304" w:type="pct"/>
            <w:tcBorders>
              <w:top w:val="single" w:sz="4" w:space="0" w:color="auto"/>
              <w:left w:val="single" w:sz="4" w:space="0" w:color="auto"/>
            </w:tcBorders>
            <w:shd w:val="clear" w:color="auto" w:fill="FFFFFF"/>
          </w:tcPr>
          <w:p w14:paraId="0E6E79A0"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3F3CB748"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17501BED"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774C139C" w14:textId="77777777" w:rsidR="006F4CB2" w:rsidRPr="00CA7A12" w:rsidRDefault="006F4CB2" w:rsidP="00FE2C9C">
            <w:pPr>
              <w:pStyle w:val="22"/>
              <w:shd w:val="clear" w:color="auto" w:fill="auto"/>
              <w:spacing w:line="240" w:lineRule="auto"/>
              <w:ind w:firstLine="0"/>
              <w:jc w:val="center"/>
            </w:pPr>
          </w:p>
        </w:tc>
      </w:tr>
      <w:tr w:rsidR="006F4CB2" w:rsidRPr="00CA7A12" w14:paraId="4E10B77A" w14:textId="77777777" w:rsidTr="007852C5">
        <w:trPr>
          <w:trHeight w:val="579"/>
        </w:trPr>
        <w:tc>
          <w:tcPr>
            <w:tcW w:w="304" w:type="pct"/>
            <w:tcBorders>
              <w:top w:val="single" w:sz="4" w:space="0" w:color="auto"/>
              <w:left w:val="single" w:sz="4" w:space="0" w:color="auto"/>
            </w:tcBorders>
            <w:shd w:val="clear" w:color="auto" w:fill="FFFFFF"/>
          </w:tcPr>
          <w:p w14:paraId="5BE93644"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1CD3B7C1"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013D33EB"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23FD78D1" w14:textId="77777777" w:rsidR="006F4CB2" w:rsidRPr="00CA7A12" w:rsidRDefault="006F4CB2" w:rsidP="00FE2C9C">
            <w:pPr>
              <w:pStyle w:val="22"/>
              <w:shd w:val="clear" w:color="auto" w:fill="auto"/>
              <w:spacing w:line="240" w:lineRule="auto"/>
              <w:ind w:firstLine="0"/>
              <w:jc w:val="center"/>
            </w:pPr>
          </w:p>
        </w:tc>
      </w:tr>
      <w:tr w:rsidR="006F4CB2" w:rsidRPr="00CA7A12" w14:paraId="1C253FD9" w14:textId="77777777" w:rsidTr="007852C5">
        <w:trPr>
          <w:trHeight w:val="559"/>
        </w:trPr>
        <w:tc>
          <w:tcPr>
            <w:tcW w:w="304" w:type="pct"/>
            <w:tcBorders>
              <w:top w:val="single" w:sz="4" w:space="0" w:color="auto"/>
              <w:left w:val="single" w:sz="4" w:space="0" w:color="auto"/>
            </w:tcBorders>
            <w:shd w:val="clear" w:color="auto" w:fill="FFFFFF"/>
          </w:tcPr>
          <w:p w14:paraId="725BA895"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415F5BCF"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0251DB76"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195CE761" w14:textId="77777777" w:rsidR="006F4CB2" w:rsidRPr="00CA7A12" w:rsidRDefault="006F4CB2" w:rsidP="00FE2C9C">
            <w:pPr>
              <w:pStyle w:val="22"/>
              <w:shd w:val="clear" w:color="auto" w:fill="auto"/>
              <w:spacing w:line="240" w:lineRule="auto"/>
              <w:ind w:firstLine="0"/>
              <w:jc w:val="center"/>
            </w:pPr>
          </w:p>
        </w:tc>
      </w:tr>
      <w:tr w:rsidR="006F4CB2" w:rsidRPr="00CA7A12" w14:paraId="2DD08B94" w14:textId="77777777" w:rsidTr="007852C5">
        <w:trPr>
          <w:trHeight w:val="567"/>
        </w:trPr>
        <w:tc>
          <w:tcPr>
            <w:tcW w:w="304" w:type="pct"/>
            <w:tcBorders>
              <w:top w:val="single" w:sz="4" w:space="0" w:color="auto"/>
              <w:left w:val="single" w:sz="4" w:space="0" w:color="auto"/>
            </w:tcBorders>
            <w:shd w:val="clear" w:color="auto" w:fill="FFFFFF"/>
          </w:tcPr>
          <w:p w14:paraId="5C0F1683"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49DF7FA6"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1E30D7E7"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52D76F2A" w14:textId="77777777" w:rsidR="006F4CB2" w:rsidRPr="00CA7A12" w:rsidRDefault="006F4CB2" w:rsidP="00FE2C9C">
            <w:pPr>
              <w:pStyle w:val="22"/>
              <w:shd w:val="clear" w:color="auto" w:fill="auto"/>
              <w:spacing w:line="240" w:lineRule="auto"/>
              <w:ind w:firstLine="0"/>
              <w:jc w:val="center"/>
            </w:pPr>
          </w:p>
        </w:tc>
      </w:tr>
      <w:tr w:rsidR="006F4CB2" w:rsidRPr="00CA7A12" w14:paraId="616773D2" w14:textId="77777777" w:rsidTr="007852C5">
        <w:trPr>
          <w:trHeight w:val="548"/>
        </w:trPr>
        <w:tc>
          <w:tcPr>
            <w:tcW w:w="304" w:type="pct"/>
            <w:tcBorders>
              <w:top w:val="single" w:sz="4" w:space="0" w:color="auto"/>
              <w:left w:val="single" w:sz="4" w:space="0" w:color="auto"/>
            </w:tcBorders>
            <w:shd w:val="clear" w:color="auto" w:fill="FFFFFF"/>
          </w:tcPr>
          <w:p w14:paraId="34878721"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4E57D913"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1B2F90CF"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0AD3260D" w14:textId="77777777" w:rsidR="006F4CB2" w:rsidRPr="00CA7A12" w:rsidRDefault="006F4CB2" w:rsidP="00FE2C9C">
            <w:pPr>
              <w:pStyle w:val="22"/>
              <w:shd w:val="clear" w:color="auto" w:fill="auto"/>
              <w:spacing w:line="240" w:lineRule="auto"/>
              <w:ind w:firstLine="0"/>
              <w:jc w:val="center"/>
            </w:pPr>
          </w:p>
        </w:tc>
      </w:tr>
      <w:tr w:rsidR="006F4CB2" w:rsidRPr="00CA7A12" w14:paraId="0722ADB1" w14:textId="77777777" w:rsidTr="007852C5">
        <w:trPr>
          <w:trHeight w:val="555"/>
        </w:trPr>
        <w:tc>
          <w:tcPr>
            <w:tcW w:w="304" w:type="pct"/>
            <w:tcBorders>
              <w:top w:val="single" w:sz="4" w:space="0" w:color="auto"/>
              <w:left w:val="single" w:sz="4" w:space="0" w:color="auto"/>
            </w:tcBorders>
            <w:shd w:val="clear" w:color="auto" w:fill="FFFFFF"/>
          </w:tcPr>
          <w:p w14:paraId="58D33AD8"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3A855E77"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2985C796"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0C467C7E" w14:textId="77777777" w:rsidR="006F4CB2" w:rsidRPr="00CA7A12" w:rsidRDefault="006F4CB2" w:rsidP="00FE2C9C">
            <w:pPr>
              <w:pStyle w:val="22"/>
              <w:shd w:val="clear" w:color="auto" w:fill="auto"/>
              <w:spacing w:line="240" w:lineRule="auto"/>
              <w:ind w:firstLine="0"/>
              <w:jc w:val="center"/>
            </w:pPr>
          </w:p>
        </w:tc>
      </w:tr>
      <w:tr w:rsidR="006F4CB2" w:rsidRPr="00CA7A12" w14:paraId="32A59FBA" w14:textId="77777777" w:rsidTr="007852C5">
        <w:trPr>
          <w:trHeight w:val="447"/>
        </w:trPr>
        <w:tc>
          <w:tcPr>
            <w:tcW w:w="304" w:type="pct"/>
            <w:tcBorders>
              <w:top w:val="single" w:sz="4" w:space="0" w:color="auto"/>
              <w:left w:val="single" w:sz="4" w:space="0" w:color="auto"/>
            </w:tcBorders>
            <w:shd w:val="clear" w:color="auto" w:fill="FFFFFF"/>
          </w:tcPr>
          <w:p w14:paraId="586E1074"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tcBorders>
            <w:shd w:val="clear" w:color="auto" w:fill="FFFFFF"/>
          </w:tcPr>
          <w:p w14:paraId="117A11FA"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tcBorders>
            <w:shd w:val="clear" w:color="auto" w:fill="FFFFFF"/>
            <w:vAlign w:val="center"/>
          </w:tcPr>
          <w:p w14:paraId="13106383"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76C65B33" w14:textId="77777777" w:rsidR="006F4CB2" w:rsidRPr="00CA7A12" w:rsidRDefault="006F4CB2" w:rsidP="00FE2C9C">
            <w:pPr>
              <w:pStyle w:val="22"/>
              <w:shd w:val="clear" w:color="auto" w:fill="auto"/>
              <w:spacing w:line="240" w:lineRule="auto"/>
              <w:ind w:firstLine="0"/>
              <w:jc w:val="center"/>
            </w:pPr>
          </w:p>
        </w:tc>
      </w:tr>
      <w:tr w:rsidR="006F4CB2" w:rsidRPr="00CA7A12" w14:paraId="1232E51C" w14:textId="77777777" w:rsidTr="007852C5">
        <w:trPr>
          <w:trHeight w:val="489"/>
        </w:trPr>
        <w:tc>
          <w:tcPr>
            <w:tcW w:w="304" w:type="pct"/>
            <w:tcBorders>
              <w:top w:val="single" w:sz="4" w:space="0" w:color="auto"/>
              <w:left w:val="single" w:sz="4" w:space="0" w:color="auto"/>
              <w:bottom w:val="single" w:sz="4" w:space="0" w:color="auto"/>
            </w:tcBorders>
            <w:shd w:val="clear" w:color="auto" w:fill="FFFFFF"/>
          </w:tcPr>
          <w:p w14:paraId="16ED6123" w14:textId="77777777" w:rsidR="006F4CB2" w:rsidRPr="00CA7A12" w:rsidRDefault="006F4CB2" w:rsidP="005850FF">
            <w:pPr>
              <w:pStyle w:val="22"/>
              <w:shd w:val="clear" w:color="auto" w:fill="auto"/>
              <w:spacing w:line="240" w:lineRule="auto"/>
              <w:ind w:left="620" w:firstLine="0"/>
              <w:jc w:val="center"/>
            </w:pPr>
          </w:p>
        </w:tc>
        <w:tc>
          <w:tcPr>
            <w:tcW w:w="2780" w:type="pct"/>
            <w:tcBorders>
              <w:top w:val="single" w:sz="4" w:space="0" w:color="auto"/>
              <w:left w:val="single" w:sz="4" w:space="0" w:color="auto"/>
              <w:bottom w:val="single" w:sz="4" w:space="0" w:color="auto"/>
            </w:tcBorders>
            <w:shd w:val="clear" w:color="auto" w:fill="FFFFFF"/>
          </w:tcPr>
          <w:p w14:paraId="2BB448E4" w14:textId="77777777" w:rsidR="006F4CB2" w:rsidRPr="00CA7A12" w:rsidRDefault="006F4CB2" w:rsidP="00FE2C9C">
            <w:pPr>
              <w:pStyle w:val="22"/>
              <w:shd w:val="clear" w:color="auto" w:fill="auto"/>
              <w:spacing w:line="240" w:lineRule="auto"/>
              <w:ind w:left="132" w:right="129" w:firstLine="0"/>
            </w:pPr>
          </w:p>
        </w:tc>
        <w:tc>
          <w:tcPr>
            <w:tcW w:w="676" w:type="pct"/>
            <w:tcBorders>
              <w:top w:val="single" w:sz="4" w:space="0" w:color="auto"/>
              <w:left w:val="single" w:sz="4" w:space="0" w:color="auto"/>
              <w:bottom w:val="single" w:sz="4" w:space="0" w:color="auto"/>
            </w:tcBorders>
            <w:shd w:val="clear" w:color="auto" w:fill="FFFFFF"/>
            <w:vAlign w:val="center"/>
          </w:tcPr>
          <w:p w14:paraId="3E5D301D" w14:textId="77777777" w:rsidR="006F4CB2" w:rsidRPr="00CA7A12" w:rsidRDefault="006F4CB2" w:rsidP="00FE2C9C">
            <w:pPr>
              <w:pStyle w:val="22"/>
              <w:shd w:val="clear" w:color="auto" w:fill="auto"/>
              <w:spacing w:line="240" w:lineRule="auto"/>
              <w:ind w:firstLine="0"/>
              <w:jc w:val="cente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14:paraId="180BA7D9" w14:textId="77777777" w:rsidR="006F4CB2" w:rsidRPr="00CA7A12" w:rsidRDefault="006F4CB2" w:rsidP="00FE2C9C">
            <w:pPr>
              <w:pStyle w:val="22"/>
              <w:shd w:val="clear" w:color="auto" w:fill="auto"/>
              <w:spacing w:line="240" w:lineRule="auto"/>
              <w:ind w:firstLine="0"/>
              <w:jc w:val="center"/>
            </w:pPr>
          </w:p>
        </w:tc>
      </w:tr>
    </w:tbl>
    <w:p w14:paraId="458C1C44" w14:textId="77777777" w:rsidR="005850FF" w:rsidRPr="00CA7A12" w:rsidRDefault="005850FF" w:rsidP="005850FF">
      <w:pPr>
        <w:widowControl/>
        <w:spacing w:after="200" w:line="276" w:lineRule="auto"/>
        <w:jc w:val="right"/>
        <w:rPr>
          <w:rFonts w:ascii="Times New Roman" w:hAnsi="Times New Roman" w:cs="Times New Roman"/>
        </w:rPr>
      </w:pPr>
      <w:r w:rsidRPr="00CA7A12">
        <w:rPr>
          <w:rFonts w:ascii="Times New Roman" w:hAnsi="Times New Roman" w:cs="Times New Roman"/>
        </w:rPr>
        <w:br w:type="page"/>
      </w:r>
      <w:r w:rsidRPr="00CA7A12">
        <w:rPr>
          <w:rFonts w:ascii="Times New Roman" w:hAnsi="Times New Roman" w:cs="Times New Roman"/>
        </w:rPr>
        <w:lastRenderedPageBreak/>
        <w:t>Приложение 3</w:t>
      </w:r>
    </w:p>
    <w:p w14:paraId="2B254647" w14:textId="77777777" w:rsidR="005850FF" w:rsidRPr="00CA7A12" w:rsidRDefault="005850FF" w:rsidP="005850FF">
      <w:pPr>
        <w:spacing w:line="360" w:lineRule="auto"/>
        <w:jc w:val="center"/>
        <w:rPr>
          <w:rFonts w:ascii="Times New Roman" w:hAnsi="Times New Roman" w:cs="Times New Roman"/>
          <w:b/>
        </w:rPr>
      </w:pPr>
      <w:r w:rsidRPr="00CA7A12">
        <w:rPr>
          <w:rFonts w:ascii="Times New Roman" w:hAnsi="Times New Roman" w:cs="Times New Roman"/>
          <w:b/>
        </w:rPr>
        <w:t xml:space="preserve">Конспект занятия </w:t>
      </w:r>
    </w:p>
    <w:p w14:paraId="5005E902" w14:textId="77777777" w:rsidR="005850FF" w:rsidRPr="00CA7A12" w:rsidRDefault="005850FF" w:rsidP="005850FF">
      <w:pPr>
        <w:spacing w:line="360" w:lineRule="auto"/>
        <w:jc w:val="center"/>
        <w:rPr>
          <w:rFonts w:ascii="Times New Roman" w:hAnsi="Times New Roman" w:cs="Times New Roman"/>
          <w:b/>
        </w:rPr>
      </w:pPr>
      <w:r w:rsidRPr="00CA7A12">
        <w:rPr>
          <w:rFonts w:ascii="Times New Roman" w:hAnsi="Times New Roman" w:cs="Times New Roman"/>
          <w:b/>
        </w:rPr>
        <w:t>физкультурно-спортивной направленности дополнительного образования «Волейбол»</w:t>
      </w:r>
    </w:p>
    <w:p w14:paraId="0DC8DC0E" w14:textId="77777777" w:rsidR="005850FF" w:rsidRPr="00CA7A12" w:rsidRDefault="005850FF" w:rsidP="005850FF">
      <w:pPr>
        <w:spacing w:line="360" w:lineRule="auto"/>
        <w:rPr>
          <w:rFonts w:ascii="Times New Roman" w:hAnsi="Times New Roman" w:cs="Times New Roman"/>
        </w:rPr>
      </w:pPr>
      <w:r w:rsidRPr="00CA7A12">
        <w:rPr>
          <w:rFonts w:ascii="Times New Roman" w:hAnsi="Times New Roman" w:cs="Times New Roman"/>
          <w:b/>
          <w:u w:val="single"/>
        </w:rPr>
        <w:t>Цель</w:t>
      </w:r>
      <w:r w:rsidRPr="00CA7A12">
        <w:rPr>
          <w:rFonts w:ascii="Times New Roman" w:hAnsi="Times New Roman" w:cs="Times New Roman"/>
        </w:rPr>
        <w:t xml:space="preserve">: развить у занимающихся двигательные навыки и умения в соответствии требованиями программы по волейболу..     </w:t>
      </w:r>
    </w:p>
    <w:p w14:paraId="6DAEAEE5" w14:textId="77777777" w:rsidR="005850FF" w:rsidRPr="00CA7A12" w:rsidRDefault="005850FF" w:rsidP="005850FF">
      <w:pPr>
        <w:spacing w:line="360" w:lineRule="auto"/>
        <w:rPr>
          <w:rFonts w:ascii="Times New Roman" w:hAnsi="Times New Roman" w:cs="Times New Roman"/>
        </w:rPr>
      </w:pPr>
      <w:r w:rsidRPr="00CA7A12">
        <w:rPr>
          <w:rFonts w:ascii="Times New Roman" w:hAnsi="Times New Roman" w:cs="Times New Roman"/>
          <w:b/>
          <w:u w:val="single"/>
        </w:rPr>
        <w:t>Тема занятия:</w:t>
      </w:r>
      <w:r w:rsidRPr="00CA7A12">
        <w:rPr>
          <w:rFonts w:ascii="Times New Roman" w:hAnsi="Times New Roman" w:cs="Times New Roman"/>
        </w:rPr>
        <w:t xml:space="preserve">  Передача</w:t>
      </w:r>
      <w:r w:rsidR="006F4CB2" w:rsidRPr="00CA7A12">
        <w:rPr>
          <w:rFonts w:ascii="Times New Roman" w:hAnsi="Times New Roman" w:cs="Times New Roman"/>
        </w:rPr>
        <w:t xml:space="preserve"> </w:t>
      </w:r>
      <w:r w:rsidRPr="00CA7A12">
        <w:rPr>
          <w:rFonts w:ascii="Times New Roman" w:hAnsi="Times New Roman" w:cs="Times New Roman"/>
        </w:rPr>
        <w:t>мяча сверху двумя руками.</w:t>
      </w:r>
    </w:p>
    <w:p w14:paraId="61786EAA" w14:textId="77777777" w:rsidR="005850FF" w:rsidRPr="00CA7A12" w:rsidRDefault="005850FF" w:rsidP="005850FF">
      <w:pPr>
        <w:spacing w:line="360" w:lineRule="auto"/>
        <w:rPr>
          <w:rFonts w:ascii="Times New Roman" w:hAnsi="Times New Roman" w:cs="Times New Roman"/>
          <w:b/>
          <w:u w:val="single"/>
        </w:rPr>
      </w:pPr>
      <w:r w:rsidRPr="00CA7A12">
        <w:rPr>
          <w:rFonts w:ascii="Times New Roman" w:hAnsi="Times New Roman" w:cs="Times New Roman"/>
          <w:b/>
          <w:u w:val="single"/>
        </w:rPr>
        <w:t>Основные задачи:</w:t>
      </w:r>
    </w:p>
    <w:p w14:paraId="643A6A1D" w14:textId="77777777" w:rsidR="005850FF" w:rsidRPr="00CA7A12" w:rsidRDefault="005850FF" w:rsidP="005850FF">
      <w:pPr>
        <w:pStyle w:val="a8"/>
        <w:widowControl/>
        <w:numPr>
          <w:ilvl w:val="0"/>
          <w:numId w:val="31"/>
        </w:numPr>
        <w:spacing w:after="160" w:line="360" w:lineRule="auto"/>
        <w:rPr>
          <w:rFonts w:ascii="Times New Roman" w:hAnsi="Times New Roman" w:cs="Times New Roman"/>
        </w:rPr>
      </w:pPr>
      <w:r w:rsidRPr="00CA7A12">
        <w:rPr>
          <w:rFonts w:ascii="Times New Roman" w:hAnsi="Times New Roman" w:cs="Times New Roman"/>
        </w:rPr>
        <w:t>Совершенствовать учащихся в технике перемещений и стоек.</w:t>
      </w:r>
    </w:p>
    <w:p w14:paraId="3005CC21" w14:textId="77777777" w:rsidR="005850FF" w:rsidRPr="00CA7A12" w:rsidRDefault="005850FF" w:rsidP="005850FF">
      <w:pPr>
        <w:pStyle w:val="a8"/>
        <w:widowControl/>
        <w:numPr>
          <w:ilvl w:val="0"/>
          <w:numId w:val="31"/>
        </w:numPr>
        <w:spacing w:after="160" w:line="360" w:lineRule="auto"/>
        <w:rPr>
          <w:rFonts w:ascii="Times New Roman" w:hAnsi="Times New Roman" w:cs="Times New Roman"/>
        </w:rPr>
      </w:pPr>
      <w:r w:rsidRPr="00CA7A12">
        <w:rPr>
          <w:rFonts w:ascii="Times New Roman" w:hAnsi="Times New Roman" w:cs="Times New Roman"/>
        </w:rPr>
        <w:t>развитие скоростно-силовых качеств.</w:t>
      </w:r>
    </w:p>
    <w:p w14:paraId="6974CF8C" w14:textId="77777777" w:rsidR="005850FF" w:rsidRPr="00CA7A12" w:rsidRDefault="005850FF" w:rsidP="005850FF">
      <w:pPr>
        <w:spacing w:line="360" w:lineRule="auto"/>
        <w:ind w:left="360"/>
        <w:rPr>
          <w:rFonts w:ascii="Times New Roman" w:hAnsi="Times New Roman" w:cs="Times New Roman"/>
        </w:rPr>
      </w:pPr>
      <w:r w:rsidRPr="00CA7A12">
        <w:rPr>
          <w:rFonts w:ascii="Times New Roman" w:hAnsi="Times New Roman" w:cs="Times New Roman"/>
        </w:rPr>
        <w:t>3.  Научить занимающихся технике передачи мяча сверху двумя руками.       4. Содействовать формированию знаний о правилах игры в волейбол и воспитанию чувства коллективизма.</w:t>
      </w:r>
      <w:r w:rsidRPr="00CA7A12">
        <w:rPr>
          <w:rFonts w:ascii="Times New Roman" w:hAnsi="Times New Roman" w:cs="Times New Roman"/>
        </w:rPr>
        <w:br/>
      </w:r>
    </w:p>
    <w:p w14:paraId="414B2B97" w14:textId="77777777" w:rsidR="005850FF" w:rsidRPr="00CA7A12" w:rsidRDefault="005850FF" w:rsidP="005850FF">
      <w:pPr>
        <w:spacing w:line="360" w:lineRule="auto"/>
        <w:rPr>
          <w:rFonts w:ascii="Times New Roman" w:hAnsi="Times New Roman" w:cs="Times New Roman"/>
        </w:rPr>
      </w:pPr>
      <w:r w:rsidRPr="00CA7A12">
        <w:rPr>
          <w:rFonts w:ascii="Times New Roman" w:hAnsi="Times New Roman" w:cs="Times New Roman"/>
          <w:b/>
          <w:u w:val="single"/>
        </w:rPr>
        <w:t>Место проведения:</w:t>
      </w:r>
      <w:r w:rsidRPr="00CA7A12">
        <w:rPr>
          <w:rFonts w:ascii="Times New Roman" w:hAnsi="Times New Roman" w:cs="Times New Roman"/>
        </w:rPr>
        <w:t xml:space="preserve"> спортивный зал школы.</w:t>
      </w:r>
    </w:p>
    <w:p w14:paraId="7BD411C0" w14:textId="77777777" w:rsidR="005850FF" w:rsidRPr="00CA7A12" w:rsidRDefault="005850FF" w:rsidP="005850FF">
      <w:pPr>
        <w:spacing w:line="360" w:lineRule="auto"/>
        <w:rPr>
          <w:rFonts w:ascii="Times New Roman" w:hAnsi="Times New Roman" w:cs="Times New Roman"/>
        </w:rPr>
      </w:pPr>
      <w:r w:rsidRPr="00CA7A12">
        <w:rPr>
          <w:rFonts w:ascii="Times New Roman" w:hAnsi="Times New Roman" w:cs="Times New Roman"/>
          <w:b/>
          <w:u w:val="single"/>
        </w:rPr>
        <w:t>Время проведения</w:t>
      </w:r>
      <w:r w:rsidRPr="00CA7A12">
        <w:rPr>
          <w:rFonts w:ascii="Times New Roman" w:hAnsi="Times New Roman" w:cs="Times New Roman"/>
        </w:rPr>
        <w:t>: 1 ч.30 мин.</w:t>
      </w:r>
    </w:p>
    <w:p w14:paraId="11B9E10C" w14:textId="77777777" w:rsidR="005850FF" w:rsidRPr="00CA7A12" w:rsidRDefault="005850FF" w:rsidP="005850FF">
      <w:pPr>
        <w:spacing w:line="360" w:lineRule="auto"/>
        <w:rPr>
          <w:rFonts w:ascii="Times New Roman" w:hAnsi="Times New Roman" w:cs="Times New Roman"/>
        </w:rPr>
      </w:pPr>
      <w:r w:rsidRPr="00CA7A12">
        <w:rPr>
          <w:rFonts w:ascii="Times New Roman" w:hAnsi="Times New Roman" w:cs="Times New Roman"/>
          <w:b/>
          <w:u w:val="single"/>
        </w:rPr>
        <w:t>Инвентарь и оборудование</w:t>
      </w:r>
      <w:r w:rsidRPr="00CA7A12">
        <w:rPr>
          <w:rFonts w:ascii="Times New Roman" w:hAnsi="Times New Roman" w:cs="Times New Roman"/>
        </w:rPr>
        <w:t xml:space="preserve">: </w:t>
      </w:r>
      <w:r w:rsidRPr="00CA7A12">
        <w:rPr>
          <w:rFonts w:ascii="Times New Roman" w:hAnsi="Times New Roman" w:cs="Times New Roman"/>
        </w:rPr>
        <w:br/>
        <w:t>мячи, сетка, гимнастические скамейки, шведская стенка.</w:t>
      </w:r>
    </w:p>
    <w:p w14:paraId="22FB4B39" w14:textId="77777777" w:rsidR="005850FF" w:rsidRPr="00CA7A12" w:rsidRDefault="005850FF" w:rsidP="005850F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4743"/>
        <w:gridCol w:w="866"/>
        <w:gridCol w:w="5265"/>
      </w:tblGrid>
      <w:tr w:rsidR="005850FF" w:rsidRPr="00CA7A12" w14:paraId="3CC69D3C" w14:textId="77777777" w:rsidTr="00FE2C9C">
        <w:tc>
          <w:tcPr>
            <w:tcW w:w="0" w:type="auto"/>
          </w:tcPr>
          <w:p w14:paraId="1D819696"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Частные задачи к конкретным видам упражнений.</w:t>
            </w:r>
          </w:p>
        </w:tc>
        <w:tc>
          <w:tcPr>
            <w:tcW w:w="0" w:type="auto"/>
          </w:tcPr>
          <w:p w14:paraId="0F7AB9E8"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Содержание учебного материала</w:t>
            </w:r>
          </w:p>
        </w:tc>
        <w:tc>
          <w:tcPr>
            <w:tcW w:w="0" w:type="auto"/>
          </w:tcPr>
          <w:p w14:paraId="723AC2B5"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Дози-ровка</w:t>
            </w:r>
          </w:p>
        </w:tc>
        <w:tc>
          <w:tcPr>
            <w:tcW w:w="0" w:type="auto"/>
          </w:tcPr>
          <w:p w14:paraId="534C9A41"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Организационно-методические указания</w:t>
            </w:r>
          </w:p>
        </w:tc>
      </w:tr>
      <w:tr w:rsidR="005850FF" w:rsidRPr="00CA7A12" w14:paraId="786764B1" w14:textId="77777777" w:rsidTr="00FE2C9C">
        <w:tc>
          <w:tcPr>
            <w:tcW w:w="0" w:type="auto"/>
          </w:tcPr>
          <w:p w14:paraId="2A8AD6AC" w14:textId="77777777" w:rsidR="005850FF" w:rsidRPr="00CA7A12" w:rsidRDefault="005850FF" w:rsidP="00FE2C9C">
            <w:pPr>
              <w:rPr>
                <w:rFonts w:ascii="Times New Roman" w:hAnsi="Times New Roman" w:cs="Times New Roman"/>
              </w:rPr>
            </w:pPr>
          </w:p>
        </w:tc>
        <w:tc>
          <w:tcPr>
            <w:tcW w:w="0" w:type="auto"/>
          </w:tcPr>
          <w:p w14:paraId="2B5A5017"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Вводно-подготовительная часть   20 - 25 минут.</w:t>
            </w:r>
          </w:p>
        </w:tc>
        <w:tc>
          <w:tcPr>
            <w:tcW w:w="0" w:type="auto"/>
          </w:tcPr>
          <w:p w14:paraId="42BF4065" w14:textId="77777777" w:rsidR="005850FF" w:rsidRPr="00CA7A12" w:rsidRDefault="005850FF" w:rsidP="00FE2C9C">
            <w:pPr>
              <w:rPr>
                <w:rFonts w:ascii="Times New Roman" w:hAnsi="Times New Roman" w:cs="Times New Roman"/>
              </w:rPr>
            </w:pPr>
          </w:p>
        </w:tc>
        <w:tc>
          <w:tcPr>
            <w:tcW w:w="0" w:type="auto"/>
          </w:tcPr>
          <w:p w14:paraId="3E164BD1" w14:textId="77777777" w:rsidR="005850FF" w:rsidRPr="00CA7A12" w:rsidRDefault="005850FF" w:rsidP="00FE2C9C">
            <w:pPr>
              <w:rPr>
                <w:rFonts w:ascii="Times New Roman" w:hAnsi="Times New Roman" w:cs="Times New Roman"/>
              </w:rPr>
            </w:pPr>
          </w:p>
        </w:tc>
      </w:tr>
      <w:tr w:rsidR="005850FF" w:rsidRPr="00CA7A12" w14:paraId="37AAE13D" w14:textId="77777777" w:rsidTr="00FE2C9C">
        <w:tc>
          <w:tcPr>
            <w:tcW w:w="0" w:type="auto"/>
          </w:tcPr>
          <w:p w14:paraId="318EDD5A"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 xml:space="preserve"> Обеспечить начальную организацию и психологическую готовность учащихся к занятию.</w:t>
            </w:r>
          </w:p>
        </w:tc>
        <w:tc>
          <w:tcPr>
            <w:tcW w:w="0" w:type="auto"/>
          </w:tcPr>
          <w:p w14:paraId="50CE93B2"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Построение, обмен приветствиями, сообщение задач занятия.</w:t>
            </w:r>
          </w:p>
        </w:tc>
        <w:tc>
          <w:tcPr>
            <w:tcW w:w="0" w:type="auto"/>
          </w:tcPr>
          <w:p w14:paraId="2004F0E1"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2-3 мин.</w:t>
            </w:r>
          </w:p>
        </w:tc>
        <w:tc>
          <w:tcPr>
            <w:tcW w:w="0" w:type="auto"/>
          </w:tcPr>
          <w:p w14:paraId="789999B6"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Требовать от учащихся согласованности действий и внимания. Обеспечить предельную конкретность урока, доступность к пониманию учащимися их формулировок.</w:t>
            </w:r>
          </w:p>
        </w:tc>
      </w:tr>
      <w:tr w:rsidR="005850FF" w:rsidRPr="00CA7A12" w14:paraId="5228AF73" w14:textId="77777777" w:rsidTr="00FE2C9C">
        <w:tc>
          <w:tcPr>
            <w:tcW w:w="0" w:type="auto"/>
          </w:tcPr>
          <w:p w14:paraId="318FC065"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 xml:space="preserve">Совершенствовать учащихся в </w:t>
            </w:r>
            <w:r w:rsidRPr="00CA7A12">
              <w:rPr>
                <w:rFonts w:ascii="Times New Roman" w:hAnsi="Times New Roman" w:cs="Times New Roman"/>
              </w:rPr>
              <w:lastRenderedPageBreak/>
              <w:t>способах техники передвижений и готовности к выполнению игровых упражнений.</w:t>
            </w:r>
          </w:p>
          <w:p w14:paraId="72D4B75C" w14:textId="77777777" w:rsidR="005850FF" w:rsidRPr="00CA7A12" w:rsidRDefault="005850FF" w:rsidP="00FE2C9C">
            <w:pPr>
              <w:rPr>
                <w:rFonts w:ascii="Times New Roman" w:hAnsi="Times New Roman" w:cs="Times New Roman"/>
              </w:rPr>
            </w:pPr>
          </w:p>
        </w:tc>
        <w:tc>
          <w:tcPr>
            <w:tcW w:w="0" w:type="auto"/>
          </w:tcPr>
          <w:p w14:paraId="658B2800"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1.Ходьба в обход зала в колонну по одному.</w:t>
            </w:r>
          </w:p>
          <w:p w14:paraId="268A7147"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2.В стойке, приставные шаги вправо, влево (шагом вперед, назад).</w:t>
            </w:r>
          </w:p>
          <w:p w14:paraId="28286C23"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3. В стойке, скрестные шаги вправо, влево.</w:t>
            </w:r>
          </w:p>
          <w:p w14:paraId="31C94F29"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3. В стойке, двойной шаг вперед. Назад.</w:t>
            </w:r>
          </w:p>
          <w:p w14:paraId="12EEA693"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4.Ходьба в приседе.</w:t>
            </w:r>
          </w:p>
          <w:p w14:paraId="6878FE3C"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5. Перемещения в стойке по зонам площадки.</w:t>
            </w:r>
          </w:p>
          <w:p w14:paraId="04BE43C7" w14:textId="77777777" w:rsidR="005850FF" w:rsidRPr="00CA7A12" w:rsidRDefault="005850FF" w:rsidP="00FE2C9C">
            <w:pPr>
              <w:rPr>
                <w:rFonts w:ascii="Times New Roman" w:hAnsi="Times New Roman" w:cs="Times New Roman"/>
              </w:rPr>
            </w:pPr>
          </w:p>
        </w:tc>
        <w:tc>
          <w:tcPr>
            <w:tcW w:w="0" w:type="auto"/>
          </w:tcPr>
          <w:p w14:paraId="123AE610"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 xml:space="preserve">4-5 </w:t>
            </w:r>
            <w:r w:rsidRPr="00CA7A12">
              <w:rPr>
                <w:rFonts w:ascii="Times New Roman" w:hAnsi="Times New Roman" w:cs="Times New Roman"/>
              </w:rPr>
              <w:lastRenderedPageBreak/>
              <w:t>мин.</w:t>
            </w:r>
          </w:p>
          <w:p w14:paraId="7898B333" w14:textId="77777777" w:rsidR="005850FF" w:rsidRPr="00CA7A12" w:rsidRDefault="005850FF" w:rsidP="00FE2C9C">
            <w:pPr>
              <w:rPr>
                <w:rFonts w:ascii="Times New Roman" w:hAnsi="Times New Roman" w:cs="Times New Roman"/>
              </w:rPr>
            </w:pPr>
          </w:p>
          <w:p w14:paraId="151F9EFF" w14:textId="77777777" w:rsidR="005850FF" w:rsidRPr="00CA7A12" w:rsidRDefault="005850FF" w:rsidP="00FE2C9C">
            <w:pPr>
              <w:rPr>
                <w:rFonts w:ascii="Times New Roman" w:hAnsi="Times New Roman" w:cs="Times New Roman"/>
              </w:rPr>
            </w:pPr>
          </w:p>
          <w:p w14:paraId="79234CAA" w14:textId="77777777" w:rsidR="005850FF" w:rsidRPr="00CA7A12" w:rsidRDefault="005850FF" w:rsidP="00FE2C9C">
            <w:pPr>
              <w:rPr>
                <w:rFonts w:ascii="Times New Roman" w:hAnsi="Times New Roman" w:cs="Times New Roman"/>
              </w:rPr>
            </w:pPr>
          </w:p>
          <w:p w14:paraId="5A410028" w14:textId="77777777" w:rsidR="005850FF" w:rsidRPr="00CA7A12" w:rsidRDefault="005850FF" w:rsidP="00FE2C9C">
            <w:pPr>
              <w:rPr>
                <w:rFonts w:ascii="Times New Roman" w:hAnsi="Times New Roman" w:cs="Times New Roman"/>
              </w:rPr>
            </w:pPr>
          </w:p>
          <w:p w14:paraId="0AAFD5AD" w14:textId="77777777" w:rsidR="005850FF" w:rsidRPr="00CA7A12" w:rsidRDefault="005850FF" w:rsidP="00FE2C9C">
            <w:pPr>
              <w:rPr>
                <w:rFonts w:ascii="Times New Roman" w:hAnsi="Times New Roman" w:cs="Times New Roman"/>
              </w:rPr>
            </w:pPr>
          </w:p>
          <w:p w14:paraId="16A50AD8" w14:textId="77777777" w:rsidR="005850FF" w:rsidRPr="00CA7A12" w:rsidRDefault="005850FF" w:rsidP="00FE2C9C">
            <w:pPr>
              <w:rPr>
                <w:rFonts w:ascii="Times New Roman" w:hAnsi="Times New Roman" w:cs="Times New Roman"/>
              </w:rPr>
            </w:pPr>
          </w:p>
          <w:p w14:paraId="549DAE66" w14:textId="77777777" w:rsidR="005850FF" w:rsidRPr="00CA7A12" w:rsidRDefault="005850FF" w:rsidP="00FE2C9C">
            <w:pPr>
              <w:rPr>
                <w:rFonts w:ascii="Times New Roman" w:hAnsi="Times New Roman" w:cs="Times New Roman"/>
              </w:rPr>
            </w:pPr>
          </w:p>
          <w:p w14:paraId="40386628" w14:textId="77777777" w:rsidR="005850FF" w:rsidRPr="00CA7A12" w:rsidRDefault="005850FF" w:rsidP="00FE2C9C">
            <w:pPr>
              <w:rPr>
                <w:rFonts w:ascii="Times New Roman" w:hAnsi="Times New Roman" w:cs="Times New Roman"/>
              </w:rPr>
            </w:pPr>
          </w:p>
          <w:p w14:paraId="4EB3E3F9" w14:textId="77777777" w:rsidR="005850FF" w:rsidRPr="00CA7A12" w:rsidRDefault="005850FF" w:rsidP="00FE2C9C">
            <w:pPr>
              <w:rPr>
                <w:rFonts w:ascii="Times New Roman" w:hAnsi="Times New Roman" w:cs="Times New Roman"/>
              </w:rPr>
            </w:pPr>
          </w:p>
        </w:tc>
        <w:tc>
          <w:tcPr>
            <w:tcW w:w="0" w:type="auto"/>
          </w:tcPr>
          <w:p w14:paraId="663DA052"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 xml:space="preserve">Обратить внимание на плавность и мягкость </w:t>
            </w:r>
            <w:r w:rsidRPr="00CA7A12">
              <w:rPr>
                <w:rFonts w:ascii="Times New Roman" w:hAnsi="Times New Roman" w:cs="Times New Roman"/>
              </w:rPr>
              <w:lastRenderedPageBreak/>
              <w:t xml:space="preserve">выполнения, что достигается благодаря неполному выпрямлению ног в коленных суставах и отсутствию маховых движений руками. </w:t>
            </w:r>
          </w:p>
          <w:p w14:paraId="653C53F6" w14:textId="77777777" w:rsidR="005850FF" w:rsidRPr="00CA7A12" w:rsidRDefault="005850FF" w:rsidP="00FE2C9C">
            <w:pPr>
              <w:rPr>
                <w:rFonts w:ascii="Times New Roman" w:hAnsi="Times New Roman" w:cs="Times New Roman"/>
              </w:rPr>
            </w:pPr>
          </w:p>
          <w:p w14:paraId="566DECF7"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Акцентировать внимание на сочетание движений с ритмом шагов и правильной осанки.</w:t>
            </w:r>
          </w:p>
        </w:tc>
      </w:tr>
      <w:tr w:rsidR="005850FF" w:rsidRPr="00CA7A12" w14:paraId="664BE10C" w14:textId="77777777" w:rsidTr="00FE2C9C">
        <w:tc>
          <w:tcPr>
            <w:tcW w:w="0" w:type="auto"/>
          </w:tcPr>
          <w:p w14:paraId="7DDFA1F2"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Содействовать общему разогреванию и постепенному втягиванию организма в работу, а также формированию  развития скоростно-</w:t>
            </w:r>
          </w:p>
          <w:p w14:paraId="0754B296"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силовых качеств.</w:t>
            </w:r>
          </w:p>
          <w:p w14:paraId="5753C6BC" w14:textId="77777777" w:rsidR="005850FF" w:rsidRPr="00CA7A12" w:rsidRDefault="005850FF" w:rsidP="00FE2C9C">
            <w:pPr>
              <w:rPr>
                <w:rFonts w:ascii="Times New Roman" w:hAnsi="Times New Roman" w:cs="Times New Roman"/>
              </w:rPr>
            </w:pPr>
          </w:p>
          <w:p w14:paraId="43FBF483" w14:textId="77777777" w:rsidR="005850FF" w:rsidRPr="00CA7A12" w:rsidRDefault="005850FF" w:rsidP="00FE2C9C">
            <w:pPr>
              <w:rPr>
                <w:rFonts w:ascii="Times New Roman" w:hAnsi="Times New Roman" w:cs="Times New Roman"/>
              </w:rPr>
            </w:pPr>
          </w:p>
          <w:p w14:paraId="33E013BE" w14:textId="77777777" w:rsidR="005850FF" w:rsidRPr="00CA7A12" w:rsidRDefault="005850FF" w:rsidP="00FE2C9C">
            <w:pPr>
              <w:rPr>
                <w:rFonts w:ascii="Times New Roman" w:hAnsi="Times New Roman" w:cs="Times New Roman"/>
              </w:rPr>
            </w:pPr>
          </w:p>
          <w:p w14:paraId="366224CF" w14:textId="77777777" w:rsidR="005850FF" w:rsidRPr="00CA7A12" w:rsidRDefault="005850FF" w:rsidP="00FE2C9C">
            <w:pPr>
              <w:rPr>
                <w:rFonts w:ascii="Times New Roman" w:hAnsi="Times New Roman" w:cs="Times New Roman"/>
              </w:rPr>
            </w:pPr>
          </w:p>
          <w:p w14:paraId="6E2AE94C" w14:textId="77777777" w:rsidR="005850FF" w:rsidRPr="00CA7A12" w:rsidRDefault="005850FF" w:rsidP="00FE2C9C">
            <w:pPr>
              <w:rPr>
                <w:rFonts w:ascii="Times New Roman" w:hAnsi="Times New Roman" w:cs="Times New Roman"/>
              </w:rPr>
            </w:pPr>
          </w:p>
          <w:p w14:paraId="7F44E91D"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 xml:space="preserve">Ознакомить с правилами перемещения на площадке.  </w:t>
            </w:r>
          </w:p>
          <w:p w14:paraId="11AFFBF1" w14:textId="77777777" w:rsidR="005850FF" w:rsidRPr="00CA7A12" w:rsidRDefault="005850FF" w:rsidP="00FE2C9C">
            <w:pPr>
              <w:rPr>
                <w:rFonts w:ascii="Times New Roman" w:hAnsi="Times New Roman" w:cs="Times New Roman"/>
              </w:rPr>
            </w:pPr>
          </w:p>
          <w:p w14:paraId="27611083" w14:textId="77777777" w:rsidR="005850FF" w:rsidRPr="00CA7A12" w:rsidRDefault="005850FF" w:rsidP="00FE2C9C">
            <w:pPr>
              <w:rPr>
                <w:rFonts w:ascii="Times New Roman" w:hAnsi="Times New Roman" w:cs="Times New Roman"/>
              </w:rPr>
            </w:pPr>
          </w:p>
          <w:p w14:paraId="51C341C3"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Содействовать развитию силы мышц рук и плечевого пояса.</w:t>
            </w:r>
          </w:p>
          <w:p w14:paraId="4ABEBD51"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Способствовать повышению физической подготовленности занимающихся.</w:t>
            </w:r>
          </w:p>
          <w:p w14:paraId="1271A059" w14:textId="77777777" w:rsidR="005850FF" w:rsidRPr="00CA7A12" w:rsidRDefault="005850FF" w:rsidP="00FE2C9C">
            <w:pPr>
              <w:rPr>
                <w:rFonts w:ascii="Times New Roman" w:hAnsi="Times New Roman" w:cs="Times New Roman"/>
              </w:rPr>
            </w:pPr>
          </w:p>
          <w:p w14:paraId="2C213A98" w14:textId="77777777" w:rsidR="005850FF" w:rsidRPr="00CA7A12" w:rsidRDefault="005850FF" w:rsidP="00FE2C9C">
            <w:pPr>
              <w:rPr>
                <w:rFonts w:ascii="Times New Roman" w:hAnsi="Times New Roman" w:cs="Times New Roman"/>
              </w:rPr>
            </w:pPr>
          </w:p>
          <w:p w14:paraId="11D19EE8" w14:textId="77777777" w:rsidR="005850FF" w:rsidRPr="00CA7A12" w:rsidRDefault="005850FF" w:rsidP="00FE2C9C">
            <w:pPr>
              <w:rPr>
                <w:rFonts w:ascii="Times New Roman" w:hAnsi="Times New Roman" w:cs="Times New Roman"/>
              </w:rPr>
            </w:pPr>
          </w:p>
          <w:p w14:paraId="31C9DAE9" w14:textId="77777777" w:rsidR="005850FF" w:rsidRPr="00CA7A12" w:rsidRDefault="005850FF" w:rsidP="00FE2C9C">
            <w:pPr>
              <w:rPr>
                <w:rFonts w:ascii="Times New Roman" w:hAnsi="Times New Roman" w:cs="Times New Roman"/>
              </w:rPr>
            </w:pPr>
          </w:p>
          <w:p w14:paraId="27DFF211" w14:textId="77777777" w:rsidR="005850FF" w:rsidRPr="00CA7A12" w:rsidRDefault="005850FF" w:rsidP="00FE2C9C">
            <w:pPr>
              <w:rPr>
                <w:rFonts w:ascii="Times New Roman" w:hAnsi="Times New Roman" w:cs="Times New Roman"/>
              </w:rPr>
            </w:pPr>
          </w:p>
          <w:p w14:paraId="55562C59" w14:textId="77777777" w:rsidR="005850FF" w:rsidRPr="00CA7A12" w:rsidRDefault="005850FF" w:rsidP="00FE2C9C">
            <w:pPr>
              <w:rPr>
                <w:rFonts w:ascii="Times New Roman" w:hAnsi="Times New Roman" w:cs="Times New Roman"/>
              </w:rPr>
            </w:pPr>
          </w:p>
          <w:p w14:paraId="65F038AF" w14:textId="77777777" w:rsidR="005850FF" w:rsidRPr="00CA7A12" w:rsidRDefault="005850FF" w:rsidP="00FE2C9C">
            <w:pPr>
              <w:rPr>
                <w:rFonts w:ascii="Times New Roman" w:hAnsi="Times New Roman" w:cs="Times New Roman"/>
              </w:rPr>
            </w:pPr>
          </w:p>
          <w:p w14:paraId="4BBB700F" w14:textId="77777777" w:rsidR="005850FF" w:rsidRPr="00CA7A12" w:rsidRDefault="005850FF" w:rsidP="00FE2C9C">
            <w:pPr>
              <w:rPr>
                <w:rFonts w:ascii="Times New Roman" w:hAnsi="Times New Roman" w:cs="Times New Roman"/>
              </w:rPr>
            </w:pPr>
          </w:p>
          <w:p w14:paraId="70C6CB29" w14:textId="77777777" w:rsidR="005850FF" w:rsidRPr="00CA7A12" w:rsidRDefault="005850FF" w:rsidP="00FE2C9C">
            <w:pPr>
              <w:rPr>
                <w:rFonts w:ascii="Times New Roman" w:hAnsi="Times New Roman" w:cs="Times New Roman"/>
              </w:rPr>
            </w:pPr>
          </w:p>
          <w:p w14:paraId="156CCA53" w14:textId="77777777" w:rsidR="005850FF" w:rsidRPr="00CA7A12" w:rsidRDefault="005850FF" w:rsidP="00FE2C9C">
            <w:pPr>
              <w:rPr>
                <w:rFonts w:ascii="Times New Roman" w:hAnsi="Times New Roman" w:cs="Times New Roman"/>
              </w:rPr>
            </w:pPr>
          </w:p>
          <w:p w14:paraId="099A9152" w14:textId="77777777" w:rsidR="005850FF" w:rsidRPr="00CA7A12" w:rsidRDefault="005850FF" w:rsidP="00FE2C9C">
            <w:pPr>
              <w:rPr>
                <w:rFonts w:ascii="Times New Roman" w:hAnsi="Times New Roman" w:cs="Times New Roman"/>
              </w:rPr>
            </w:pPr>
          </w:p>
          <w:p w14:paraId="09C5AEFD" w14:textId="77777777" w:rsidR="005850FF" w:rsidRPr="00CA7A12" w:rsidRDefault="005850FF" w:rsidP="00FE2C9C">
            <w:pPr>
              <w:rPr>
                <w:rFonts w:ascii="Times New Roman" w:hAnsi="Times New Roman" w:cs="Times New Roman"/>
              </w:rPr>
            </w:pPr>
          </w:p>
          <w:p w14:paraId="7FD6DC39" w14:textId="77777777" w:rsidR="005850FF" w:rsidRPr="00CA7A12" w:rsidRDefault="005850FF" w:rsidP="00FE2C9C">
            <w:pPr>
              <w:rPr>
                <w:rFonts w:ascii="Times New Roman" w:hAnsi="Times New Roman" w:cs="Times New Roman"/>
              </w:rPr>
            </w:pPr>
          </w:p>
          <w:p w14:paraId="70CB7F60" w14:textId="77777777" w:rsidR="005850FF" w:rsidRPr="00CA7A12" w:rsidRDefault="005850FF" w:rsidP="00FE2C9C">
            <w:pPr>
              <w:rPr>
                <w:rFonts w:ascii="Times New Roman" w:hAnsi="Times New Roman" w:cs="Times New Roman"/>
              </w:rPr>
            </w:pPr>
          </w:p>
          <w:p w14:paraId="49E26BB4" w14:textId="77777777" w:rsidR="005850FF" w:rsidRPr="00CA7A12" w:rsidRDefault="005850FF" w:rsidP="00FE2C9C">
            <w:pPr>
              <w:rPr>
                <w:rFonts w:ascii="Times New Roman" w:hAnsi="Times New Roman" w:cs="Times New Roman"/>
              </w:rPr>
            </w:pPr>
          </w:p>
          <w:p w14:paraId="0E4AAC8A" w14:textId="77777777" w:rsidR="005850FF" w:rsidRPr="00CA7A12" w:rsidRDefault="005850FF" w:rsidP="00FE2C9C">
            <w:pPr>
              <w:rPr>
                <w:rFonts w:ascii="Times New Roman" w:hAnsi="Times New Roman" w:cs="Times New Roman"/>
              </w:rPr>
            </w:pPr>
          </w:p>
          <w:p w14:paraId="61C9DCEF" w14:textId="77777777" w:rsidR="005850FF" w:rsidRPr="00CA7A12" w:rsidRDefault="005850FF" w:rsidP="00FE2C9C">
            <w:pPr>
              <w:rPr>
                <w:rFonts w:ascii="Times New Roman" w:hAnsi="Times New Roman" w:cs="Times New Roman"/>
              </w:rPr>
            </w:pPr>
          </w:p>
          <w:p w14:paraId="182D9C83" w14:textId="77777777" w:rsidR="005850FF" w:rsidRPr="00CA7A12" w:rsidRDefault="005850FF" w:rsidP="00FE2C9C">
            <w:pPr>
              <w:rPr>
                <w:rFonts w:ascii="Times New Roman" w:hAnsi="Times New Roman" w:cs="Times New Roman"/>
              </w:rPr>
            </w:pPr>
          </w:p>
          <w:p w14:paraId="28D9FF58" w14:textId="77777777" w:rsidR="005850FF" w:rsidRPr="00CA7A12" w:rsidRDefault="005850FF" w:rsidP="00FE2C9C">
            <w:pPr>
              <w:rPr>
                <w:rFonts w:ascii="Times New Roman" w:hAnsi="Times New Roman" w:cs="Times New Roman"/>
              </w:rPr>
            </w:pPr>
          </w:p>
          <w:p w14:paraId="4E259DD2"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Содействовать поднятию интереса к занятиям и воспитание чувства коллективизма.</w:t>
            </w:r>
          </w:p>
          <w:p w14:paraId="14246CBD" w14:textId="77777777" w:rsidR="005850FF" w:rsidRPr="00CA7A12" w:rsidRDefault="005850FF" w:rsidP="00FE2C9C">
            <w:pPr>
              <w:rPr>
                <w:rFonts w:ascii="Times New Roman" w:hAnsi="Times New Roman" w:cs="Times New Roman"/>
              </w:rPr>
            </w:pPr>
          </w:p>
          <w:p w14:paraId="546C5445" w14:textId="77777777" w:rsidR="005850FF" w:rsidRPr="00CA7A12" w:rsidRDefault="005850FF" w:rsidP="00FE2C9C">
            <w:pPr>
              <w:rPr>
                <w:rFonts w:ascii="Times New Roman" w:hAnsi="Times New Roman" w:cs="Times New Roman"/>
              </w:rPr>
            </w:pPr>
          </w:p>
          <w:p w14:paraId="5AE9AB17" w14:textId="77777777" w:rsidR="005850FF" w:rsidRPr="00CA7A12" w:rsidRDefault="005850FF" w:rsidP="00FE2C9C">
            <w:pPr>
              <w:rPr>
                <w:rFonts w:ascii="Times New Roman" w:hAnsi="Times New Roman" w:cs="Times New Roman"/>
              </w:rPr>
            </w:pPr>
          </w:p>
          <w:p w14:paraId="51556AE5" w14:textId="77777777" w:rsidR="005850FF" w:rsidRPr="00CA7A12" w:rsidRDefault="005850FF" w:rsidP="00FE2C9C">
            <w:pPr>
              <w:rPr>
                <w:rFonts w:ascii="Times New Roman" w:hAnsi="Times New Roman" w:cs="Times New Roman"/>
              </w:rPr>
            </w:pPr>
          </w:p>
          <w:p w14:paraId="54F2AF5A" w14:textId="77777777" w:rsidR="005850FF" w:rsidRPr="00CA7A12" w:rsidRDefault="005850FF" w:rsidP="00FE2C9C">
            <w:pPr>
              <w:rPr>
                <w:rFonts w:ascii="Times New Roman" w:hAnsi="Times New Roman" w:cs="Times New Roman"/>
              </w:rPr>
            </w:pPr>
          </w:p>
          <w:p w14:paraId="7D3DF991"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Способствовать развитию силы мышц рук и плечевого пояса.</w:t>
            </w:r>
          </w:p>
          <w:p w14:paraId="4D9C22C4" w14:textId="77777777" w:rsidR="005850FF" w:rsidRPr="00CA7A12" w:rsidRDefault="005850FF" w:rsidP="00FE2C9C">
            <w:pPr>
              <w:rPr>
                <w:rFonts w:ascii="Times New Roman" w:hAnsi="Times New Roman" w:cs="Times New Roman"/>
              </w:rPr>
            </w:pPr>
          </w:p>
          <w:p w14:paraId="79EE930A" w14:textId="77777777" w:rsidR="005850FF" w:rsidRPr="00CA7A12" w:rsidRDefault="005850FF" w:rsidP="00FE2C9C">
            <w:pPr>
              <w:rPr>
                <w:rFonts w:ascii="Times New Roman" w:hAnsi="Times New Roman" w:cs="Times New Roman"/>
              </w:rPr>
            </w:pPr>
          </w:p>
        </w:tc>
        <w:tc>
          <w:tcPr>
            <w:tcW w:w="0" w:type="auto"/>
          </w:tcPr>
          <w:p w14:paraId="508BDEAB"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 xml:space="preserve">1.Чередование бега со сменой; темпа, техники передвижения и направления. </w:t>
            </w:r>
          </w:p>
          <w:p w14:paraId="20EA1FAA"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2. Челночный бег от линии нападения лицом вперед до сетки. Остановка в стойке, прыжок вверх- перемещение назад спиной вперед до линии нападения.</w:t>
            </w:r>
          </w:p>
          <w:p w14:paraId="50CD728E"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3. Прыжки на месте, в движении, со сменой ног (по сигналу).</w:t>
            </w:r>
          </w:p>
          <w:p w14:paraId="74B09B75"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4.Перемещение по зонам площадки с остановками в стойке.</w:t>
            </w:r>
          </w:p>
          <w:p w14:paraId="3648CA98"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5.Перемещение по сигналу, шагом, скачками, выпадом.</w:t>
            </w:r>
          </w:p>
          <w:p w14:paraId="2191030F"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Общеразвивающие упражнения.</w:t>
            </w:r>
          </w:p>
          <w:p w14:paraId="532F281F"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1.И.П.-упор присев-упор лежа;</w:t>
            </w:r>
          </w:p>
          <w:p w14:paraId="532306A6"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2.поворот налево кругом</w:t>
            </w:r>
          </w:p>
          <w:p w14:paraId="01C302E6"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упор лежа сзади;</w:t>
            </w:r>
          </w:p>
          <w:p w14:paraId="3152D6F2"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3.с поворотом направо кругом упор лежа;</w:t>
            </w:r>
          </w:p>
          <w:p w14:paraId="520CCDE5"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4.И.П.-о.с. лицом друг к другу руки сцеплены в замок, одна нога впереди другой и рука тоже. Меняем руки с сопротивлением партнера.</w:t>
            </w:r>
          </w:p>
          <w:p w14:paraId="50439BB6"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 xml:space="preserve">5.И.П.-о.с.- стоя на коленях; падаем на вытянутые руки и отталкиваемся пальцами </w:t>
            </w:r>
            <w:r w:rsidRPr="00CA7A12">
              <w:rPr>
                <w:rFonts w:ascii="Times New Roman" w:hAnsi="Times New Roman" w:cs="Times New Roman"/>
              </w:rPr>
              <w:lastRenderedPageBreak/>
              <w:t>рук.</w:t>
            </w:r>
          </w:p>
          <w:p w14:paraId="4CB986EF"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6.одна рука перед собой и согнута в локте, другой рукой беремся за кисть первой и отгибаем до болевого ощущения, держим 2-3 сек., то же наоборот.</w:t>
            </w:r>
          </w:p>
          <w:p w14:paraId="047A554C" w14:textId="77777777" w:rsidR="005850FF" w:rsidRPr="00CA7A12" w:rsidRDefault="005850FF" w:rsidP="00FE2C9C">
            <w:pPr>
              <w:rPr>
                <w:rFonts w:ascii="Times New Roman" w:hAnsi="Times New Roman" w:cs="Times New Roman"/>
              </w:rPr>
            </w:pPr>
          </w:p>
          <w:p w14:paraId="6426E93F"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Игра «тележка»: И.П.-один становится на руки, другой держит его ноги. Передвигаются до определенной зоны, после чего меняются местами и возвращаются к линии старта.</w:t>
            </w:r>
          </w:p>
          <w:p w14:paraId="43CF0F45"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Игра «разорви цепь». Две шеренги на расстоянии 10-12 метров, становятся лицом друг г к другу, держась за руки. Одна команда вызывает игрока другой. Его задача разорвать сцепленные руки, если не смог разорвать, то остается в этой команде.</w:t>
            </w:r>
          </w:p>
        </w:tc>
        <w:tc>
          <w:tcPr>
            <w:tcW w:w="0" w:type="auto"/>
          </w:tcPr>
          <w:p w14:paraId="7989ADCB"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3-4</w:t>
            </w:r>
          </w:p>
          <w:p w14:paraId="31DD3BE2"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мин.</w:t>
            </w:r>
          </w:p>
          <w:p w14:paraId="0F4F1FC0" w14:textId="77777777" w:rsidR="005850FF" w:rsidRPr="00CA7A12" w:rsidRDefault="005850FF" w:rsidP="00FE2C9C">
            <w:pPr>
              <w:rPr>
                <w:rFonts w:ascii="Times New Roman" w:hAnsi="Times New Roman" w:cs="Times New Roman"/>
              </w:rPr>
            </w:pPr>
          </w:p>
          <w:p w14:paraId="6981C9A3" w14:textId="77777777" w:rsidR="005850FF" w:rsidRPr="00CA7A12" w:rsidRDefault="005850FF" w:rsidP="00FE2C9C">
            <w:pPr>
              <w:rPr>
                <w:rFonts w:ascii="Times New Roman" w:hAnsi="Times New Roman" w:cs="Times New Roman"/>
              </w:rPr>
            </w:pPr>
          </w:p>
          <w:p w14:paraId="33215798" w14:textId="77777777" w:rsidR="005850FF" w:rsidRPr="00CA7A12" w:rsidRDefault="005850FF" w:rsidP="00FE2C9C">
            <w:pPr>
              <w:rPr>
                <w:rFonts w:ascii="Times New Roman" w:hAnsi="Times New Roman" w:cs="Times New Roman"/>
              </w:rPr>
            </w:pPr>
          </w:p>
          <w:p w14:paraId="212A32D8" w14:textId="77777777" w:rsidR="005850FF" w:rsidRPr="00CA7A12" w:rsidRDefault="005850FF" w:rsidP="00FE2C9C">
            <w:pPr>
              <w:rPr>
                <w:rFonts w:ascii="Times New Roman" w:hAnsi="Times New Roman" w:cs="Times New Roman"/>
              </w:rPr>
            </w:pPr>
          </w:p>
          <w:p w14:paraId="6AED4D07" w14:textId="77777777" w:rsidR="005850FF" w:rsidRPr="00CA7A12" w:rsidRDefault="005850FF" w:rsidP="00FE2C9C">
            <w:pPr>
              <w:rPr>
                <w:rFonts w:ascii="Times New Roman" w:hAnsi="Times New Roman" w:cs="Times New Roman"/>
              </w:rPr>
            </w:pPr>
          </w:p>
          <w:p w14:paraId="2CB0E71A" w14:textId="77777777" w:rsidR="005850FF" w:rsidRPr="00CA7A12" w:rsidRDefault="005850FF" w:rsidP="00FE2C9C">
            <w:pPr>
              <w:rPr>
                <w:rFonts w:ascii="Times New Roman" w:hAnsi="Times New Roman" w:cs="Times New Roman"/>
              </w:rPr>
            </w:pPr>
          </w:p>
          <w:p w14:paraId="199E971B" w14:textId="77777777" w:rsidR="005850FF" w:rsidRPr="00CA7A12" w:rsidRDefault="005850FF" w:rsidP="00FE2C9C">
            <w:pPr>
              <w:rPr>
                <w:rFonts w:ascii="Times New Roman" w:hAnsi="Times New Roman" w:cs="Times New Roman"/>
              </w:rPr>
            </w:pPr>
          </w:p>
          <w:p w14:paraId="7417A54C" w14:textId="77777777" w:rsidR="005850FF" w:rsidRPr="00CA7A12" w:rsidRDefault="005850FF" w:rsidP="00FE2C9C">
            <w:pPr>
              <w:rPr>
                <w:rFonts w:ascii="Times New Roman" w:hAnsi="Times New Roman" w:cs="Times New Roman"/>
              </w:rPr>
            </w:pPr>
          </w:p>
          <w:p w14:paraId="4A2D412E" w14:textId="77777777" w:rsidR="005850FF" w:rsidRPr="00CA7A12" w:rsidRDefault="005850FF" w:rsidP="00FE2C9C">
            <w:pPr>
              <w:rPr>
                <w:rFonts w:ascii="Times New Roman" w:hAnsi="Times New Roman" w:cs="Times New Roman"/>
              </w:rPr>
            </w:pPr>
          </w:p>
          <w:p w14:paraId="452A6331" w14:textId="77777777" w:rsidR="005850FF" w:rsidRPr="00CA7A12" w:rsidRDefault="005850FF" w:rsidP="00FE2C9C">
            <w:pPr>
              <w:rPr>
                <w:rFonts w:ascii="Times New Roman" w:hAnsi="Times New Roman" w:cs="Times New Roman"/>
              </w:rPr>
            </w:pPr>
          </w:p>
          <w:p w14:paraId="062C34B5"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1-2 мин.</w:t>
            </w:r>
          </w:p>
          <w:p w14:paraId="68EEB86D"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 xml:space="preserve"> </w:t>
            </w:r>
          </w:p>
          <w:p w14:paraId="2926220A" w14:textId="77777777" w:rsidR="005850FF" w:rsidRPr="00CA7A12" w:rsidRDefault="005850FF" w:rsidP="00FE2C9C">
            <w:pPr>
              <w:rPr>
                <w:rFonts w:ascii="Times New Roman" w:hAnsi="Times New Roman" w:cs="Times New Roman"/>
              </w:rPr>
            </w:pPr>
          </w:p>
          <w:p w14:paraId="36F49773" w14:textId="77777777" w:rsidR="005850FF" w:rsidRPr="00CA7A12" w:rsidRDefault="005850FF" w:rsidP="00FE2C9C">
            <w:pPr>
              <w:rPr>
                <w:rFonts w:ascii="Times New Roman" w:hAnsi="Times New Roman" w:cs="Times New Roman"/>
              </w:rPr>
            </w:pPr>
          </w:p>
          <w:p w14:paraId="6062EAFF" w14:textId="77777777" w:rsidR="005850FF" w:rsidRPr="00CA7A12" w:rsidRDefault="005850FF" w:rsidP="00FE2C9C">
            <w:pPr>
              <w:rPr>
                <w:rFonts w:ascii="Times New Roman" w:hAnsi="Times New Roman" w:cs="Times New Roman"/>
              </w:rPr>
            </w:pPr>
          </w:p>
          <w:p w14:paraId="4DDE18C5"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2-3 мин.</w:t>
            </w:r>
          </w:p>
          <w:p w14:paraId="5C691921" w14:textId="77777777" w:rsidR="005850FF" w:rsidRPr="00CA7A12" w:rsidRDefault="005850FF" w:rsidP="00FE2C9C">
            <w:pPr>
              <w:rPr>
                <w:rFonts w:ascii="Times New Roman" w:hAnsi="Times New Roman" w:cs="Times New Roman"/>
              </w:rPr>
            </w:pPr>
          </w:p>
          <w:p w14:paraId="46F5DF7A" w14:textId="77777777" w:rsidR="005850FF" w:rsidRPr="00CA7A12" w:rsidRDefault="005850FF" w:rsidP="00FE2C9C">
            <w:pPr>
              <w:rPr>
                <w:rFonts w:ascii="Times New Roman" w:hAnsi="Times New Roman" w:cs="Times New Roman"/>
              </w:rPr>
            </w:pPr>
          </w:p>
          <w:p w14:paraId="618B3903" w14:textId="77777777" w:rsidR="005850FF" w:rsidRPr="00CA7A12" w:rsidRDefault="005850FF" w:rsidP="00FE2C9C">
            <w:pPr>
              <w:rPr>
                <w:rFonts w:ascii="Times New Roman" w:hAnsi="Times New Roman" w:cs="Times New Roman"/>
              </w:rPr>
            </w:pPr>
          </w:p>
          <w:p w14:paraId="3517254C" w14:textId="77777777" w:rsidR="005850FF" w:rsidRPr="00CA7A12" w:rsidRDefault="005850FF" w:rsidP="00FE2C9C">
            <w:pPr>
              <w:rPr>
                <w:rFonts w:ascii="Times New Roman" w:hAnsi="Times New Roman" w:cs="Times New Roman"/>
              </w:rPr>
            </w:pPr>
          </w:p>
          <w:p w14:paraId="53FE9C17" w14:textId="77777777" w:rsidR="005850FF" w:rsidRPr="00CA7A12" w:rsidRDefault="005850FF" w:rsidP="00FE2C9C">
            <w:pPr>
              <w:rPr>
                <w:rFonts w:ascii="Times New Roman" w:hAnsi="Times New Roman" w:cs="Times New Roman"/>
              </w:rPr>
            </w:pPr>
          </w:p>
          <w:p w14:paraId="69B70322" w14:textId="77777777" w:rsidR="005850FF" w:rsidRPr="00CA7A12" w:rsidRDefault="005850FF" w:rsidP="00FE2C9C">
            <w:pPr>
              <w:rPr>
                <w:rFonts w:ascii="Times New Roman" w:hAnsi="Times New Roman" w:cs="Times New Roman"/>
              </w:rPr>
            </w:pPr>
          </w:p>
          <w:p w14:paraId="2D0014F5" w14:textId="77777777" w:rsidR="005850FF" w:rsidRPr="00CA7A12" w:rsidRDefault="005850FF" w:rsidP="00FE2C9C">
            <w:pPr>
              <w:rPr>
                <w:rFonts w:ascii="Times New Roman" w:hAnsi="Times New Roman" w:cs="Times New Roman"/>
              </w:rPr>
            </w:pPr>
          </w:p>
          <w:p w14:paraId="7730BA2A"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5-7 мин.</w:t>
            </w:r>
          </w:p>
          <w:p w14:paraId="2362E22F" w14:textId="77777777" w:rsidR="005850FF" w:rsidRPr="00CA7A12" w:rsidRDefault="005850FF" w:rsidP="00FE2C9C">
            <w:pPr>
              <w:rPr>
                <w:rFonts w:ascii="Times New Roman" w:hAnsi="Times New Roman" w:cs="Times New Roman"/>
              </w:rPr>
            </w:pPr>
          </w:p>
          <w:p w14:paraId="238BE18B" w14:textId="77777777" w:rsidR="005850FF" w:rsidRPr="00CA7A12" w:rsidRDefault="005850FF" w:rsidP="00FE2C9C">
            <w:pPr>
              <w:rPr>
                <w:rFonts w:ascii="Times New Roman" w:hAnsi="Times New Roman" w:cs="Times New Roman"/>
              </w:rPr>
            </w:pPr>
          </w:p>
          <w:p w14:paraId="48585B60" w14:textId="77777777" w:rsidR="005850FF" w:rsidRPr="00CA7A12" w:rsidRDefault="005850FF" w:rsidP="00FE2C9C">
            <w:pPr>
              <w:rPr>
                <w:rFonts w:ascii="Times New Roman" w:hAnsi="Times New Roman" w:cs="Times New Roman"/>
              </w:rPr>
            </w:pPr>
          </w:p>
          <w:p w14:paraId="00B64F77" w14:textId="77777777" w:rsidR="005850FF" w:rsidRPr="00CA7A12" w:rsidRDefault="005850FF" w:rsidP="00FE2C9C">
            <w:pPr>
              <w:rPr>
                <w:rFonts w:ascii="Times New Roman" w:hAnsi="Times New Roman" w:cs="Times New Roman"/>
              </w:rPr>
            </w:pPr>
          </w:p>
          <w:p w14:paraId="6D1336AF" w14:textId="77777777" w:rsidR="005850FF" w:rsidRPr="00CA7A12" w:rsidRDefault="005850FF" w:rsidP="00FE2C9C">
            <w:pPr>
              <w:rPr>
                <w:rFonts w:ascii="Times New Roman" w:hAnsi="Times New Roman" w:cs="Times New Roman"/>
              </w:rPr>
            </w:pPr>
          </w:p>
          <w:p w14:paraId="1525C918" w14:textId="77777777" w:rsidR="005850FF" w:rsidRPr="00CA7A12" w:rsidRDefault="005850FF" w:rsidP="00FE2C9C">
            <w:pPr>
              <w:rPr>
                <w:rFonts w:ascii="Times New Roman" w:hAnsi="Times New Roman" w:cs="Times New Roman"/>
              </w:rPr>
            </w:pPr>
          </w:p>
          <w:p w14:paraId="65A063ED" w14:textId="77777777" w:rsidR="005850FF" w:rsidRPr="00CA7A12" w:rsidRDefault="005850FF" w:rsidP="00FE2C9C">
            <w:pPr>
              <w:rPr>
                <w:rFonts w:ascii="Times New Roman" w:hAnsi="Times New Roman" w:cs="Times New Roman"/>
              </w:rPr>
            </w:pPr>
          </w:p>
          <w:p w14:paraId="55265C81" w14:textId="77777777" w:rsidR="005850FF" w:rsidRPr="00CA7A12" w:rsidRDefault="005850FF" w:rsidP="00FE2C9C">
            <w:pPr>
              <w:rPr>
                <w:rFonts w:ascii="Times New Roman" w:hAnsi="Times New Roman" w:cs="Times New Roman"/>
              </w:rPr>
            </w:pPr>
          </w:p>
          <w:p w14:paraId="3BB79FCC" w14:textId="77777777" w:rsidR="005850FF" w:rsidRPr="00CA7A12" w:rsidRDefault="005850FF" w:rsidP="00FE2C9C">
            <w:pPr>
              <w:rPr>
                <w:rFonts w:ascii="Times New Roman" w:hAnsi="Times New Roman" w:cs="Times New Roman"/>
              </w:rPr>
            </w:pPr>
          </w:p>
          <w:p w14:paraId="0E7A3446" w14:textId="77777777" w:rsidR="005850FF" w:rsidRPr="00CA7A12" w:rsidRDefault="005850FF" w:rsidP="00FE2C9C">
            <w:pPr>
              <w:rPr>
                <w:rFonts w:ascii="Times New Roman" w:hAnsi="Times New Roman" w:cs="Times New Roman"/>
              </w:rPr>
            </w:pPr>
          </w:p>
          <w:p w14:paraId="013408C5" w14:textId="77777777" w:rsidR="005850FF" w:rsidRPr="00CA7A12" w:rsidRDefault="005850FF" w:rsidP="00FE2C9C">
            <w:pPr>
              <w:rPr>
                <w:rFonts w:ascii="Times New Roman" w:hAnsi="Times New Roman" w:cs="Times New Roman"/>
              </w:rPr>
            </w:pPr>
          </w:p>
          <w:p w14:paraId="44412EE7" w14:textId="77777777" w:rsidR="005850FF" w:rsidRPr="00CA7A12" w:rsidRDefault="005850FF" w:rsidP="00FE2C9C">
            <w:pPr>
              <w:rPr>
                <w:rFonts w:ascii="Times New Roman" w:hAnsi="Times New Roman" w:cs="Times New Roman"/>
              </w:rPr>
            </w:pPr>
          </w:p>
          <w:p w14:paraId="13B13CBF" w14:textId="77777777" w:rsidR="005850FF" w:rsidRPr="00CA7A12" w:rsidRDefault="005850FF" w:rsidP="00FE2C9C">
            <w:pPr>
              <w:rPr>
                <w:rFonts w:ascii="Times New Roman" w:hAnsi="Times New Roman" w:cs="Times New Roman"/>
              </w:rPr>
            </w:pPr>
          </w:p>
          <w:p w14:paraId="11742EC0" w14:textId="77777777" w:rsidR="005850FF" w:rsidRPr="00CA7A12" w:rsidRDefault="005850FF" w:rsidP="00FE2C9C">
            <w:pPr>
              <w:rPr>
                <w:rFonts w:ascii="Times New Roman" w:hAnsi="Times New Roman" w:cs="Times New Roman"/>
              </w:rPr>
            </w:pPr>
          </w:p>
          <w:p w14:paraId="31323A8B" w14:textId="77777777" w:rsidR="005850FF" w:rsidRPr="00CA7A12" w:rsidRDefault="005850FF" w:rsidP="00FE2C9C">
            <w:pPr>
              <w:rPr>
                <w:rFonts w:ascii="Times New Roman" w:hAnsi="Times New Roman" w:cs="Times New Roman"/>
              </w:rPr>
            </w:pPr>
          </w:p>
          <w:p w14:paraId="6EFCA236" w14:textId="77777777" w:rsidR="005850FF" w:rsidRPr="00CA7A12" w:rsidRDefault="005850FF" w:rsidP="00FE2C9C">
            <w:pPr>
              <w:rPr>
                <w:rFonts w:ascii="Times New Roman" w:hAnsi="Times New Roman" w:cs="Times New Roman"/>
              </w:rPr>
            </w:pPr>
          </w:p>
          <w:p w14:paraId="6CE7E8E7" w14:textId="77777777" w:rsidR="005850FF" w:rsidRPr="00CA7A12" w:rsidRDefault="005850FF" w:rsidP="00FE2C9C">
            <w:pPr>
              <w:rPr>
                <w:rFonts w:ascii="Times New Roman" w:hAnsi="Times New Roman" w:cs="Times New Roman"/>
              </w:rPr>
            </w:pPr>
          </w:p>
          <w:p w14:paraId="17DEC65A" w14:textId="77777777" w:rsidR="005850FF" w:rsidRPr="00CA7A12" w:rsidRDefault="005850FF" w:rsidP="00FE2C9C">
            <w:pPr>
              <w:rPr>
                <w:rFonts w:ascii="Times New Roman" w:hAnsi="Times New Roman" w:cs="Times New Roman"/>
              </w:rPr>
            </w:pPr>
          </w:p>
          <w:p w14:paraId="586C3BD7" w14:textId="77777777" w:rsidR="005850FF" w:rsidRPr="00CA7A12" w:rsidRDefault="005850FF" w:rsidP="00FE2C9C">
            <w:pPr>
              <w:rPr>
                <w:rFonts w:ascii="Times New Roman" w:hAnsi="Times New Roman" w:cs="Times New Roman"/>
              </w:rPr>
            </w:pPr>
          </w:p>
          <w:p w14:paraId="4B409C71" w14:textId="77777777" w:rsidR="005850FF" w:rsidRPr="00CA7A12" w:rsidRDefault="005850FF" w:rsidP="00FE2C9C">
            <w:pPr>
              <w:rPr>
                <w:rFonts w:ascii="Times New Roman" w:hAnsi="Times New Roman" w:cs="Times New Roman"/>
              </w:rPr>
            </w:pPr>
          </w:p>
          <w:p w14:paraId="08BE8621" w14:textId="77777777" w:rsidR="005850FF" w:rsidRPr="00CA7A12" w:rsidRDefault="005850FF" w:rsidP="00FE2C9C">
            <w:pPr>
              <w:rPr>
                <w:rFonts w:ascii="Times New Roman" w:hAnsi="Times New Roman" w:cs="Times New Roman"/>
              </w:rPr>
            </w:pPr>
          </w:p>
          <w:p w14:paraId="102C42C2"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6-7 мин.</w:t>
            </w:r>
          </w:p>
        </w:tc>
        <w:tc>
          <w:tcPr>
            <w:tcW w:w="0" w:type="auto"/>
          </w:tcPr>
          <w:p w14:paraId="0D09CABF"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Обратить внимание на сохранение правильной стойки и техникой бега.</w:t>
            </w:r>
          </w:p>
          <w:p w14:paraId="4BB3B2B0" w14:textId="77777777" w:rsidR="005850FF" w:rsidRPr="00CA7A12" w:rsidRDefault="005850FF" w:rsidP="00FE2C9C">
            <w:pPr>
              <w:rPr>
                <w:rFonts w:ascii="Times New Roman" w:hAnsi="Times New Roman" w:cs="Times New Roman"/>
              </w:rPr>
            </w:pPr>
          </w:p>
          <w:p w14:paraId="47DAF7B5"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Акцентировать внимание занимающихся на выполнение задания по звуковому сигналу.</w:t>
            </w:r>
          </w:p>
          <w:p w14:paraId="365DB891" w14:textId="77777777" w:rsidR="005850FF" w:rsidRPr="00CA7A12" w:rsidRDefault="005850FF" w:rsidP="00FE2C9C">
            <w:pPr>
              <w:rPr>
                <w:rFonts w:ascii="Times New Roman" w:hAnsi="Times New Roman" w:cs="Times New Roman"/>
              </w:rPr>
            </w:pPr>
          </w:p>
          <w:p w14:paraId="447E5609" w14:textId="77777777" w:rsidR="005850FF" w:rsidRPr="00CA7A12" w:rsidRDefault="005850FF" w:rsidP="00FE2C9C">
            <w:pPr>
              <w:rPr>
                <w:rFonts w:ascii="Times New Roman" w:hAnsi="Times New Roman" w:cs="Times New Roman"/>
              </w:rPr>
            </w:pPr>
          </w:p>
          <w:p w14:paraId="3DB77C6C" w14:textId="77777777" w:rsidR="005850FF" w:rsidRPr="00CA7A12" w:rsidRDefault="005850FF" w:rsidP="00FE2C9C">
            <w:pPr>
              <w:rPr>
                <w:rFonts w:ascii="Times New Roman" w:hAnsi="Times New Roman" w:cs="Times New Roman"/>
              </w:rPr>
            </w:pPr>
          </w:p>
          <w:p w14:paraId="432D1D51" w14:textId="77777777" w:rsidR="005850FF" w:rsidRPr="00CA7A12" w:rsidRDefault="005850FF" w:rsidP="00FE2C9C">
            <w:pPr>
              <w:rPr>
                <w:rFonts w:ascii="Times New Roman" w:hAnsi="Times New Roman" w:cs="Times New Roman"/>
              </w:rPr>
            </w:pPr>
          </w:p>
          <w:p w14:paraId="34CA7D59" w14:textId="77777777" w:rsidR="005850FF" w:rsidRPr="00CA7A12" w:rsidRDefault="005850FF" w:rsidP="00FE2C9C">
            <w:pPr>
              <w:rPr>
                <w:rFonts w:ascii="Times New Roman" w:hAnsi="Times New Roman" w:cs="Times New Roman"/>
              </w:rPr>
            </w:pPr>
          </w:p>
          <w:p w14:paraId="57379FC3" w14:textId="77777777" w:rsidR="005850FF" w:rsidRPr="00CA7A12" w:rsidRDefault="005850FF" w:rsidP="00FE2C9C">
            <w:pPr>
              <w:rPr>
                <w:rFonts w:ascii="Times New Roman" w:hAnsi="Times New Roman" w:cs="Times New Roman"/>
              </w:rPr>
            </w:pPr>
          </w:p>
          <w:p w14:paraId="0BF8F347" w14:textId="77777777" w:rsidR="005850FF" w:rsidRPr="00CA7A12" w:rsidRDefault="005850FF" w:rsidP="00FE2C9C">
            <w:pPr>
              <w:rPr>
                <w:rFonts w:ascii="Times New Roman" w:hAnsi="Times New Roman" w:cs="Times New Roman"/>
              </w:rPr>
            </w:pPr>
          </w:p>
          <w:p w14:paraId="6899B2CC" w14:textId="77777777" w:rsidR="005850FF" w:rsidRPr="00CA7A12" w:rsidRDefault="005850FF" w:rsidP="00FE2C9C">
            <w:pPr>
              <w:rPr>
                <w:rFonts w:ascii="Times New Roman" w:hAnsi="Times New Roman" w:cs="Times New Roman"/>
              </w:rPr>
            </w:pPr>
          </w:p>
          <w:p w14:paraId="6B6D2B4D"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 xml:space="preserve"> Рассказать, что при перемещении в сторону на три и более шага, скрестный шаг является наиболее пригодным для выполнения игровых действий.</w:t>
            </w:r>
          </w:p>
          <w:p w14:paraId="56231817" w14:textId="77777777" w:rsidR="005850FF" w:rsidRPr="00CA7A12" w:rsidRDefault="005850FF" w:rsidP="00FE2C9C">
            <w:pPr>
              <w:rPr>
                <w:rFonts w:ascii="Times New Roman" w:hAnsi="Times New Roman" w:cs="Times New Roman"/>
              </w:rPr>
            </w:pPr>
          </w:p>
          <w:p w14:paraId="1B601295" w14:textId="77777777" w:rsidR="005850FF" w:rsidRPr="00CA7A12" w:rsidRDefault="005850FF" w:rsidP="00FE2C9C">
            <w:pPr>
              <w:rPr>
                <w:rFonts w:ascii="Times New Roman" w:hAnsi="Times New Roman" w:cs="Times New Roman"/>
              </w:rPr>
            </w:pPr>
          </w:p>
          <w:p w14:paraId="4FB5AB01"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Отметить четкость и правильность выполнения упражнений.</w:t>
            </w:r>
          </w:p>
          <w:p w14:paraId="076E2D25" w14:textId="77777777" w:rsidR="005850FF" w:rsidRPr="00CA7A12" w:rsidRDefault="005850FF" w:rsidP="00FE2C9C">
            <w:pPr>
              <w:rPr>
                <w:rFonts w:ascii="Times New Roman" w:hAnsi="Times New Roman" w:cs="Times New Roman"/>
              </w:rPr>
            </w:pPr>
          </w:p>
          <w:p w14:paraId="28C68782" w14:textId="77777777" w:rsidR="005850FF" w:rsidRPr="00CA7A12" w:rsidRDefault="005850FF" w:rsidP="00FE2C9C">
            <w:pPr>
              <w:rPr>
                <w:rFonts w:ascii="Times New Roman" w:hAnsi="Times New Roman" w:cs="Times New Roman"/>
              </w:rPr>
            </w:pPr>
          </w:p>
          <w:p w14:paraId="6349605D" w14:textId="77777777" w:rsidR="005850FF" w:rsidRPr="00CA7A12" w:rsidRDefault="005850FF" w:rsidP="00FE2C9C">
            <w:pPr>
              <w:rPr>
                <w:rFonts w:ascii="Times New Roman" w:hAnsi="Times New Roman" w:cs="Times New Roman"/>
              </w:rPr>
            </w:pPr>
          </w:p>
          <w:p w14:paraId="1102BD55" w14:textId="77777777" w:rsidR="005850FF" w:rsidRPr="00CA7A12" w:rsidRDefault="005850FF" w:rsidP="00FE2C9C">
            <w:pPr>
              <w:rPr>
                <w:rFonts w:ascii="Times New Roman" w:hAnsi="Times New Roman" w:cs="Times New Roman"/>
              </w:rPr>
            </w:pPr>
          </w:p>
          <w:p w14:paraId="31262EC9" w14:textId="77777777" w:rsidR="005850FF" w:rsidRPr="00CA7A12" w:rsidRDefault="005850FF" w:rsidP="00FE2C9C">
            <w:pPr>
              <w:rPr>
                <w:rFonts w:ascii="Times New Roman" w:hAnsi="Times New Roman" w:cs="Times New Roman"/>
              </w:rPr>
            </w:pPr>
          </w:p>
          <w:p w14:paraId="20DDA4BF" w14:textId="77777777" w:rsidR="005850FF" w:rsidRPr="00CA7A12" w:rsidRDefault="005850FF" w:rsidP="00FE2C9C">
            <w:pPr>
              <w:rPr>
                <w:rFonts w:ascii="Times New Roman" w:hAnsi="Times New Roman" w:cs="Times New Roman"/>
              </w:rPr>
            </w:pPr>
          </w:p>
          <w:p w14:paraId="7205F10D" w14:textId="77777777" w:rsidR="005850FF" w:rsidRPr="00CA7A12" w:rsidRDefault="005850FF" w:rsidP="00FE2C9C">
            <w:pPr>
              <w:rPr>
                <w:rFonts w:ascii="Times New Roman" w:hAnsi="Times New Roman" w:cs="Times New Roman"/>
              </w:rPr>
            </w:pPr>
          </w:p>
          <w:p w14:paraId="68FD6C5E" w14:textId="77777777" w:rsidR="005850FF" w:rsidRPr="00CA7A12" w:rsidRDefault="005850FF" w:rsidP="00FE2C9C">
            <w:pPr>
              <w:rPr>
                <w:rFonts w:ascii="Times New Roman" w:hAnsi="Times New Roman" w:cs="Times New Roman"/>
              </w:rPr>
            </w:pPr>
          </w:p>
          <w:p w14:paraId="5D333AAC" w14:textId="77777777" w:rsidR="005850FF" w:rsidRPr="00CA7A12" w:rsidRDefault="005850FF" w:rsidP="00FE2C9C">
            <w:pPr>
              <w:rPr>
                <w:rFonts w:ascii="Times New Roman" w:hAnsi="Times New Roman" w:cs="Times New Roman"/>
              </w:rPr>
            </w:pPr>
          </w:p>
          <w:p w14:paraId="115EC13D" w14:textId="77777777" w:rsidR="005850FF" w:rsidRPr="00CA7A12" w:rsidRDefault="005850FF" w:rsidP="00FE2C9C">
            <w:pPr>
              <w:rPr>
                <w:rFonts w:ascii="Times New Roman" w:hAnsi="Times New Roman" w:cs="Times New Roman"/>
              </w:rPr>
            </w:pPr>
          </w:p>
          <w:p w14:paraId="7B27F216" w14:textId="77777777" w:rsidR="005850FF" w:rsidRPr="00CA7A12" w:rsidRDefault="005850FF" w:rsidP="00FE2C9C">
            <w:pPr>
              <w:rPr>
                <w:rFonts w:ascii="Times New Roman" w:hAnsi="Times New Roman" w:cs="Times New Roman"/>
              </w:rPr>
            </w:pPr>
          </w:p>
          <w:p w14:paraId="467F2749" w14:textId="77777777" w:rsidR="005850FF" w:rsidRPr="00CA7A12" w:rsidRDefault="005850FF" w:rsidP="00FE2C9C">
            <w:pPr>
              <w:rPr>
                <w:rFonts w:ascii="Times New Roman" w:hAnsi="Times New Roman" w:cs="Times New Roman"/>
              </w:rPr>
            </w:pPr>
          </w:p>
          <w:p w14:paraId="1712E793" w14:textId="77777777" w:rsidR="005850FF" w:rsidRPr="00CA7A12" w:rsidRDefault="005850FF" w:rsidP="00FE2C9C">
            <w:pPr>
              <w:rPr>
                <w:rFonts w:ascii="Times New Roman" w:hAnsi="Times New Roman" w:cs="Times New Roman"/>
              </w:rPr>
            </w:pPr>
          </w:p>
          <w:p w14:paraId="4B4AB3E4" w14:textId="77777777" w:rsidR="005850FF" w:rsidRPr="00CA7A12" w:rsidRDefault="005850FF" w:rsidP="00FE2C9C">
            <w:pPr>
              <w:rPr>
                <w:rFonts w:ascii="Times New Roman" w:hAnsi="Times New Roman" w:cs="Times New Roman"/>
              </w:rPr>
            </w:pPr>
          </w:p>
          <w:p w14:paraId="0BE4023B" w14:textId="77777777" w:rsidR="005850FF" w:rsidRPr="00CA7A12" w:rsidRDefault="005850FF" w:rsidP="00FE2C9C">
            <w:pPr>
              <w:rPr>
                <w:rFonts w:ascii="Times New Roman" w:hAnsi="Times New Roman" w:cs="Times New Roman"/>
              </w:rPr>
            </w:pPr>
          </w:p>
          <w:p w14:paraId="45364117"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 xml:space="preserve">Напомнить о технике безопасности при выполнении игровых упражнений. </w:t>
            </w:r>
          </w:p>
          <w:p w14:paraId="4D6BD6E9" w14:textId="77777777" w:rsidR="005850FF" w:rsidRPr="00CA7A12" w:rsidRDefault="005850FF" w:rsidP="00FE2C9C">
            <w:pPr>
              <w:rPr>
                <w:rFonts w:ascii="Times New Roman" w:hAnsi="Times New Roman" w:cs="Times New Roman"/>
              </w:rPr>
            </w:pPr>
          </w:p>
          <w:p w14:paraId="3D209464" w14:textId="77777777" w:rsidR="005850FF" w:rsidRPr="00CA7A12" w:rsidRDefault="005850FF" w:rsidP="00FE2C9C">
            <w:pPr>
              <w:rPr>
                <w:rFonts w:ascii="Times New Roman" w:hAnsi="Times New Roman" w:cs="Times New Roman"/>
              </w:rPr>
            </w:pPr>
          </w:p>
          <w:p w14:paraId="25E9A1D0" w14:textId="77777777" w:rsidR="005850FF" w:rsidRPr="00CA7A12" w:rsidRDefault="005850FF" w:rsidP="00FE2C9C">
            <w:pPr>
              <w:rPr>
                <w:rFonts w:ascii="Times New Roman" w:hAnsi="Times New Roman" w:cs="Times New Roman"/>
              </w:rPr>
            </w:pPr>
          </w:p>
          <w:p w14:paraId="0EF1681B" w14:textId="77777777" w:rsidR="005850FF" w:rsidRPr="00CA7A12" w:rsidRDefault="005850FF" w:rsidP="00FE2C9C">
            <w:pPr>
              <w:rPr>
                <w:rFonts w:ascii="Times New Roman" w:hAnsi="Times New Roman" w:cs="Times New Roman"/>
              </w:rPr>
            </w:pPr>
          </w:p>
          <w:p w14:paraId="5E33887B"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Соревнование: выполняется по сигналу, пришедшие первыми выигрывают.</w:t>
            </w:r>
          </w:p>
          <w:p w14:paraId="7A07CB1E" w14:textId="77777777" w:rsidR="005850FF" w:rsidRPr="00CA7A12" w:rsidRDefault="005850FF" w:rsidP="00FE2C9C">
            <w:pPr>
              <w:rPr>
                <w:rFonts w:ascii="Times New Roman" w:hAnsi="Times New Roman" w:cs="Times New Roman"/>
              </w:rPr>
            </w:pPr>
          </w:p>
          <w:p w14:paraId="18084872" w14:textId="77777777" w:rsidR="005850FF" w:rsidRPr="00CA7A12" w:rsidRDefault="005850FF" w:rsidP="00FE2C9C">
            <w:pPr>
              <w:rPr>
                <w:rFonts w:ascii="Times New Roman" w:hAnsi="Times New Roman" w:cs="Times New Roman"/>
              </w:rPr>
            </w:pPr>
          </w:p>
          <w:p w14:paraId="10CFEB59"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В целях техники безопасности шеренга (цепь) должна стоять,  растянув руки.  Выигрывает команда, захватившая больше игроков.</w:t>
            </w:r>
          </w:p>
          <w:p w14:paraId="13847613" w14:textId="77777777" w:rsidR="005850FF" w:rsidRPr="00CA7A12" w:rsidRDefault="005850FF" w:rsidP="00FE2C9C">
            <w:pPr>
              <w:rPr>
                <w:rFonts w:ascii="Times New Roman" w:hAnsi="Times New Roman" w:cs="Times New Roman"/>
              </w:rPr>
            </w:pPr>
          </w:p>
          <w:p w14:paraId="5BB267FB" w14:textId="77777777" w:rsidR="005850FF" w:rsidRPr="00CA7A12" w:rsidRDefault="005850FF" w:rsidP="00FE2C9C">
            <w:pPr>
              <w:rPr>
                <w:rFonts w:ascii="Times New Roman" w:hAnsi="Times New Roman" w:cs="Times New Roman"/>
              </w:rPr>
            </w:pPr>
          </w:p>
        </w:tc>
      </w:tr>
      <w:tr w:rsidR="005850FF" w:rsidRPr="00CA7A12" w14:paraId="447B36C7" w14:textId="77777777" w:rsidTr="00FE2C9C">
        <w:tc>
          <w:tcPr>
            <w:tcW w:w="0" w:type="auto"/>
          </w:tcPr>
          <w:p w14:paraId="08057389" w14:textId="77777777" w:rsidR="005850FF" w:rsidRPr="00CA7A12" w:rsidRDefault="005850FF" w:rsidP="00FE2C9C">
            <w:pPr>
              <w:rPr>
                <w:rFonts w:ascii="Times New Roman" w:hAnsi="Times New Roman" w:cs="Times New Roman"/>
              </w:rPr>
            </w:pPr>
          </w:p>
        </w:tc>
        <w:tc>
          <w:tcPr>
            <w:tcW w:w="0" w:type="auto"/>
          </w:tcPr>
          <w:p w14:paraId="542E1101"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Основная часть</w:t>
            </w:r>
          </w:p>
        </w:tc>
        <w:tc>
          <w:tcPr>
            <w:tcW w:w="0" w:type="auto"/>
          </w:tcPr>
          <w:p w14:paraId="064F4316" w14:textId="77777777" w:rsidR="005850FF" w:rsidRPr="00CA7A12" w:rsidRDefault="005850FF" w:rsidP="00FE2C9C">
            <w:pPr>
              <w:rPr>
                <w:rFonts w:ascii="Times New Roman" w:hAnsi="Times New Roman" w:cs="Times New Roman"/>
              </w:rPr>
            </w:pPr>
          </w:p>
        </w:tc>
        <w:tc>
          <w:tcPr>
            <w:tcW w:w="0" w:type="auto"/>
          </w:tcPr>
          <w:p w14:paraId="29CD4FCD" w14:textId="77777777" w:rsidR="005850FF" w:rsidRPr="00CA7A12" w:rsidRDefault="005850FF" w:rsidP="00FE2C9C">
            <w:pPr>
              <w:rPr>
                <w:rFonts w:ascii="Times New Roman" w:hAnsi="Times New Roman" w:cs="Times New Roman"/>
              </w:rPr>
            </w:pPr>
          </w:p>
        </w:tc>
      </w:tr>
      <w:tr w:rsidR="005850FF" w:rsidRPr="00CA7A12" w14:paraId="3BBCD68D" w14:textId="77777777" w:rsidTr="00FE2C9C">
        <w:tc>
          <w:tcPr>
            <w:tcW w:w="0" w:type="auto"/>
          </w:tcPr>
          <w:p w14:paraId="45F138D3"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Ознакомить с техникой передачи мяча сверху двумя руками.</w:t>
            </w:r>
          </w:p>
          <w:p w14:paraId="521DC9E6" w14:textId="77777777" w:rsidR="005850FF" w:rsidRPr="00CA7A12" w:rsidRDefault="005850FF" w:rsidP="00FE2C9C">
            <w:pPr>
              <w:rPr>
                <w:rFonts w:ascii="Times New Roman" w:hAnsi="Times New Roman" w:cs="Times New Roman"/>
              </w:rPr>
            </w:pPr>
          </w:p>
          <w:p w14:paraId="5BD74ED3"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Научить приему мяча сверху двумя руками.</w:t>
            </w:r>
          </w:p>
          <w:p w14:paraId="6DF7DF6C" w14:textId="77777777" w:rsidR="005850FF" w:rsidRPr="00CA7A12" w:rsidRDefault="005850FF" w:rsidP="00FE2C9C">
            <w:pPr>
              <w:rPr>
                <w:rFonts w:ascii="Times New Roman" w:hAnsi="Times New Roman" w:cs="Times New Roman"/>
              </w:rPr>
            </w:pPr>
          </w:p>
          <w:p w14:paraId="59432C37" w14:textId="77777777" w:rsidR="005850FF" w:rsidRPr="00CA7A12" w:rsidRDefault="005850FF" w:rsidP="00FE2C9C">
            <w:pPr>
              <w:rPr>
                <w:rFonts w:ascii="Times New Roman" w:hAnsi="Times New Roman" w:cs="Times New Roman"/>
              </w:rPr>
            </w:pPr>
          </w:p>
          <w:p w14:paraId="01042F19" w14:textId="77777777" w:rsidR="005850FF" w:rsidRPr="00CA7A12" w:rsidRDefault="005850FF" w:rsidP="00FE2C9C">
            <w:pPr>
              <w:rPr>
                <w:rFonts w:ascii="Times New Roman" w:hAnsi="Times New Roman" w:cs="Times New Roman"/>
              </w:rPr>
            </w:pPr>
          </w:p>
          <w:p w14:paraId="188F81E4" w14:textId="77777777" w:rsidR="005850FF" w:rsidRPr="00CA7A12" w:rsidRDefault="005850FF" w:rsidP="00FE2C9C">
            <w:pPr>
              <w:rPr>
                <w:rFonts w:ascii="Times New Roman" w:hAnsi="Times New Roman" w:cs="Times New Roman"/>
              </w:rPr>
            </w:pPr>
          </w:p>
          <w:p w14:paraId="5476B6F5" w14:textId="77777777" w:rsidR="005850FF" w:rsidRPr="00CA7A12" w:rsidRDefault="005850FF" w:rsidP="00FE2C9C">
            <w:pPr>
              <w:rPr>
                <w:rFonts w:ascii="Times New Roman" w:hAnsi="Times New Roman" w:cs="Times New Roman"/>
              </w:rPr>
            </w:pPr>
          </w:p>
          <w:p w14:paraId="6955C402" w14:textId="77777777" w:rsidR="005850FF" w:rsidRPr="00CA7A12" w:rsidRDefault="005850FF" w:rsidP="00FE2C9C">
            <w:pPr>
              <w:rPr>
                <w:rFonts w:ascii="Times New Roman" w:hAnsi="Times New Roman" w:cs="Times New Roman"/>
              </w:rPr>
            </w:pPr>
          </w:p>
          <w:p w14:paraId="1A4D7192" w14:textId="77777777" w:rsidR="005850FF" w:rsidRPr="00CA7A12" w:rsidRDefault="005850FF" w:rsidP="00FE2C9C">
            <w:pPr>
              <w:rPr>
                <w:rFonts w:ascii="Times New Roman" w:hAnsi="Times New Roman" w:cs="Times New Roman"/>
              </w:rPr>
            </w:pPr>
          </w:p>
          <w:p w14:paraId="280AB6A5" w14:textId="77777777" w:rsidR="005850FF" w:rsidRPr="00CA7A12" w:rsidRDefault="005850FF" w:rsidP="00FE2C9C">
            <w:pPr>
              <w:rPr>
                <w:rFonts w:ascii="Times New Roman" w:hAnsi="Times New Roman" w:cs="Times New Roman"/>
              </w:rPr>
            </w:pPr>
          </w:p>
          <w:p w14:paraId="3E0DB228"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Содействовать овладению основами техники и общим ритмом действия с мячом.</w:t>
            </w:r>
          </w:p>
          <w:p w14:paraId="2E7876AF" w14:textId="77777777" w:rsidR="005850FF" w:rsidRPr="00CA7A12" w:rsidRDefault="005850FF" w:rsidP="00FE2C9C">
            <w:pPr>
              <w:rPr>
                <w:rFonts w:ascii="Times New Roman" w:hAnsi="Times New Roman" w:cs="Times New Roman"/>
              </w:rPr>
            </w:pPr>
          </w:p>
          <w:p w14:paraId="5E6DDC5B"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Способствовать закреплению двигательной реакции и координации движений.</w:t>
            </w:r>
          </w:p>
          <w:p w14:paraId="37AB8585" w14:textId="77777777" w:rsidR="005850FF" w:rsidRPr="00CA7A12" w:rsidRDefault="005850FF" w:rsidP="00FE2C9C">
            <w:pPr>
              <w:rPr>
                <w:rFonts w:ascii="Times New Roman" w:hAnsi="Times New Roman" w:cs="Times New Roman"/>
              </w:rPr>
            </w:pPr>
          </w:p>
          <w:p w14:paraId="4A2E1FD3" w14:textId="77777777" w:rsidR="005850FF" w:rsidRPr="00CA7A12" w:rsidRDefault="005850FF" w:rsidP="00FE2C9C">
            <w:pPr>
              <w:rPr>
                <w:rFonts w:ascii="Times New Roman" w:hAnsi="Times New Roman" w:cs="Times New Roman"/>
              </w:rPr>
            </w:pPr>
          </w:p>
          <w:p w14:paraId="6687B9B1" w14:textId="77777777" w:rsidR="005850FF" w:rsidRPr="00CA7A12" w:rsidRDefault="005850FF" w:rsidP="00FE2C9C">
            <w:pPr>
              <w:rPr>
                <w:rFonts w:ascii="Times New Roman" w:hAnsi="Times New Roman" w:cs="Times New Roman"/>
              </w:rPr>
            </w:pPr>
          </w:p>
          <w:p w14:paraId="7FEBA58C"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Совершенствовать занимающихся в точности передачи сверху двумя руками.</w:t>
            </w:r>
          </w:p>
          <w:p w14:paraId="0E3ADB6E"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Закрепить навыки приема мяча сверху двумя руками в сочетании  взаимодействия с партнерами.</w:t>
            </w:r>
          </w:p>
        </w:tc>
        <w:tc>
          <w:tcPr>
            <w:tcW w:w="0" w:type="auto"/>
          </w:tcPr>
          <w:p w14:paraId="0300D046"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В стойке, имитация передачи.</w:t>
            </w:r>
          </w:p>
          <w:p w14:paraId="5142C194"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1.в стойке, выталкивание мяча вперед-вверх.</w:t>
            </w:r>
          </w:p>
          <w:p w14:paraId="090934CC"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2.подбросить мяч вверх и поймать его в и.п. для выполнения передачи.</w:t>
            </w:r>
          </w:p>
          <w:p w14:paraId="413B1B0D"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3. в парах-один набрасывает мяч, другой ловит в и.п. для выполнения передачи.</w:t>
            </w:r>
          </w:p>
          <w:p w14:paraId="13898A42"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4.То же, но наброс мяча в сторону от игрока.</w:t>
            </w:r>
          </w:p>
          <w:p w14:paraId="1E89B2DC"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5.выталкивание мяча в мишень на стене.</w:t>
            </w:r>
          </w:p>
          <w:p w14:paraId="239F7432"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6. удар мячом об пол, после отскока переместиться под мяч и выполнить передачу.</w:t>
            </w:r>
          </w:p>
          <w:p w14:paraId="37396693"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7.Передача мяча в парах, тройках и др.</w:t>
            </w:r>
          </w:p>
          <w:p w14:paraId="3020E906"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8.Передача мяча с собственного подброса.</w:t>
            </w:r>
          </w:p>
          <w:p w14:paraId="799859ED"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9. Передача мяча над собой на 1, 3 метра в высоту.</w:t>
            </w:r>
          </w:p>
          <w:p w14:paraId="64BED5A0" w14:textId="77777777" w:rsidR="005850FF" w:rsidRPr="00CA7A12" w:rsidRDefault="005850FF" w:rsidP="00FE2C9C">
            <w:pPr>
              <w:rPr>
                <w:rFonts w:ascii="Times New Roman" w:hAnsi="Times New Roman" w:cs="Times New Roman"/>
              </w:rPr>
            </w:pPr>
          </w:p>
          <w:p w14:paraId="08165723" w14:textId="77777777" w:rsidR="005850FF" w:rsidRPr="00CA7A12" w:rsidRDefault="005850FF" w:rsidP="00FE2C9C">
            <w:pPr>
              <w:rPr>
                <w:rFonts w:ascii="Times New Roman" w:hAnsi="Times New Roman" w:cs="Times New Roman"/>
              </w:rPr>
            </w:pPr>
          </w:p>
          <w:p w14:paraId="5C197E6E" w14:textId="77777777" w:rsidR="005850FF" w:rsidRPr="00CA7A12" w:rsidRDefault="005850FF" w:rsidP="00FE2C9C">
            <w:pPr>
              <w:rPr>
                <w:rFonts w:ascii="Times New Roman" w:hAnsi="Times New Roman" w:cs="Times New Roman"/>
              </w:rPr>
            </w:pPr>
          </w:p>
          <w:p w14:paraId="59141BF3" w14:textId="77777777" w:rsidR="005850FF" w:rsidRPr="00CA7A12" w:rsidRDefault="005850FF" w:rsidP="00FE2C9C">
            <w:pPr>
              <w:rPr>
                <w:rFonts w:ascii="Times New Roman" w:hAnsi="Times New Roman" w:cs="Times New Roman"/>
              </w:rPr>
            </w:pPr>
          </w:p>
          <w:p w14:paraId="738118E2"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Передача мяча через сетку по зонам.</w:t>
            </w:r>
          </w:p>
          <w:p w14:paraId="3AA48D9D" w14:textId="77777777" w:rsidR="005850FF" w:rsidRPr="00CA7A12" w:rsidRDefault="005850FF" w:rsidP="00FE2C9C">
            <w:pPr>
              <w:rPr>
                <w:rFonts w:ascii="Times New Roman" w:hAnsi="Times New Roman" w:cs="Times New Roman"/>
              </w:rPr>
            </w:pPr>
          </w:p>
          <w:p w14:paraId="55D98F15" w14:textId="77777777" w:rsidR="005850FF" w:rsidRPr="00CA7A12" w:rsidRDefault="005850FF" w:rsidP="00FE2C9C">
            <w:pPr>
              <w:rPr>
                <w:rFonts w:ascii="Times New Roman" w:hAnsi="Times New Roman" w:cs="Times New Roman"/>
              </w:rPr>
            </w:pPr>
          </w:p>
          <w:p w14:paraId="16530AAC" w14:textId="77777777" w:rsidR="005850FF" w:rsidRPr="00CA7A12" w:rsidRDefault="005850FF" w:rsidP="00FE2C9C">
            <w:pPr>
              <w:rPr>
                <w:rFonts w:ascii="Times New Roman" w:hAnsi="Times New Roman" w:cs="Times New Roman"/>
              </w:rPr>
            </w:pPr>
          </w:p>
          <w:p w14:paraId="0ACD2D7F"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Игра «ручеек». Играющие делятся поровну и встают в колонну по обе стороны сетки. После передачи мяча (в определенную зону), игроки бегут в конец своей колонны.</w:t>
            </w:r>
          </w:p>
        </w:tc>
        <w:tc>
          <w:tcPr>
            <w:tcW w:w="0" w:type="auto"/>
          </w:tcPr>
          <w:p w14:paraId="7C571FC6"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15-20 мин.</w:t>
            </w:r>
          </w:p>
          <w:p w14:paraId="356AE970" w14:textId="77777777" w:rsidR="005850FF" w:rsidRPr="00CA7A12" w:rsidRDefault="005850FF" w:rsidP="00FE2C9C">
            <w:pPr>
              <w:rPr>
                <w:rFonts w:ascii="Times New Roman" w:hAnsi="Times New Roman" w:cs="Times New Roman"/>
              </w:rPr>
            </w:pPr>
          </w:p>
          <w:p w14:paraId="618A46ED" w14:textId="77777777" w:rsidR="005850FF" w:rsidRPr="00CA7A12" w:rsidRDefault="005850FF" w:rsidP="00FE2C9C">
            <w:pPr>
              <w:rPr>
                <w:rFonts w:ascii="Times New Roman" w:hAnsi="Times New Roman" w:cs="Times New Roman"/>
              </w:rPr>
            </w:pPr>
          </w:p>
          <w:p w14:paraId="10CFD8C1" w14:textId="77777777" w:rsidR="005850FF" w:rsidRPr="00CA7A12" w:rsidRDefault="005850FF" w:rsidP="00FE2C9C">
            <w:pPr>
              <w:rPr>
                <w:rFonts w:ascii="Times New Roman" w:hAnsi="Times New Roman" w:cs="Times New Roman"/>
              </w:rPr>
            </w:pPr>
          </w:p>
          <w:p w14:paraId="10BB11BF" w14:textId="77777777" w:rsidR="005850FF" w:rsidRPr="00CA7A12" w:rsidRDefault="005850FF" w:rsidP="00FE2C9C">
            <w:pPr>
              <w:rPr>
                <w:rFonts w:ascii="Times New Roman" w:hAnsi="Times New Roman" w:cs="Times New Roman"/>
              </w:rPr>
            </w:pPr>
          </w:p>
          <w:p w14:paraId="73A4979D" w14:textId="77777777" w:rsidR="005850FF" w:rsidRPr="00CA7A12" w:rsidRDefault="005850FF" w:rsidP="00FE2C9C">
            <w:pPr>
              <w:rPr>
                <w:rFonts w:ascii="Times New Roman" w:hAnsi="Times New Roman" w:cs="Times New Roman"/>
              </w:rPr>
            </w:pPr>
          </w:p>
          <w:p w14:paraId="0C5949F7"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8-10 раз</w:t>
            </w:r>
          </w:p>
          <w:p w14:paraId="587739CF" w14:textId="77777777" w:rsidR="005850FF" w:rsidRPr="00CA7A12" w:rsidRDefault="005850FF" w:rsidP="00FE2C9C">
            <w:pPr>
              <w:rPr>
                <w:rFonts w:ascii="Times New Roman" w:hAnsi="Times New Roman" w:cs="Times New Roman"/>
              </w:rPr>
            </w:pPr>
          </w:p>
          <w:p w14:paraId="70F19310" w14:textId="77777777" w:rsidR="005850FF" w:rsidRPr="00CA7A12" w:rsidRDefault="005850FF" w:rsidP="00FE2C9C">
            <w:pPr>
              <w:rPr>
                <w:rFonts w:ascii="Times New Roman" w:hAnsi="Times New Roman" w:cs="Times New Roman"/>
              </w:rPr>
            </w:pPr>
          </w:p>
          <w:p w14:paraId="7EA3B6FB"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10-15 раз</w:t>
            </w:r>
          </w:p>
          <w:p w14:paraId="69AFCA38"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10-15 раз</w:t>
            </w:r>
          </w:p>
          <w:p w14:paraId="17EDBD1C" w14:textId="77777777" w:rsidR="005850FF" w:rsidRPr="00CA7A12" w:rsidRDefault="005850FF" w:rsidP="00FE2C9C">
            <w:pPr>
              <w:rPr>
                <w:rFonts w:ascii="Times New Roman" w:hAnsi="Times New Roman" w:cs="Times New Roman"/>
              </w:rPr>
            </w:pPr>
          </w:p>
          <w:p w14:paraId="167C8AD4" w14:textId="77777777" w:rsidR="005850FF" w:rsidRPr="00CA7A12" w:rsidRDefault="005850FF" w:rsidP="00FE2C9C">
            <w:pPr>
              <w:rPr>
                <w:rFonts w:ascii="Times New Roman" w:hAnsi="Times New Roman" w:cs="Times New Roman"/>
              </w:rPr>
            </w:pPr>
          </w:p>
          <w:p w14:paraId="42E6AE93"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10-15 раз</w:t>
            </w:r>
          </w:p>
          <w:p w14:paraId="26C402CA" w14:textId="77777777" w:rsidR="005850FF" w:rsidRPr="00CA7A12" w:rsidRDefault="005850FF" w:rsidP="00FE2C9C">
            <w:pPr>
              <w:rPr>
                <w:rFonts w:ascii="Times New Roman" w:hAnsi="Times New Roman" w:cs="Times New Roman"/>
              </w:rPr>
            </w:pPr>
          </w:p>
          <w:p w14:paraId="48ABBA80" w14:textId="77777777" w:rsidR="005850FF" w:rsidRPr="00CA7A12" w:rsidRDefault="005850FF" w:rsidP="00FE2C9C">
            <w:pPr>
              <w:rPr>
                <w:rFonts w:ascii="Times New Roman" w:hAnsi="Times New Roman" w:cs="Times New Roman"/>
              </w:rPr>
            </w:pPr>
          </w:p>
          <w:p w14:paraId="7F1EA666"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10-15 раз</w:t>
            </w:r>
          </w:p>
          <w:p w14:paraId="55E29874" w14:textId="77777777" w:rsidR="005850FF" w:rsidRPr="00CA7A12" w:rsidRDefault="005850FF" w:rsidP="00FE2C9C">
            <w:pPr>
              <w:rPr>
                <w:rFonts w:ascii="Times New Roman" w:hAnsi="Times New Roman" w:cs="Times New Roman"/>
              </w:rPr>
            </w:pPr>
          </w:p>
          <w:p w14:paraId="70FF8EA7"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10-15 раз.</w:t>
            </w:r>
          </w:p>
          <w:p w14:paraId="171087D1" w14:textId="77777777" w:rsidR="005850FF" w:rsidRPr="00CA7A12" w:rsidRDefault="005850FF" w:rsidP="00FE2C9C">
            <w:pPr>
              <w:rPr>
                <w:rFonts w:ascii="Times New Roman" w:hAnsi="Times New Roman" w:cs="Times New Roman"/>
              </w:rPr>
            </w:pPr>
          </w:p>
          <w:p w14:paraId="70372D2C" w14:textId="77777777" w:rsidR="005850FF" w:rsidRPr="00CA7A12" w:rsidRDefault="005850FF" w:rsidP="00FE2C9C">
            <w:pPr>
              <w:rPr>
                <w:rFonts w:ascii="Times New Roman" w:hAnsi="Times New Roman" w:cs="Times New Roman"/>
              </w:rPr>
            </w:pPr>
          </w:p>
          <w:p w14:paraId="0FCCDF6F" w14:textId="77777777" w:rsidR="005850FF" w:rsidRPr="00CA7A12" w:rsidRDefault="005850FF" w:rsidP="00FE2C9C">
            <w:pPr>
              <w:rPr>
                <w:rFonts w:ascii="Times New Roman" w:hAnsi="Times New Roman" w:cs="Times New Roman"/>
              </w:rPr>
            </w:pPr>
          </w:p>
          <w:p w14:paraId="41A44EE9" w14:textId="77777777" w:rsidR="005850FF" w:rsidRPr="00CA7A12" w:rsidRDefault="005850FF" w:rsidP="00FE2C9C">
            <w:pPr>
              <w:rPr>
                <w:rFonts w:ascii="Times New Roman" w:hAnsi="Times New Roman" w:cs="Times New Roman"/>
              </w:rPr>
            </w:pPr>
          </w:p>
          <w:p w14:paraId="57741337" w14:textId="77777777" w:rsidR="005850FF" w:rsidRPr="00CA7A12" w:rsidRDefault="005850FF" w:rsidP="00FE2C9C">
            <w:pPr>
              <w:rPr>
                <w:rFonts w:ascii="Times New Roman" w:hAnsi="Times New Roman" w:cs="Times New Roman"/>
              </w:rPr>
            </w:pPr>
          </w:p>
          <w:p w14:paraId="1B120544"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3-5 мин.</w:t>
            </w:r>
          </w:p>
          <w:p w14:paraId="1D60C4D7" w14:textId="77777777" w:rsidR="005850FF" w:rsidRPr="00CA7A12" w:rsidRDefault="005850FF" w:rsidP="00FE2C9C">
            <w:pPr>
              <w:rPr>
                <w:rFonts w:ascii="Times New Roman" w:hAnsi="Times New Roman" w:cs="Times New Roman"/>
              </w:rPr>
            </w:pPr>
          </w:p>
          <w:p w14:paraId="246C3C5B" w14:textId="77777777" w:rsidR="005850FF" w:rsidRPr="00CA7A12" w:rsidRDefault="005850FF" w:rsidP="00FE2C9C">
            <w:pPr>
              <w:rPr>
                <w:rFonts w:ascii="Times New Roman" w:hAnsi="Times New Roman" w:cs="Times New Roman"/>
              </w:rPr>
            </w:pPr>
          </w:p>
          <w:p w14:paraId="67543723" w14:textId="77777777" w:rsidR="005850FF" w:rsidRPr="00CA7A12" w:rsidRDefault="005850FF" w:rsidP="00FE2C9C">
            <w:pPr>
              <w:rPr>
                <w:rFonts w:ascii="Times New Roman" w:hAnsi="Times New Roman" w:cs="Times New Roman"/>
              </w:rPr>
            </w:pPr>
          </w:p>
          <w:p w14:paraId="24D42FE1"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5-6 мин.</w:t>
            </w:r>
          </w:p>
        </w:tc>
        <w:tc>
          <w:tcPr>
            <w:tcW w:w="0" w:type="auto"/>
          </w:tcPr>
          <w:p w14:paraId="7B3D8F5F"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 xml:space="preserve">И.П.-т туловище вертикально, ноги слегка согнуты в коленях, кисти рук перед лицом образуют «ковш», локти слегка разведены, </w:t>
            </w:r>
            <w:r w:rsidRPr="00CA7A12">
              <w:rPr>
                <w:rFonts w:ascii="Times New Roman" w:hAnsi="Times New Roman" w:cs="Times New Roman"/>
              </w:rPr>
              <w:lastRenderedPageBreak/>
              <w:t xml:space="preserve">большие и указательные пальцы почти соединены в треугольнике, при взаимодействии с мячом, упруго и эластично выпрямляются. Учитель указывает на выпрямлении рук в локтевом суставе и напряжении мышц предплечья. </w:t>
            </w:r>
          </w:p>
          <w:p w14:paraId="03B2180A" w14:textId="77777777" w:rsidR="005850FF" w:rsidRPr="00CA7A12" w:rsidRDefault="005850FF" w:rsidP="00FE2C9C">
            <w:pPr>
              <w:rPr>
                <w:rFonts w:ascii="Times New Roman" w:hAnsi="Times New Roman" w:cs="Times New Roman"/>
              </w:rPr>
            </w:pPr>
          </w:p>
          <w:p w14:paraId="6250FA18" w14:textId="77777777" w:rsidR="005850FF" w:rsidRPr="00CA7A12" w:rsidRDefault="005850FF" w:rsidP="00FE2C9C">
            <w:pPr>
              <w:rPr>
                <w:rFonts w:ascii="Times New Roman" w:hAnsi="Times New Roman" w:cs="Times New Roman"/>
              </w:rPr>
            </w:pPr>
          </w:p>
          <w:p w14:paraId="579748FA" w14:textId="77777777" w:rsidR="005850FF" w:rsidRPr="00CA7A12" w:rsidRDefault="005850FF" w:rsidP="00FE2C9C">
            <w:pPr>
              <w:rPr>
                <w:rFonts w:ascii="Times New Roman" w:hAnsi="Times New Roman" w:cs="Times New Roman"/>
              </w:rPr>
            </w:pPr>
          </w:p>
          <w:p w14:paraId="61D78BFD" w14:textId="77777777" w:rsidR="005850FF" w:rsidRPr="00CA7A12" w:rsidRDefault="005850FF" w:rsidP="00FE2C9C">
            <w:pPr>
              <w:rPr>
                <w:rFonts w:ascii="Times New Roman" w:hAnsi="Times New Roman" w:cs="Times New Roman"/>
              </w:rPr>
            </w:pPr>
          </w:p>
          <w:p w14:paraId="25225BB4" w14:textId="77777777" w:rsidR="005850FF" w:rsidRPr="00CA7A12" w:rsidRDefault="005850FF" w:rsidP="00FE2C9C">
            <w:pPr>
              <w:rPr>
                <w:rFonts w:ascii="Times New Roman" w:hAnsi="Times New Roman" w:cs="Times New Roman"/>
              </w:rPr>
            </w:pPr>
          </w:p>
          <w:p w14:paraId="3224C65C" w14:textId="77777777" w:rsidR="005850FF" w:rsidRPr="00CA7A12" w:rsidRDefault="005850FF" w:rsidP="00FE2C9C">
            <w:pPr>
              <w:rPr>
                <w:rFonts w:ascii="Times New Roman" w:hAnsi="Times New Roman" w:cs="Times New Roman"/>
              </w:rPr>
            </w:pPr>
          </w:p>
          <w:p w14:paraId="47DA7337"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Ступни при передаче на одном уровне, или одна впереди другой на 0,5-1 ступни.</w:t>
            </w:r>
          </w:p>
          <w:p w14:paraId="2282DCE0" w14:textId="77777777" w:rsidR="005850FF" w:rsidRPr="00CA7A12" w:rsidRDefault="005850FF" w:rsidP="00FE2C9C">
            <w:pPr>
              <w:rPr>
                <w:rFonts w:ascii="Times New Roman" w:hAnsi="Times New Roman" w:cs="Times New Roman"/>
              </w:rPr>
            </w:pPr>
          </w:p>
          <w:p w14:paraId="11603354" w14:textId="77777777" w:rsidR="005850FF" w:rsidRPr="00CA7A12" w:rsidRDefault="005850FF" w:rsidP="00FE2C9C">
            <w:pPr>
              <w:rPr>
                <w:rFonts w:ascii="Times New Roman" w:hAnsi="Times New Roman" w:cs="Times New Roman"/>
              </w:rPr>
            </w:pPr>
          </w:p>
          <w:p w14:paraId="329DC89A" w14:textId="77777777" w:rsidR="005850FF" w:rsidRPr="00CA7A12" w:rsidRDefault="005850FF" w:rsidP="00FE2C9C">
            <w:pPr>
              <w:rPr>
                <w:rFonts w:ascii="Times New Roman" w:hAnsi="Times New Roman" w:cs="Times New Roman"/>
              </w:rPr>
            </w:pPr>
          </w:p>
          <w:p w14:paraId="6A25806D"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Соревнование: сделавшие по три ошибки выходят из игры, оставшиеся два игрока считаются победителями. Варианты (после передачи мяча игроки перебегают с правой стороны на другую сторону сетки в конец другой колонны).</w:t>
            </w:r>
          </w:p>
        </w:tc>
      </w:tr>
      <w:tr w:rsidR="005850FF" w:rsidRPr="00CA7A12" w14:paraId="05DA7310" w14:textId="77777777" w:rsidTr="00FE2C9C">
        <w:tc>
          <w:tcPr>
            <w:tcW w:w="0" w:type="auto"/>
          </w:tcPr>
          <w:p w14:paraId="567FA9DA"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lastRenderedPageBreak/>
              <w:t>Совершенствовать учащихся в выполнении способов передвижения</w:t>
            </w:r>
          </w:p>
          <w:p w14:paraId="7AA3E6BC" w14:textId="77777777" w:rsidR="005850FF" w:rsidRPr="00CA7A12" w:rsidRDefault="005850FF" w:rsidP="00FE2C9C">
            <w:pPr>
              <w:rPr>
                <w:rFonts w:ascii="Times New Roman" w:hAnsi="Times New Roman" w:cs="Times New Roman"/>
              </w:rPr>
            </w:pPr>
          </w:p>
          <w:p w14:paraId="7CD7B2A1" w14:textId="77777777" w:rsidR="005850FF" w:rsidRPr="00CA7A12" w:rsidRDefault="005850FF" w:rsidP="00FE2C9C">
            <w:pPr>
              <w:rPr>
                <w:rFonts w:ascii="Times New Roman" w:hAnsi="Times New Roman" w:cs="Times New Roman"/>
              </w:rPr>
            </w:pPr>
          </w:p>
          <w:p w14:paraId="79ECBFE6"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Стимулировать активность, взаимопомощь, соревновательный дух. Ознакомить с правилами игры в волейбол.</w:t>
            </w:r>
          </w:p>
        </w:tc>
        <w:tc>
          <w:tcPr>
            <w:tcW w:w="0" w:type="auto"/>
          </w:tcPr>
          <w:p w14:paraId="0A8ACCAD"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Ловля, броски и передача.</w:t>
            </w:r>
          </w:p>
          <w:p w14:paraId="09DAAE8A"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Верхняя передача у сетки.</w:t>
            </w:r>
          </w:p>
          <w:p w14:paraId="2566A59F"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Верхняя передача из глубины площадки к сетке.</w:t>
            </w:r>
          </w:p>
          <w:p w14:paraId="6DEC9528"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Игра в пионербол с элементами волейбола. Последний прием мяча через сетку верхней передачей.</w:t>
            </w:r>
          </w:p>
        </w:tc>
        <w:tc>
          <w:tcPr>
            <w:tcW w:w="0" w:type="auto"/>
          </w:tcPr>
          <w:p w14:paraId="28231BEA"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10-12 мин.</w:t>
            </w:r>
          </w:p>
          <w:p w14:paraId="65F2A790" w14:textId="77777777" w:rsidR="005850FF" w:rsidRPr="00CA7A12" w:rsidRDefault="005850FF" w:rsidP="00FE2C9C">
            <w:pPr>
              <w:rPr>
                <w:rFonts w:ascii="Times New Roman" w:hAnsi="Times New Roman" w:cs="Times New Roman"/>
              </w:rPr>
            </w:pPr>
          </w:p>
          <w:p w14:paraId="29132B10" w14:textId="77777777" w:rsidR="005850FF" w:rsidRPr="00CA7A12" w:rsidRDefault="005850FF" w:rsidP="00FE2C9C">
            <w:pPr>
              <w:rPr>
                <w:rFonts w:ascii="Times New Roman" w:hAnsi="Times New Roman" w:cs="Times New Roman"/>
              </w:rPr>
            </w:pPr>
          </w:p>
          <w:p w14:paraId="5F67BFEE" w14:textId="77777777" w:rsidR="005850FF" w:rsidRPr="00CA7A12" w:rsidRDefault="005850FF" w:rsidP="00FE2C9C">
            <w:pPr>
              <w:rPr>
                <w:rFonts w:ascii="Times New Roman" w:hAnsi="Times New Roman" w:cs="Times New Roman"/>
              </w:rPr>
            </w:pPr>
          </w:p>
          <w:p w14:paraId="2A3AF35D" w14:textId="77777777" w:rsidR="005850FF" w:rsidRPr="00CA7A12" w:rsidRDefault="005850FF" w:rsidP="00FE2C9C">
            <w:pPr>
              <w:rPr>
                <w:rFonts w:ascii="Times New Roman" w:hAnsi="Times New Roman" w:cs="Times New Roman"/>
              </w:rPr>
            </w:pPr>
          </w:p>
          <w:p w14:paraId="329711D3" w14:textId="77777777" w:rsidR="005850FF" w:rsidRPr="00CA7A12" w:rsidRDefault="005850FF" w:rsidP="00FE2C9C">
            <w:pPr>
              <w:rPr>
                <w:rFonts w:ascii="Times New Roman" w:hAnsi="Times New Roman" w:cs="Times New Roman"/>
              </w:rPr>
            </w:pPr>
          </w:p>
          <w:p w14:paraId="689399BA"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15-20 мин.</w:t>
            </w:r>
          </w:p>
          <w:p w14:paraId="017D58C1" w14:textId="77777777" w:rsidR="005850FF" w:rsidRPr="00CA7A12" w:rsidRDefault="005850FF" w:rsidP="00FE2C9C">
            <w:pPr>
              <w:rPr>
                <w:rFonts w:ascii="Times New Roman" w:hAnsi="Times New Roman" w:cs="Times New Roman"/>
              </w:rPr>
            </w:pPr>
          </w:p>
        </w:tc>
        <w:tc>
          <w:tcPr>
            <w:tcW w:w="0" w:type="auto"/>
          </w:tcPr>
          <w:p w14:paraId="40C291F8" w14:textId="77777777" w:rsidR="005850FF" w:rsidRPr="00CA7A12" w:rsidRDefault="005850FF" w:rsidP="00FE2C9C">
            <w:pPr>
              <w:rPr>
                <w:rFonts w:ascii="Times New Roman" w:hAnsi="Times New Roman" w:cs="Times New Roman"/>
              </w:rPr>
            </w:pPr>
          </w:p>
          <w:p w14:paraId="0366B73B" w14:textId="77777777" w:rsidR="005850FF" w:rsidRPr="00CA7A12" w:rsidRDefault="005850FF" w:rsidP="00FE2C9C">
            <w:pPr>
              <w:rPr>
                <w:rFonts w:ascii="Times New Roman" w:hAnsi="Times New Roman" w:cs="Times New Roman"/>
              </w:rPr>
            </w:pPr>
          </w:p>
          <w:p w14:paraId="16901319" w14:textId="77777777" w:rsidR="005850FF" w:rsidRPr="00CA7A12" w:rsidRDefault="005850FF" w:rsidP="00FE2C9C">
            <w:pPr>
              <w:rPr>
                <w:rFonts w:ascii="Times New Roman" w:hAnsi="Times New Roman" w:cs="Times New Roman"/>
              </w:rPr>
            </w:pPr>
          </w:p>
          <w:p w14:paraId="3039768E" w14:textId="77777777" w:rsidR="005850FF" w:rsidRPr="00CA7A12" w:rsidRDefault="005850FF" w:rsidP="00FE2C9C">
            <w:pPr>
              <w:rPr>
                <w:rFonts w:ascii="Times New Roman" w:hAnsi="Times New Roman" w:cs="Times New Roman"/>
              </w:rPr>
            </w:pPr>
          </w:p>
          <w:p w14:paraId="27860293" w14:textId="77777777" w:rsidR="005850FF" w:rsidRPr="00CA7A12" w:rsidRDefault="005850FF" w:rsidP="00FE2C9C">
            <w:pPr>
              <w:rPr>
                <w:rFonts w:ascii="Times New Roman" w:hAnsi="Times New Roman" w:cs="Times New Roman"/>
              </w:rPr>
            </w:pPr>
          </w:p>
          <w:p w14:paraId="5B1D84D6" w14:textId="77777777" w:rsidR="005850FF" w:rsidRPr="00CA7A12" w:rsidRDefault="005850FF" w:rsidP="00FE2C9C">
            <w:pPr>
              <w:rPr>
                <w:rFonts w:ascii="Times New Roman" w:hAnsi="Times New Roman" w:cs="Times New Roman"/>
              </w:rPr>
            </w:pPr>
          </w:p>
          <w:p w14:paraId="167DF1DE" w14:textId="77777777" w:rsidR="005850FF" w:rsidRPr="00CA7A12" w:rsidRDefault="005850FF" w:rsidP="00FE2C9C">
            <w:pPr>
              <w:rPr>
                <w:rFonts w:ascii="Times New Roman" w:hAnsi="Times New Roman" w:cs="Times New Roman"/>
              </w:rPr>
            </w:pPr>
          </w:p>
          <w:p w14:paraId="78B4893E"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Соревнование: игру начинают первые 2 победителя.</w:t>
            </w:r>
          </w:p>
          <w:p w14:paraId="4102072F"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Акцентировать внимание на правильность выполнения заданий и корректное отношение к соперникам по игре.</w:t>
            </w:r>
          </w:p>
        </w:tc>
      </w:tr>
      <w:tr w:rsidR="005850FF" w:rsidRPr="00CA7A12" w14:paraId="0E9862B6" w14:textId="77777777" w:rsidTr="00FE2C9C">
        <w:tc>
          <w:tcPr>
            <w:tcW w:w="0" w:type="auto"/>
          </w:tcPr>
          <w:p w14:paraId="287CF040"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w:t>
            </w:r>
          </w:p>
        </w:tc>
        <w:tc>
          <w:tcPr>
            <w:tcW w:w="0" w:type="auto"/>
          </w:tcPr>
          <w:p w14:paraId="5C198D02"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Заключительная часть</w:t>
            </w:r>
          </w:p>
        </w:tc>
        <w:tc>
          <w:tcPr>
            <w:tcW w:w="0" w:type="auto"/>
          </w:tcPr>
          <w:p w14:paraId="5B4363AF" w14:textId="77777777" w:rsidR="005850FF" w:rsidRPr="00CA7A12" w:rsidRDefault="005850FF" w:rsidP="00FE2C9C">
            <w:pPr>
              <w:rPr>
                <w:rFonts w:ascii="Times New Roman" w:hAnsi="Times New Roman" w:cs="Times New Roman"/>
              </w:rPr>
            </w:pPr>
          </w:p>
        </w:tc>
        <w:tc>
          <w:tcPr>
            <w:tcW w:w="0" w:type="auto"/>
          </w:tcPr>
          <w:p w14:paraId="4354283C" w14:textId="77777777" w:rsidR="005850FF" w:rsidRPr="00CA7A12" w:rsidRDefault="005850FF" w:rsidP="00FE2C9C">
            <w:pPr>
              <w:rPr>
                <w:rFonts w:ascii="Times New Roman" w:hAnsi="Times New Roman" w:cs="Times New Roman"/>
              </w:rPr>
            </w:pPr>
          </w:p>
        </w:tc>
      </w:tr>
      <w:tr w:rsidR="005850FF" w:rsidRPr="00CA7A12" w14:paraId="42D5C9F1" w14:textId="77777777" w:rsidTr="00FE2C9C">
        <w:tc>
          <w:tcPr>
            <w:tcW w:w="0" w:type="auto"/>
          </w:tcPr>
          <w:p w14:paraId="070F9C97"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Способствовать воспитанию чувства коллективизма. Содействовать  осмыслению учащимися результативности собственной познавательной деятельности.</w:t>
            </w:r>
          </w:p>
        </w:tc>
        <w:tc>
          <w:tcPr>
            <w:tcW w:w="0" w:type="auto"/>
          </w:tcPr>
          <w:p w14:paraId="7CF6F05E"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 xml:space="preserve"> Построение в одну шеренгу по кругу. Игра «картошка». Все становятся в круг и передают мяч друг другу верхней передачей двумя руками.</w:t>
            </w:r>
          </w:p>
        </w:tc>
        <w:tc>
          <w:tcPr>
            <w:tcW w:w="0" w:type="auto"/>
          </w:tcPr>
          <w:p w14:paraId="28704A19"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7-8 мин.</w:t>
            </w:r>
          </w:p>
        </w:tc>
        <w:tc>
          <w:tcPr>
            <w:tcW w:w="0" w:type="auto"/>
          </w:tcPr>
          <w:p w14:paraId="76D775F9"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 xml:space="preserve">Учитель указывает, что тот, кто неточно сделал передачу садится в круг и ловит падающий мяч. </w:t>
            </w:r>
          </w:p>
        </w:tc>
      </w:tr>
      <w:tr w:rsidR="005850FF" w:rsidRPr="00CA7A12" w14:paraId="0C003F1A" w14:textId="77777777" w:rsidTr="00FE2C9C">
        <w:tc>
          <w:tcPr>
            <w:tcW w:w="0" w:type="auto"/>
          </w:tcPr>
          <w:p w14:paraId="1EB0FF64"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Воспитать ответственность к занятиям.</w:t>
            </w:r>
          </w:p>
        </w:tc>
        <w:tc>
          <w:tcPr>
            <w:tcW w:w="0" w:type="auto"/>
          </w:tcPr>
          <w:p w14:paraId="074254D5"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Построение, подведение итогов игровой тренировки.</w:t>
            </w:r>
          </w:p>
        </w:tc>
        <w:tc>
          <w:tcPr>
            <w:tcW w:w="0" w:type="auto"/>
          </w:tcPr>
          <w:p w14:paraId="16BD1705"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2-3 мин.</w:t>
            </w:r>
          </w:p>
        </w:tc>
        <w:tc>
          <w:tcPr>
            <w:tcW w:w="0" w:type="auto"/>
          </w:tcPr>
          <w:p w14:paraId="6F28D1A9" w14:textId="77777777" w:rsidR="005850FF" w:rsidRPr="00CA7A12" w:rsidRDefault="005850FF" w:rsidP="00FE2C9C">
            <w:pPr>
              <w:rPr>
                <w:rFonts w:ascii="Times New Roman" w:hAnsi="Times New Roman" w:cs="Times New Roman"/>
              </w:rPr>
            </w:pPr>
            <w:r w:rsidRPr="00CA7A12">
              <w:rPr>
                <w:rFonts w:ascii="Times New Roman" w:hAnsi="Times New Roman" w:cs="Times New Roman"/>
              </w:rPr>
              <w:t>Индивидуальная оценка занимающихся и задание на дом.</w:t>
            </w:r>
          </w:p>
        </w:tc>
      </w:tr>
    </w:tbl>
    <w:p w14:paraId="008181EB" w14:textId="77777777" w:rsidR="005850FF" w:rsidRPr="00CA7A12" w:rsidRDefault="005850FF" w:rsidP="005850FF">
      <w:pPr>
        <w:rPr>
          <w:rFonts w:ascii="Times New Roman" w:hAnsi="Times New Roman" w:cs="Times New Roman"/>
        </w:rPr>
      </w:pPr>
    </w:p>
    <w:p w14:paraId="0361D410" w14:textId="77777777" w:rsidR="005850FF" w:rsidRPr="00CA7A12" w:rsidRDefault="005850FF" w:rsidP="005850FF">
      <w:pPr>
        <w:widowControl/>
        <w:spacing w:after="200" w:line="276" w:lineRule="auto"/>
        <w:jc w:val="right"/>
        <w:rPr>
          <w:rFonts w:ascii="Times New Roman" w:hAnsi="Times New Roman" w:cs="Times New Roman"/>
        </w:rPr>
      </w:pPr>
    </w:p>
    <w:p w14:paraId="5B112C6C" w14:textId="77777777" w:rsidR="005850FF" w:rsidRPr="00CA7A12" w:rsidRDefault="007852C5">
      <w:pPr>
        <w:widowControl/>
        <w:spacing w:after="200" w:line="276" w:lineRule="auto"/>
        <w:rPr>
          <w:rFonts w:ascii="Times New Roman" w:hAnsi="Times New Roman" w:cs="Times New Roman"/>
        </w:rPr>
      </w:pPr>
      <w:r>
        <w:rPr>
          <w:rFonts w:ascii="Times New Roman" w:hAnsi="Times New Roman" w:cs="Times New Roman"/>
          <w:noProof/>
          <w:lang w:bidi="ar-SA"/>
        </w:rPr>
        <w:lastRenderedPageBreak/>
        <w:drawing>
          <wp:anchor distT="0" distB="0" distL="114300" distR="114300" simplePos="0" relativeHeight="251661312" behindDoc="1" locked="0" layoutInCell="1" allowOverlap="1" wp14:anchorId="64FF92FE" wp14:editId="3BB6FBC1">
            <wp:simplePos x="0" y="0"/>
            <wp:positionH relativeFrom="column">
              <wp:posOffset>4618990</wp:posOffset>
            </wp:positionH>
            <wp:positionV relativeFrom="paragraph">
              <wp:posOffset>4572000</wp:posOffset>
            </wp:positionV>
            <wp:extent cx="4896485" cy="1445895"/>
            <wp:effectExtent l="19050" t="0" r="0" b="0"/>
            <wp:wrapTight wrapText="bothSides">
              <wp:wrapPolygon edited="0">
                <wp:start x="-84" y="0"/>
                <wp:lineTo x="-84" y="21344"/>
                <wp:lineTo x="21597" y="21344"/>
                <wp:lineTo x="21597" y="0"/>
                <wp:lineTo x="-84" y="0"/>
              </wp:wrapPolygon>
            </wp:wrapTight>
            <wp:docPr id="4" name="Рисунок 3" descr="2026-04-03_12-5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4-03_12-53-01.png"/>
                    <pic:cNvPicPr/>
                  </pic:nvPicPr>
                  <pic:blipFill>
                    <a:blip r:embed="rId8" cstate="print"/>
                    <a:stretch>
                      <a:fillRect/>
                    </a:stretch>
                  </pic:blipFill>
                  <pic:spPr>
                    <a:xfrm>
                      <a:off x="0" y="0"/>
                      <a:ext cx="4896485" cy="1445895"/>
                    </a:xfrm>
                    <a:prstGeom prst="rect">
                      <a:avLst/>
                    </a:prstGeom>
                  </pic:spPr>
                </pic:pic>
              </a:graphicData>
            </a:graphic>
          </wp:anchor>
        </w:drawing>
      </w:r>
      <w:r>
        <w:rPr>
          <w:rFonts w:ascii="Times New Roman" w:hAnsi="Times New Roman" w:cs="Times New Roman"/>
          <w:noProof/>
          <w:lang w:bidi="ar-SA"/>
        </w:rPr>
        <w:drawing>
          <wp:anchor distT="0" distB="0" distL="114300" distR="114300" simplePos="0" relativeHeight="251660288" behindDoc="1" locked="0" layoutInCell="1" allowOverlap="1" wp14:anchorId="75E50103" wp14:editId="6D64D17D">
            <wp:simplePos x="0" y="0"/>
            <wp:positionH relativeFrom="column">
              <wp:posOffset>4818380</wp:posOffset>
            </wp:positionH>
            <wp:positionV relativeFrom="paragraph">
              <wp:posOffset>-748030</wp:posOffset>
            </wp:positionV>
            <wp:extent cx="4669155" cy="5320030"/>
            <wp:effectExtent l="19050" t="0" r="0" b="0"/>
            <wp:wrapTight wrapText="bothSides">
              <wp:wrapPolygon edited="0">
                <wp:start x="-88" y="0"/>
                <wp:lineTo x="-88" y="21502"/>
                <wp:lineTo x="21591" y="21502"/>
                <wp:lineTo x="21591" y="0"/>
                <wp:lineTo x="-88" y="0"/>
              </wp:wrapPolygon>
            </wp:wrapTight>
            <wp:docPr id="6" name="Рисунок 2" descr="2026-04-03_12-5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4-03_12-52-28.png"/>
                    <pic:cNvPicPr/>
                  </pic:nvPicPr>
                  <pic:blipFill>
                    <a:blip r:embed="rId9" cstate="print"/>
                    <a:stretch>
                      <a:fillRect/>
                    </a:stretch>
                  </pic:blipFill>
                  <pic:spPr>
                    <a:xfrm>
                      <a:off x="0" y="0"/>
                      <a:ext cx="4669155" cy="5320030"/>
                    </a:xfrm>
                    <a:prstGeom prst="rect">
                      <a:avLst/>
                    </a:prstGeom>
                  </pic:spPr>
                </pic:pic>
              </a:graphicData>
            </a:graphic>
          </wp:anchor>
        </w:drawing>
      </w:r>
      <w:r>
        <w:rPr>
          <w:rFonts w:ascii="Times New Roman" w:hAnsi="Times New Roman" w:cs="Times New Roman"/>
          <w:noProof/>
          <w:lang w:bidi="ar-SA"/>
        </w:rPr>
        <w:drawing>
          <wp:anchor distT="0" distB="0" distL="114300" distR="114300" simplePos="0" relativeHeight="251658240" behindDoc="1" locked="0" layoutInCell="1" allowOverlap="1" wp14:anchorId="4FC59CEC" wp14:editId="6B21F4F4">
            <wp:simplePos x="0" y="0"/>
            <wp:positionH relativeFrom="column">
              <wp:posOffset>-468630</wp:posOffset>
            </wp:positionH>
            <wp:positionV relativeFrom="paragraph">
              <wp:posOffset>4006850</wp:posOffset>
            </wp:positionV>
            <wp:extent cx="4966970" cy="1130300"/>
            <wp:effectExtent l="19050" t="0" r="5080" b="0"/>
            <wp:wrapTight wrapText="bothSides">
              <wp:wrapPolygon edited="0">
                <wp:start x="-83" y="0"/>
                <wp:lineTo x="-83" y="21115"/>
                <wp:lineTo x="21622" y="21115"/>
                <wp:lineTo x="21622" y="0"/>
                <wp:lineTo x="-83" y="0"/>
              </wp:wrapPolygon>
            </wp:wrapTight>
            <wp:docPr id="5" name="Рисунок 1" descr="2026-04-03_12-51-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4-03_12-51-48.png"/>
                    <pic:cNvPicPr/>
                  </pic:nvPicPr>
                  <pic:blipFill>
                    <a:blip r:embed="rId10" cstate="print"/>
                    <a:stretch>
                      <a:fillRect/>
                    </a:stretch>
                  </pic:blipFill>
                  <pic:spPr>
                    <a:xfrm>
                      <a:off x="0" y="0"/>
                      <a:ext cx="4966970" cy="1130300"/>
                    </a:xfrm>
                    <a:prstGeom prst="rect">
                      <a:avLst/>
                    </a:prstGeom>
                  </pic:spPr>
                </pic:pic>
              </a:graphicData>
            </a:graphic>
          </wp:anchor>
        </w:drawing>
      </w:r>
      <w:r>
        <w:rPr>
          <w:rFonts w:ascii="Times New Roman" w:hAnsi="Times New Roman" w:cs="Times New Roman"/>
          <w:noProof/>
          <w:lang w:bidi="ar-SA"/>
        </w:rPr>
        <w:drawing>
          <wp:anchor distT="0" distB="0" distL="114300" distR="114300" simplePos="0" relativeHeight="251659264" behindDoc="1" locked="0" layoutInCell="1" allowOverlap="1" wp14:anchorId="10BF3213" wp14:editId="11F0B914">
            <wp:simplePos x="0" y="0"/>
            <wp:positionH relativeFrom="column">
              <wp:posOffset>-335280</wp:posOffset>
            </wp:positionH>
            <wp:positionV relativeFrom="paragraph">
              <wp:posOffset>-748030</wp:posOffset>
            </wp:positionV>
            <wp:extent cx="4696460" cy="4621530"/>
            <wp:effectExtent l="19050" t="0" r="8890" b="0"/>
            <wp:wrapTight wrapText="bothSides">
              <wp:wrapPolygon edited="0">
                <wp:start x="-88" y="0"/>
                <wp:lineTo x="-88" y="21547"/>
                <wp:lineTo x="21641" y="21547"/>
                <wp:lineTo x="21641" y="0"/>
                <wp:lineTo x="-88" y="0"/>
              </wp:wrapPolygon>
            </wp:wrapTight>
            <wp:docPr id="1" name="Рисунок 0" descr="2026-04-03_12-5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4-03_12-51-10.png"/>
                    <pic:cNvPicPr/>
                  </pic:nvPicPr>
                  <pic:blipFill>
                    <a:blip r:embed="rId11" cstate="print"/>
                    <a:stretch>
                      <a:fillRect/>
                    </a:stretch>
                  </pic:blipFill>
                  <pic:spPr>
                    <a:xfrm>
                      <a:off x="0" y="0"/>
                      <a:ext cx="4696460" cy="4621530"/>
                    </a:xfrm>
                    <a:prstGeom prst="rect">
                      <a:avLst/>
                    </a:prstGeom>
                  </pic:spPr>
                </pic:pic>
              </a:graphicData>
            </a:graphic>
          </wp:anchor>
        </w:drawing>
      </w:r>
      <w:r w:rsidR="005850FF" w:rsidRPr="00CA7A12">
        <w:rPr>
          <w:rFonts w:ascii="Times New Roman" w:hAnsi="Times New Roman" w:cs="Times New Roman"/>
        </w:rPr>
        <w:br w:type="page"/>
      </w:r>
    </w:p>
    <w:p w14:paraId="3CE222EE" w14:textId="77777777" w:rsidR="00341FB5" w:rsidRPr="00CA7A12" w:rsidRDefault="001246EF" w:rsidP="005850FF">
      <w:pPr>
        <w:widowControl/>
        <w:spacing w:after="200" w:line="276" w:lineRule="auto"/>
        <w:jc w:val="right"/>
        <w:rPr>
          <w:rFonts w:ascii="Times New Roman" w:hAnsi="Times New Roman" w:cs="Times New Roman"/>
        </w:rPr>
      </w:pPr>
      <w:r w:rsidRPr="00CA7A12">
        <w:rPr>
          <w:rFonts w:ascii="Times New Roman" w:hAnsi="Times New Roman" w:cs="Times New Roman"/>
        </w:rPr>
        <w:lastRenderedPageBreak/>
        <w:t xml:space="preserve">Приложение </w:t>
      </w:r>
      <w:r w:rsidR="005850FF" w:rsidRPr="00CA7A12">
        <w:rPr>
          <w:rFonts w:ascii="Times New Roman" w:hAnsi="Times New Roman" w:cs="Times New Roman"/>
        </w:rPr>
        <w:t>4</w:t>
      </w:r>
    </w:p>
    <w:p w14:paraId="4A62CA12" w14:textId="77777777" w:rsidR="001246EF" w:rsidRPr="00CA7A12" w:rsidRDefault="001246EF" w:rsidP="001246EF">
      <w:pPr>
        <w:widowControl/>
        <w:shd w:val="clear" w:color="auto" w:fill="FFFFFF"/>
        <w:spacing w:after="100" w:afterAutospacing="1"/>
        <w:outlineLvl w:val="1"/>
        <w:rPr>
          <w:rFonts w:ascii="Times New Roman" w:eastAsia="Times New Roman" w:hAnsi="Times New Roman" w:cs="Times New Roman"/>
          <w:b/>
          <w:color w:val="auto"/>
          <w:sz w:val="28"/>
          <w:szCs w:val="28"/>
          <w:lang w:bidi="ar-SA"/>
        </w:rPr>
      </w:pPr>
      <w:r w:rsidRPr="00CA7A12">
        <w:rPr>
          <w:rFonts w:ascii="Times New Roman" w:eastAsia="Times New Roman" w:hAnsi="Times New Roman" w:cs="Times New Roman"/>
          <w:b/>
          <w:color w:val="auto"/>
          <w:sz w:val="28"/>
          <w:szCs w:val="28"/>
          <w:lang w:bidi="ar-SA"/>
        </w:rPr>
        <w:t>План мероприятия «Спортивный праздник «День волейболиста»»</w:t>
      </w:r>
    </w:p>
    <w:p w14:paraId="4AEEE490" w14:textId="77777777" w:rsidR="001246EF" w:rsidRPr="00CA7A12" w:rsidRDefault="001246EF" w:rsidP="001246EF">
      <w:pPr>
        <w:widowControl/>
        <w:shd w:val="clear" w:color="auto" w:fill="FFFFFF"/>
        <w:rPr>
          <w:rFonts w:ascii="Times New Roman" w:eastAsia="Times New Roman" w:hAnsi="Times New Roman" w:cs="Times New Roman"/>
          <w:color w:val="auto"/>
          <w:lang w:bidi="ar-SA"/>
        </w:rPr>
      </w:pPr>
      <w:r w:rsidRPr="00CA7A12">
        <w:rPr>
          <w:rFonts w:ascii="Times New Roman" w:eastAsia="Times New Roman" w:hAnsi="Times New Roman" w:cs="Times New Roman"/>
          <w:color w:val="212529"/>
          <w:sz w:val="27"/>
          <w:lang w:bidi="ar-SA"/>
        </w:rPr>
        <w:t>  </w:t>
      </w:r>
      <w:r w:rsidRPr="00CA7A12">
        <w:rPr>
          <w:rFonts w:ascii="Times New Roman" w:eastAsia="Times New Roman" w:hAnsi="Times New Roman" w:cs="Times New Roman"/>
          <w:b/>
          <w:bCs/>
          <w:color w:val="auto"/>
          <w:lang w:bidi="ar-SA"/>
        </w:rPr>
        <w:t>Цели и задачи:</w:t>
      </w:r>
    </w:p>
    <w:p w14:paraId="49C341DA" w14:textId="77777777" w:rsidR="001246EF" w:rsidRPr="00CA7A12" w:rsidRDefault="001246EF" w:rsidP="001246EF">
      <w:pPr>
        <w:widowControl/>
        <w:numPr>
          <w:ilvl w:val="0"/>
          <w:numId w:val="29"/>
        </w:numPr>
        <w:spacing w:before="100" w:beforeAutospacing="1"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Сделать этот день спортивным праздником.</w:t>
      </w:r>
    </w:p>
    <w:p w14:paraId="62C2245B" w14:textId="77777777" w:rsidR="001246EF" w:rsidRPr="00CA7A12" w:rsidRDefault="001246EF" w:rsidP="001246EF">
      <w:pPr>
        <w:widowControl/>
        <w:numPr>
          <w:ilvl w:val="0"/>
          <w:numId w:val="29"/>
        </w:numPr>
        <w:spacing w:before="100" w:beforeAutospacing="1"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Дать учащимся возможность анализировать умения и навыки полеченных на уроках физической культуры, спортивных секциях.</w:t>
      </w:r>
    </w:p>
    <w:p w14:paraId="4CF9A0EF" w14:textId="77777777" w:rsidR="001246EF" w:rsidRPr="00CA7A12" w:rsidRDefault="001246EF" w:rsidP="001246EF">
      <w:pPr>
        <w:widowControl/>
        <w:numPr>
          <w:ilvl w:val="0"/>
          <w:numId w:val="29"/>
        </w:numPr>
        <w:spacing w:before="100" w:beforeAutospacing="1"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Прививать учащимся любовь к систематическим занятиям физической культуры и спорта.</w:t>
      </w:r>
    </w:p>
    <w:p w14:paraId="1F9FBD8E" w14:textId="77777777" w:rsidR="001246EF" w:rsidRPr="00CA7A12" w:rsidRDefault="001246EF" w:rsidP="001246EF">
      <w:pPr>
        <w:widowControl/>
        <w:numPr>
          <w:ilvl w:val="0"/>
          <w:numId w:val="29"/>
        </w:numPr>
        <w:spacing w:before="100" w:beforeAutospacing="1"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Воспитывать дружный коллектив, чувство товарищества.</w:t>
      </w:r>
    </w:p>
    <w:p w14:paraId="4E37A410" w14:textId="77777777" w:rsidR="001246EF" w:rsidRPr="00CA7A12" w:rsidRDefault="001246EF" w:rsidP="001246EF">
      <w:pPr>
        <w:widowControl/>
        <w:numPr>
          <w:ilvl w:val="0"/>
          <w:numId w:val="29"/>
        </w:numPr>
        <w:spacing w:before="100" w:beforeAutospacing="1"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Показать физическую подготовленность учащихся и результат работы.</w:t>
      </w:r>
    </w:p>
    <w:p w14:paraId="479DCB7C"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Место проведения:</w:t>
      </w:r>
      <w:r w:rsidRPr="00CA7A12">
        <w:rPr>
          <w:rFonts w:ascii="Times New Roman" w:eastAsia="Times New Roman" w:hAnsi="Times New Roman" w:cs="Times New Roman"/>
          <w:color w:val="auto"/>
          <w:lang w:bidi="ar-SA"/>
        </w:rPr>
        <w:t> спортивный зал.</w:t>
      </w:r>
    </w:p>
    <w:p w14:paraId="0B942D71"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Оборудование:</w:t>
      </w:r>
      <w:r w:rsidRPr="00CA7A12">
        <w:rPr>
          <w:rFonts w:ascii="Times New Roman" w:eastAsia="Times New Roman" w:hAnsi="Times New Roman" w:cs="Times New Roman"/>
          <w:color w:val="auto"/>
          <w:lang w:bidi="ar-SA"/>
        </w:rPr>
        <w:t> мячи волейбольные, свисток, секундомер, площадка волейбольная.</w:t>
      </w:r>
    </w:p>
    <w:p w14:paraId="4E9FEFE9"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Участники праздника:</w:t>
      </w:r>
      <w:r w:rsidRPr="00CA7A12">
        <w:rPr>
          <w:rFonts w:ascii="Times New Roman" w:eastAsia="Times New Roman" w:hAnsi="Times New Roman" w:cs="Times New Roman"/>
          <w:color w:val="auto"/>
          <w:lang w:bidi="ar-SA"/>
        </w:rPr>
        <w:t> учащиеся 3 команды: по 6 человек.</w:t>
      </w:r>
    </w:p>
    <w:p w14:paraId="68C3AFC2"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Время проведения:</w:t>
      </w:r>
      <w:r w:rsidRPr="00CA7A12">
        <w:rPr>
          <w:rFonts w:ascii="Times New Roman" w:eastAsia="Times New Roman" w:hAnsi="Times New Roman" w:cs="Times New Roman"/>
          <w:color w:val="auto"/>
          <w:lang w:bidi="ar-SA"/>
        </w:rPr>
        <w:t> 18.00.</w:t>
      </w:r>
    </w:p>
    <w:p w14:paraId="363A97D1"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Судейская коллегия:</w:t>
      </w:r>
      <w:r w:rsidRPr="00CA7A12">
        <w:rPr>
          <w:rFonts w:ascii="Times New Roman" w:eastAsia="Times New Roman" w:hAnsi="Times New Roman" w:cs="Times New Roman"/>
          <w:color w:val="auto"/>
          <w:lang w:bidi="ar-SA"/>
        </w:rPr>
        <w:t> 3 человека.</w:t>
      </w:r>
    </w:p>
    <w:p w14:paraId="00DF0DD0" w14:textId="77777777" w:rsidR="001246EF" w:rsidRPr="00CA7A12" w:rsidRDefault="001246EF" w:rsidP="001246EF">
      <w:pPr>
        <w:widowControl/>
        <w:spacing w:after="100" w:afterAutospacing="1"/>
        <w:jc w:val="center"/>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Ход мероприятия</w:t>
      </w:r>
    </w:p>
    <w:p w14:paraId="082192B9"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i/>
          <w:iCs/>
          <w:color w:val="auto"/>
          <w:lang w:bidi="ar-SA"/>
        </w:rPr>
        <w:t>Спортивный праздник "День Волейболиста" проходит в спортивном зале школ. Все команды, судьи, болельщики уже на исходном месте. Звучит сигнал к началу праздника.</w:t>
      </w:r>
    </w:p>
    <w:p w14:paraId="0B06727E"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Ведущий 1.</w:t>
      </w:r>
      <w:r w:rsidRPr="00CA7A12">
        <w:rPr>
          <w:rFonts w:ascii="Times New Roman" w:eastAsia="Times New Roman" w:hAnsi="Times New Roman" w:cs="Times New Roman"/>
          <w:color w:val="auto"/>
          <w:lang w:bidi="ar-SA"/>
        </w:rPr>
        <w:t> Добрый вечер, дорогие друзья! Спортивный праздник "День волейболиста" объявляется открытом. Слово дается судейской коллегии они дают клятву, что судить будут справедливо, честно. Слова дается заместителю директора по УВР. Он дает напутствие всем участником, пусть выигрывать и победит сильнейшая команда.</w:t>
      </w:r>
    </w:p>
    <w:p w14:paraId="1162FBFE"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Ведущий 2.</w:t>
      </w:r>
      <w:r w:rsidRPr="00CA7A12">
        <w:rPr>
          <w:rFonts w:ascii="Times New Roman" w:eastAsia="Times New Roman" w:hAnsi="Times New Roman" w:cs="Times New Roman"/>
          <w:color w:val="auto"/>
          <w:lang w:bidi="ar-SA"/>
        </w:rPr>
        <w:t xml:space="preserve"> Волейбол - это значить " летающий мяч". Да это названия вполне соответствует действительности, ведь в игре волейбол волейбольный мяч должен находиться только в воздухе, лишь на мгновение застывая в руках при подачи, передачи, ударе. Что кажется </w:t>
      </w:r>
      <w:r w:rsidRPr="00CA7A12">
        <w:rPr>
          <w:rFonts w:ascii="Times New Roman" w:eastAsia="Times New Roman" w:hAnsi="Times New Roman" w:cs="Times New Roman"/>
          <w:color w:val="auto"/>
          <w:lang w:bidi="ar-SA"/>
        </w:rPr>
        <w:lastRenderedPageBreak/>
        <w:t>проще взял да ударил мяч рукой. Но это кажущаяся простота. Кто занимается волейболом, тот знает укротить мяч в игре, необходимо немало потрудиться на тренировке. И для успеха в волейболе, как конечно, и многих других играх, важное значение имеет сплоченность команды, волевой дух, эмоциональный подъем. Вот сегодня мы посмотрим подготовку участников. Команды - участницы нашего праздника и должны проявить эти качества. Сегодня мы подведем итоги и выявим самых лучших волейболистов школы.</w:t>
      </w:r>
    </w:p>
    <w:p w14:paraId="1D6A018D" w14:textId="77777777" w:rsidR="00E22040" w:rsidRDefault="00E22040" w:rsidP="00E22040">
      <w:pPr>
        <w:widowControl/>
        <w:spacing w:after="100" w:afterAutospacing="1"/>
        <w:rPr>
          <w:rFonts w:ascii="Times New Roman" w:eastAsia="Times New Roman" w:hAnsi="Times New Roman" w:cs="Times New Roman"/>
          <w:b/>
          <w:bCs/>
          <w:color w:val="auto"/>
          <w:lang w:bidi="ar-SA"/>
        </w:rPr>
        <w:sectPr w:rsidR="00E22040" w:rsidSect="007852C5">
          <w:pgSz w:w="16838" w:h="11906" w:orient="landscape"/>
          <w:pgMar w:top="1701" w:right="1134" w:bottom="850" w:left="1134" w:header="708" w:footer="708" w:gutter="0"/>
          <w:cols w:space="708"/>
          <w:docGrid w:linePitch="360"/>
        </w:sectPr>
      </w:pPr>
    </w:p>
    <w:p w14:paraId="06CA37E2" w14:textId="77777777" w:rsidR="001246EF" w:rsidRPr="00CA7A12" w:rsidRDefault="001246EF" w:rsidP="00E22040">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Ведущий 1.</w:t>
      </w:r>
    </w:p>
    <w:p w14:paraId="16CE9708" w14:textId="77777777" w:rsidR="001246EF" w:rsidRPr="00CA7A12" w:rsidRDefault="001246EF" w:rsidP="00E22040">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Над площадкой мяч летает</w:t>
      </w:r>
      <w:r w:rsidRPr="00CA7A12">
        <w:rPr>
          <w:rFonts w:ascii="Times New Roman" w:eastAsia="Times New Roman" w:hAnsi="Times New Roman" w:cs="Times New Roman"/>
          <w:color w:val="auto"/>
          <w:lang w:bidi="ar-SA"/>
        </w:rPr>
        <w:br/>
        <w:t>Словно крылья у его.</w:t>
      </w:r>
      <w:r w:rsidRPr="00CA7A12">
        <w:rPr>
          <w:rFonts w:ascii="Times New Roman" w:eastAsia="Times New Roman" w:hAnsi="Times New Roman" w:cs="Times New Roman"/>
          <w:color w:val="auto"/>
          <w:lang w:bidi="ar-SA"/>
        </w:rPr>
        <w:br/>
        <w:t>Через сетку мяч порхает</w:t>
      </w:r>
      <w:r w:rsidRPr="00CA7A12">
        <w:rPr>
          <w:rFonts w:ascii="Times New Roman" w:eastAsia="Times New Roman" w:hAnsi="Times New Roman" w:cs="Times New Roman"/>
          <w:color w:val="auto"/>
          <w:lang w:bidi="ar-SA"/>
        </w:rPr>
        <w:br/>
        <w:t>Много раз туда-суда</w:t>
      </w:r>
      <w:r w:rsidRPr="00CA7A12">
        <w:rPr>
          <w:rFonts w:ascii="Times New Roman" w:eastAsia="Times New Roman" w:hAnsi="Times New Roman" w:cs="Times New Roman"/>
          <w:color w:val="auto"/>
          <w:lang w:bidi="ar-SA"/>
        </w:rPr>
        <w:br/>
        <w:t>На площадку опускаюсь</w:t>
      </w:r>
      <w:r w:rsidRPr="00CA7A12">
        <w:rPr>
          <w:rFonts w:ascii="Times New Roman" w:eastAsia="Times New Roman" w:hAnsi="Times New Roman" w:cs="Times New Roman"/>
          <w:color w:val="auto"/>
          <w:lang w:bidi="ar-SA"/>
        </w:rPr>
        <w:br/>
        <w:t>Мне умело не дают.</w:t>
      </w:r>
      <w:r w:rsidRPr="00CA7A12">
        <w:rPr>
          <w:rFonts w:ascii="Times New Roman" w:eastAsia="Times New Roman" w:hAnsi="Times New Roman" w:cs="Times New Roman"/>
          <w:color w:val="auto"/>
          <w:lang w:bidi="ar-SA"/>
        </w:rPr>
        <w:br/>
        <w:t>Эх! Люблю сквозь блок прорваться,</w:t>
      </w:r>
      <w:r w:rsidRPr="00CA7A12">
        <w:rPr>
          <w:rFonts w:ascii="Times New Roman" w:eastAsia="Times New Roman" w:hAnsi="Times New Roman" w:cs="Times New Roman"/>
          <w:color w:val="auto"/>
          <w:lang w:bidi="ar-SA"/>
        </w:rPr>
        <w:br/>
        <w:t>Когда спаса сильно бьют</w:t>
      </w:r>
      <w:r w:rsidRPr="00CA7A12">
        <w:rPr>
          <w:rFonts w:ascii="Times New Roman" w:eastAsia="Times New Roman" w:hAnsi="Times New Roman" w:cs="Times New Roman"/>
          <w:color w:val="auto"/>
          <w:lang w:bidi="ar-SA"/>
        </w:rPr>
        <w:br/>
        <w:t>Раз-два-три мяч в ритме вальса,</w:t>
      </w:r>
      <w:r w:rsidRPr="00CA7A12">
        <w:rPr>
          <w:rFonts w:ascii="Times New Roman" w:eastAsia="Times New Roman" w:hAnsi="Times New Roman" w:cs="Times New Roman"/>
          <w:color w:val="auto"/>
          <w:lang w:bidi="ar-SA"/>
        </w:rPr>
        <w:br/>
        <w:t>Эй, игрок ты постарайся,</w:t>
      </w:r>
      <w:r w:rsidRPr="00CA7A12">
        <w:rPr>
          <w:rFonts w:ascii="Times New Roman" w:eastAsia="Times New Roman" w:hAnsi="Times New Roman" w:cs="Times New Roman"/>
          <w:color w:val="auto"/>
          <w:lang w:bidi="ar-SA"/>
        </w:rPr>
        <w:br/>
        <w:t>Чтобы вниз мяч не упал!</w:t>
      </w:r>
      <w:r w:rsidRPr="00CA7A12">
        <w:rPr>
          <w:rFonts w:ascii="Times New Roman" w:eastAsia="Times New Roman" w:hAnsi="Times New Roman" w:cs="Times New Roman"/>
          <w:color w:val="auto"/>
          <w:lang w:bidi="ar-SA"/>
        </w:rPr>
        <w:br/>
        <w:t>Двадцать пять - вершина счета</w:t>
      </w:r>
      <w:r w:rsidRPr="00CA7A12">
        <w:rPr>
          <w:rFonts w:ascii="Times New Roman" w:eastAsia="Times New Roman" w:hAnsi="Times New Roman" w:cs="Times New Roman"/>
          <w:color w:val="auto"/>
          <w:lang w:bidi="ar-SA"/>
        </w:rPr>
        <w:br/>
        <w:t>И опять игра с нуля,</w:t>
      </w:r>
      <w:r w:rsidRPr="00CA7A12">
        <w:rPr>
          <w:rFonts w:ascii="Times New Roman" w:eastAsia="Times New Roman" w:hAnsi="Times New Roman" w:cs="Times New Roman"/>
          <w:color w:val="auto"/>
          <w:lang w:bidi="ar-SA"/>
        </w:rPr>
        <w:br/>
        <w:t>Но победа ждет кого-то,</w:t>
      </w:r>
      <w:r w:rsidRPr="00CA7A12">
        <w:rPr>
          <w:rFonts w:ascii="Times New Roman" w:eastAsia="Times New Roman" w:hAnsi="Times New Roman" w:cs="Times New Roman"/>
          <w:color w:val="auto"/>
          <w:lang w:bidi="ar-SA"/>
        </w:rPr>
        <w:br/>
        <w:t>Незнакомка мне ничья</w:t>
      </w:r>
    </w:p>
    <w:p w14:paraId="0E84D966" w14:textId="77777777" w:rsidR="001246EF" w:rsidRPr="00CA7A12" w:rsidRDefault="001246EF" w:rsidP="00E22040">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Ведущий 2.</w:t>
      </w:r>
    </w:p>
    <w:p w14:paraId="1994E4D4" w14:textId="77777777" w:rsidR="001246EF" w:rsidRPr="00CA7A12" w:rsidRDefault="001246EF" w:rsidP="00E22040">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Ах, прекрасна!. Как прекрасна!</w:t>
      </w:r>
      <w:r w:rsidRPr="00CA7A12">
        <w:rPr>
          <w:rFonts w:ascii="Times New Roman" w:eastAsia="Times New Roman" w:hAnsi="Times New Roman" w:cs="Times New Roman"/>
          <w:color w:val="auto"/>
          <w:lang w:bidi="ar-SA"/>
        </w:rPr>
        <w:br/>
        <w:t>Ты, спортивная пора!</w:t>
      </w:r>
      <w:r w:rsidRPr="00CA7A12">
        <w:rPr>
          <w:rFonts w:ascii="Times New Roman" w:eastAsia="Times New Roman" w:hAnsi="Times New Roman" w:cs="Times New Roman"/>
          <w:color w:val="auto"/>
          <w:lang w:bidi="ar-SA"/>
        </w:rPr>
        <w:br/>
        <w:t>Когда трелью моей ясной</w:t>
      </w:r>
      <w:r w:rsidRPr="00CA7A12">
        <w:rPr>
          <w:rFonts w:ascii="Times New Roman" w:eastAsia="Times New Roman" w:hAnsi="Times New Roman" w:cs="Times New Roman"/>
          <w:color w:val="auto"/>
          <w:lang w:bidi="ar-SA"/>
        </w:rPr>
        <w:br/>
        <w:t>Открывается игра</w:t>
      </w:r>
      <w:r w:rsidRPr="00CA7A12">
        <w:rPr>
          <w:rFonts w:ascii="Times New Roman" w:eastAsia="Times New Roman" w:hAnsi="Times New Roman" w:cs="Times New Roman"/>
          <w:color w:val="auto"/>
          <w:lang w:bidi="ar-SA"/>
        </w:rPr>
        <w:br/>
        <w:t>Ах, прелестно! Как прелестно!</w:t>
      </w:r>
      <w:r w:rsidRPr="00CA7A12">
        <w:rPr>
          <w:rFonts w:ascii="Times New Roman" w:eastAsia="Times New Roman" w:hAnsi="Times New Roman" w:cs="Times New Roman"/>
          <w:color w:val="auto"/>
          <w:lang w:bidi="ar-SA"/>
        </w:rPr>
        <w:br/>
        <w:t>Двух команд - "физкульт-привет!"</w:t>
      </w:r>
      <w:r w:rsidRPr="00CA7A12">
        <w:rPr>
          <w:rFonts w:ascii="Times New Roman" w:eastAsia="Times New Roman" w:hAnsi="Times New Roman" w:cs="Times New Roman"/>
          <w:color w:val="auto"/>
          <w:lang w:bidi="ar-SA"/>
        </w:rPr>
        <w:br/>
        <w:t>После них игре чудесной</w:t>
      </w:r>
      <w:r w:rsidRPr="00CA7A12">
        <w:rPr>
          <w:rFonts w:ascii="Times New Roman" w:eastAsia="Times New Roman" w:hAnsi="Times New Roman" w:cs="Times New Roman"/>
          <w:color w:val="auto"/>
          <w:lang w:bidi="ar-SA"/>
        </w:rPr>
        <w:br/>
        <w:t>Я даю зеленый свет!</w:t>
      </w:r>
      <w:r w:rsidRPr="00CA7A12">
        <w:rPr>
          <w:rFonts w:ascii="Times New Roman" w:eastAsia="Times New Roman" w:hAnsi="Times New Roman" w:cs="Times New Roman"/>
          <w:color w:val="auto"/>
          <w:lang w:bidi="ar-SA"/>
        </w:rPr>
        <w:br/>
        <w:t>Ах, приятно! Как приятно!</w:t>
      </w:r>
      <w:r w:rsidRPr="00CA7A12">
        <w:rPr>
          <w:rFonts w:ascii="Times New Roman" w:eastAsia="Times New Roman" w:hAnsi="Times New Roman" w:cs="Times New Roman"/>
          <w:color w:val="auto"/>
          <w:lang w:bidi="ar-SA"/>
        </w:rPr>
        <w:br/>
        <w:t>Кода честная игра</w:t>
      </w:r>
      <w:r w:rsidRPr="00CA7A12">
        <w:rPr>
          <w:rFonts w:ascii="Times New Roman" w:eastAsia="Times New Roman" w:hAnsi="Times New Roman" w:cs="Times New Roman"/>
          <w:color w:val="auto"/>
          <w:lang w:bidi="ar-SA"/>
        </w:rPr>
        <w:br/>
        <w:t>После матча так отрадно</w:t>
      </w:r>
      <w:r w:rsidRPr="00CA7A12">
        <w:rPr>
          <w:rFonts w:ascii="Times New Roman" w:eastAsia="Times New Roman" w:hAnsi="Times New Roman" w:cs="Times New Roman"/>
          <w:color w:val="auto"/>
          <w:lang w:bidi="ar-SA"/>
        </w:rPr>
        <w:br/>
        <w:t>Слышать мене "физкульт-ура!"</w:t>
      </w:r>
    </w:p>
    <w:p w14:paraId="001B4EC8" w14:textId="77777777" w:rsidR="00E22040" w:rsidRDefault="00E22040" w:rsidP="001246EF">
      <w:pPr>
        <w:widowControl/>
        <w:spacing w:after="100" w:afterAutospacing="1"/>
        <w:rPr>
          <w:rFonts w:ascii="Times New Roman" w:eastAsia="Times New Roman" w:hAnsi="Times New Roman" w:cs="Times New Roman"/>
          <w:b/>
          <w:bCs/>
          <w:color w:val="auto"/>
          <w:lang w:bidi="ar-SA"/>
        </w:rPr>
        <w:sectPr w:rsidR="00E22040" w:rsidSect="00E22040">
          <w:type w:val="continuous"/>
          <w:pgSz w:w="16838" w:h="11906" w:orient="landscape"/>
          <w:pgMar w:top="1701" w:right="1134" w:bottom="850" w:left="1134" w:header="708" w:footer="708" w:gutter="0"/>
          <w:cols w:num="2" w:space="708"/>
          <w:docGrid w:linePitch="360"/>
        </w:sectPr>
      </w:pPr>
    </w:p>
    <w:p w14:paraId="32A9FB81"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Ведущий 1.</w:t>
      </w:r>
      <w:r w:rsidRPr="00CA7A12">
        <w:rPr>
          <w:rFonts w:ascii="Times New Roman" w:eastAsia="Times New Roman" w:hAnsi="Times New Roman" w:cs="Times New Roman"/>
          <w:color w:val="auto"/>
          <w:lang w:bidi="ar-SA"/>
        </w:rPr>
        <w:t> Да и вы друзья, вижу рветесь в бой. Что начинаем конкурсы. Капитаны подойти к судьям. Проводим жеребьевку, чья команда выпала цифра 1 начинает выполнять конкурс.</w:t>
      </w:r>
    </w:p>
    <w:p w14:paraId="3E223F78"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Конкурс "Подача"</w:t>
      </w:r>
    </w:p>
    <w:p w14:paraId="42E9C6A2"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Все игроки команды поочередно выполняют подачи в зовы 1, 5, 6, и 2, 3, 4. То есть каждый игрок делает по три подачи. Точное попадание в зону приносит команде очко. Выигрывает та команда, набравшая большое количество очков.</w:t>
      </w:r>
    </w:p>
    <w:p w14:paraId="1D760387"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Конкурс "Волейбол плюс гимнастика"</w:t>
      </w:r>
    </w:p>
    <w:p w14:paraId="5372213E"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lastRenderedPageBreak/>
        <w:t>Все игроки по очереди выполняют задания.</w:t>
      </w:r>
      <w:r w:rsidRPr="00CA7A12">
        <w:rPr>
          <w:rFonts w:ascii="Times New Roman" w:eastAsia="Times New Roman" w:hAnsi="Times New Roman" w:cs="Times New Roman"/>
          <w:color w:val="auto"/>
          <w:lang w:bidi="ar-SA"/>
        </w:rPr>
        <w:br/>
        <w:t>Игрок выполняет нижнюю передачу двумя руками над собой, после чего ложится на грудь, встает и, переместившись к отскочившему от пола мячу, и выполняет нижнюю передачу двумя руками над собой. Это задания нужно сделать всей командой по очереди за 3 минуты. Кто больше сделает правильно, принесет очков.</w:t>
      </w:r>
    </w:p>
    <w:p w14:paraId="5C722123"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Конкурс "Передача мяча"</w:t>
      </w:r>
    </w:p>
    <w:p w14:paraId="216E1ED9"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Капитаны команды выполняет задание нужно не выходя из круга Д 2 метра. Выполнить передачу над собой двумя руками сверху одновременно. Кто выполнит больше передач за одну минуту</w:t>
      </w:r>
      <w:r w:rsidRPr="00CA7A12">
        <w:rPr>
          <w:rFonts w:ascii="Times New Roman" w:eastAsia="Times New Roman" w:hAnsi="Times New Roman" w:cs="Times New Roman"/>
          <w:i/>
          <w:iCs/>
          <w:color w:val="auto"/>
          <w:lang w:bidi="ar-SA"/>
        </w:rPr>
        <w:t>,</w:t>
      </w:r>
      <w:r w:rsidRPr="00CA7A12">
        <w:rPr>
          <w:rFonts w:ascii="Times New Roman" w:eastAsia="Times New Roman" w:hAnsi="Times New Roman" w:cs="Times New Roman"/>
          <w:color w:val="auto"/>
          <w:lang w:bidi="ar-SA"/>
        </w:rPr>
        <w:t> нельзя ловить мяч, не коснулся пола. Если мяч упал или поймал капитан выбывает с конкурса. Выигрывает тот капитан кто правильно седел задание.</w:t>
      </w:r>
    </w:p>
    <w:p w14:paraId="18A22A39" w14:textId="77777777" w:rsidR="005850FF" w:rsidRPr="00CA7A12" w:rsidRDefault="005850FF" w:rsidP="001246EF">
      <w:pPr>
        <w:widowControl/>
        <w:spacing w:after="100" w:afterAutospacing="1"/>
        <w:rPr>
          <w:rFonts w:ascii="Times New Roman" w:eastAsia="Times New Roman" w:hAnsi="Times New Roman" w:cs="Times New Roman"/>
          <w:b/>
          <w:bCs/>
          <w:color w:val="auto"/>
          <w:lang w:bidi="ar-SA"/>
        </w:rPr>
      </w:pPr>
    </w:p>
    <w:p w14:paraId="203A99CF"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Конкурс "Волейбол-снайпер"</w:t>
      </w:r>
    </w:p>
    <w:p w14:paraId="032B7085"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На стене спортзала цветным мелом нарисованные круги. Команды играют в волейбол на точность попадания. Команды стоят в колонну по одному, лицом к стене с нарисованными кругами Расстояние от стены 1,5 метра. Первый игрок выполняет передачу двумя руками сверху в круг и уходит вконец колонны, второй в это время принимает мяч делает передачу в круг и так далее. За потерю мяча команда получает штрафное очко. Команда - победительница определяется по разности между количеством точных передач в круг и количеством штрафных очков. Время на задания 2 минуты.</w:t>
      </w:r>
    </w:p>
    <w:p w14:paraId="34885B62"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Конкурс "Волейбольное жонглирование</w:t>
      </w:r>
    </w:p>
    <w:p w14:paraId="6E2699DD"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Вариант 1</w:t>
      </w:r>
    </w:p>
    <w:p w14:paraId="59E9AD44"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В конкурсе принимают участие одна девушка и юноша с каждой команды.</w:t>
      </w:r>
    </w:p>
    <w:p w14:paraId="74A8FED0"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Игрок с мячом, выполняет передачу двумя руками снизу, двумя руками сверху, поочередно перемещаясь по волейбольной площадке по диагонали. Выигрывает тот кто правильно сделает задание и быстрее на время.</w:t>
      </w:r>
    </w:p>
    <w:p w14:paraId="12446E19"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Вариант 2</w:t>
      </w:r>
    </w:p>
    <w:p w14:paraId="6640645C"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lastRenderedPageBreak/>
        <w:t>Вся команда становиться по кругу диаметром 3-4 метра на равном расстоянии друг от друга. Перемещаясь по кругу бегом, каждый из учащихся поочередно выполняет передачу над собой и делает ускорение вперед; следующий за ним партнер занимает его место осуществляет прием мяча. Выигрывает та команда выполняет без ошибок, и удерживает мяч в полете на время.</w:t>
      </w:r>
    </w:p>
    <w:p w14:paraId="4F570EDD"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Конкурс "Двухсторонняя игра в парах"</w:t>
      </w:r>
    </w:p>
    <w:p w14:paraId="59E20E46"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Игра две команды играют в пляжный волейбол счет до 10 очков по круговой системе. Выигрывает та команда займет первое место и получает 5 очков.</w:t>
      </w:r>
    </w:p>
    <w:p w14:paraId="504A730A"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Ведущий 1.</w:t>
      </w:r>
      <w:r w:rsidRPr="00CA7A12">
        <w:rPr>
          <w:rFonts w:ascii="Times New Roman" w:eastAsia="Times New Roman" w:hAnsi="Times New Roman" w:cs="Times New Roman"/>
          <w:color w:val="auto"/>
          <w:lang w:bidi="ar-SA"/>
        </w:rPr>
        <w:t> Спасибо Вам за красивое выполнения заданий. А сейчас когда судья подводят мы проведем с болельщиками теоретическую викторину.</w:t>
      </w:r>
    </w:p>
    <w:p w14:paraId="532C17C8" w14:textId="77777777" w:rsidR="001246EF" w:rsidRPr="00CA7A12" w:rsidRDefault="001246EF" w:rsidP="001246EF">
      <w:pPr>
        <w:widowControl/>
        <w:spacing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b/>
          <w:bCs/>
          <w:color w:val="auto"/>
          <w:lang w:bidi="ar-SA"/>
        </w:rPr>
        <w:t>Вопросы викторины:</w:t>
      </w:r>
    </w:p>
    <w:p w14:paraId="5D9922A1" w14:textId="77777777" w:rsidR="001246EF" w:rsidRPr="00CA7A12" w:rsidRDefault="001246EF" w:rsidP="001246EF">
      <w:pPr>
        <w:widowControl/>
        <w:numPr>
          <w:ilvl w:val="0"/>
          <w:numId w:val="30"/>
        </w:numPr>
        <w:spacing w:before="100" w:beforeAutospacing="1"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Каковы размеры волейбольной площадки и сколько раз можно производить замену в игре. (28x9. Замены обратные число не ограничено.</w:t>
      </w:r>
    </w:p>
    <w:p w14:paraId="56D2658F" w14:textId="77777777" w:rsidR="001246EF" w:rsidRPr="00CA7A12" w:rsidRDefault="001246EF" w:rsidP="001246EF">
      <w:pPr>
        <w:widowControl/>
        <w:numPr>
          <w:ilvl w:val="0"/>
          <w:numId w:val="30"/>
        </w:numPr>
        <w:spacing w:before="100" w:beforeAutospacing="1"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Год и место рождения волейбола. (1895 г. США)</w:t>
      </w:r>
    </w:p>
    <w:p w14:paraId="608F0E71" w14:textId="77777777" w:rsidR="001246EF" w:rsidRPr="00CA7A12" w:rsidRDefault="001246EF" w:rsidP="001246EF">
      <w:pPr>
        <w:widowControl/>
        <w:numPr>
          <w:ilvl w:val="0"/>
          <w:numId w:val="30"/>
        </w:numPr>
        <w:spacing w:before="100" w:beforeAutospacing="1"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Когда волейбол стал олимпийским видом (18е игры в Токио, 1964)</w:t>
      </w:r>
    </w:p>
    <w:p w14:paraId="6B29E9AD" w14:textId="77777777" w:rsidR="001246EF" w:rsidRPr="00CA7A12" w:rsidRDefault="001246EF" w:rsidP="001246EF">
      <w:pPr>
        <w:widowControl/>
        <w:numPr>
          <w:ilvl w:val="0"/>
          <w:numId w:val="30"/>
        </w:numPr>
        <w:spacing w:before="100" w:beforeAutospacing="1"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Первые олимпийские чемпионы по волейболу (у мужчин - СССР, у женщин Япония 1964 г.)</w:t>
      </w:r>
    </w:p>
    <w:p w14:paraId="41F68FE1" w14:textId="77777777" w:rsidR="001246EF" w:rsidRPr="00CA7A12" w:rsidRDefault="001246EF" w:rsidP="001246EF">
      <w:pPr>
        <w:widowControl/>
        <w:numPr>
          <w:ilvl w:val="0"/>
          <w:numId w:val="30"/>
        </w:numPr>
        <w:spacing w:before="100" w:beforeAutospacing="1" w:after="100" w:afterAutospacing="1"/>
        <w:rPr>
          <w:rFonts w:ascii="Times New Roman" w:eastAsia="Times New Roman" w:hAnsi="Times New Roman" w:cs="Times New Roman"/>
          <w:color w:val="auto"/>
          <w:lang w:bidi="ar-SA"/>
        </w:rPr>
      </w:pPr>
      <w:r w:rsidRPr="00CA7A12">
        <w:rPr>
          <w:rFonts w:ascii="Times New Roman" w:eastAsia="Times New Roman" w:hAnsi="Times New Roman" w:cs="Times New Roman"/>
          <w:color w:val="auto"/>
          <w:lang w:bidi="ar-SA"/>
        </w:rPr>
        <w:t>Когда женская сборная по волейболу СССР стала олимпийскими чемпионами (на 19-х играх 1968 г.)</w:t>
      </w:r>
    </w:p>
    <w:p w14:paraId="2AFA724C" w14:textId="77777777" w:rsidR="001246EF" w:rsidRPr="00CA7A12" w:rsidRDefault="001246EF" w:rsidP="005850FF">
      <w:pPr>
        <w:widowControl/>
        <w:spacing w:after="100" w:afterAutospacing="1"/>
        <w:rPr>
          <w:rFonts w:ascii="Times New Roman" w:hAnsi="Times New Roman" w:cs="Times New Roman"/>
        </w:rPr>
      </w:pPr>
      <w:r w:rsidRPr="00CA7A12">
        <w:rPr>
          <w:rFonts w:ascii="Times New Roman" w:eastAsia="Times New Roman" w:hAnsi="Times New Roman" w:cs="Times New Roman"/>
          <w:b/>
          <w:bCs/>
          <w:color w:val="auto"/>
          <w:lang w:bidi="ar-SA"/>
        </w:rPr>
        <w:t>Ведущий 2.</w:t>
      </w:r>
      <w:r w:rsidRPr="00CA7A12">
        <w:rPr>
          <w:rFonts w:ascii="Times New Roman" w:eastAsia="Times New Roman" w:hAnsi="Times New Roman" w:cs="Times New Roman"/>
          <w:color w:val="auto"/>
          <w:lang w:bidi="ar-SA"/>
        </w:rPr>
        <w:t> Вот и подходит конец спортивного праздника "День Волейболиста" подводим итоги какая команда занимает места. Судьи сообщают результаты команд награждают команду победительницу призом. Награждение лучших игроков. звучит музыка праздник продолжается объявляется дискотека.</w:t>
      </w:r>
      <w:r w:rsidR="005850FF" w:rsidRPr="00CA7A12">
        <w:rPr>
          <w:rFonts w:ascii="Times New Roman" w:hAnsi="Times New Roman" w:cs="Times New Roman"/>
        </w:rPr>
        <w:t xml:space="preserve"> </w:t>
      </w:r>
    </w:p>
    <w:sectPr w:rsidR="001246EF" w:rsidRPr="00CA7A12" w:rsidSect="00E22040">
      <w:type w:val="continuous"/>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F2790" w14:textId="77777777" w:rsidR="00F226E6" w:rsidRDefault="00F226E6" w:rsidP="009A7FC4">
      <w:r>
        <w:separator/>
      </w:r>
    </w:p>
  </w:endnote>
  <w:endnote w:type="continuationSeparator" w:id="0">
    <w:p w14:paraId="5ABDE4B7" w14:textId="77777777" w:rsidR="00F226E6" w:rsidRDefault="00F226E6" w:rsidP="009A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EF84" w14:textId="77777777" w:rsidR="00F226E6" w:rsidRDefault="00F226E6" w:rsidP="009A7FC4">
      <w:r>
        <w:separator/>
      </w:r>
    </w:p>
  </w:footnote>
  <w:footnote w:type="continuationSeparator" w:id="0">
    <w:p w14:paraId="677E159B" w14:textId="77777777" w:rsidR="00F226E6" w:rsidRDefault="00F226E6" w:rsidP="009A7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898"/>
    <w:multiLevelType w:val="hybridMultilevel"/>
    <w:tmpl w:val="6E4AA27C"/>
    <w:lvl w:ilvl="0" w:tplc="EB92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034B74"/>
    <w:multiLevelType w:val="multilevel"/>
    <w:tmpl w:val="6324E550"/>
    <w:lvl w:ilvl="0">
      <w:start w:val="1"/>
      <w:numFmt w:val="decimal"/>
      <w:lvlText w:val="%1."/>
      <w:lvlJc w:val="left"/>
      <w:pPr>
        <w:ind w:left="660" w:hanging="360"/>
      </w:pPr>
      <w:rPr>
        <w:rFonts w:hint="default"/>
        <w:b/>
      </w:rPr>
    </w:lvl>
    <w:lvl w:ilvl="1">
      <w:start w:val="5"/>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 w15:restartNumberingAfterBreak="0">
    <w:nsid w:val="0F6F5889"/>
    <w:multiLevelType w:val="hybridMultilevel"/>
    <w:tmpl w:val="FC90C0FE"/>
    <w:lvl w:ilvl="0" w:tplc="0419000F">
      <w:start w:val="1"/>
      <w:numFmt w:val="decimal"/>
      <w:lvlText w:val="%1."/>
      <w:lvlJc w:val="left"/>
      <w:pPr>
        <w:ind w:left="980" w:hanging="360"/>
      </w:p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3" w15:restartNumberingAfterBreak="0">
    <w:nsid w:val="1759625E"/>
    <w:multiLevelType w:val="multilevel"/>
    <w:tmpl w:val="FD5AF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954FF6"/>
    <w:multiLevelType w:val="multilevel"/>
    <w:tmpl w:val="D2743D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729E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36B0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702699"/>
    <w:multiLevelType w:val="multilevel"/>
    <w:tmpl w:val="E6D4D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D55282"/>
    <w:multiLevelType w:val="hybridMultilevel"/>
    <w:tmpl w:val="FC90C0FE"/>
    <w:lvl w:ilvl="0" w:tplc="0419000F">
      <w:start w:val="1"/>
      <w:numFmt w:val="decimal"/>
      <w:lvlText w:val="%1."/>
      <w:lvlJc w:val="left"/>
      <w:pPr>
        <w:ind w:left="980" w:hanging="360"/>
      </w:p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9" w15:restartNumberingAfterBreak="0">
    <w:nsid w:val="213D6BE6"/>
    <w:multiLevelType w:val="hybridMultilevel"/>
    <w:tmpl w:val="D97018E8"/>
    <w:lvl w:ilvl="0" w:tplc="0419000F">
      <w:start w:val="1"/>
      <w:numFmt w:val="decimal"/>
      <w:lvlText w:val="%1."/>
      <w:lvlJc w:val="left"/>
      <w:pPr>
        <w:ind w:left="980" w:hanging="360"/>
      </w:p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0" w15:restartNumberingAfterBreak="0">
    <w:nsid w:val="235229D8"/>
    <w:multiLevelType w:val="hybridMultilevel"/>
    <w:tmpl w:val="220EDAD6"/>
    <w:lvl w:ilvl="0" w:tplc="EB92F2B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278D7D42"/>
    <w:multiLevelType w:val="multilevel"/>
    <w:tmpl w:val="476EA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D81616"/>
    <w:multiLevelType w:val="hybridMultilevel"/>
    <w:tmpl w:val="23BE7D72"/>
    <w:lvl w:ilvl="0" w:tplc="DCC653A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DB5BC4"/>
    <w:multiLevelType w:val="hybridMultilevel"/>
    <w:tmpl w:val="53182A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22B46D0"/>
    <w:multiLevelType w:val="hybridMultilevel"/>
    <w:tmpl w:val="FC90C0FE"/>
    <w:lvl w:ilvl="0" w:tplc="0419000F">
      <w:start w:val="1"/>
      <w:numFmt w:val="decimal"/>
      <w:lvlText w:val="%1."/>
      <w:lvlJc w:val="left"/>
      <w:pPr>
        <w:ind w:left="980" w:hanging="360"/>
      </w:p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5" w15:restartNumberingAfterBreak="0">
    <w:nsid w:val="331F6E88"/>
    <w:multiLevelType w:val="multilevel"/>
    <w:tmpl w:val="42DA0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F72FE1"/>
    <w:multiLevelType w:val="multilevel"/>
    <w:tmpl w:val="EBBE6638"/>
    <w:lvl w:ilvl="0">
      <w:start w:val="2019"/>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E94D26"/>
    <w:multiLevelType w:val="multilevel"/>
    <w:tmpl w:val="BF20A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B21874"/>
    <w:multiLevelType w:val="multilevel"/>
    <w:tmpl w:val="AFA0F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702925"/>
    <w:multiLevelType w:val="multilevel"/>
    <w:tmpl w:val="CE122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923A15"/>
    <w:multiLevelType w:val="multilevel"/>
    <w:tmpl w:val="F67EDF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FE4564"/>
    <w:multiLevelType w:val="hybridMultilevel"/>
    <w:tmpl w:val="93EAE10E"/>
    <w:lvl w:ilvl="0" w:tplc="EB92F2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080310F"/>
    <w:multiLevelType w:val="multilevel"/>
    <w:tmpl w:val="7142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E67F56"/>
    <w:multiLevelType w:val="multilevel"/>
    <w:tmpl w:val="BF0250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BA4F8A"/>
    <w:multiLevelType w:val="hybridMultilevel"/>
    <w:tmpl w:val="44E20F7A"/>
    <w:lvl w:ilvl="0" w:tplc="EB92F2B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888589B"/>
    <w:multiLevelType w:val="hybridMultilevel"/>
    <w:tmpl w:val="D622584E"/>
    <w:lvl w:ilvl="0" w:tplc="EB92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75457A"/>
    <w:multiLevelType w:val="hybridMultilevel"/>
    <w:tmpl w:val="7D1069EE"/>
    <w:lvl w:ilvl="0" w:tplc="44CCCE5C">
      <w:start w:val="1"/>
      <w:numFmt w:val="decimal"/>
      <w:lvlText w:val="%1."/>
      <w:lvlJc w:val="left"/>
      <w:pPr>
        <w:ind w:left="720" w:hanging="360"/>
      </w:pPr>
      <w:rPr>
        <w:rFonts w:ascii="Calibri" w:eastAsia="Times New Roman" w:hAnsi="Calibri"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D0924C6"/>
    <w:multiLevelType w:val="multilevel"/>
    <w:tmpl w:val="FAB8E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F53407"/>
    <w:multiLevelType w:val="multilevel"/>
    <w:tmpl w:val="6CBAB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D45D40"/>
    <w:multiLevelType w:val="multilevel"/>
    <w:tmpl w:val="705C1B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10599C"/>
    <w:multiLevelType w:val="hybridMultilevel"/>
    <w:tmpl w:val="F8F43562"/>
    <w:lvl w:ilvl="0" w:tplc="EB92F2B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568455B6"/>
    <w:multiLevelType w:val="hybridMultilevel"/>
    <w:tmpl w:val="FC3AE154"/>
    <w:lvl w:ilvl="0" w:tplc="EB92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4B0C3D"/>
    <w:multiLevelType w:val="multilevel"/>
    <w:tmpl w:val="830247FE"/>
    <w:lvl w:ilvl="0">
      <w:start w:val="1"/>
      <w:numFmt w:val="decimal"/>
      <w:lvlText w:val="%1."/>
      <w:lvlJc w:val="left"/>
      <w:pPr>
        <w:ind w:left="1811" w:hanging="567"/>
        <w:jc w:val="right"/>
      </w:pPr>
      <w:rPr>
        <w:rFonts w:ascii="Times New Roman" w:eastAsia="Times New Roman" w:hAnsi="Times New Roman" w:cs="Times New Roman" w:hint="default"/>
        <w:b/>
        <w:bCs/>
        <w:spacing w:val="0"/>
        <w:w w:val="100"/>
        <w:sz w:val="20"/>
        <w:szCs w:val="20"/>
        <w:lang w:val="ru-RU" w:eastAsia="en-US" w:bidi="ar-SA"/>
      </w:rPr>
    </w:lvl>
    <w:lvl w:ilvl="1">
      <w:start w:val="1"/>
      <w:numFmt w:val="decimal"/>
      <w:lvlText w:val="%1.%2."/>
      <w:lvlJc w:val="left"/>
      <w:pPr>
        <w:ind w:left="4111" w:hanging="708"/>
        <w:jc w:val="right"/>
      </w:pPr>
      <w:rPr>
        <w:rFonts w:ascii="Times New Roman" w:eastAsia="Times New Roman" w:hAnsi="Times New Roman" w:cs="Times New Roman" w:hint="default"/>
        <w:b/>
        <w:bCs/>
        <w:w w:val="100"/>
        <w:sz w:val="20"/>
        <w:szCs w:val="20"/>
        <w:lang w:val="ru-RU" w:eastAsia="en-US" w:bidi="ar-SA"/>
      </w:rPr>
    </w:lvl>
    <w:lvl w:ilvl="2">
      <w:numFmt w:val="bullet"/>
      <w:lvlText w:val="•"/>
      <w:lvlJc w:val="left"/>
      <w:pPr>
        <w:ind w:left="4480" w:hanging="708"/>
      </w:pPr>
      <w:rPr>
        <w:rFonts w:hint="default"/>
        <w:lang w:val="ru-RU" w:eastAsia="en-US" w:bidi="ar-SA"/>
      </w:rPr>
    </w:lvl>
    <w:lvl w:ilvl="3">
      <w:numFmt w:val="bullet"/>
      <w:lvlText w:val="•"/>
      <w:lvlJc w:val="left"/>
      <w:pPr>
        <w:ind w:left="5293" w:hanging="708"/>
      </w:pPr>
      <w:rPr>
        <w:rFonts w:hint="default"/>
        <w:lang w:val="ru-RU" w:eastAsia="en-US" w:bidi="ar-SA"/>
      </w:rPr>
    </w:lvl>
    <w:lvl w:ilvl="4">
      <w:numFmt w:val="bullet"/>
      <w:lvlText w:val="•"/>
      <w:lvlJc w:val="left"/>
      <w:pPr>
        <w:ind w:left="6106" w:hanging="708"/>
      </w:pPr>
      <w:rPr>
        <w:rFonts w:hint="default"/>
        <w:lang w:val="ru-RU" w:eastAsia="en-US" w:bidi="ar-SA"/>
      </w:rPr>
    </w:lvl>
    <w:lvl w:ilvl="5">
      <w:numFmt w:val="bullet"/>
      <w:lvlText w:val="•"/>
      <w:lvlJc w:val="left"/>
      <w:pPr>
        <w:ind w:left="6919" w:hanging="708"/>
      </w:pPr>
      <w:rPr>
        <w:rFonts w:hint="default"/>
        <w:lang w:val="ru-RU" w:eastAsia="en-US" w:bidi="ar-SA"/>
      </w:rPr>
    </w:lvl>
    <w:lvl w:ilvl="6">
      <w:numFmt w:val="bullet"/>
      <w:lvlText w:val="•"/>
      <w:lvlJc w:val="left"/>
      <w:pPr>
        <w:ind w:left="7733" w:hanging="708"/>
      </w:pPr>
      <w:rPr>
        <w:rFonts w:hint="default"/>
        <w:lang w:val="ru-RU" w:eastAsia="en-US" w:bidi="ar-SA"/>
      </w:rPr>
    </w:lvl>
    <w:lvl w:ilvl="7">
      <w:numFmt w:val="bullet"/>
      <w:lvlText w:val="•"/>
      <w:lvlJc w:val="left"/>
      <w:pPr>
        <w:ind w:left="8546" w:hanging="708"/>
      </w:pPr>
      <w:rPr>
        <w:rFonts w:hint="default"/>
        <w:lang w:val="ru-RU" w:eastAsia="en-US" w:bidi="ar-SA"/>
      </w:rPr>
    </w:lvl>
    <w:lvl w:ilvl="8">
      <w:numFmt w:val="bullet"/>
      <w:lvlText w:val="•"/>
      <w:lvlJc w:val="left"/>
      <w:pPr>
        <w:ind w:left="9359" w:hanging="708"/>
      </w:pPr>
      <w:rPr>
        <w:rFonts w:hint="default"/>
        <w:lang w:val="ru-RU" w:eastAsia="en-US" w:bidi="ar-SA"/>
      </w:rPr>
    </w:lvl>
  </w:abstractNum>
  <w:abstractNum w:abstractNumId="33" w15:restartNumberingAfterBreak="0">
    <w:nsid w:val="63F212AA"/>
    <w:multiLevelType w:val="multilevel"/>
    <w:tmpl w:val="7764A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4D2C3D"/>
    <w:multiLevelType w:val="hybridMultilevel"/>
    <w:tmpl w:val="CA302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E56BD0"/>
    <w:multiLevelType w:val="hybridMultilevel"/>
    <w:tmpl w:val="8F7AA72C"/>
    <w:lvl w:ilvl="0" w:tplc="EB92F2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4B278D"/>
    <w:multiLevelType w:val="multilevel"/>
    <w:tmpl w:val="11EE3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1F23DF"/>
    <w:multiLevelType w:val="multilevel"/>
    <w:tmpl w:val="D1E6F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642B50"/>
    <w:multiLevelType w:val="multilevel"/>
    <w:tmpl w:val="B2CE0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B94131"/>
    <w:multiLevelType w:val="multilevel"/>
    <w:tmpl w:val="88FCA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C65D7B"/>
    <w:multiLevelType w:val="multilevel"/>
    <w:tmpl w:val="25FC9DE8"/>
    <w:lvl w:ilvl="0">
      <w:start w:val="2019"/>
      <w:numFmt w:val="decimal"/>
      <w:lvlText w:val="13.0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4728EF"/>
    <w:multiLevelType w:val="multilevel"/>
    <w:tmpl w:val="40E27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1465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7990160">
    <w:abstractNumId w:val="18"/>
  </w:num>
  <w:num w:numId="2" w16cid:durableId="762653249">
    <w:abstractNumId w:val="36"/>
  </w:num>
  <w:num w:numId="3" w16cid:durableId="2043243236">
    <w:abstractNumId w:val="39"/>
  </w:num>
  <w:num w:numId="4" w16cid:durableId="538011085">
    <w:abstractNumId w:val="3"/>
  </w:num>
  <w:num w:numId="5" w16cid:durableId="1972205785">
    <w:abstractNumId w:val="20"/>
  </w:num>
  <w:num w:numId="6" w16cid:durableId="1401171730">
    <w:abstractNumId w:val="37"/>
  </w:num>
  <w:num w:numId="7" w16cid:durableId="812530494">
    <w:abstractNumId w:val="11"/>
  </w:num>
  <w:num w:numId="8" w16cid:durableId="1251936094">
    <w:abstractNumId w:val="28"/>
  </w:num>
  <w:num w:numId="9" w16cid:durableId="1205406626">
    <w:abstractNumId w:val="29"/>
  </w:num>
  <w:num w:numId="10" w16cid:durableId="14314250">
    <w:abstractNumId w:val="17"/>
  </w:num>
  <w:num w:numId="11" w16cid:durableId="1786195749">
    <w:abstractNumId w:val="19"/>
  </w:num>
  <w:num w:numId="12" w16cid:durableId="1437947237">
    <w:abstractNumId w:val="8"/>
  </w:num>
  <w:num w:numId="13" w16cid:durableId="1887332757">
    <w:abstractNumId w:val="2"/>
  </w:num>
  <w:num w:numId="14" w16cid:durableId="2032025320">
    <w:abstractNumId w:val="9"/>
  </w:num>
  <w:num w:numId="15" w16cid:durableId="1424767101">
    <w:abstractNumId w:val="4"/>
  </w:num>
  <w:num w:numId="16" w16cid:durableId="1543127569">
    <w:abstractNumId w:val="27"/>
  </w:num>
  <w:num w:numId="17" w16cid:durableId="1236474186">
    <w:abstractNumId w:val="15"/>
  </w:num>
  <w:num w:numId="18" w16cid:durableId="69738677">
    <w:abstractNumId w:val="23"/>
  </w:num>
  <w:num w:numId="19" w16cid:durableId="401954388">
    <w:abstractNumId w:val="41"/>
  </w:num>
  <w:num w:numId="20" w16cid:durableId="886181089">
    <w:abstractNumId w:val="7"/>
  </w:num>
  <w:num w:numId="21" w16cid:durableId="2037580592">
    <w:abstractNumId w:val="40"/>
  </w:num>
  <w:num w:numId="22" w16cid:durableId="1052729344">
    <w:abstractNumId w:val="16"/>
  </w:num>
  <w:num w:numId="23" w16cid:durableId="1658218461">
    <w:abstractNumId w:val="38"/>
  </w:num>
  <w:num w:numId="24" w16cid:durableId="2141265925">
    <w:abstractNumId w:val="1"/>
  </w:num>
  <w:num w:numId="25" w16cid:durableId="72438199">
    <w:abstractNumId w:val="5"/>
  </w:num>
  <w:num w:numId="26" w16cid:durableId="120535715">
    <w:abstractNumId w:val="32"/>
  </w:num>
  <w:num w:numId="27" w16cid:durableId="55205787">
    <w:abstractNumId w:val="42"/>
  </w:num>
  <w:num w:numId="28" w16cid:durableId="19282779">
    <w:abstractNumId w:val="6"/>
  </w:num>
  <w:num w:numId="29" w16cid:durableId="669017132">
    <w:abstractNumId w:val="22"/>
  </w:num>
  <w:num w:numId="30" w16cid:durableId="214779582">
    <w:abstractNumId w:val="33"/>
  </w:num>
  <w:num w:numId="31" w16cid:durableId="616834103">
    <w:abstractNumId w:val="26"/>
  </w:num>
  <w:num w:numId="32" w16cid:durableId="1054620818">
    <w:abstractNumId w:val="14"/>
  </w:num>
  <w:num w:numId="33" w16cid:durableId="1689602244">
    <w:abstractNumId w:val="12"/>
  </w:num>
  <w:num w:numId="34" w16cid:durableId="454328167">
    <w:abstractNumId w:val="21"/>
  </w:num>
  <w:num w:numId="35" w16cid:durableId="1412850199">
    <w:abstractNumId w:val="34"/>
  </w:num>
  <w:num w:numId="36" w16cid:durableId="773742429">
    <w:abstractNumId w:val="10"/>
  </w:num>
  <w:num w:numId="37" w16cid:durableId="843856649">
    <w:abstractNumId w:val="31"/>
  </w:num>
  <w:num w:numId="38" w16cid:durableId="1443039015">
    <w:abstractNumId w:val="35"/>
  </w:num>
  <w:num w:numId="39" w16cid:durableId="1135103692">
    <w:abstractNumId w:val="30"/>
  </w:num>
  <w:num w:numId="40" w16cid:durableId="1007295564">
    <w:abstractNumId w:val="0"/>
  </w:num>
  <w:num w:numId="41" w16cid:durableId="1483112355">
    <w:abstractNumId w:val="24"/>
  </w:num>
  <w:num w:numId="42" w16cid:durableId="1214078058">
    <w:abstractNumId w:val="25"/>
  </w:num>
  <w:num w:numId="43" w16cid:durableId="2070034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C4"/>
    <w:rsid w:val="0006639B"/>
    <w:rsid w:val="001246EF"/>
    <w:rsid w:val="001565FF"/>
    <w:rsid w:val="00161F79"/>
    <w:rsid w:val="001813AD"/>
    <w:rsid w:val="002D1279"/>
    <w:rsid w:val="00332E8F"/>
    <w:rsid w:val="00341FB5"/>
    <w:rsid w:val="00374309"/>
    <w:rsid w:val="00406532"/>
    <w:rsid w:val="00407480"/>
    <w:rsid w:val="00476591"/>
    <w:rsid w:val="004D77C7"/>
    <w:rsid w:val="005850FF"/>
    <w:rsid w:val="006F4CB2"/>
    <w:rsid w:val="00761D39"/>
    <w:rsid w:val="007852C5"/>
    <w:rsid w:val="00880FE3"/>
    <w:rsid w:val="008C1769"/>
    <w:rsid w:val="008E5B0F"/>
    <w:rsid w:val="009A7FC4"/>
    <w:rsid w:val="00B064BA"/>
    <w:rsid w:val="00BA0510"/>
    <w:rsid w:val="00CA7A12"/>
    <w:rsid w:val="00D434D3"/>
    <w:rsid w:val="00E22040"/>
    <w:rsid w:val="00E67F82"/>
    <w:rsid w:val="00F226E6"/>
    <w:rsid w:val="00FC4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57CB"/>
  <w15:docId w15:val="{9656BAB2-0999-410D-9640-C1208081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A7FC4"/>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2">
    <w:name w:val="heading 2"/>
    <w:basedOn w:val="a"/>
    <w:link w:val="20"/>
    <w:uiPriority w:val="9"/>
    <w:qFormat/>
    <w:rsid w:val="001246EF"/>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Заголовок №3_"/>
    <w:basedOn w:val="a0"/>
    <w:link w:val="30"/>
    <w:rsid w:val="009A7FC4"/>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9A7FC4"/>
    <w:rPr>
      <w:rFonts w:ascii="Times New Roman" w:eastAsia="Times New Roman" w:hAnsi="Times New Roman" w:cs="Times New Roman"/>
      <w:shd w:val="clear" w:color="auto" w:fill="FFFFFF"/>
    </w:rPr>
  </w:style>
  <w:style w:type="character" w:customStyle="1" w:styleId="1">
    <w:name w:val="Заголовок №1_"/>
    <w:basedOn w:val="a0"/>
    <w:link w:val="10"/>
    <w:rsid w:val="009A7FC4"/>
    <w:rPr>
      <w:rFonts w:ascii="Times New Roman" w:eastAsia="Times New Roman" w:hAnsi="Times New Roman" w:cs="Times New Roman"/>
      <w:b/>
      <w:bCs/>
      <w:sz w:val="32"/>
      <w:szCs w:val="32"/>
      <w:shd w:val="clear" w:color="auto" w:fill="FFFFFF"/>
    </w:rPr>
  </w:style>
  <w:style w:type="character" w:customStyle="1" w:styleId="23">
    <w:name w:val="Заголовок №2_"/>
    <w:basedOn w:val="a0"/>
    <w:link w:val="24"/>
    <w:rsid w:val="009A7FC4"/>
    <w:rPr>
      <w:rFonts w:ascii="Times New Roman" w:eastAsia="Times New Roman" w:hAnsi="Times New Roman" w:cs="Times New Roman"/>
      <w:b/>
      <w:bCs/>
      <w:i/>
      <w:iCs/>
      <w:sz w:val="30"/>
      <w:szCs w:val="30"/>
      <w:shd w:val="clear" w:color="auto" w:fill="FFFFFF"/>
    </w:rPr>
  </w:style>
  <w:style w:type="character" w:customStyle="1" w:styleId="216pt">
    <w:name w:val="Заголовок №2 + 16 pt;Не курсив"/>
    <w:basedOn w:val="23"/>
    <w:rsid w:val="009A7FC4"/>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paragraph" w:customStyle="1" w:styleId="30">
    <w:name w:val="Заголовок №3"/>
    <w:basedOn w:val="a"/>
    <w:link w:val="3"/>
    <w:rsid w:val="009A7FC4"/>
    <w:pPr>
      <w:shd w:val="clear" w:color="auto" w:fill="FFFFFF"/>
      <w:spacing w:line="274" w:lineRule="exact"/>
      <w:jc w:val="both"/>
      <w:outlineLvl w:val="2"/>
    </w:pPr>
    <w:rPr>
      <w:rFonts w:ascii="Times New Roman" w:eastAsia="Times New Roman" w:hAnsi="Times New Roman" w:cs="Times New Roman"/>
      <w:b/>
      <w:bCs/>
      <w:color w:val="auto"/>
      <w:sz w:val="22"/>
      <w:szCs w:val="22"/>
      <w:lang w:eastAsia="en-US" w:bidi="ar-SA"/>
    </w:rPr>
  </w:style>
  <w:style w:type="paragraph" w:customStyle="1" w:styleId="22">
    <w:name w:val="Основной текст (2)"/>
    <w:basedOn w:val="a"/>
    <w:link w:val="21"/>
    <w:rsid w:val="009A7FC4"/>
    <w:pPr>
      <w:shd w:val="clear" w:color="auto" w:fill="FFFFFF"/>
      <w:spacing w:line="274" w:lineRule="exact"/>
      <w:ind w:hanging="380"/>
    </w:pPr>
    <w:rPr>
      <w:rFonts w:ascii="Times New Roman" w:eastAsia="Times New Roman" w:hAnsi="Times New Roman" w:cs="Times New Roman"/>
      <w:color w:val="auto"/>
      <w:sz w:val="22"/>
      <w:szCs w:val="22"/>
      <w:lang w:eastAsia="en-US" w:bidi="ar-SA"/>
    </w:rPr>
  </w:style>
  <w:style w:type="paragraph" w:customStyle="1" w:styleId="10">
    <w:name w:val="Заголовок №1"/>
    <w:basedOn w:val="a"/>
    <w:link w:val="1"/>
    <w:rsid w:val="009A7FC4"/>
    <w:pPr>
      <w:shd w:val="clear" w:color="auto" w:fill="FFFFFF"/>
      <w:spacing w:line="365" w:lineRule="exact"/>
      <w:jc w:val="both"/>
      <w:outlineLvl w:val="0"/>
    </w:pPr>
    <w:rPr>
      <w:rFonts w:ascii="Times New Roman" w:eastAsia="Times New Roman" w:hAnsi="Times New Roman" w:cs="Times New Roman"/>
      <w:b/>
      <w:bCs/>
      <w:color w:val="auto"/>
      <w:sz w:val="32"/>
      <w:szCs w:val="32"/>
      <w:lang w:eastAsia="en-US" w:bidi="ar-SA"/>
    </w:rPr>
  </w:style>
  <w:style w:type="paragraph" w:customStyle="1" w:styleId="24">
    <w:name w:val="Заголовок №2"/>
    <w:basedOn w:val="a"/>
    <w:link w:val="23"/>
    <w:rsid w:val="009A7FC4"/>
    <w:pPr>
      <w:shd w:val="clear" w:color="auto" w:fill="FFFFFF"/>
      <w:spacing w:line="365" w:lineRule="exact"/>
      <w:jc w:val="center"/>
      <w:outlineLvl w:val="1"/>
    </w:pPr>
    <w:rPr>
      <w:rFonts w:ascii="Times New Roman" w:eastAsia="Times New Roman" w:hAnsi="Times New Roman" w:cs="Times New Roman"/>
      <w:b/>
      <w:bCs/>
      <w:i/>
      <w:iCs/>
      <w:color w:val="auto"/>
      <w:sz w:val="30"/>
      <w:szCs w:val="30"/>
      <w:lang w:eastAsia="en-US" w:bidi="ar-SA"/>
    </w:rPr>
  </w:style>
  <w:style w:type="table" w:styleId="a3">
    <w:name w:val="Table Grid"/>
    <w:basedOn w:val="a1"/>
    <w:uiPriority w:val="59"/>
    <w:rsid w:val="009A7FC4"/>
    <w:pPr>
      <w:widowControl w:val="0"/>
      <w:spacing w:after="0" w:line="240" w:lineRule="auto"/>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A7FC4"/>
    <w:pPr>
      <w:tabs>
        <w:tab w:val="center" w:pos="4677"/>
        <w:tab w:val="right" w:pos="9355"/>
      </w:tabs>
    </w:pPr>
  </w:style>
  <w:style w:type="character" w:customStyle="1" w:styleId="a5">
    <w:name w:val="Верхний колонтитул Знак"/>
    <w:basedOn w:val="a0"/>
    <w:link w:val="a4"/>
    <w:uiPriority w:val="99"/>
    <w:semiHidden/>
    <w:rsid w:val="009A7FC4"/>
    <w:rPr>
      <w:rFonts w:ascii="Arial Unicode MS" w:eastAsia="Arial Unicode MS" w:hAnsi="Arial Unicode MS" w:cs="Arial Unicode MS"/>
      <w:color w:val="000000"/>
      <w:sz w:val="24"/>
      <w:szCs w:val="24"/>
      <w:lang w:eastAsia="ru-RU" w:bidi="ru-RU"/>
    </w:rPr>
  </w:style>
  <w:style w:type="paragraph" w:styleId="a6">
    <w:name w:val="footer"/>
    <w:basedOn w:val="a"/>
    <w:link w:val="a7"/>
    <w:uiPriority w:val="99"/>
    <w:semiHidden/>
    <w:unhideWhenUsed/>
    <w:rsid w:val="009A7FC4"/>
    <w:pPr>
      <w:tabs>
        <w:tab w:val="center" w:pos="4677"/>
        <w:tab w:val="right" w:pos="9355"/>
      </w:tabs>
    </w:pPr>
  </w:style>
  <w:style w:type="character" w:customStyle="1" w:styleId="a7">
    <w:name w:val="Нижний колонтитул Знак"/>
    <w:basedOn w:val="a0"/>
    <w:link w:val="a6"/>
    <w:uiPriority w:val="99"/>
    <w:semiHidden/>
    <w:rsid w:val="009A7FC4"/>
    <w:rPr>
      <w:rFonts w:ascii="Arial Unicode MS" w:eastAsia="Arial Unicode MS" w:hAnsi="Arial Unicode MS" w:cs="Arial Unicode MS"/>
      <w:color w:val="000000"/>
      <w:sz w:val="24"/>
      <w:szCs w:val="24"/>
      <w:lang w:eastAsia="ru-RU" w:bidi="ru-RU"/>
    </w:rPr>
  </w:style>
  <w:style w:type="character" w:customStyle="1" w:styleId="25">
    <w:name w:val="Основной текст (2) + Полужирный"/>
    <w:basedOn w:val="21"/>
    <w:rsid w:val="009A7F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1">
    <w:name w:val="Заголовок №3 + Курсив"/>
    <w:basedOn w:val="3"/>
    <w:rsid w:val="009A7FC4"/>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5">
    <w:name w:val="Основной текст (5)_"/>
    <w:basedOn w:val="a0"/>
    <w:link w:val="50"/>
    <w:rsid w:val="009A7FC4"/>
    <w:rPr>
      <w:rFonts w:ascii="Times New Roman" w:eastAsia="Times New Roman" w:hAnsi="Times New Roman" w:cs="Times New Roman"/>
      <w:b/>
      <w:bCs/>
      <w:i/>
      <w:iCs/>
      <w:shd w:val="clear" w:color="auto" w:fill="FFFFFF"/>
    </w:rPr>
  </w:style>
  <w:style w:type="paragraph" w:customStyle="1" w:styleId="50">
    <w:name w:val="Основной текст (5)"/>
    <w:basedOn w:val="a"/>
    <w:link w:val="5"/>
    <w:rsid w:val="009A7FC4"/>
    <w:pPr>
      <w:shd w:val="clear" w:color="auto" w:fill="FFFFFF"/>
      <w:spacing w:before="60" w:after="60" w:line="0" w:lineRule="atLeast"/>
      <w:jc w:val="both"/>
    </w:pPr>
    <w:rPr>
      <w:rFonts w:ascii="Times New Roman" w:eastAsia="Times New Roman" w:hAnsi="Times New Roman" w:cs="Times New Roman"/>
      <w:b/>
      <w:bCs/>
      <w:i/>
      <w:iCs/>
      <w:color w:val="auto"/>
      <w:sz w:val="22"/>
      <w:szCs w:val="22"/>
      <w:lang w:eastAsia="en-US" w:bidi="ar-SA"/>
    </w:rPr>
  </w:style>
  <w:style w:type="character" w:customStyle="1" w:styleId="32">
    <w:name w:val="Основной текст (3)_"/>
    <w:basedOn w:val="a0"/>
    <w:link w:val="33"/>
    <w:rsid w:val="009A7FC4"/>
    <w:rPr>
      <w:rFonts w:ascii="Times New Roman" w:eastAsia="Times New Roman" w:hAnsi="Times New Roman" w:cs="Times New Roman"/>
      <w:b/>
      <w:bCs/>
      <w:shd w:val="clear" w:color="auto" w:fill="FFFFFF"/>
    </w:rPr>
  </w:style>
  <w:style w:type="character" w:customStyle="1" w:styleId="34">
    <w:name w:val="Основной текст (3) + Не полужирный"/>
    <w:basedOn w:val="32"/>
    <w:rsid w:val="009A7FC4"/>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5">
    <w:name w:val="Заголовок №3 + Не полужирный"/>
    <w:basedOn w:val="3"/>
    <w:rsid w:val="009A7FC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33">
    <w:name w:val="Основной текст (3)"/>
    <w:basedOn w:val="a"/>
    <w:link w:val="32"/>
    <w:rsid w:val="009A7FC4"/>
    <w:pPr>
      <w:shd w:val="clear" w:color="auto" w:fill="FFFFFF"/>
      <w:spacing w:line="274" w:lineRule="exact"/>
      <w:ind w:hanging="140"/>
      <w:jc w:val="center"/>
    </w:pPr>
    <w:rPr>
      <w:rFonts w:ascii="Times New Roman" w:eastAsia="Times New Roman" w:hAnsi="Times New Roman" w:cs="Times New Roman"/>
      <w:b/>
      <w:bCs/>
      <w:color w:val="auto"/>
      <w:sz w:val="22"/>
      <w:szCs w:val="22"/>
      <w:lang w:eastAsia="en-US" w:bidi="ar-SA"/>
    </w:rPr>
  </w:style>
  <w:style w:type="character" w:customStyle="1" w:styleId="26">
    <w:name w:val="Подпись к таблице (2)_"/>
    <w:basedOn w:val="a0"/>
    <w:link w:val="27"/>
    <w:rsid w:val="009A7FC4"/>
    <w:rPr>
      <w:rFonts w:ascii="Times New Roman" w:eastAsia="Times New Roman" w:hAnsi="Times New Roman" w:cs="Times New Roman"/>
      <w:b/>
      <w:bCs/>
      <w:shd w:val="clear" w:color="auto" w:fill="FFFFFF"/>
    </w:rPr>
  </w:style>
  <w:style w:type="paragraph" w:customStyle="1" w:styleId="27">
    <w:name w:val="Подпись к таблице (2)"/>
    <w:basedOn w:val="a"/>
    <w:link w:val="26"/>
    <w:rsid w:val="009A7FC4"/>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character" w:customStyle="1" w:styleId="28">
    <w:name w:val="Основной текст (2) + Полужирный;Курсив"/>
    <w:basedOn w:val="21"/>
    <w:rsid w:val="009A7FC4"/>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paragraph" w:styleId="a8">
    <w:name w:val="List Paragraph"/>
    <w:basedOn w:val="a"/>
    <w:uiPriority w:val="99"/>
    <w:qFormat/>
    <w:rsid w:val="00FC4430"/>
    <w:pPr>
      <w:ind w:left="720"/>
      <w:contextualSpacing/>
    </w:pPr>
  </w:style>
  <w:style w:type="paragraph" w:customStyle="1" w:styleId="11">
    <w:name w:val="Заголовок 11"/>
    <w:basedOn w:val="a"/>
    <w:uiPriority w:val="1"/>
    <w:qFormat/>
    <w:rsid w:val="00332E8F"/>
    <w:pPr>
      <w:autoSpaceDE w:val="0"/>
      <w:autoSpaceDN w:val="0"/>
      <w:ind w:left="660"/>
      <w:outlineLvl w:val="1"/>
    </w:pPr>
    <w:rPr>
      <w:rFonts w:ascii="Times New Roman" w:eastAsia="Times New Roman" w:hAnsi="Times New Roman" w:cs="Times New Roman"/>
      <w:b/>
      <w:bCs/>
      <w:color w:val="auto"/>
      <w:sz w:val="28"/>
      <w:szCs w:val="28"/>
      <w:lang w:eastAsia="en-US" w:bidi="ar-SA"/>
    </w:rPr>
  </w:style>
  <w:style w:type="character" w:customStyle="1" w:styleId="20">
    <w:name w:val="Заголовок 2 Знак"/>
    <w:basedOn w:val="a0"/>
    <w:link w:val="2"/>
    <w:uiPriority w:val="9"/>
    <w:rsid w:val="001246EF"/>
    <w:rPr>
      <w:rFonts w:ascii="Times New Roman" w:eastAsia="Times New Roman" w:hAnsi="Times New Roman" w:cs="Times New Roman"/>
      <w:b/>
      <w:bCs/>
      <w:sz w:val="36"/>
      <w:szCs w:val="36"/>
      <w:lang w:eastAsia="ru-RU"/>
    </w:rPr>
  </w:style>
  <w:style w:type="character" w:customStyle="1" w:styleId="me-2">
    <w:name w:val="me-2"/>
    <w:basedOn w:val="a0"/>
    <w:rsid w:val="001246EF"/>
  </w:style>
  <w:style w:type="character" w:customStyle="1" w:styleId="pointer-cursor">
    <w:name w:val="pointer-cursor"/>
    <w:basedOn w:val="a0"/>
    <w:rsid w:val="001246EF"/>
  </w:style>
  <w:style w:type="character" w:customStyle="1" w:styleId="d-none">
    <w:name w:val="d-none"/>
    <w:basedOn w:val="a0"/>
    <w:rsid w:val="001246EF"/>
  </w:style>
  <w:style w:type="character" w:styleId="a9">
    <w:name w:val="Hyperlink"/>
    <w:basedOn w:val="a0"/>
    <w:uiPriority w:val="99"/>
    <w:semiHidden/>
    <w:unhideWhenUsed/>
    <w:rsid w:val="001246EF"/>
    <w:rPr>
      <w:color w:val="0000FF"/>
      <w:u w:val="single"/>
    </w:rPr>
  </w:style>
  <w:style w:type="character" w:styleId="aa">
    <w:name w:val="Strong"/>
    <w:basedOn w:val="a0"/>
    <w:uiPriority w:val="22"/>
    <w:qFormat/>
    <w:rsid w:val="001246EF"/>
    <w:rPr>
      <w:b/>
      <w:bCs/>
    </w:rPr>
  </w:style>
  <w:style w:type="paragraph" w:styleId="ab">
    <w:name w:val="Normal (Web)"/>
    <w:basedOn w:val="a"/>
    <w:uiPriority w:val="99"/>
    <w:semiHidden/>
    <w:unhideWhenUsed/>
    <w:rsid w:val="001246EF"/>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Emphasis"/>
    <w:basedOn w:val="a0"/>
    <w:uiPriority w:val="20"/>
    <w:qFormat/>
    <w:rsid w:val="001246EF"/>
    <w:rPr>
      <w:i/>
      <w:iCs/>
    </w:rPr>
  </w:style>
  <w:style w:type="paragraph" w:styleId="ad">
    <w:name w:val="Balloon Text"/>
    <w:basedOn w:val="a"/>
    <w:link w:val="ae"/>
    <w:uiPriority w:val="99"/>
    <w:semiHidden/>
    <w:unhideWhenUsed/>
    <w:rsid w:val="006F4CB2"/>
    <w:rPr>
      <w:rFonts w:ascii="Tahoma" w:hAnsi="Tahoma" w:cs="Tahoma"/>
      <w:sz w:val="16"/>
      <w:szCs w:val="16"/>
    </w:rPr>
  </w:style>
  <w:style w:type="character" w:customStyle="1" w:styleId="ae">
    <w:name w:val="Текст выноски Знак"/>
    <w:basedOn w:val="a0"/>
    <w:link w:val="ad"/>
    <w:uiPriority w:val="99"/>
    <w:semiHidden/>
    <w:rsid w:val="006F4CB2"/>
    <w:rPr>
      <w:rFonts w:ascii="Tahoma" w:eastAsia="Arial Unicode MS"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99688">
      <w:bodyDiv w:val="1"/>
      <w:marLeft w:val="0"/>
      <w:marRight w:val="0"/>
      <w:marTop w:val="0"/>
      <w:marBottom w:val="0"/>
      <w:divBdr>
        <w:top w:val="none" w:sz="0" w:space="0" w:color="auto"/>
        <w:left w:val="none" w:sz="0" w:space="0" w:color="auto"/>
        <w:bottom w:val="none" w:sz="0" w:space="0" w:color="auto"/>
        <w:right w:val="none" w:sz="0" w:space="0" w:color="auto"/>
      </w:divBdr>
      <w:divsChild>
        <w:div w:id="116486280">
          <w:marLeft w:val="-201"/>
          <w:marRight w:val="-201"/>
          <w:marTop w:val="0"/>
          <w:marBottom w:val="0"/>
          <w:divBdr>
            <w:top w:val="none" w:sz="0" w:space="0" w:color="auto"/>
            <w:left w:val="none" w:sz="0" w:space="0" w:color="auto"/>
            <w:bottom w:val="none" w:sz="0" w:space="0" w:color="auto"/>
            <w:right w:val="none" w:sz="0" w:space="0" w:color="auto"/>
          </w:divBdr>
          <w:divsChild>
            <w:div w:id="1076316305">
              <w:marLeft w:val="0"/>
              <w:marRight w:val="0"/>
              <w:marTop w:val="0"/>
              <w:marBottom w:val="0"/>
              <w:divBdr>
                <w:top w:val="none" w:sz="0" w:space="0" w:color="auto"/>
                <w:left w:val="none" w:sz="0" w:space="0" w:color="auto"/>
                <w:bottom w:val="none" w:sz="0" w:space="0" w:color="auto"/>
                <w:right w:val="none" w:sz="0" w:space="0" w:color="auto"/>
              </w:divBdr>
            </w:div>
          </w:divsChild>
        </w:div>
        <w:div w:id="1934049003">
          <w:marLeft w:val="0"/>
          <w:marRight w:val="0"/>
          <w:marTop w:val="0"/>
          <w:marBottom w:val="0"/>
          <w:divBdr>
            <w:top w:val="none" w:sz="0" w:space="0" w:color="auto"/>
            <w:left w:val="none" w:sz="0" w:space="0" w:color="auto"/>
            <w:bottom w:val="none" w:sz="0" w:space="0" w:color="auto"/>
            <w:right w:val="none" w:sz="0" w:space="0" w:color="auto"/>
          </w:divBdr>
          <w:divsChild>
            <w:div w:id="779641746">
              <w:marLeft w:val="0"/>
              <w:marRight w:val="0"/>
              <w:marTop w:val="0"/>
              <w:marBottom w:val="0"/>
              <w:divBdr>
                <w:top w:val="none" w:sz="0" w:space="0" w:color="auto"/>
                <w:left w:val="none" w:sz="0" w:space="0" w:color="auto"/>
                <w:bottom w:val="none" w:sz="0" w:space="0" w:color="auto"/>
                <w:right w:val="none" w:sz="0" w:space="0" w:color="auto"/>
              </w:divBdr>
              <w:divsChild>
                <w:div w:id="9344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505">
          <w:marLeft w:val="0"/>
          <w:marRight w:val="0"/>
          <w:marTop w:val="0"/>
          <w:marBottom w:val="0"/>
          <w:divBdr>
            <w:top w:val="none" w:sz="0" w:space="0" w:color="auto"/>
            <w:left w:val="none" w:sz="0" w:space="0" w:color="auto"/>
            <w:bottom w:val="none" w:sz="0" w:space="0" w:color="auto"/>
            <w:right w:val="none" w:sz="0" w:space="0" w:color="auto"/>
          </w:divBdr>
          <w:divsChild>
            <w:div w:id="1791119941">
              <w:marLeft w:val="0"/>
              <w:marRight w:val="0"/>
              <w:marTop w:val="0"/>
              <w:marBottom w:val="0"/>
              <w:divBdr>
                <w:top w:val="none" w:sz="0" w:space="0" w:color="auto"/>
                <w:left w:val="none" w:sz="0" w:space="0" w:color="auto"/>
                <w:bottom w:val="none" w:sz="0" w:space="0" w:color="auto"/>
                <w:right w:val="none" w:sz="0" w:space="0" w:color="auto"/>
              </w:divBdr>
              <w:divsChild>
                <w:div w:id="2025284524">
                  <w:marLeft w:val="0"/>
                  <w:marRight w:val="0"/>
                  <w:marTop w:val="0"/>
                  <w:marBottom w:val="0"/>
                  <w:divBdr>
                    <w:top w:val="none" w:sz="0" w:space="0" w:color="auto"/>
                    <w:left w:val="none" w:sz="0" w:space="0" w:color="auto"/>
                    <w:bottom w:val="none" w:sz="0" w:space="0" w:color="auto"/>
                    <w:right w:val="none" w:sz="0" w:space="0" w:color="auto"/>
                  </w:divBdr>
                  <w:divsChild>
                    <w:div w:id="12081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2354">
              <w:marLeft w:val="0"/>
              <w:marRight w:val="0"/>
              <w:marTop w:val="0"/>
              <w:marBottom w:val="0"/>
              <w:divBdr>
                <w:top w:val="none" w:sz="0" w:space="0" w:color="auto"/>
                <w:left w:val="none" w:sz="0" w:space="0" w:color="auto"/>
                <w:bottom w:val="none" w:sz="0" w:space="0" w:color="auto"/>
                <w:right w:val="none" w:sz="0" w:space="0" w:color="auto"/>
              </w:divBdr>
            </w:div>
            <w:div w:id="1752893224">
              <w:marLeft w:val="-201"/>
              <w:marRight w:val="-201"/>
              <w:marTop w:val="0"/>
              <w:marBottom w:val="0"/>
              <w:divBdr>
                <w:top w:val="none" w:sz="0" w:space="0" w:color="auto"/>
                <w:left w:val="none" w:sz="0" w:space="0" w:color="auto"/>
                <w:bottom w:val="none" w:sz="0" w:space="0" w:color="auto"/>
                <w:right w:val="none" w:sz="0" w:space="0" w:color="auto"/>
              </w:divBdr>
              <w:divsChild>
                <w:div w:id="359666363">
                  <w:marLeft w:val="0"/>
                  <w:marRight w:val="0"/>
                  <w:marTop w:val="0"/>
                  <w:marBottom w:val="0"/>
                  <w:divBdr>
                    <w:top w:val="none" w:sz="0" w:space="0" w:color="auto"/>
                    <w:left w:val="none" w:sz="0" w:space="0" w:color="auto"/>
                    <w:bottom w:val="none" w:sz="0" w:space="0" w:color="auto"/>
                    <w:right w:val="none" w:sz="0" w:space="0" w:color="auto"/>
                  </w:divBdr>
                </w:div>
                <w:div w:id="7692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41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801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AF479-DC6C-4605-AED3-23BE0B13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13442</Words>
  <Characters>76624</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Директор</cp:lastModifiedBy>
  <cp:revision>2</cp:revision>
  <dcterms:created xsi:type="dcterms:W3CDTF">2026-04-06T12:05:00Z</dcterms:created>
  <dcterms:modified xsi:type="dcterms:W3CDTF">2026-04-06T12:05:00Z</dcterms:modified>
</cp:coreProperties>
</file>