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240" w:rsidRPr="00A12A1B" w:rsidRDefault="00380240" w:rsidP="00A12A1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A1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margin">
              <wp:posOffset>2679437</wp:posOffset>
            </wp:positionH>
            <wp:positionV relativeFrom="paragraph">
              <wp:posOffset>-258374</wp:posOffset>
            </wp:positionV>
            <wp:extent cx="576580" cy="669925"/>
            <wp:effectExtent l="19050" t="0" r="0" b="0"/>
            <wp:wrapNone/>
            <wp:docPr id="2" name="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12A1B">
        <w:rPr>
          <w:rFonts w:ascii="Times New Roman" w:hAnsi="Times New Roman" w:cs="Times New Roman"/>
          <w:sz w:val="28"/>
          <w:szCs w:val="28"/>
        </w:rPr>
        <w:tab/>
      </w:r>
    </w:p>
    <w:p w:rsidR="00380240" w:rsidRPr="00A12A1B" w:rsidRDefault="00DD2FCB" w:rsidP="00A12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A1B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="00380240" w:rsidRPr="00A12A1B">
        <w:rPr>
          <w:rFonts w:ascii="Times New Roman" w:hAnsi="Times New Roman" w:cs="Times New Roman"/>
          <w:sz w:val="28"/>
          <w:szCs w:val="28"/>
        </w:rPr>
        <w:t>КРЫМ</w:t>
      </w:r>
    </w:p>
    <w:p w:rsidR="00380240" w:rsidRPr="00A12A1B" w:rsidRDefault="00380240" w:rsidP="00A12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A1B">
        <w:rPr>
          <w:rFonts w:ascii="Times New Roman" w:hAnsi="Times New Roman" w:cs="Times New Roman"/>
          <w:sz w:val="28"/>
          <w:szCs w:val="28"/>
        </w:rPr>
        <w:t xml:space="preserve">АДМИНИСТРАЦИЯ ДЖАНКОЙСКОГО РАЙОНА </w:t>
      </w:r>
    </w:p>
    <w:p w:rsidR="00380240" w:rsidRPr="00A12A1B" w:rsidRDefault="00380240" w:rsidP="00A12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A1B">
        <w:rPr>
          <w:rFonts w:ascii="Times New Roman" w:hAnsi="Times New Roman" w:cs="Times New Roman"/>
          <w:sz w:val="28"/>
          <w:szCs w:val="28"/>
        </w:rPr>
        <w:t>УПРАВЛЕНИЕ ОБРАЗОВАНИЯ, МОЛОДЕЖИ И СПОРТА</w:t>
      </w:r>
    </w:p>
    <w:p w:rsidR="00380240" w:rsidRPr="00A12A1B" w:rsidRDefault="00380240" w:rsidP="00A12A1B">
      <w:pPr>
        <w:spacing w:after="0"/>
        <w:ind w:right="-5"/>
        <w:rPr>
          <w:rFonts w:ascii="Times New Roman" w:hAnsi="Times New Roman" w:cs="Times New Roman"/>
          <w:sz w:val="28"/>
          <w:szCs w:val="28"/>
          <w:lang w:val="uk-UA"/>
        </w:rPr>
      </w:pPr>
    </w:p>
    <w:p w:rsidR="00380240" w:rsidRPr="00A12A1B" w:rsidRDefault="006A3589" w:rsidP="00A12A1B">
      <w:pPr>
        <w:spacing w:after="0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80240" w:rsidRPr="00A12A1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6E50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21DC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80240" w:rsidRPr="00A12A1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D234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80240" w:rsidRPr="00A12A1B">
        <w:rPr>
          <w:rFonts w:ascii="Times New Roman" w:hAnsi="Times New Roman" w:cs="Times New Roman"/>
          <w:sz w:val="28"/>
          <w:szCs w:val="28"/>
          <w:lang w:val="uk-UA"/>
        </w:rPr>
        <w:t>0.</w:t>
      </w:r>
      <w:r w:rsidR="009D234D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E50F5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="00380240" w:rsidRPr="00A12A1B"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380240" w:rsidRPr="00A12A1B">
        <w:rPr>
          <w:rFonts w:ascii="Times New Roman" w:hAnsi="Times New Roman" w:cs="Times New Roman"/>
          <w:sz w:val="28"/>
          <w:szCs w:val="28"/>
        </w:rPr>
        <w:t xml:space="preserve"> № </w:t>
      </w:r>
      <w:r w:rsidR="000021DC">
        <w:rPr>
          <w:rFonts w:ascii="Times New Roman" w:hAnsi="Times New Roman" w:cs="Times New Roman"/>
          <w:sz w:val="28"/>
          <w:szCs w:val="28"/>
        </w:rPr>
        <w:t>501</w:t>
      </w:r>
      <w:bookmarkStart w:id="0" w:name="_GoBack"/>
      <w:bookmarkEnd w:id="0"/>
      <w:r w:rsidR="00DA2407" w:rsidRPr="00A12A1B">
        <w:rPr>
          <w:rFonts w:ascii="Times New Roman" w:hAnsi="Times New Roman" w:cs="Times New Roman"/>
          <w:sz w:val="28"/>
          <w:szCs w:val="28"/>
        </w:rPr>
        <w:t>/01-03</w:t>
      </w:r>
    </w:p>
    <w:p w:rsidR="00380240" w:rsidRPr="00A12A1B" w:rsidRDefault="00380240" w:rsidP="00A12A1B">
      <w:pPr>
        <w:spacing w:after="0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A12A1B">
        <w:rPr>
          <w:rFonts w:ascii="Times New Roman" w:hAnsi="Times New Roman" w:cs="Times New Roman"/>
          <w:sz w:val="28"/>
          <w:szCs w:val="28"/>
        </w:rPr>
        <w:t>г.Джанкой</w:t>
      </w:r>
    </w:p>
    <w:p w:rsidR="00930E5D" w:rsidRPr="00A12A1B" w:rsidRDefault="00930E5D" w:rsidP="00A12A1B">
      <w:pPr>
        <w:spacing w:after="0"/>
        <w:ind w:right="-5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80240" w:rsidRPr="00A12A1B" w:rsidRDefault="0018737A" w:rsidP="00A12A1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2A1B">
        <w:rPr>
          <w:rFonts w:ascii="Times New Roman" w:hAnsi="Times New Roman" w:cs="Times New Roman"/>
          <w:i/>
          <w:sz w:val="28"/>
          <w:szCs w:val="28"/>
        </w:rPr>
        <w:t xml:space="preserve">Об организации работы по </w:t>
      </w:r>
      <w:r w:rsidR="00930E5D" w:rsidRPr="00A12A1B">
        <w:rPr>
          <w:rFonts w:ascii="Times New Roman" w:hAnsi="Times New Roman" w:cs="Times New Roman"/>
          <w:i/>
          <w:sz w:val="28"/>
          <w:szCs w:val="28"/>
        </w:rPr>
        <w:t>повыше</w:t>
      </w:r>
      <w:r w:rsidR="00055905" w:rsidRPr="00A12A1B">
        <w:rPr>
          <w:rFonts w:ascii="Times New Roman" w:hAnsi="Times New Roman" w:cs="Times New Roman"/>
          <w:i/>
          <w:sz w:val="28"/>
          <w:szCs w:val="28"/>
        </w:rPr>
        <w:t>н</w:t>
      </w:r>
      <w:r w:rsidRPr="00A12A1B">
        <w:rPr>
          <w:rFonts w:ascii="Times New Roman" w:hAnsi="Times New Roman" w:cs="Times New Roman"/>
          <w:i/>
          <w:sz w:val="28"/>
          <w:szCs w:val="28"/>
        </w:rPr>
        <w:t>ию функциональной грамотности</w:t>
      </w:r>
      <w:r w:rsidR="002C2AA6" w:rsidRPr="00A12A1B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="002C2AA6" w:rsidRPr="00A12A1B">
        <w:rPr>
          <w:rFonts w:ascii="Times New Roman" w:hAnsi="Times New Roman" w:cs="Times New Roman"/>
          <w:i/>
          <w:sz w:val="28"/>
          <w:szCs w:val="28"/>
        </w:rPr>
        <w:t>Джанкойском</w:t>
      </w:r>
      <w:proofErr w:type="spellEnd"/>
      <w:r w:rsidR="002C2AA6" w:rsidRPr="00A12A1B">
        <w:rPr>
          <w:rFonts w:ascii="Times New Roman" w:hAnsi="Times New Roman" w:cs="Times New Roman"/>
          <w:i/>
          <w:sz w:val="28"/>
          <w:szCs w:val="28"/>
        </w:rPr>
        <w:t xml:space="preserve"> районе</w:t>
      </w:r>
      <w:r w:rsidR="00055905" w:rsidRPr="00A12A1B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9D234D">
        <w:rPr>
          <w:rFonts w:ascii="Times New Roman" w:hAnsi="Times New Roman" w:cs="Times New Roman"/>
          <w:i/>
          <w:sz w:val="28"/>
          <w:szCs w:val="28"/>
        </w:rPr>
        <w:t>202</w:t>
      </w:r>
      <w:r w:rsidR="006E50F5">
        <w:rPr>
          <w:rFonts w:ascii="Times New Roman" w:hAnsi="Times New Roman" w:cs="Times New Roman"/>
          <w:i/>
          <w:sz w:val="28"/>
          <w:szCs w:val="28"/>
        </w:rPr>
        <w:t>5</w:t>
      </w:r>
      <w:r w:rsidR="00385FB8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9D234D">
        <w:rPr>
          <w:rFonts w:ascii="Times New Roman" w:hAnsi="Times New Roman" w:cs="Times New Roman"/>
          <w:i/>
          <w:sz w:val="28"/>
          <w:szCs w:val="28"/>
        </w:rPr>
        <w:t>202</w:t>
      </w:r>
      <w:r w:rsidR="006E50F5">
        <w:rPr>
          <w:rFonts w:ascii="Times New Roman" w:hAnsi="Times New Roman" w:cs="Times New Roman"/>
          <w:i/>
          <w:sz w:val="28"/>
          <w:szCs w:val="28"/>
        </w:rPr>
        <w:t>6</w:t>
      </w:r>
      <w:r w:rsidR="00055905" w:rsidRPr="00A12A1B">
        <w:rPr>
          <w:rFonts w:ascii="Times New Roman" w:hAnsi="Times New Roman" w:cs="Times New Roman"/>
          <w:i/>
          <w:sz w:val="28"/>
          <w:szCs w:val="28"/>
        </w:rPr>
        <w:t xml:space="preserve"> учебном году </w:t>
      </w:r>
    </w:p>
    <w:p w:rsidR="00380240" w:rsidRPr="00A12A1B" w:rsidRDefault="00380240" w:rsidP="00A12A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234D" w:rsidRPr="00A12A1B" w:rsidRDefault="009D234D" w:rsidP="009D234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22D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426389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E50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Крым от 19.07.2022 № </w:t>
      </w:r>
      <w:r w:rsidRPr="00426389">
        <w:rPr>
          <w:rFonts w:ascii="Times New Roman" w:hAnsi="Times New Roman" w:cs="Times New Roman"/>
          <w:sz w:val="28"/>
          <w:szCs w:val="28"/>
        </w:rPr>
        <w:t xml:space="preserve">307-ЗРК/2022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6389">
        <w:rPr>
          <w:rFonts w:ascii="Times New Roman" w:hAnsi="Times New Roman" w:cs="Times New Roman"/>
          <w:sz w:val="28"/>
          <w:szCs w:val="28"/>
        </w:rPr>
        <w:t>Об исполнительных органах Республики Крым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26389">
        <w:rPr>
          <w:rFonts w:ascii="Times New Roman" w:hAnsi="Times New Roman" w:cs="Times New Roman"/>
          <w:sz w:val="28"/>
          <w:szCs w:val="28"/>
        </w:rPr>
        <w:t>, Положени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6E50F5">
        <w:rPr>
          <w:rFonts w:ascii="Times New Roman" w:hAnsi="Times New Roman" w:cs="Times New Roman"/>
          <w:sz w:val="28"/>
          <w:szCs w:val="28"/>
        </w:rPr>
        <w:t xml:space="preserve"> </w:t>
      </w:r>
      <w:r w:rsidRPr="00426389">
        <w:rPr>
          <w:rFonts w:ascii="Times New Roman" w:hAnsi="Times New Roman" w:cs="Times New Roman"/>
          <w:sz w:val="28"/>
          <w:szCs w:val="28"/>
        </w:rPr>
        <w:t>о Министерстве образования, науки и молодежи Республики Крым, утвержденн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426389">
        <w:rPr>
          <w:rFonts w:ascii="Times New Roman" w:hAnsi="Times New Roman" w:cs="Times New Roman"/>
          <w:sz w:val="28"/>
          <w:szCs w:val="28"/>
        </w:rPr>
        <w:t xml:space="preserve"> постановлением Совета министров </w:t>
      </w:r>
      <w:r>
        <w:rPr>
          <w:rFonts w:ascii="Times New Roman" w:hAnsi="Times New Roman" w:cs="Times New Roman"/>
          <w:sz w:val="28"/>
          <w:szCs w:val="28"/>
        </w:rPr>
        <w:t xml:space="preserve">Республики Крым от 22.04.2014 № </w:t>
      </w:r>
      <w:r w:rsidRPr="00426389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 xml:space="preserve">, во исполнение </w:t>
      </w:r>
      <w:r w:rsidRPr="002A22D4">
        <w:rPr>
          <w:rFonts w:ascii="Times New Roman" w:hAnsi="Times New Roman" w:cs="Times New Roman"/>
          <w:sz w:val="28"/>
          <w:szCs w:val="28"/>
        </w:rPr>
        <w:t>письм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22D4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14 сентября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2A22D4">
        <w:rPr>
          <w:rFonts w:ascii="Times New Roman" w:hAnsi="Times New Roman" w:cs="Times New Roman"/>
          <w:sz w:val="28"/>
          <w:szCs w:val="28"/>
        </w:rPr>
        <w:t xml:space="preserve"> года №03-1510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22D4">
        <w:rPr>
          <w:rFonts w:ascii="Times New Roman" w:hAnsi="Times New Roman" w:cs="Times New Roman"/>
          <w:sz w:val="28"/>
          <w:szCs w:val="28"/>
        </w:rPr>
        <w:t>Об организации работы по повышению функциональной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A12A1B">
        <w:rPr>
          <w:rFonts w:ascii="Times New Roman" w:hAnsi="Times New Roman" w:cs="Times New Roman"/>
          <w:sz w:val="28"/>
          <w:szCs w:val="28"/>
        </w:rPr>
        <w:t xml:space="preserve">на основании приказа Министерства образования, науки и молодежи Республики Крым от </w:t>
      </w:r>
      <w:r w:rsidR="006A3589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="006A3589">
        <w:rPr>
          <w:rFonts w:ascii="Times New Roman" w:hAnsi="Times New Roman" w:cs="Times New Roman"/>
          <w:sz w:val="28"/>
          <w:szCs w:val="28"/>
        </w:rPr>
        <w:t>_</w:t>
      </w:r>
      <w:r w:rsidRPr="00A12A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12A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6E50F5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6E50F5">
        <w:rPr>
          <w:rFonts w:ascii="Times New Roman" w:hAnsi="Times New Roman" w:cs="Times New Roman"/>
          <w:sz w:val="28"/>
          <w:szCs w:val="28"/>
        </w:rPr>
        <w:t xml:space="preserve"> </w:t>
      </w:r>
      <w:r w:rsidRPr="00A12A1B">
        <w:rPr>
          <w:rFonts w:ascii="Times New Roman" w:hAnsi="Times New Roman" w:cs="Times New Roman"/>
          <w:sz w:val="28"/>
          <w:szCs w:val="28"/>
        </w:rPr>
        <w:t xml:space="preserve">№ </w:t>
      </w:r>
      <w:r w:rsidR="006A3589">
        <w:rPr>
          <w:rFonts w:ascii="Times New Roman" w:hAnsi="Times New Roman" w:cs="Times New Roman"/>
          <w:sz w:val="28"/>
          <w:szCs w:val="28"/>
        </w:rPr>
        <w:t>_______</w:t>
      </w:r>
      <w:r w:rsidRPr="00A12A1B">
        <w:rPr>
          <w:rFonts w:ascii="Times New Roman" w:hAnsi="Times New Roman" w:cs="Times New Roman"/>
          <w:sz w:val="28"/>
          <w:szCs w:val="28"/>
        </w:rPr>
        <w:t xml:space="preserve"> «Об организации работы по повышению функциональной грамотности», </w:t>
      </w:r>
      <w:r w:rsidRPr="00A12A1B">
        <w:rPr>
          <w:rFonts w:ascii="Times New Roman" w:hAnsi="Times New Roman" w:cs="Times New Roman"/>
          <w:color w:val="000000"/>
          <w:sz w:val="28"/>
          <w:szCs w:val="28"/>
        </w:rPr>
        <w:t>в рамках реализации национального проекта «Образование»</w:t>
      </w:r>
    </w:p>
    <w:p w:rsidR="00C17B80" w:rsidRPr="00A12A1B" w:rsidRDefault="00C17B80" w:rsidP="009D234D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B80" w:rsidRPr="00A12A1B" w:rsidRDefault="00380240" w:rsidP="00A12A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A1B">
        <w:rPr>
          <w:rFonts w:ascii="Times New Roman" w:hAnsi="Times New Roman" w:cs="Times New Roman"/>
          <w:sz w:val="28"/>
          <w:szCs w:val="28"/>
        </w:rPr>
        <w:t>ПРИКАЗЫВАЮ:</w:t>
      </w:r>
    </w:p>
    <w:p w:rsidR="00C17B80" w:rsidRPr="00A12A1B" w:rsidRDefault="00C17B80" w:rsidP="00A12A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B9D" w:rsidRPr="00A12A1B" w:rsidRDefault="00C43B9D" w:rsidP="00A12A1B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2A1B">
        <w:rPr>
          <w:sz w:val="28"/>
          <w:szCs w:val="28"/>
        </w:rPr>
        <w:t>Утвердить План мероприятий (</w:t>
      </w:r>
      <w:r w:rsidR="00C17B80" w:rsidRPr="00A12A1B">
        <w:rPr>
          <w:sz w:val="28"/>
          <w:szCs w:val="28"/>
        </w:rPr>
        <w:t>«</w:t>
      </w:r>
      <w:r w:rsidRPr="00A12A1B">
        <w:rPr>
          <w:sz w:val="28"/>
          <w:szCs w:val="28"/>
        </w:rPr>
        <w:t>Дорожную карту</w:t>
      </w:r>
      <w:r w:rsidR="00C17B80" w:rsidRPr="00A12A1B">
        <w:rPr>
          <w:sz w:val="28"/>
          <w:szCs w:val="28"/>
        </w:rPr>
        <w:t>»</w:t>
      </w:r>
      <w:r w:rsidRPr="00A12A1B">
        <w:rPr>
          <w:sz w:val="28"/>
          <w:szCs w:val="28"/>
        </w:rPr>
        <w:t xml:space="preserve">) по формированию и оценке функциональной грамотности обучающихся в общеобразовательных организациях Джанкойского района Республики Крым на </w:t>
      </w:r>
      <w:r w:rsidR="006E50F5">
        <w:rPr>
          <w:sz w:val="28"/>
          <w:szCs w:val="28"/>
        </w:rPr>
        <w:t>2025/2026</w:t>
      </w:r>
      <w:r w:rsidRPr="00A12A1B">
        <w:rPr>
          <w:sz w:val="28"/>
          <w:szCs w:val="28"/>
        </w:rPr>
        <w:t xml:space="preserve"> учебный год </w:t>
      </w:r>
      <w:r w:rsidR="00385FB8">
        <w:rPr>
          <w:sz w:val="28"/>
          <w:szCs w:val="28"/>
        </w:rPr>
        <w:t>(</w:t>
      </w:r>
      <w:r w:rsidRPr="00A12A1B">
        <w:rPr>
          <w:sz w:val="28"/>
          <w:szCs w:val="28"/>
        </w:rPr>
        <w:t>Приложени</w:t>
      </w:r>
      <w:r w:rsidR="00385FB8">
        <w:rPr>
          <w:sz w:val="28"/>
          <w:szCs w:val="28"/>
        </w:rPr>
        <w:t>е №</w:t>
      </w:r>
      <w:r w:rsidRPr="00A12A1B">
        <w:rPr>
          <w:sz w:val="28"/>
          <w:szCs w:val="28"/>
        </w:rPr>
        <w:t xml:space="preserve"> 1</w:t>
      </w:r>
      <w:r w:rsidR="00385FB8">
        <w:rPr>
          <w:sz w:val="28"/>
          <w:szCs w:val="28"/>
        </w:rPr>
        <w:t>)</w:t>
      </w:r>
      <w:r w:rsidRPr="00A12A1B">
        <w:rPr>
          <w:sz w:val="28"/>
          <w:szCs w:val="28"/>
        </w:rPr>
        <w:t>.</w:t>
      </w:r>
    </w:p>
    <w:p w:rsidR="00385FB8" w:rsidRDefault="00385FB8" w:rsidP="00A12A1B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C43B9D" w:rsidRPr="00A12A1B">
        <w:rPr>
          <w:sz w:val="28"/>
          <w:szCs w:val="28"/>
        </w:rPr>
        <w:t xml:space="preserve">нформационно-методическому отделу МКУ «Центр по обеспечению деятельности образовательных учреждений и учреждений культуры» управления образования, молодежи и спорта администрации </w:t>
      </w:r>
      <w:proofErr w:type="spellStart"/>
      <w:r w:rsidR="00C43B9D" w:rsidRPr="00A12A1B">
        <w:rPr>
          <w:sz w:val="28"/>
          <w:szCs w:val="28"/>
        </w:rPr>
        <w:t>Джанкойского</w:t>
      </w:r>
      <w:proofErr w:type="spellEnd"/>
      <w:r w:rsidR="00C43B9D" w:rsidRPr="00A12A1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Опрячина</w:t>
      </w:r>
      <w:proofErr w:type="spellEnd"/>
      <w:r>
        <w:rPr>
          <w:sz w:val="28"/>
          <w:szCs w:val="28"/>
        </w:rPr>
        <w:t xml:space="preserve"> Д.П.):</w:t>
      </w:r>
    </w:p>
    <w:p w:rsidR="00C43B9D" w:rsidRPr="00A12A1B" w:rsidRDefault="00385FB8" w:rsidP="00385FB8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</w:t>
      </w:r>
      <w:r w:rsidR="006E50F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C43B9D" w:rsidRPr="00A12A1B">
        <w:rPr>
          <w:sz w:val="28"/>
          <w:szCs w:val="28"/>
        </w:rPr>
        <w:t xml:space="preserve">беспечить реализацию Плана мероприятий («Дорожной карты») по формированию и оценке функциональной грамотности обучающихся общеобразовательных организаций </w:t>
      </w:r>
      <w:proofErr w:type="spellStart"/>
      <w:r w:rsidR="00C43B9D" w:rsidRPr="00A12A1B">
        <w:rPr>
          <w:sz w:val="28"/>
          <w:szCs w:val="28"/>
        </w:rPr>
        <w:t>Джанкойского</w:t>
      </w:r>
      <w:proofErr w:type="spellEnd"/>
      <w:r w:rsidR="00C43B9D" w:rsidRPr="00A12A1B">
        <w:rPr>
          <w:sz w:val="28"/>
          <w:szCs w:val="28"/>
        </w:rPr>
        <w:t xml:space="preserve"> района на </w:t>
      </w:r>
      <w:r w:rsidR="006E50F5">
        <w:rPr>
          <w:sz w:val="28"/>
          <w:szCs w:val="28"/>
        </w:rPr>
        <w:t>2025/2026</w:t>
      </w:r>
      <w:r w:rsidR="00C43B9D" w:rsidRPr="00A12A1B">
        <w:rPr>
          <w:sz w:val="28"/>
          <w:szCs w:val="28"/>
        </w:rPr>
        <w:t xml:space="preserve"> учебный год</w:t>
      </w:r>
      <w:r w:rsidR="00F64163" w:rsidRPr="00A12A1B">
        <w:rPr>
          <w:sz w:val="28"/>
          <w:szCs w:val="28"/>
        </w:rPr>
        <w:t>.</w:t>
      </w:r>
    </w:p>
    <w:p w:rsidR="001C0800" w:rsidRPr="00A12A1B" w:rsidRDefault="004064A3" w:rsidP="00385FB8">
      <w:pPr>
        <w:pStyle w:val="a3"/>
        <w:numPr>
          <w:ilvl w:val="1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2A1B">
        <w:rPr>
          <w:sz w:val="28"/>
          <w:szCs w:val="28"/>
        </w:rPr>
        <w:t>Назнач</w:t>
      </w:r>
      <w:r w:rsidR="00635B18" w:rsidRPr="00A12A1B">
        <w:rPr>
          <w:sz w:val="28"/>
          <w:szCs w:val="28"/>
        </w:rPr>
        <w:t xml:space="preserve">ить </w:t>
      </w:r>
      <w:r w:rsidR="00C43B9D" w:rsidRPr="00A12A1B">
        <w:rPr>
          <w:sz w:val="28"/>
          <w:szCs w:val="28"/>
        </w:rPr>
        <w:t xml:space="preserve">ответственным за координацию работы по вопросам формирования функциональной грамотности обучающихся образовательных учреждений Джанкойского района методиста информационно-методического отдела МКУ 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 </w:t>
      </w:r>
      <w:r w:rsidRPr="00A12A1B">
        <w:rPr>
          <w:sz w:val="28"/>
          <w:szCs w:val="28"/>
        </w:rPr>
        <w:t>Стрателюк Е.А.</w:t>
      </w:r>
    </w:p>
    <w:p w:rsidR="00635B18" w:rsidRPr="00497DC6" w:rsidRDefault="00635B18" w:rsidP="00497DC6">
      <w:pPr>
        <w:pStyle w:val="a3"/>
        <w:numPr>
          <w:ilvl w:val="1"/>
          <w:numId w:val="5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497DC6">
        <w:rPr>
          <w:sz w:val="28"/>
          <w:szCs w:val="28"/>
        </w:rPr>
        <w:t>Определить координаторов по шести направлениям:</w:t>
      </w:r>
    </w:p>
    <w:p w:rsidR="00635B18" w:rsidRPr="00497DC6" w:rsidRDefault="00D52C6B" w:rsidP="00497D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497DC6">
        <w:rPr>
          <w:sz w:val="28"/>
          <w:szCs w:val="28"/>
        </w:rPr>
        <w:t xml:space="preserve">- </w:t>
      </w:r>
      <w:r w:rsidR="00635B18" w:rsidRPr="00497DC6">
        <w:rPr>
          <w:sz w:val="28"/>
          <w:szCs w:val="28"/>
        </w:rPr>
        <w:t>читательская грамотность</w:t>
      </w:r>
      <w:r w:rsidRPr="00497DC6">
        <w:rPr>
          <w:sz w:val="28"/>
          <w:szCs w:val="28"/>
        </w:rPr>
        <w:t xml:space="preserve"> </w:t>
      </w:r>
      <w:r w:rsidR="006E50F5">
        <w:rPr>
          <w:sz w:val="28"/>
          <w:szCs w:val="28"/>
        </w:rPr>
        <w:tab/>
      </w:r>
      <w:r w:rsidR="006E50F5">
        <w:rPr>
          <w:sz w:val="28"/>
          <w:szCs w:val="28"/>
        </w:rPr>
        <w:tab/>
      </w:r>
      <w:r w:rsidRPr="00497DC6">
        <w:rPr>
          <w:sz w:val="28"/>
          <w:szCs w:val="28"/>
        </w:rPr>
        <w:t>- Герасименко Е.Н., методист информационно-методического отдела</w:t>
      </w:r>
      <w:r w:rsidR="00635B18" w:rsidRPr="00497DC6">
        <w:rPr>
          <w:sz w:val="28"/>
          <w:szCs w:val="28"/>
        </w:rPr>
        <w:t>;</w:t>
      </w:r>
    </w:p>
    <w:p w:rsidR="00D52C6B" w:rsidRPr="00497DC6" w:rsidRDefault="00D52C6B" w:rsidP="006E50F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497DC6">
        <w:rPr>
          <w:sz w:val="28"/>
          <w:szCs w:val="28"/>
        </w:rPr>
        <w:t xml:space="preserve">- математическая грамотность </w:t>
      </w:r>
      <w:r w:rsidR="006E50F5">
        <w:rPr>
          <w:sz w:val="28"/>
          <w:szCs w:val="28"/>
        </w:rPr>
        <w:tab/>
      </w:r>
      <w:r w:rsidRPr="00497DC6">
        <w:rPr>
          <w:sz w:val="28"/>
          <w:szCs w:val="28"/>
        </w:rPr>
        <w:t xml:space="preserve">-  </w:t>
      </w:r>
      <w:r w:rsidR="00C17B80" w:rsidRPr="00497DC6">
        <w:rPr>
          <w:sz w:val="28"/>
          <w:szCs w:val="28"/>
        </w:rPr>
        <w:t>Зубова С.В</w:t>
      </w:r>
      <w:r w:rsidRPr="00497DC6">
        <w:rPr>
          <w:sz w:val="28"/>
          <w:szCs w:val="28"/>
        </w:rPr>
        <w:t>., методист информационно-методического отдела;</w:t>
      </w:r>
    </w:p>
    <w:p w:rsidR="00D52C6B" w:rsidRPr="00497DC6" w:rsidRDefault="00D52C6B" w:rsidP="006E50F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497DC6">
        <w:rPr>
          <w:sz w:val="28"/>
          <w:szCs w:val="28"/>
        </w:rPr>
        <w:t xml:space="preserve">- естественнонаучная грамотность </w:t>
      </w:r>
      <w:r w:rsidR="006E50F5">
        <w:rPr>
          <w:sz w:val="28"/>
          <w:szCs w:val="28"/>
        </w:rPr>
        <w:tab/>
      </w:r>
      <w:r w:rsidRPr="00497DC6">
        <w:rPr>
          <w:sz w:val="28"/>
          <w:szCs w:val="28"/>
        </w:rPr>
        <w:t xml:space="preserve">- </w:t>
      </w:r>
      <w:proofErr w:type="spellStart"/>
      <w:r w:rsidR="00635B18" w:rsidRPr="00497DC6">
        <w:rPr>
          <w:sz w:val="28"/>
          <w:szCs w:val="28"/>
        </w:rPr>
        <w:t>Хашимова</w:t>
      </w:r>
      <w:proofErr w:type="spellEnd"/>
      <w:r w:rsidR="00635B18" w:rsidRPr="00497DC6">
        <w:rPr>
          <w:sz w:val="28"/>
          <w:szCs w:val="28"/>
        </w:rPr>
        <w:t xml:space="preserve"> Э.К.</w:t>
      </w:r>
      <w:r w:rsidRPr="00497DC6">
        <w:rPr>
          <w:sz w:val="28"/>
          <w:szCs w:val="28"/>
        </w:rPr>
        <w:t>, методист информационно-методического отдела;</w:t>
      </w:r>
    </w:p>
    <w:p w:rsidR="00D52C6B" w:rsidRPr="00497DC6" w:rsidRDefault="00D52C6B" w:rsidP="006E50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6">
        <w:rPr>
          <w:rFonts w:ascii="Times New Roman" w:hAnsi="Times New Roman" w:cs="Times New Roman"/>
          <w:sz w:val="28"/>
          <w:szCs w:val="28"/>
        </w:rPr>
        <w:t xml:space="preserve">- финансовая грамотность </w:t>
      </w:r>
      <w:r w:rsidR="006E50F5">
        <w:rPr>
          <w:rFonts w:ascii="Times New Roman" w:hAnsi="Times New Roman" w:cs="Times New Roman"/>
          <w:sz w:val="28"/>
          <w:szCs w:val="28"/>
        </w:rPr>
        <w:tab/>
      </w:r>
      <w:r w:rsidRPr="00497DC6">
        <w:rPr>
          <w:rFonts w:ascii="Times New Roman" w:hAnsi="Times New Roman" w:cs="Times New Roman"/>
          <w:sz w:val="28"/>
          <w:szCs w:val="28"/>
        </w:rPr>
        <w:t xml:space="preserve">- </w:t>
      </w:r>
      <w:r w:rsidR="00635B18" w:rsidRPr="00497DC6">
        <w:rPr>
          <w:rFonts w:ascii="Times New Roman" w:hAnsi="Times New Roman" w:cs="Times New Roman"/>
          <w:sz w:val="28"/>
          <w:szCs w:val="28"/>
        </w:rPr>
        <w:t>Гурская Е.Н.</w:t>
      </w:r>
      <w:r w:rsidRPr="00497DC6">
        <w:rPr>
          <w:rFonts w:ascii="Times New Roman" w:hAnsi="Times New Roman" w:cs="Times New Roman"/>
          <w:sz w:val="28"/>
          <w:szCs w:val="28"/>
        </w:rPr>
        <w:t>, методист информационно-методического отдела;</w:t>
      </w:r>
    </w:p>
    <w:p w:rsidR="00D52C6B" w:rsidRPr="00497DC6" w:rsidRDefault="00D52C6B" w:rsidP="00497D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497DC6">
        <w:rPr>
          <w:sz w:val="28"/>
          <w:szCs w:val="28"/>
        </w:rPr>
        <w:t xml:space="preserve">- глобальные компетенции </w:t>
      </w:r>
      <w:r w:rsidR="006E50F5">
        <w:rPr>
          <w:sz w:val="28"/>
          <w:szCs w:val="28"/>
        </w:rPr>
        <w:tab/>
      </w:r>
      <w:r w:rsidRPr="00497DC6">
        <w:rPr>
          <w:sz w:val="28"/>
          <w:szCs w:val="28"/>
        </w:rPr>
        <w:t xml:space="preserve">- </w:t>
      </w:r>
      <w:proofErr w:type="spellStart"/>
      <w:r w:rsidR="004064A3" w:rsidRPr="00497DC6">
        <w:rPr>
          <w:sz w:val="28"/>
          <w:szCs w:val="28"/>
        </w:rPr>
        <w:t>Кропотова</w:t>
      </w:r>
      <w:proofErr w:type="spellEnd"/>
      <w:r w:rsidR="004064A3" w:rsidRPr="00497DC6">
        <w:rPr>
          <w:sz w:val="28"/>
          <w:szCs w:val="28"/>
        </w:rPr>
        <w:t xml:space="preserve"> Е.В.</w:t>
      </w:r>
      <w:r w:rsidRPr="00497DC6">
        <w:rPr>
          <w:sz w:val="28"/>
          <w:szCs w:val="28"/>
        </w:rPr>
        <w:t>, методист информационно-методического отдела;</w:t>
      </w:r>
    </w:p>
    <w:p w:rsidR="00D52C6B" w:rsidRPr="00D52C6B" w:rsidRDefault="00D52C6B" w:rsidP="00497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6">
        <w:rPr>
          <w:rFonts w:ascii="Times New Roman" w:hAnsi="Times New Roman" w:cs="Times New Roman"/>
          <w:sz w:val="28"/>
          <w:szCs w:val="28"/>
        </w:rPr>
        <w:t xml:space="preserve">- креативное мышление </w:t>
      </w:r>
      <w:r w:rsidR="006E50F5">
        <w:rPr>
          <w:rFonts w:ascii="Times New Roman" w:hAnsi="Times New Roman" w:cs="Times New Roman"/>
          <w:sz w:val="28"/>
          <w:szCs w:val="28"/>
        </w:rPr>
        <w:tab/>
      </w:r>
      <w:r w:rsidRPr="00497DC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85FB8" w:rsidRPr="00497DC6">
        <w:rPr>
          <w:rFonts w:ascii="Times New Roman" w:hAnsi="Times New Roman" w:cs="Times New Roman"/>
          <w:sz w:val="28"/>
          <w:szCs w:val="28"/>
        </w:rPr>
        <w:t>Жовтюк</w:t>
      </w:r>
      <w:proofErr w:type="spellEnd"/>
      <w:r w:rsidR="00385FB8" w:rsidRPr="00497DC6">
        <w:rPr>
          <w:rFonts w:ascii="Times New Roman" w:hAnsi="Times New Roman" w:cs="Times New Roman"/>
          <w:sz w:val="28"/>
          <w:szCs w:val="28"/>
        </w:rPr>
        <w:t xml:space="preserve"> Н.Л.</w:t>
      </w:r>
      <w:r w:rsidRPr="00497DC6">
        <w:rPr>
          <w:rFonts w:ascii="Times New Roman" w:hAnsi="Times New Roman" w:cs="Times New Roman"/>
          <w:sz w:val="28"/>
          <w:szCs w:val="28"/>
        </w:rPr>
        <w:t>,</w:t>
      </w:r>
      <w:r w:rsidR="005D104E">
        <w:rPr>
          <w:rFonts w:ascii="Times New Roman" w:hAnsi="Times New Roman" w:cs="Times New Roman"/>
          <w:sz w:val="28"/>
          <w:szCs w:val="28"/>
        </w:rPr>
        <w:t xml:space="preserve"> </w:t>
      </w:r>
      <w:r w:rsidRPr="00497DC6">
        <w:rPr>
          <w:rFonts w:ascii="Times New Roman" w:hAnsi="Times New Roman" w:cs="Times New Roman"/>
          <w:sz w:val="28"/>
          <w:szCs w:val="28"/>
        </w:rPr>
        <w:t>методист информационно-методического отдела.</w:t>
      </w:r>
    </w:p>
    <w:p w:rsidR="000341F4" w:rsidRPr="00A12A1B" w:rsidRDefault="000341F4" w:rsidP="00497DC6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2A1B">
        <w:rPr>
          <w:sz w:val="28"/>
          <w:szCs w:val="28"/>
        </w:rPr>
        <w:t>Ответственному специалисту по вопросам функциональной грамотности обучающихся</w:t>
      </w:r>
      <w:r w:rsidR="00930E5D" w:rsidRPr="00A12A1B">
        <w:rPr>
          <w:sz w:val="28"/>
          <w:szCs w:val="28"/>
        </w:rPr>
        <w:t xml:space="preserve"> и координаторам в соответствии со своими направлениями</w:t>
      </w:r>
      <w:r w:rsidRPr="00A12A1B">
        <w:rPr>
          <w:sz w:val="28"/>
          <w:szCs w:val="28"/>
        </w:rPr>
        <w:t>:</w:t>
      </w:r>
    </w:p>
    <w:p w:rsidR="000341F4" w:rsidRPr="00A12A1B" w:rsidRDefault="00C46DA9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</w:t>
      </w:r>
      <w:r w:rsidR="000341F4" w:rsidRPr="00A12A1B">
        <w:rPr>
          <w:sz w:val="28"/>
          <w:szCs w:val="28"/>
        </w:rPr>
        <w:t xml:space="preserve">рганизовать работу общеобразовательных организаций Джанкойского района по внедрению в учебный процесс заданий для </w:t>
      </w:r>
      <w:r w:rsidR="00930E5D" w:rsidRPr="00A12A1B">
        <w:rPr>
          <w:sz w:val="28"/>
          <w:szCs w:val="28"/>
        </w:rPr>
        <w:t xml:space="preserve">формирования и </w:t>
      </w:r>
      <w:r w:rsidR="000341F4" w:rsidRPr="00A12A1B">
        <w:rPr>
          <w:sz w:val="28"/>
          <w:szCs w:val="28"/>
        </w:rPr>
        <w:t>оценки функциональной грамотности, разработанных ФГБНУ «Институт стратегии развития образования»;</w:t>
      </w:r>
    </w:p>
    <w:p w:rsidR="000341F4" w:rsidRPr="00A12A1B" w:rsidRDefault="00C46DA9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341F4" w:rsidRPr="00A12A1B">
        <w:rPr>
          <w:sz w:val="28"/>
          <w:szCs w:val="28"/>
        </w:rPr>
        <w:t xml:space="preserve">.2. </w:t>
      </w:r>
      <w:r>
        <w:rPr>
          <w:sz w:val="28"/>
          <w:szCs w:val="28"/>
        </w:rPr>
        <w:t>о</w:t>
      </w:r>
      <w:r w:rsidR="000341F4" w:rsidRPr="00A12A1B">
        <w:rPr>
          <w:sz w:val="28"/>
          <w:szCs w:val="28"/>
        </w:rPr>
        <w:t>рганизовать методическ</w:t>
      </w:r>
      <w:r w:rsidR="00930E5D" w:rsidRPr="00A12A1B">
        <w:rPr>
          <w:sz w:val="28"/>
          <w:szCs w:val="28"/>
        </w:rPr>
        <w:t>ое</w:t>
      </w:r>
      <w:r w:rsidR="000341F4" w:rsidRPr="00A12A1B">
        <w:rPr>
          <w:sz w:val="28"/>
          <w:szCs w:val="28"/>
        </w:rPr>
        <w:t xml:space="preserve"> со</w:t>
      </w:r>
      <w:r w:rsidR="00930E5D" w:rsidRPr="00A12A1B">
        <w:rPr>
          <w:sz w:val="28"/>
          <w:szCs w:val="28"/>
        </w:rPr>
        <w:t>провождение</w:t>
      </w:r>
      <w:r w:rsidR="000341F4" w:rsidRPr="00A12A1B">
        <w:rPr>
          <w:sz w:val="28"/>
          <w:szCs w:val="28"/>
        </w:rPr>
        <w:t xml:space="preserve"> по вопрос</w:t>
      </w:r>
      <w:r w:rsidR="00930E5D" w:rsidRPr="00A12A1B">
        <w:rPr>
          <w:sz w:val="28"/>
          <w:szCs w:val="28"/>
        </w:rPr>
        <w:t>ам</w:t>
      </w:r>
      <w:r w:rsidR="000341F4" w:rsidRPr="00A12A1B">
        <w:rPr>
          <w:sz w:val="28"/>
          <w:szCs w:val="28"/>
        </w:rPr>
        <w:t xml:space="preserve"> формирования и оценки функциональной грамотности обучающихся </w:t>
      </w:r>
      <w:r w:rsidR="00930E5D" w:rsidRPr="00A12A1B">
        <w:rPr>
          <w:sz w:val="28"/>
          <w:szCs w:val="28"/>
        </w:rPr>
        <w:t>и</w:t>
      </w:r>
      <w:r w:rsidR="000341F4" w:rsidRPr="00A12A1B">
        <w:rPr>
          <w:sz w:val="28"/>
          <w:szCs w:val="28"/>
        </w:rPr>
        <w:t xml:space="preserve"> специалист</w:t>
      </w:r>
      <w:r w:rsidR="00930E5D" w:rsidRPr="00A12A1B">
        <w:rPr>
          <w:sz w:val="28"/>
          <w:szCs w:val="28"/>
        </w:rPr>
        <w:t>ов</w:t>
      </w:r>
      <w:r w:rsidR="000341F4" w:rsidRPr="00A12A1B">
        <w:rPr>
          <w:sz w:val="28"/>
          <w:szCs w:val="28"/>
        </w:rPr>
        <w:t>, ответственны</w:t>
      </w:r>
      <w:r w:rsidR="00930E5D" w:rsidRPr="00A12A1B">
        <w:rPr>
          <w:sz w:val="28"/>
          <w:szCs w:val="28"/>
        </w:rPr>
        <w:t>х</w:t>
      </w:r>
      <w:r w:rsidR="000341F4" w:rsidRPr="00A12A1B">
        <w:rPr>
          <w:sz w:val="28"/>
          <w:szCs w:val="28"/>
        </w:rPr>
        <w:t xml:space="preserve"> за формировани</w:t>
      </w:r>
      <w:r w:rsidR="00930E5D" w:rsidRPr="00A12A1B">
        <w:rPr>
          <w:sz w:val="28"/>
          <w:szCs w:val="28"/>
        </w:rPr>
        <w:t>е</w:t>
      </w:r>
      <w:r w:rsidR="000341F4" w:rsidRPr="00A12A1B">
        <w:rPr>
          <w:sz w:val="28"/>
          <w:szCs w:val="28"/>
        </w:rPr>
        <w:t xml:space="preserve"> функциональной грамотности в </w:t>
      </w:r>
      <w:r w:rsidR="00930E5D" w:rsidRPr="00A12A1B">
        <w:rPr>
          <w:sz w:val="28"/>
          <w:szCs w:val="28"/>
        </w:rPr>
        <w:t>общеобразовательных организациях</w:t>
      </w:r>
      <w:r w:rsidR="000341F4" w:rsidRPr="00A12A1B">
        <w:rPr>
          <w:sz w:val="28"/>
          <w:szCs w:val="28"/>
        </w:rPr>
        <w:t>;</w:t>
      </w:r>
    </w:p>
    <w:p w:rsidR="000341F4" w:rsidRPr="00A12A1B" w:rsidRDefault="00C46DA9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41F4" w:rsidRPr="00A12A1B">
        <w:rPr>
          <w:sz w:val="28"/>
          <w:szCs w:val="28"/>
        </w:rPr>
        <w:t xml:space="preserve">.3 организовать на постоянной основе методическую поддержку учителей и </w:t>
      </w:r>
      <w:r w:rsidR="00930E5D" w:rsidRPr="00A12A1B">
        <w:rPr>
          <w:sz w:val="28"/>
          <w:szCs w:val="28"/>
        </w:rPr>
        <w:t>общеобразовательных организаций</w:t>
      </w:r>
      <w:r w:rsidR="00902B81" w:rsidRPr="00A12A1B">
        <w:rPr>
          <w:sz w:val="28"/>
          <w:szCs w:val="28"/>
        </w:rPr>
        <w:t>;</w:t>
      </w:r>
    </w:p>
    <w:p w:rsidR="00930E5D" w:rsidRPr="00A12A1B" w:rsidRDefault="00C46DA9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30E5D" w:rsidRPr="00A12A1B">
        <w:rPr>
          <w:sz w:val="28"/>
          <w:szCs w:val="28"/>
        </w:rPr>
        <w:t>.4. обеспечить актуализацию планов муниципальных методических объединений в части формирования и оценки функциональной грамотности обучающихся;</w:t>
      </w:r>
    </w:p>
    <w:p w:rsidR="00902B81" w:rsidRPr="00A12A1B" w:rsidRDefault="00C46DA9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2B81" w:rsidRPr="00A12A1B">
        <w:rPr>
          <w:sz w:val="28"/>
          <w:szCs w:val="28"/>
        </w:rPr>
        <w:t>.</w:t>
      </w:r>
      <w:r w:rsidR="00930E5D" w:rsidRPr="00A12A1B">
        <w:rPr>
          <w:sz w:val="28"/>
          <w:szCs w:val="28"/>
        </w:rPr>
        <w:t>5</w:t>
      </w:r>
      <w:r w:rsidR="00902B81" w:rsidRPr="00A12A1B">
        <w:rPr>
          <w:sz w:val="28"/>
          <w:szCs w:val="28"/>
        </w:rPr>
        <w:t>. организовать информационно-просветительскую работу с родителями, представителями средств массовой информации, общественностью по вопросам функциональной грамотности.</w:t>
      </w:r>
    </w:p>
    <w:p w:rsidR="00331B4D" w:rsidRPr="00A12A1B" w:rsidRDefault="00331B4D" w:rsidP="00A12A1B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2A1B">
        <w:rPr>
          <w:sz w:val="28"/>
          <w:szCs w:val="28"/>
        </w:rPr>
        <w:t>Руководителям общеобразовательных организаций:</w:t>
      </w:r>
    </w:p>
    <w:p w:rsidR="00331B4D" w:rsidRPr="00A12A1B" w:rsidRDefault="00C46DA9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1B4D" w:rsidRPr="00A12A1B">
        <w:rPr>
          <w:sz w:val="28"/>
          <w:szCs w:val="28"/>
        </w:rPr>
        <w:t>.1. определить специалиста, ответственного за вопросы формирования функциональной грамотности обучающихся;</w:t>
      </w:r>
    </w:p>
    <w:p w:rsidR="00331B4D" w:rsidRPr="00A12A1B" w:rsidRDefault="00C46DA9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1B4D" w:rsidRPr="00A12A1B">
        <w:rPr>
          <w:sz w:val="28"/>
          <w:szCs w:val="28"/>
        </w:rPr>
        <w:t>.2. разработать и утвердить План мероприятий</w:t>
      </w:r>
      <w:r w:rsidR="00473C9D">
        <w:rPr>
          <w:sz w:val="28"/>
          <w:szCs w:val="28"/>
        </w:rPr>
        <w:t xml:space="preserve"> («Дорожную карту»)</w:t>
      </w:r>
      <w:r w:rsidR="00331B4D" w:rsidRPr="00A12A1B">
        <w:rPr>
          <w:sz w:val="28"/>
          <w:szCs w:val="28"/>
        </w:rPr>
        <w:t xml:space="preserve"> по формированию и оценке функциональной грамотности обучающихся на </w:t>
      </w:r>
      <w:r w:rsidR="006E50F5">
        <w:rPr>
          <w:sz w:val="28"/>
          <w:szCs w:val="28"/>
        </w:rPr>
        <w:t>2025/2026</w:t>
      </w:r>
      <w:r w:rsidR="00331B4D" w:rsidRPr="00A12A1B">
        <w:rPr>
          <w:sz w:val="28"/>
          <w:szCs w:val="28"/>
        </w:rPr>
        <w:t xml:space="preserve"> учебный год</w:t>
      </w:r>
      <w:r w:rsidR="00930E5D" w:rsidRPr="00A12A1B">
        <w:rPr>
          <w:sz w:val="28"/>
          <w:szCs w:val="28"/>
        </w:rPr>
        <w:t xml:space="preserve"> в соответствии с региональным и муниципальным Планом мероприятий</w:t>
      </w:r>
      <w:r w:rsidR="00372D4B" w:rsidRPr="00A12A1B">
        <w:rPr>
          <w:sz w:val="28"/>
          <w:szCs w:val="28"/>
        </w:rPr>
        <w:t>;</w:t>
      </w:r>
    </w:p>
    <w:p w:rsidR="00372D4B" w:rsidRPr="00A12A1B" w:rsidRDefault="00C46DA9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72D4B" w:rsidRPr="00A12A1B">
        <w:rPr>
          <w:sz w:val="28"/>
          <w:szCs w:val="28"/>
        </w:rPr>
        <w:t>.3. обеспечить актуализацию планов школьных методических объединений в части формирования и оценки функциональной грамотности обучающихся;</w:t>
      </w:r>
    </w:p>
    <w:p w:rsidR="0016447B" w:rsidRPr="00A12A1B" w:rsidRDefault="00C46DA9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72D4B" w:rsidRPr="00A12A1B">
        <w:rPr>
          <w:sz w:val="28"/>
          <w:szCs w:val="28"/>
        </w:rPr>
        <w:t>.4. организовать работу по внедрению в учебный процесс заданий для оценки функциональной грамот</w:t>
      </w:r>
      <w:r w:rsidR="0016447B" w:rsidRPr="00A12A1B">
        <w:rPr>
          <w:sz w:val="28"/>
          <w:szCs w:val="28"/>
        </w:rPr>
        <w:t>ности, разработанных ФГБНУ «Институт стратегии развития образования»;</w:t>
      </w:r>
    </w:p>
    <w:p w:rsidR="0016447B" w:rsidRPr="00A12A1B" w:rsidRDefault="00C46DA9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447B" w:rsidRPr="00A12A1B">
        <w:rPr>
          <w:sz w:val="28"/>
          <w:szCs w:val="28"/>
        </w:rPr>
        <w:t xml:space="preserve">.5. сформировать базу данных обучающихся 8-9 классов </w:t>
      </w:r>
      <w:r w:rsidR="006E50F5">
        <w:rPr>
          <w:sz w:val="28"/>
          <w:szCs w:val="28"/>
        </w:rPr>
        <w:t>2025/2026</w:t>
      </w:r>
      <w:r w:rsidR="0016447B" w:rsidRPr="00A12A1B">
        <w:rPr>
          <w:sz w:val="28"/>
          <w:szCs w:val="28"/>
        </w:rPr>
        <w:t>учебного года, а также учителей, участвующих в формировании функциональной грамотности обучающихся 8-9 классов по шести направлениям (читательская грамотность; математическая грамотность; естественнонаучная грамотность; финансовая грамотность; глобальные компетенции, креативное мышление);</w:t>
      </w:r>
    </w:p>
    <w:p w:rsidR="001C0800" w:rsidRPr="00A12A1B" w:rsidRDefault="00C46DA9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6447B" w:rsidRPr="00A12A1B">
        <w:rPr>
          <w:sz w:val="28"/>
          <w:szCs w:val="28"/>
        </w:rPr>
        <w:t xml:space="preserve">.6. обеспечить </w:t>
      </w:r>
      <w:r w:rsidR="006E50F5">
        <w:rPr>
          <w:sz w:val="28"/>
          <w:szCs w:val="28"/>
        </w:rPr>
        <w:t xml:space="preserve">плановое </w:t>
      </w:r>
      <w:r w:rsidR="0016447B" w:rsidRPr="00A12A1B">
        <w:rPr>
          <w:sz w:val="28"/>
          <w:szCs w:val="28"/>
        </w:rPr>
        <w:t xml:space="preserve">прохождение </w:t>
      </w:r>
      <w:r w:rsidR="006E50F5" w:rsidRPr="00A12A1B">
        <w:rPr>
          <w:sz w:val="28"/>
          <w:szCs w:val="28"/>
        </w:rPr>
        <w:t xml:space="preserve">учителям </w:t>
      </w:r>
      <w:r w:rsidR="0016447B" w:rsidRPr="00A12A1B">
        <w:rPr>
          <w:sz w:val="28"/>
          <w:szCs w:val="28"/>
        </w:rPr>
        <w:t xml:space="preserve">ДПП ПК по вопросам функциональной грамотности в </w:t>
      </w:r>
      <w:r w:rsidR="006E50F5">
        <w:rPr>
          <w:sz w:val="28"/>
          <w:szCs w:val="28"/>
        </w:rPr>
        <w:t>2025/2026</w:t>
      </w:r>
      <w:r w:rsidR="0016447B" w:rsidRPr="00A12A1B">
        <w:rPr>
          <w:sz w:val="28"/>
          <w:szCs w:val="28"/>
        </w:rPr>
        <w:t xml:space="preserve"> учебном году;</w:t>
      </w:r>
    </w:p>
    <w:p w:rsidR="00930E5D" w:rsidRPr="00A12A1B" w:rsidRDefault="00C46DA9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447B" w:rsidRPr="00A12A1B">
        <w:rPr>
          <w:sz w:val="28"/>
          <w:szCs w:val="28"/>
        </w:rPr>
        <w:t>.7. организовать информационно-просветительскую работу с родителями, представителями средств массовой информации, общественностью по вопросам функциональной грамот</w:t>
      </w:r>
      <w:r w:rsidR="000341F4" w:rsidRPr="00A12A1B">
        <w:rPr>
          <w:sz w:val="28"/>
          <w:szCs w:val="28"/>
        </w:rPr>
        <w:t>ности</w:t>
      </w:r>
      <w:r w:rsidR="00930E5D" w:rsidRPr="00A12A1B">
        <w:rPr>
          <w:sz w:val="28"/>
          <w:szCs w:val="28"/>
        </w:rPr>
        <w:t>;</w:t>
      </w:r>
    </w:p>
    <w:p w:rsidR="00F30FE2" w:rsidRPr="00497DC6" w:rsidRDefault="00C46DA9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0E5D" w:rsidRPr="00A12A1B">
        <w:rPr>
          <w:sz w:val="28"/>
          <w:szCs w:val="28"/>
        </w:rPr>
        <w:t xml:space="preserve">.8. систематически отражать работу своей общеобразовательной организации по направлению повышения функциональной грамотности </w:t>
      </w:r>
      <w:r w:rsidR="00930E5D" w:rsidRPr="00497DC6">
        <w:rPr>
          <w:sz w:val="28"/>
          <w:szCs w:val="28"/>
        </w:rPr>
        <w:t>обучающихся в соответствующем разделе сайта организации</w:t>
      </w:r>
      <w:r w:rsidR="000341F4" w:rsidRPr="00497DC6">
        <w:rPr>
          <w:sz w:val="28"/>
          <w:szCs w:val="28"/>
        </w:rPr>
        <w:t>.</w:t>
      </w:r>
    </w:p>
    <w:p w:rsidR="00FD2B40" w:rsidRPr="00A12A1B" w:rsidRDefault="00C46DA9" w:rsidP="00A12A1B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DC6">
        <w:rPr>
          <w:rFonts w:ascii="Times New Roman" w:hAnsi="Times New Roman" w:cs="Times New Roman"/>
          <w:sz w:val="28"/>
          <w:szCs w:val="28"/>
        </w:rPr>
        <w:t>5</w:t>
      </w:r>
      <w:r w:rsidR="004667FC" w:rsidRPr="00497DC6">
        <w:rPr>
          <w:rFonts w:ascii="Times New Roman" w:hAnsi="Times New Roman" w:cs="Times New Roman"/>
          <w:sz w:val="28"/>
          <w:szCs w:val="28"/>
        </w:rPr>
        <w:t xml:space="preserve">. </w:t>
      </w:r>
      <w:r w:rsidR="00FD2B40" w:rsidRPr="00497DC6"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</w:t>
      </w:r>
      <w:r w:rsidR="006E50F5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FD2B40" w:rsidRPr="00497DC6">
        <w:rPr>
          <w:rFonts w:ascii="Times New Roman" w:hAnsi="Times New Roman" w:cs="Times New Roman"/>
          <w:sz w:val="28"/>
          <w:szCs w:val="28"/>
        </w:rPr>
        <w:t>.</w:t>
      </w:r>
    </w:p>
    <w:p w:rsidR="00FD2B40" w:rsidRDefault="00FD2B40" w:rsidP="00A12A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6DA9" w:rsidRDefault="00C46DA9" w:rsidP="00A12A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6DA9" w:rsidRPr="00A12A1B" w:rsidRDefault="00C46DA9" w:rsidP="00A12A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12A1B">
        <w:rPr>
          <w:rFonts w:ascii="Times New Roman" w:hAnsi="Times New Roman" w:cs="Times New Roman"/>
          <w:b/>
          <w:sz w:val="28"/>
          <w:szCs w:val="24"/>
        </w:rPr>
        <w:t xml:space="preserve">Начальник управления образования, </w:t>
      </w:r>
    </w:p>
    <w:p w:rsidR="00FD2B40" w:rsidRPr="00A12A1B" w:rsidRDefault="00FD2B40" w:rsidP="00A12A1B">
      <w:pPr>
        <w:tabs>
          <w:tab w:val="left" w:pos="5103"/>
          <w:tab w:val="right" w:pos="9214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12A1B">
        <w:rPr>
          <w:rFonts w:ascii="Times New Roman" w:hAnsi="Times New Roman" w:cs="Times New Roman"/>
          <w:b/>
          <w:sz w:val="28"/>
          <w:szCs w:val="24"/>
        </w:rPr>
        <w:t>молодежи и спорта администрации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A12A1B">
        <w:rPr>
          <w:rFonts w:ascii="Times New Roman" w:hAnsi="Times New Roman" w:cs="Times New Roman"/>
          <w:b/>
          <w:sz w:val="28"/>
          <w:szCs w:val="24"/>
        </w:rPr>
        <w:t>Джанкойского</w:t>
      </w:r>
      <w:proofErr w:type="spellEnd"/>
      <w:r w:rsidRPr="00A12A1B">
        <w:rPr>
          <w:rFonts w:ascii="Times New Roman" w:hAnsi="Times New Roman" w:cs="Times New Roman"/>
          <w:b/>
          <w:sz w:val="28"/>
          <w:szCs w:val="24"/>
        </w:rPr>
        <w:t xml:space="preserve"> района </w:t>
      </w:r>
      <w:r w:rsidRPr="00A12A1B">
        <w:rPr>
          <w:rFonts w:ascii="Times New Roman" w:hAnsi="Times New Roman" w:cs="Times New Roman"/>
          <w:b/>
          <w:sz w:val="28"/>
          <w:szCs w:val="24"/>
        </w:rPr>
        <w:tab/>
      </w:r>
      <w:r w:rsidRPr="00A12A1B">
        <w:rPr>
          <w:rFonts w:ascii="Times New Roman" w:hAnsi="Times New Roman" w:cs="Times New Roman"/>
          <w:b/>
          <w:sz w:val="28"/>
          <w:szCs w:val="24"/>
        </w:rPr>
        <w:tab/>
      </w:r>
      <w:r w:rsidRPr="00A12A1B">
        <w:rPr>
          <w:rFonts w:ascii="Times New Roman" w:hAnsi="Times New Roman" w:cs="Times New Roman"/>
          <w:b/>
          <w:sz w:val="28"/>
          <w:szCs w:val="24"/>
        </w:rPr>
        <w:tab/>
      </w:r>
      <w:r w:rsidRPr="00A12A1B">
        <w:rPr>
          <w:rFonts w:ascii="Times New Roman" w:hAnsi="Times New Roman" w:cs="Times New Roman"/>
          <w:b/>
          <w:sz w:val="28"/>
          <w:szCs w:val="24"/>
        </w:rPr>
        <w:tab/>
      </w:r>
      <w:r w:rsidRPr="00A12A1B">
        <w:rPr>
          <w:rFonts w:ascii="Times New Roman" w:hAnsi="Times New Roman" w:cs="Times New Roman"/>
          <w:b/>
          <w:sz w:val="28"/>
          <w:szCs w:val="24"/>
        </w:rPr>
        <w:tab/>
      </w:r>
      <w:r w:rsidRPr="00A12A1B">
        <w:rPr>
          <w:rFonts w:ascii="Times New Roman" w:hAnsi="Times New Roman" w:cs="Times New Roman"/>
          <w:b/>
          <w:sz w:val="28"/>
          <w:szCs w:val="24"/>
        </w:rPr>
        <w:tab/>
      </w:r>
      <w:r w:rsidR="006E50F5">
        <w:rPr>
          <w:rFonts w:ascii="Times New Roman" w:hAnsi="Times New Roman" w:cs="Times New Roman"/>
          <w:b/>
          <w:sz w:val="28"/>
          <w:szCs w:val="24"/>
        </w:rPr>
        <w:t>В</w:t>
      </w:r>
      <w:r w:rsidR="00473C9D">
        <w:rPr>
          <w:rFonts w:ascii="Times New Roman" w:hAnsi="Times New Roman" w:cs="Times New Roman"/>
          <w:b/>
          <w:sz w:val="28"/>
          <w:szCs w:val="24"/>
        </w:rPr>
        <w:t>.</w:t>
      </w:r>
      <w:r w:rsidR="006E50F5">
        <w:rPr>
          <w:rFonts w:ascii="Times New Roman" w:hAnsi="Times New Roman" w:cs="Times New Roman"/>
          <w:b/>
          <w:sz w:val="28"/>
          <w:szCs w:val="24"/>
        </w:rPr>
        <w:t>А.</w:t>
      </w:r>
      <w:r w:rsidR="00473C9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E50F5">
        <w:rPr>
          <w:rFonts w:ascii="Times New Roman" w:hAnsi="Times New Roman" w:cs="Times New Roman"/>
          <w:b/>
          <w:sz w:val="28"/>
          <w:szCs w:val="24"/>
        </w:rPr>
        <w:t>Кравчен</w:t>
      </w:r>
      <w:r w:rsidR="00473C9D">
        <w:rPr>
          <w:rFonts w:ascii="Times New Roman" w:hAnsi="Times New Roman" w:cs="Times New Roman"/>
          <w:b/>
          <w:sz w:val="28"/>
          <w:szCs w:val="24"/>
        </w:rPr>
        <w:t>ко</w:t>
      </w:r>
    </w:p>
    <w:p w:rsidR="00C46DA9" w:rsidRDefault="00C46DA9">
      <w:pPr>
        <w:rPr>
          <w:sz w:val="28"/>
          <w:szCs w:val="28"/>
        </w:rPr>
      </w:pPr>
    </w:p>
    <w:p w:rsidR="00473C9D" w:rsidRDefault="00473C9D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FD2B40" w:rsidRPr="00A12A1B" w:rsidRDefault="00FD2B40" w:rsidP="00A12A1B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lastRenderedPageBreak/>
        <w:t xml:space="preserve">СОГЛАСОВАНО: </w:t>
      </w:r>
    </w:p>
    <w:p w:rsidR="00C17B80" w:rsidRPr="00A12A1B" w:rsidRDefault="00C17B80" w:rsidP="00A12A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Главный специалист отдела кадровой </w:t>
      </w:r>
    </w:p>
    <w:p w:rsidR="00C17B80" w:rsidRPr="00A12A1B" w:rsidRDefault="00C17B80" w:rsidP="00A12A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color w:val="000000"/>
          <w:sz w:val="28"/>
          <w:szCs w:val="28"/>
        </w:rPr>
        <w:t>и правовой работы управления</w:t>
      </w:r>
    </w:p>
    <w:p w:rsidR="00C17B80" w:rsidRPr="00A12A1B" w:rsidRDefault="00C17B80" w:rsidP="00A12A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color w:val="000000"/>
          <w:sz w:val="28"/>
          <w:szCs w:val="28"/>
        </w:rPr>
        <w:t>образования, молодежи и спорта</w:t>
      </w:r>
    </w:p>
    <w:p w:rsidR="00C17B80" w:rsidRPr="00A12A1B" w:rsidRDefault="00C17B80" w:rsidP="00A12A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Pr="00A12A1B">
        <w:rPr>
          <w:rFonts w:ascii="Times New Roman" w:hAnsi="Times New Roman" w:cs="Times New Roman"/>
          <w:color w:val="000000"/>
          <w:sz w:val="28"/>
          <w:szCs w:val="28"/>
        </w:rPr>
        <w:t>Джанкойского</w:t>
      </w:r>
      <w:proofErr w:type="spellEnd"/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A12A1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B3CB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B3CB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B3CB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Т.А. </w:t>
      </w:r>
      <w:proofErr w:type="spellStart"/>
      <w:r w:rsidRPr="00A12A1B">
        <w:rPr>
          <w:rFonts w:ascii="Times New Roman" w:hAnsi="Times New Roman" w:cs="Times New Roman"/>
          <w:color w:val="000000"/>
          <w:sz w:val="28"/>
          <w:szCs w:val="28"/>
        </w:rPr>
        <w:t>Буяльская</w:t>
      </w:r>
      <w:proofErr w:type="spellEnd"/>
    </w:p>
    <w:p w:rsidR="00C17B80" w:rsidRPr="00A12A1B" w:rsidRDefault="00C17B80" w:rsidP="00A12A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«____»___________ </w:t>
      </w:r>
      <w:r w:rsidR="009D234D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2B3CBD"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</w:p>
    <w:p w:rsidR="00753A1D" w:rsidRDefault="00753A1D" w:rsidP="00753A1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753A1D" w:rsidRPr="00753A1D" w:rsidRDefault="00753A1D" w:rsidP="00753A1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53A1D">
        <w:rPr>
          <w:rFonts w:ascii="Times New Roman" w:hAnsi="Times New Roman" w:cs="Times New Roman"/>
          <w:sz w:val="28"/>
          <w:szCs w:val="24"/>
        </w:rPr>
        <w:t>Начальник информационно</w:t>
      </w:r>
      <w:r w:rsidRPr="00753A1D">
        <w:rPr>
          <w:rFonts w:ascii="Times New Roman" w:hAnsi="Times New Roman" w:cs="Times New Roman"/>
          <w:bCs/>
          <w:sz w:val="28"/>
          <w:szCs w:val="24"/>
        </w:rPr>
        <w:t>-методического</w:t>
      </w:r>
      <w:r w:rsidRPr="00753A1D">
        <w:rPr>
          <w:rFonts w:ascii="Times New Roman" w:hAnsi="Times New Roman" w:cs="Times New Roman"/>
          <w:sz w:val="28"/>
          <w:szCs w:val="24"/>
        </w:rPr>
        <w:t xml:space="preserve"> отдела </w:t>
      </w:r>
    </w:p>
    <w:p w:rsidR="00753A1D" w:rsidRPr="00753A1D" w:rsidRDefault="00753A1D" w:rsidP="00753A1D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 w:rsidRPr="00753A1D">
        <w:rPr>
          <w:rFonts w:ascii="Times New Roman" w:hAnsi="Times New Roman" w:cs="Times New Roman"/>
          <w:bCs/>
          <w:sz w:val="28"/>
          <w:szCs w:val="24"/>
        </w:rPr>
        <w:t xml:space="preserve">МКУ «Центр по обеспечению деятельности </w:t>
      </w:r>
    </w:p>
    <w:p w:rsidR="00753A1D" w:rsidRPr="00753A1D" w:rsidRDefault="00753A1D" w:rsidP="00753A1D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 w:rsidRPr="00753A1D">
        <w:rPr>
          <w:rFonts w:ascii="Times New Roman" w:hAnsi="Times New Roman" w:cs="Times New Roman"/>
          <w:bCs/>
          <w:sz w:val="28"/>
          <w:szCs w:val="24"/>
        </w:rPr>
        <w:t xml:space="preserve">образовательных учреждений и учреждений культуры» </w:t>
      </w:r>
    </w:p>
    <w:p w:rsidR="00753A1D" w:rsidRPr="00753A1D" w:rsidRDefault="00753A1D" w:rsidP="00753A1D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 w:rsidRPr="00753A1D">
        <w:rPr>
          <w:rFonts w:ascii="Times New Roman" w:hAnsi="Times New Roman" w:cs="Times New Roman"/>
          <w:bCs/>
          <w:sz w:val="28"/>
          <w:szCs w:val="24"/>
        </w:rPr>
        <w:t>управления образования, молодежи и спорта</w:t>
      </w:r>
    </w:p>
    <w:p w:rsidR="00753A1D" w:rsidRPr="00753A1D" w:rsidRDefault="00753A1D" w:rsidP="00753A1D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 w:rsidRPr="00753A1D">
        <w:rPr>
          <w:rFonts w:ascii="Times New Roman" w:hAnsi="Times New Roman" w:cs="Times New Roman"/>
          <w:sz w:val="28"/>
          <w:szCs w:val="24"/>
        </w:rPr>
        <w:t xml:space="preserve">администрации </w:t>
      </w:r>
      <w:proofErr w:type="spellStart"/>
      <w:r w:rsidRPr="00753A1D">
        <w:rPr>
          <w:rFonts w:ascii="Times New Roman" w:hAnsi="Times New Roman" w:cs="Times New Roman"/>
          <w:sz w:val="28"/>
          <w:szCs w:val="24"/>
        </w:rPr>
        <w:t>Джанкойского</w:t>
      </w:r>
      <w:proofErr w:type="spellEnd"/>
      <w:r w:rsidRPr="00753A1D">
        <w:rPr>
          <w:rFonts w:ascii="Times New Roman" w:hAnsi="Times New Roman" w:cs="Times New Roman"/>
          <w:sz w:val="28"/>
          <w:szCs w:val="24"/>
        </w:rPr>
        <w:t xml:space="preserve"> района</w:t>
      </w:r>
    </w:p>
    <w:p w:rsidR="00753A1D" w:rsidRPr="00753A1D" w:rsidRDefault="00753A1D" w:rsidP="00753A1D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 w:rsidRPr="00753A1D">
        <w:rPr>
          <w:rFonts w:ascii="Times New Roman" w:hAnsi="Times New Roman" w:cs="Times New Roman"/>
          <w:sz w:val="28"/>
          <w:szCs w:val="24"/>
        </w:rPr>
        <w:t>«___» ____________ 202</w:t>
      </w:r>
      <w:r w:rsidR="002B3CBD">
        <w:rPr>
          <w:rFonts w:ascii="Times New Roman" w:hAnsi="Times New Roman" w:cs="Times New Roman"/>
          <w:sz w:val="28"/>
          <w:szCs w:val="24"/>
        </w:rPr>
        <w:t>5</w:t>
      </w:r>
      <w:r w:rsidRPr="00753A1D">
        <w:rPr>
          <w:rFonts w:ascii="Times New Roman" w:hAnsi="Times New Roman" w:cs="Times New Roman"/>
          <w:sz w:val="28"/>
          <w:szCs w:val="24"/>
        </w:rPr>
        <w:t xml:space="preserve"> г.</w:t>
      </w:r>
      <w:bookmarkStart w:id="1" w:name="page11"/>
      <w:bookmarkEnd w:id="1"/>
      <w:r w:rsidR="002B3CBD">
        <w:rPr>
          <w:rFonts w:ascii="Times New Roman" w:hAnsi="Times New Roman" w:cs="Times New Roman"/>
          <w:sz w:val="28"/>
          <w:szCs w:val="24"/>
        </w:rPr>
        <w:tab/>
      </w:r>
      <w:r w:rsidR="002B3CBD">
        <w:rPr>
          <w:rFonts w:ascii="Times New Roman" w:hAnsi="Times New Roman" w:cs="Times New Roman"/>
          <w:sz w:val="28"/>
          <w:szCs w:val="24"/>
        </w:rPr>
        <w:tab/>
      </w:r>
      <w:r w:rsidR="002B3CBD">
        <w:rPr>
          <w:rFonts w:ascii="Times New Roman" w:hAnsi="Times New Roman" w:cs="Times New Roman"/>
          <w:sz w:val="28"/>
          <w:szCs w:val="24"/>
        </w:rPr>
        <w:tab/>
      </w:r>
      <w:r w:rsidR="002B3CBD">
        <w:rPr>
          <w:rFonts w:ascii="Times New Roman" w:hAnsi="Times New Roman" w:cs="Times New Roman"/>
          <w:sz w:val="28"/>
          <w:szCs w:val="24"/>
        </w:rPr>
        <w:tab/>
      </w:r>
      <w:r w:rsidR="002B3CBD">
        <w:rPr>
          <w:rFonts w:ascii="Times New Roman" w:hAnsi="Times New Roman" w:cs="Times New Roman"/>
          <w:sz w:val="28"/>
          <w:szCs w:val="24"/>
        </w:rPr>
        <w:tab/>
      </w:r>
      <w:r w:rsidR="002B3CBD">
        <w:rPr>
          <w:rFonts w:ascii="Times New Roman" w:hAnsi="Times New Roman" w:cs="Times New Roman"/>
          <w:sz w:val="28"/>
          <w:szCs w:val="24"/>
        </w:rPr>
        <w:tab/>
      </w:r>
      <w:r w:rsidRPr="00753A1D">
        <w:rPr>
          <w:rFonts w:ascii="Times New Roman" w:hAnsi="Times New Roman" w:cs="Times New Roman"/>
          <w:bCs/>
          <w:sz w:val="28"/>
          <w:szCs w:val="24"/>
        </w:rPr>
        <w:t xml:space="preserve">Д.П. </w:t>
      </w:r>
      <w:proofErr w:type="spellStart"/>
      <w:r w:rsidRPr="00753A1D">
        <w:rPr>
          <w:rFonts w:ascii="Times New Roman" w:hAnsi="Times New Roman" w:cs="Times New Roman"/>
          <w:bCs/>
          <w:sz w:val="28"/>
          <w:szCs w:val="24"/>
        </w:rPr>
        <w:t>Опрячина</w:t>
      </w:r>
      <w:proofErr w:type="spellEnd"/>
    </w:p>
    <w:p w:rsidR="00FD2B40" w:rsidRPr="00A12A1B" w:rsidRDefault="00FD2B40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>Методист информационно-методического отдела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 xml:space="preserve">МКУ «Центр по обеспечению деятельности 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 xml:space="preserve">образовательных учреждений и учреждений культуры» 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>управления образования, молодежи и спорта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>администрации Джанкойского района</w:t>
      </w:r>
      <w:r w:rsidRPr="00A12A1B">
        <w:rPr>
          <w:rFonts w:ascii="Times New Roman" w:hAnsi="Times New Roman" w:cs="Times New Roman"/>
          <w:sz w:val="28"/>
          <w:szCs w:val="24"/>
        </w:rPr>
        <w:tab/>
      </w:r>
    </w:p>
    <w:p w:rsidR="002F50C1" w:rsidRPr="00A12A1B" w:rsidRDefault="002F50C1" w:rsidP="00A12A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«____»___________ </w:t>
      </w:r>
      <w:r w:rsidR="009D234D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2B3CB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A12A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Е.А. Стрателюк</w:t>
      </w:r>
    </w:p>
    <w:p w:rsidR="002F50C1" w:rsidRPr="00A12A1B" w:rsidRDefault="002F50C1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D2B40" w:rsidRPr="00A12A1B" w:rsidRDefault="00C17B8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ab/>
      </w:r>
      <w:r w:rsidRPr="00A12A1B">
        <w:rPr>
          <w:rFonts w:ascii="Times New Roman" w:hAnsi="Times New Roman" w:cs="Times New Roman"/>
          <w:sz w:val="28"/>
          <w:szCs w:val="24"/>
        </w:rPr>
        <w:tab/>
      </w:r>
      <w:r w:rsidRPr="00A12A1B">
        <w:rPr>
          <w:rFonts w:ascii="Times New Roman" w:hAnsi="Times New Roman" w:cs="Times New Roman"/>
          <w:sz w:val="28"/>
          <w:szCs w:val="24"/>
        </w:rPr>
        <w:tab/>
      </w:r>
      <w:r w:rsidR="00FD2B40" w:rsidRPr="00A12A1B">
        <w:rPr>
          <w:rFonts w:ascii="Times New Roman" w:hAnsi="Times New Roman" w:cs="Times New Roman"/>
          <w:sz w:val="28"/>
          <w:szCs w:val="24"/>
        </w:rPr>
        <w:tab/>
      </w:r>
    </w:p>
    <w:p w:rsidR="00FD2B40" w:rsidRPr="00A12A1B" w:rsidRDefault="00FD2B40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12A1B" w:rsidRPr="00A12A1B" w:rsidRDefault="00A12A1B" w:rsidP="009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12A1B" w:rsidRPr="00A12A1B" w:rsidSect="000620C7">
          <w:pgSz w:w="11906" w:h="16838"/>
          <w:pgMar w:top="993" w:right="566" w:bottom="709" w:left="1701" w:header="709" w:footer="0" w:gutter="0"/>
          <w:cols w:space="720"/>
        </w:sectPr>
      </w:pPr>
    </w:p>
    <w:p w:rsidR="009563DB" w:rsidRPr="00A12A1B" w:rsidRDefault="009563DB" w:rsidP="00473C9D">
      <w:pPr>
        <w:spacing w:after="0" w:line="240" w:lineRule="auto"/>
        <w:ind w:left="10632"/>
        <w:jc w:val="both"/>
        <w:rPr>
          <w:rFonts w:ascii="Times New Roman" w:hAnsi="Times New Roman" w:cs="Times New Roman"/>
          <w:sz w:val="24"/>
          <w:szCs w:val="24"/>
        </w:rPr>
      </w:pPr>
      <w:r w:rsidRPr="00A12A1B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563DB" w:rsidRPr="00A12A1B" w:rsidRDefault="009563DB" w:rsidP="00473C9D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 w:rsidRPr="00A12A1B">
        <w:rPr>
          <w:rFonts w:ascii="Times New Roman" w:hAnsi="Times New Roman" w:cs="Times New Roman"/>
          <w:sz w:val="24"/>
          <w:szCs w:val="24"/>
        </w:rPr>
        <w:t>УТВЕРЖДЕНО</w:t>
      </w:r>
    </w:p>
    <w:p w:rsidR="009563DB" w:rsidRPr="00A12A1B" w:rsidRDefault="009563DB" w:rsidP="00473C9D">
      <w:pPr>
        <w:spacing w:after="0" w:line="240" w:lineRule="auto"/>
        <w:ind w:left="10632"/>
        <w:jc w:val="both"/>
        <w:rPr>
          <w:rFonts w:ascii="Times New Roman" w:hAnsi="Times New Roman" w:cs="Times New Roman"/>
          <w:sz w:val="24"/>
          <w:szCs w:val="24"/>
        </w:rPr>
      </w:pPr>
      <w:r w:rsidRPr="00A12A1B">
        <w:rPr>
          <w:rFonts w:ascii="Times New Roman" w:hAnsi="Times New Roman" w:cs="Times New Roman"/>
          <w:sz w:val="24"/>
          <w:szCs w:val="24"/>
        </w:rPr>
        <w:t xml:space="preserve">приказ начальника управления </w:t>
      </w:r>
    </w:p>
    <w:p w:rsidR="009563DB" w:rsidRPr="00A12A1B" w:rsidRDefault="009563DB" w:rsidP="00473C9D">
      <w:pPr>
        <w:spacing w:after="0" w:line="240" w:lineRule="auto"/>
        <w:ind w:left="10632"/>
        <w:jc w:val="both"/>
        <w:rPr>
          <w:rFonts w:ascii="Times New Roman" w:hAnsi="Times New Roman" w:cs="Times New Roman"/>
          <w:sz w:val="24"/>
          <w:szCs w:val="24"/>
        </w:rPr>
      </w:pPr>
      <w:r w:rsidRPr="00A12A1B">
        <w:rPr>
          <w:rFonts w:ascii="Times New Roman" w:hAnsi="Times New Roman" w:cs="Times New Roman"/>
          <w:sz w:val="24"/>
          <w:szCs w:val="24"/>
        </w:rPr>
        <w:t xml:space="preserve">образования, молодежи и спорта </w:t>
      </w:r>
    </w:p>
    <w:p w:rsidR="00A12A1B" w:rsidRPr="00A12A1B" w:rsidRDefault="009563DB" w:rsidP="00473C9D">
      <w:pPr>
        <w:spacing w:after="0" w:line="240" w:lineRule="auto"/>
        <w:ind w:left="10632"/>
        <w:jc w:val="both"/>
        <w:rPr>
          <w:rFonts w:ascii="Times New Roman" w:hAnsi="Times New Roman" w:cs="Times New Roman"/>
          <w:sz w:val="24"/>
          <w:szCs w:val="24"/>
        </w:rPr>
      </w:pPr>
      <w:r w:rsidRPr="00A12A1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A12A1B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Pr="00A12A1B">
        <w:rPr>
          <w:rFonts w:ascii="Times New Roman" w:hAnsi="Times New Roman" w:cs="Times New Roman"/>
          <w:sz w:val="24"/>
          <w:szCs w:val="24"/>
        </w:rPr>
        <w:t xml:space="preserve"> района                                     </w:t>
      </w:r>
    </w:p>
    <w:p w:rsidR="0033421D" w:rsidRPr="0033421D" w:rsidRDefault="0033421D" w:rsidP="0033421D">
      <w:pPr>
        <w:spacing w:after="0"/>
        <w:ind w:left="9204" w:right="-5"/>
        <w:jc w:val="center"/>
        <w:rPr>
          <w:rFonts w:ascii="Times New Roman" w:hAnsi="Times New Roman" w:cs="Times New Roman"/>
          <w:sz w:val="24"/>
          <w:szCs w:val="24"/>
        </w:rPr>
      </w:pPr>
      <w:r w:rsidRPr="0033421D">
        <w:rPr>
          <w:rFonts w:ascii="Times New Roman" w:hAnsi="Times New Roman" w:cs="Times New Roman"/>
          <w:sz w:val="24"/>
          <w:szCs w:val="24"/>
          <w:lang w:val="uk-UA"/>
        </w:rPr>
        <w:t xml:space="preserve">   от </w:t>
      </w:r>
      <w:r w:rsidR="002B3CBD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Pr="0033421D">
        <w:rPr>
          <w:rFonts w:ascii="Times New Roman" w:hAnsi="Times New Roman" w:cs="Times New Roman"/>
          <w:sz w:val="24"/>
          <w:szCs w:val="24"/>
          <w:lang w:val="uk-UA"/>
        </w:rPr>
        <w:t>.10.202</w:t>
      </w:r>
      <w:r w:rsidR="002B3CBD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r w:rsidRPr="0033421D">
        <w:rPr>
          <w:rFonts w:ascii="Times New Roman" w:hAnsi="Times New Roman" w:cs="Times New Roman"/>
          <w:sz w:val="24"/>
          <w:szCs w:val="24"/>
          <w:lang w:val="uk-UA"/>
        </w:rPr>
        <w:t>г.</w:t>
      </w:r>
      <w:r w:rsidRPr="0033421D">
        <w:rPr>
          <w:rFonts w:ascii="Times New Roman" w:hAnsi="Times New Roman" w:cs="Times New Roman"/>
          <w:sz w:val="24"/>
          <w:szCs w:val="24"/>
        </w:rPr>
        <w:t xml:space="preserve"> № </w:t>
      </w:r>
      <w:r w:rsidR="004B217D">
        <w:rPr>
          <w:rFonts w:ascii="Times New Roman" w:hAnsi="Times New Roman" w:cs="Times New Roman"/>
          <w:sz w:val="24"/>
          <w:szCs w:val="24"/>
        </w:rPr>
        <w:t>359</w:t>
      </w:r>
      <w:r w:rsidRPr="0033421D">
        <w:rPr>
          <w:rFonts w:ascii="Times New Roman" w:hAnsi="Times New Roman" w:cs="Times New Roman"/>
          <w:sz w:val="24"/>
          <w:szCs w:val="24"/>
        </w:rPr>
        <w:t>/01-03</w:t>
      </w:r>
    </w:p>
    <w:p w:rsidR="00473C9D" w:rsidRPr="0033421D" w:rsidRDefault="00473C9D" w:rsidP="00473C9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План мероприятий </w:t>
      </w:r>
      <w:r w:rsidR="002B3C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334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(«Дорожная карта»)</w:t>
      </w:r>
    </w:p>
    <w:p w:rsidR="00473C9D" w:rsidRPr="0033421D" w:rsidRDefault="00473C9D" w:rsidP="00473C9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формированию и оценке функциональной грамотности обучающихся</w:t>
      </w:r>
      <w:r w:rsidR="002B3C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34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общеобразовательных организаций </w:t>
      </w:r>
      <w:proofErr w:type="spellStart"/>
      <w:r w:rsidRPr="00334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Джанкойского</w:t>
      </w:r>
      <w:proofErr w:type="spellEnd"/>
      <w:r w:rsidRPr="00334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района Республики Крым на </w:t>
      </w:r>
      <w:r w:rsidR="006E50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2025/2026</w:t>
      </w:r>
      <w:r w:rsidRPr="00334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473C9D" w:rsidRPr="006A3589" w:rsidRDefault="00473C9D" w:rsidP="00473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</w:rPr>
      </w:pPr>
    </w:p>
    <w:tbl>
      <w:tblPr>
        <w:tblW w:w="1532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5245"/>
        <w:gridCol w:w="2126"/>
        <w:gridCol w:w="2665"/>
        <w:gridCol w:w="4293"/>
      </w:tblGrid>
      <w:tr w:rsidR="00473C9D" w:rsidRPr="009206FF" w:rsidTr="006A3589">
        <w:tc>
          <w:tcPr>
            <w:tcW w:w="993" w:type="dxa"/>
            <w:shd w:val="clear" w:color="auto" w:fill="auto"/>
            <w:vAlign w:val="center"/>
          </w:tcPr>
          <w:p w:rsidR="00473C9D" w:rsidRPr="009206FF" w:rsidRDefault="00473C9D" w:rsidP="006A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3589">
              <w:rPr>
                <w:rFonts w:ascii="Times New Roman" w:eastAsia="Times New Roman" w:hAnsi="Times New Roman" w:cs="Times New Roman"/>
                <w:b/>
                <w:szCs w:val="24"/>
              </w:rPr>
              <w:t>№</w:t>
            </w:r>
            <w:r w:rsidR="006A358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A3589">
              <w:rPr>
                <w:rFonts w:ascii="Times New Roman" w:eastAsia="Times New Roman" w:hAnsi="Times New Roman" w:cs="Times New Roman"/>
                <w:b/>
                <w:szCs w:val="24"/>
              </w:rPr>
              <w:t>п. п.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73C9D" w:rsidRPr="009206FF" w:rsidRDefault="00473C9D" w:rsidP="00DC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3C9D" w:rsidRPr="009206FF" w:rsidRDefault="00473C9D" w:rsidP="00DC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473C9D" w:rsidRPr="009206FF" w:rsidRDefault="00473C9D" w:rsidP="00DC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293" w:type="dxa"/>
            <w:shd w:val="clear" w:color="auto" w:fill="auto"/>
            <w:vAlign w:val="center"/>
          </w:tcPr>
          <w:p w:rsidR="00473C9D" w:rsidRPr="009206FF" w:rsidRDefault="00473C9D" w:rsidP="00DC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473C9D" w:rsidRPr="009206FF" w:rsidTr="006A3589">
        <w:trPr>
          <w:trHeight w:val="297"/>
        </w:trPr>
        <w:tc>
          <w:tcPr>
            <w:tcW w:w="15322" w:type="dxa"/>
            <w:gridSpan w:val="5"/>
            <w:shd w:val="clear" w:color="auto" w:fill="FFFFFF"/>
            <w:vAlign w:val="center"/>
          </w:tcPr>
          <w:p w:rsidR="00473C9D" w:rsidRPr="009206FF" w:rsidRDefault="00473C9D" w:rsidP="00473C9D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 w:rsidR="00473C9D" w:rsidRPr="009206FF" w:rsidTr="006A3589">
        <w:tc>
          <w:tcPr>
            <w:tcW w:w="993" w:type="dxa"/>
          </w:tcPr>
          <w:p w:rsidR="00473C9D" w:rsidRPr="009206FF" w:rsidRDefault="00473C9D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</w:tcPr>
          <w:p w:rsidR="00473C9D" w:rsidRPr="009206FF" w:rsidRDefault="00473C9D" w:rsidP="005D1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78">
              <w:rPr>
                <w:rStyle w:val="Bodytext2"/>
                <w:rFonts w:eastAsia="Microsoft Sans Serif"/>
                <w:b w:val="0"/>
              </w:rPr>
              <w:t xml:space="preserve">Разработка и утверждение </w:t>
            </w:r>
            <w:r>
              <w:rPr>
                <w:rStyle w:val="Bodytext2"/>
                <w:rFonts w:eastAsia="Microsoft Sans Serif"/>
                <w:b w:val="0"/>
              </w:rPr>
              <w:t xml:space="preserve">регионального </w:t>
            </w:r>
            <w:r w:rsidRPr="00227920">
              <w:rPr>
                <w:rStyle w:val="Bodytext2"/>
                <w:rFonts w:eastAsia="Microsoft Sans Serif"/>
                <w:b w:val="0"/>
              </w:rPr>
              <w:t>План</w:t>
            </w:r>
            <w:r>
              <w:rPr>
                <w:rStyle w:val="Bodytext2"/>
                <w:rFonts w:eastAsia="Microsoft Sans Serif"/>
                <w:b w:val="0"/>
              </w:rPr>
              <w:t>а</w:t>
            </w:r>
            <w:r w:rsidRPr="00227920">
              <w:rPr>
                <w:rStyle w:val="Bodytext2"/>
                <w:rFonts w:eastAsia="Microsoft Sans Serif"/>
                <w:b w:val="0"/>
              </w:rPr>
              <w:t xml:space="preserve"> мероприятий («Дорожн</w:t>
            </w:r>
            <w:r>
              <w:rPr>
                <w:rStyle w:val="Bodytext2"/>
                <w:rFonts w:eastAsia="Microsoft Sans Serif"/>
                <w:b w:val="0"/>
              </w:rPr>
              <w:t>ой</w:t>
            </w:r>
            <w:r w:rsidRPr="00227920">
              <w:rPr>
                <w:rStyle w:val="Bodytext2"/>
                <w:rFonts w:eastAsia="Microsoft Sans Serif"/>
                <w:b w:val="0"/>
              </w:rPr>
              <w:t xml:space="preserve"> карт</w:t>
            </w:r>
            <w:r>
              <w:rPr>
                <w:rStyle w:val="Bodytext2"/>
                <w:rFonts w:eastAsia="Microsoft Sans Serif"/>
                <w:b w:val="0"/>
              </w:rPr>
              <w:t>ы</w:t>
            </w:r>
            <w:r w:rsidRPr="00227920">
              <w:rPr>
                <w:rStyle w:val="Bodytext2"/>
                <w:rFonts w:eastAsia="Microsoft Sans Serif"/>
                <w:b w:val="0"/>
              </w:rPr>
              <w:t xml:space="preserve">») по формированию и оценке функциональной грамотности обучающихся общеобразовательных организаций </w:t>
            </w:r>
            <w:proofErr w:type="spellStart"/>
            <w:r>
              <w:rPr>
                <w:rStyle w:val="Bodytext2"/>
                <w:rFonts w:eastAsia="Microsoft Sans Serif"/>
                <w:b w:val="0"/>
              </w:rPr>
              <w:t>Джанкойского</w:t>
            </w:r>
            <w:proofErr w:type="spellEnd"/>
            <w:r>
              <w:rPr>
                <w:rStyle w:val="Bodytext2"/>
                <w:rFonts w:eastAsia="Microsoft Sans Serif"/>
                <w:b w:val="0"/>
              </w:rPr>
              <w:t xml:space="preserve"> района </w:t>
            </w:r>
            <w:r w:rsidRPr="00227920">
              <w:rPr>
                <w:rStyle w:val="Bodytext2"/>
                <w:rFonts w:eastAsia="Microsoft Sans Serif"/>
                <w:b w:val="0"/>
              </w:rPr>
              <w:t>Республики Крым на 202</w:t>
            </w:r>
            <w:r w:rsidR="005D1661">
              <w:rPr>
                <w:rStyle w:val="Bodytext2"/>
                <w:rFonts w:eastAsia="Microsoft Sans Serif"/>
                <w:b w:val="0"/>
              </w:rPr>
              <w:t>5</w:t>
            </w:r>
            <w:r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6 </w:t>
            </w:r>
            <w:r w:rsidRPr="00227920">
              <w:rPr>
                <w:rStyle w:val="Bodytext2"/>
                <w:rFonts w:eastAsia="Microsoft Sans Serif"/>
                <w:b w:val="0"/>
              </w:rPr>
              <w:t>учебный год</w:t>
            </w:r>
          </w:p>
        </w:tc>
        <w:tc>
          <w:tcPr>
            <w:tcW w:w="2126" w:type="dxa"/>
          </w:tcPr>
          <w:p w:rsidR="00473C9D" w:rsidRPr="009206FF" w:rsidRDefault="00473C9D" w:rsidP="005D1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Ок</w:t>
            </w:r>
            <w:r w:rsidRPr="009206FF">
              <w:rPr>
                <w:rStyle w:val="Bodytext2"/>
                <w:rFonts w:eastAsia="Microsoft Sans Serif"/>
                <w:b w:val="0"/>
              </w:rPr>
              <w:t>тябрь 202</w:t>
            </w:r>
            <w:r w:rsidR="005D1661">
              <w:rPr>
                <w:rStyle w:val="Bodytext2"/>
                <w:rFonts w:eastAsia="Microsoft Sans Serif"/>
                <w:b w:val="0"/>
              </w:rPr>
              <w:t>5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665" w:type="dxa"/>
          </w:tcPr>
          <w:p w:rsidR="00473C9D" w:rsidRPr="009206FF" w:rsidRDefault="002A1BCF" w:rsidP="00473C9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Джанкойского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  <w:r w:rsidR="00473C9D"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473C9D" w:rsidRPr="009206FF" w:rsidRDefault="00473C9D" w:rsidP="00473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473C9D" w:rsidRPr="009206FF" w:rsidRDefault="00473C9D" w:rsidP="005D166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Утверждены </w:t>
            </w:r>
            <w:r>
              <w:rPr>
                <w:rStyle w:val="Bodytext2"/>
                <w:rFonts w:eastAsia="Microsoft Sans Serif"/>
                <w:b w:val="0"/>
              </w:rPr>
              <w:t xml:space="preserve">муниципальные </w:t>
            </w:r>
            <w:r w:rsidRPr="00A36047">
              <w:rPr>
                <w:rStyle w:val="Bodytext2"/>
                <w:rFonts w:eastAsia="Microsoft Sans Serif"/>
                <w:b w:val="0"/>
              </w:rPr>
              <w:t>План</w:t>
            </w:r>
            <w:r>
              <w:rPr>
                <w:rStyle w:val="Bodytext2"/>
                <w:rFonts w:eastAsia="Microsoft Sans Serif"/>
                <w:b w:val="0"/>
              </w:rPr>
              <w:t>ы</w:t>
            </w:r>
            <w:r w:rsidRPr="00A36047">
              <w:rPr>
                <w:rStyle w:val="Bodytext2"/>
                <w:rFonts w:eastAsia="Microsoft Sans Serif"/>
                <w:b w:val="0"/>
              </w:rPr>
              <w:t xml:space="preserve"> мероприятий («Дорожн</w:t>
            </w:r>
            <w:r>
              <w:rPr>
                <w:rStyle w:val="Bodytext2"/>
                <w:rFonts w:eastAsia="Microsoft Sans Serif"/>
                <w:b w:val="0"/>
              </w:rPr>
              <w:t>ые</w:t>
            </w:r>
            <w:r w:rsidRPr="00A36047">
              <w:rPr>
                <w:rStyle w:val="Bodytext2"/>
                <w:rFonts w:eastAsia="Microsoft Sans Serif"/>
                <w:b w:val="0"/>
              </w:rPr>
              <w:t xml:space="preserve"> карт</w:t>
            </w:r>
            <w:r>
              <w:rPr>
                <w:rStyle w:val="Bodytext2"/>
                <w:rFonts w:eastAsia="Microsoft Sans Serif"/>
                <w:b w:val="0"/>
              </w:rPr>
              <w:t>ы</w:t>
            </w:r>
            <w:r w:rsidRPr="00A36047">
              <w:rPr>
                <w:rStyle w:val="Bodytext2"/>
                <w:rFonts w:eastAsia="Microsoft Sans Serif"/>
                <w:b w:val="0"/>
              </w:rPr>
              <w:t xml:space="preserve">») по формированию и оценке функциональной грамотности обучающихся общеобразовательных организаций Республики Крым на </w:t>
            </w:r>
            <w:r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5D1661">
              <w:rPr>
                <w:rStyle w:val="Bodytext2"/>
                <w:rFonts w:eastAsia="Microsoft Sans Serif"/>
                <w:b w:val="0"/>
              </w:rPr>
              <w:t>5</w:t>
            </w:r>
            <w:r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6 </w:t>
            </w:r>
            <w:r w:rsidRPr="00A36047">
              <w:rPr>
                <w:rStyle w:val="Bodytext2"/>
                <w:rFonts w:eastAsia="Microsoft Sans Serif"/>
                <w:b w:val="0"/>
              </w:rPr>
              <w:t>учебный год</w:t>
            </w:r>
          </w:p>
        </w:tc>
      </w:tr>
      <w:tr w:rsidR="00473C9D" w:rsidRPr="009206FF" w:rsidTr="006A3589">
        <w:tc>
          <w:tcPr>
            <w:tcW w:w="993" w:type="dxa"/>
          </w:tcPr>
          <w:p w:rsidR="00473C9D" w:rsidRPr="009206FF" w:rsidRDefault="00473C9D" w:rsidP="00932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326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473C9D" w:rsidRPr="009206FF" w:rsidRDefault="00473C9D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формированию и оценке функциональной грамотности обучающихся на уровне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организаций Республики Крым</w:t>
            </w:r>
          </w:p>
        </w:tc>
        <w:tc>
          <w:tcPr>
            <w:tcW w:w="2126" w:type="dxa"/>
          </w:tcPr>
          <w:p w:rsidR="00473C9D" w:rsidRPr="009206FF" w:rsidRDefault="00473C9D" w:rsidP="00497DC6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665" w:type="dxa"/>
          </w:tcPr>
          <w:p w:rsidR="00473C9D" w:rsidRPr="009206FF" w:rsidRDefault="00473C9D" w:rsidP="00DC2423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ИМО</w:t>
            </w:r>
            <w:r w:rsidRPr="009206FF">
              <w:rPr>
                <w:rStyle w:val="Bodytext2"/>
                <w:rFonts w:eastAsia="Microsoft Sans Serif"/>
                <w:b w:val="0"/>
              </w:rPr>
              <w:t>,</w:t>
            </w:r>
          </w:p>
          <w:p w:rsidR="00473C9D" w:rsidRPr="009206FF" w:rsidRDefault="00473C9D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473C9D" w:rsidRPr="009206FF" w:rsidRDefault="00473C9D" w:rsidP="00DC2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473C9D" w:rsidRPr="009206FF" w:rsidRDefault="00473C9D" w:rsidP="00DC2423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формированию и оценке функциональной грамотности обучающихся на уровне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организаций Республики Крым</w:t>
            </w:r>
          </w:p>
        </w:tc>
      </w:tr>
      <w:tr w:rsidR="00473C9D" w:rsidRPr="009206FF" w:rsidTr="006A3589">
        <w:tc>
          <w:tcPr>
            <w:tcW w:w="993" w:type="dxa"/>
          </w:tcPr>
          <w:p w:rsidR="00473C9D" w:rsidRPr="00EC475D" w:rsidRDefault="00473C9D" w:rsidP="00932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75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326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C47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473C9D" w:rsidRPr="00EC475D" w:rsidRDefault="00473C9D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работе с общеобразовательными организациями по внедрению в учебный процесс банка заданий для оценки функциональной грамотности обучающихся</w:t>
            </w:r>
            <w:r w:rsidR="005D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A1BCF">
              <w:rPr>
                <w:rFonts w:ascii="Times New Roman" w:hAnsi="Times New Roman" w:cs="Times New Roman"/>
                <w:sz w:val="24"/>
                <w:szCs w:val="24"/>
              </w:rPr>
              <w:t>Джанкойского</w:t>
            </w:r>
            <w:proofErr w:type="spellEnd"/>
            <w:r w:rsidR="002A1BC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:rsidR="00473C9D" w:rsidRPr="00EC475D" w:rsidRDefault="00473C9D" w:rsidP="00497DC6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EC475D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EC475D"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665" w:type="dxa"/>
          </w:tcPr>
          <w:p w:rsidR="00473C9D" w:rsidRPr="009206FF" w:rsidRDefault="00473C9D" w:rsidP="00473C9D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ИМО</w:t>
            </w:r>
            <w:r w:rsidRPr="009206FF">
              <w:rPr>
                <w:rStyle w:val="Bodytext2"/>
                <w:rFonts w:eastAsia="Microsoft Sans Serif"/>
                <w:b w:val="0"/>
              </w:rPr>
              <w:t>,</w:t>
            </w:r>
          </w:p>
          <w:p w:rsidR="00473C9D" w:rsidRPr="009206FF" w:rsidRDefault="00473C9D" w:rsidP="00473C9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473C9D" w:rsidRPr="00EC475D" w:rsidRDefault="00473C9D" w:rsidP="00473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473C9D" w:rsidRPr="00EC475D" w:rsidRDefault="00473C9D" w:rsidP="00DC2423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EC475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по </w:t>
            </w:r>
            <w:r w:rsidRPr="00EC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 с общеобразовательными организациями по внедрению в учебный процесс банка заданий для оценки функциональной грамотности обучающихся</w:t>
            </w:r>
            <w:r w:rsidR="005D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A1BCF">
              <w:rPr>
                <w:rFonts w:ascii="Times New Roman" w:hAnsi="Times New Roman" w:cs="Times New Roman"/>
                <w:sz w:val="24"/>
                <w:szCs w:val="24"/>
              </w:rPr>
              <w:t>Джанкойского</w:t>
            </w:r>
            <w:proofErr w:type="spellEnd"/>
            <w:r w:rsidR="006A3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BC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proofErr w:type="gramEnd"/>
          </w:p>
        </w:tc>
      </w:tr>
      <w:tr w:rsidR="00473C9D" w:rsidRPr="009206FF" w:rsidTr="006A3589">
        <w:tc>
          <w:tcPr>
            <w:tcW w:w="993" w:type="dxa"/>
          </w:tcPr>
          <w:p w:rsidR="00473C9D" w:rsidRPr="009206FF" w:rsidRDefault="00473C9D" w:rsidP="00932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3269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473C9D" w:rsidRPr="00EC475D" w:rsidRDefault="00473C9D" w:rsidP="00473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75D">
              <w:rPr>
                <w:rStyle w:val="Bodytext2"/>
                <w:rFonts w:eastAsia="Microsoft Sans Serif"/>
                <w:b w:val="0"/>
              </w:rPr>
              <w:t xml:space="preserve">Организация деятельности Рабочей группы </w:t>
            </w:r>
            <w:r>
              <w:rPr>
                <w:rStyle w:val="Bodytext2"/>
                <w:rFonts w:eastAsia="Microsoft Sans Serif"/>
                <w:b w:val="0"/>
              </w:rPr>
              <w:t xml:space="preserve">координаторов </w:t>
            </w:r>
            <w:r w:rsidRPr="001C3D0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направлениям </w:t>
            </w:r>
            <w:r w:rsidRPr="0012520D">
              <w:rPr>
                <w:rStyle w:val="Bodytext2"/>
                <w:rFonts w:eastAsia="Microsoft Sans Serif"/>
                <w:b w:val="0"/>
              </w:rPr>
              <w:t xml:space="preserve">функциональной грамотности </w:t>
            </w:r>
            <w:r w:rsidRPr="00EC475D">
              <w:rPr>
                <w:rStyle w:val="Bodytext2"/>
                <w:rFonts w:eastAsia="Microsoft Sans Serif"/>
                <w:b w:val="0"/>
              </w:rPr>
              <w:t>обучающихся</w:t>
            </w:r>
            <w:r w:rsidRPr="00EC475D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организаций </w:t>
            </w:r>
            <w:proofErr w:type="spellStart"/>
            <w:r w:rsidR="002A1BCF">
              <w:rPr>
                <w:rFonts w:ascii="Times New Roman" w:hAnsi="Times New Roman" w:cs="Times New Roman"/>
                <w:sz w:val="24"/>
                <w:szCs w:val="24"/>
              </w:rPr>
              <w:t>Джанкойского</w:t>
            </w:r>
            <w:proofErr w:type="spellEnd"/>
            <w:r w:rsidR="002A1BCF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EC475D">
              <w:rPr>
                <w:rFonts w:ascii="Times New Roman" w:hAnsi="Times New Roman" w:cs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2126" w:type="dxa"/>
          </w:tcPr>
          <w:p w:rsidR="00473C9D" w:rsidRPr="00EC475D" w:rsidRDefault="00473C9D" w:rsidP="00497DC6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EC475D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EC475D"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665" w:type="dxa"/>
          </w:tcPr>
          <w:p w:rsidR="00473C9D" w:rsidRPr="00473C9D" w:rsidRDefault="00473C9D" w:rsidP="00DC24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C9D">
              <w:rPr>
                <w:rStyle w:val="Bodytext2"/>
                <w:rFonts w:eastAsia="Microsoft Sans Serif"/>
                <w:b w:val="0"/>
              </w:rPr>
              <w:t>Рабочая группа</w:t>
            </w:r>
          </w:p>
        </w:tc>
        <w:tc>
          <w:tcPr>
            <w:tcW w:w="4293" w:type="dxa"/>
          </w:tcPr>
          <w:p w:rsidR="00473C9D" w:rsidRPr="001C3D0C" w:rsidRDefault="00473C9D" w:rsidP="00473C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D0C">
              <w:rPr>
                <w:rStyle w:val="Bodytext2"/>
                <w:rFonts w:eastAsia="Microsoft Sans Serif"/>
                <w:b w:val="0"/>
              </w:rPr>
              <w:t>Организована деятельность</w:t>
            </w:r>
            <w:r w:rsidR="006A3589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1C3D0C"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</w:t>
            </w:r>
            <w:r>
              <w:rPr>
                <w:rStyle w:val="Bodytext2"/>
                <w:rFonts w:eastAsia="Microsoft Sans Serif"/>
                <w:b w:val="0"/>
              </w:rPr>
              <w:t xml:space="preserve">координаторов </w:t>
            </w:r>
            <w:r w:rsidRPr="001C3D0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направлениям </w:t>
            </w:r>
            <w:r w:rsidRPr="0012520D">
              <w:rPr>
                <w:rStyle w:val="Bodytext2"/>
                <w:rFonts w:eastAsia="Microsoft Sans Serif"/>
                <w:b w:val="0"/>
              </w:rPr>
              <w:t>функциональной грамотности обучающихся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1C3D0C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организаций </w:t>
            </w:r>
            <w:proofErr w:type="spellStart"/>
            <w:r w:rsidR="002A1BCF">
              <w:rPr>
                <w:rFonts w:ascii="Times New Roman" w:hAnsi="Times New Roman" w:cs="Times New Roman"/>
                <w:sz w:val="24"/>
                <w:szCs w:val="24"/>
              </w:rPr>
              <w:t>Джанкойского</w:t>
            </w:r>
            <w:proofErr w:type="spellEnd"/>
            <w:r w:rsidR="002A1BCF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1C3D0C">
              <w:rPr>
                <w:rFonts w:ascii="Times New Roman" w:hAnsi="Times New Roman" w:cs="Times New Roman"/>
                <w:sz w:val="24"/>
                <w:szCs w:val="24"/>
              </w:rPr>
              <w:t>Республики Крым</w:t>
            </w:r>
          </w:p>
        </w:tc>
      </w:tr>
      <w:tr w:rsidR="00473C9D" w:rsidRPr="009206FF" w:rsidTr="006A3589">
        <w:tc>
          <w:tcPr>
            <w:tcW w:w="993" w:type="dxa"/>
          </w:tcPr>
          <w:p w:rsidR="00473C9D" w:rsidRPr="009206FF" w:rsidRDefault="00473C9D" w:rsidP="00932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93269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473C9D" w:rsidRPr="009206FF" w:rsidRDefault="00473C9D" w:rsidP="00473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еженедельных методических совещаний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региональных 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хкоординаторов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формирования и оценк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 обучающихся</w:t>
            </w:r>
          </w:p>
        </w:tc>
        <w:tc>
          <w:tcPr>
            <w:tcW w:w="2126" w:type="dxa"/>
          </w:tcPr>
          <w:p w:rsidR="00473C9D" w:rsidRPr="009206FF" w:rsidRDefault="00473C9D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учебного года, по отдельному </w:t>
            </w:r>
            <w:r>
              <w:rPr>
                <w:rStyle w:val="Bodytext2"/>
                <w:rFonts w:eastAsia="Microsoft Sans Serif"/>
                <w:b w:val="0"/>
              </w:rPr>
              <w:t>плану</w:t>
            </w:r>
          </w:p>
        </w:tc>
        <w:tc>
          <w:tcPr>
            <w:tcW w:w="2665" w:type="dxa"/>
          </w:tcPr>
          <w:p w:rsidR="00473C9D" w:rsidRPr="009206FF" w:rsidRDefault="00473C9D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методист ИМО</w:t>
            </w:r>
          </w:p>
        </w:tc>
        <w:tc>
          <w:tcPr>
            <w:tcW w:w="4293" w:type="dxa"/>
          </w:tcPr>
          <w:p w:rsidR="00473C9D" w:rsidRPr="009206FF" w:rsidRDefault="00473C9D" w:rsidP="00473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еженедельны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для региональных 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хкоординаторов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формирования и оценк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 обучающихся</w:t>
            </w:r>
          </w:p>
        </w:tc>
      </w:tr>
      <w:tr w:rsidR="00473C9D" w:rsidRPr="009206FF" w:rsidTr="006A3589">
        <w:tc>
          <w:tcPr>
            <w:tcW w:w="993" w:type="dxa"/>
          </w:tcPr>
          <w:p w:rsidR="00473C9D" w:rsidRPr="009206FF" w:rsidRDefault="00473C9D" w:rsidP="00932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326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473C9D" w:rsidRPr="0002413C" w:rsidRDefault="00473C9D" w:rsidP="002A1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актуализации планов работы </w:t>
            </w:r>
            <w:r w:rsidR="002A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ГМО и ШМО</w:t>
            </w: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части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473C9D" w:rsidRPr="009206FF" w:rsidRDefault="005D1661" w:rsidP="005D1661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Ок</w:t>
            </w:r>
            <w:r w:rsidR="00473C9D" w:rsidRPr="009206FF">
              <w:rPr>
                <w:rStyle w:val="Bodytext2"/>
                <w:rFonts w:eastAsia="Microsoft Sans Serif"/>
                <w:b w:val="0"/>
              </w:rPr>
              <w:t>тябрь 202</w:t>
            </w:r>
            <w:r>
              <w:rPr>
                <w:rStyle w:val="Bodytext2"/>
                <w:rFonts w:eastAsia="Microsoft Sans Serif"/>
                <w:b w:val="0"/>
              </w:rPr>
              <w:t>5</w:t>
            </w:r>
            <w:r w:rsidR="00473C9D" w:rsidRPr="009206FF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665" w:type="dxa"/>
          </w:tcPr>
          <w:p w:rsidR="00473C9D" w:rsidRPr="009206FF" w:rsidRDefault="002A1BCF" w:rsidP="00DC2423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ИМО, руководители ГМО и ШМО</w:t>
            </w:r>
          </w:p>
        </w:tc>
        <w:tc>
          <w:tcPr>
            <w:tcW w:w="4293" w:type="dxa"/>
          </w:tcPr>
          <w:p w:rsidR="00473C9D" w:rsidRPr="009206FF" w:rsidRDefault="00473C9D" w:rsidP="002A1BC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Внесены </w:t>
            </w:r>
            <w:r w:rsidR="002A1BCF">
              <w:rPr>
                <w:rStyle w:val="Bodytext2"/>
                <w:rFonts w:eastAsia="Microsoft Sans Serif"/>
                <w:b w:val="0"/>
              </w:rPr>
              <w:t>мероприятия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в планы работы </w:t>
            </w:r>
            <w:r w:rsidR="002A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ГМО и ШМО</w:t>
            </w:r>
            <w:r w:rsidR="005D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части формирования и оценки функциональной грамотности обучающихся</w:t>
            </w:r>
          </w:p>
        </w:tc>
      </w:tr>
      <w:tr w:rsidR="00473C9D" w:rsidRPr="009206FF" w:rsidTr="006A3589">
        <w:tc>
          <w:tcPr>
            <w:tcW w:w="993" w:type="dxa"/>
          </w:tcPr>
          <w:p w:rsidR="00473C9D" w:rsidRPr="009206FF" w:rsidRDefault="00473C9D" w:rsidP="00932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3269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473C9D" w:rsidRPr="0002413C" w:rsidRDefault="00473C9D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</w:t>
            </w:r>
          </w:p>
        </w:tc>
        <w:tc>
          <w:tcPr>
            <w:tcW w:w="2126" w:type="dxa"/>
          </w:tcPr>
          <w:p w:rsidR="00473C9D" w:rsidRPr="009206FF" w:rsidRDefault="00473C9D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665" w:type="dxa"/>
          </w:tcPr>
          <w:p w:rsidR="00473C9D" w:rsidRPr="009206FF" w:rsidRDefault="002A1BC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Джанкойского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ОУ</w:t>
            </w:r>
          </w:p>
        </w:tc>
        <w:tc>
          <w:tcPr>
            <w:tcW w:w="4293" w:type="dxa"/>
          </w:tcPr>
          <w:p w:rsidR="00473C9D" w:rsidRPr="009206FF" w:rsidRDefault="00473C9D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D1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информационно-просветительск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родителями, СМИ, общественностью по вопросам формирования и оценк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</w:t>
            </w:r>
          </w:p>
        </w:tc>
      </w:tr>
      <w:tr w:rsidR="002A1BCF" w:rsidRPr="009206FF" w:rsidTr="006A3589">
        <w:tc>
          <w:tcPr>
            <w:tcW w:w="993" w:type="dxa"/>
          </w:tcPr>
          <w:p w:rsidR="002A1BCF" w:rsidRPr="009206FF" w:rsidRDefault="002A1BCF" w:rsidP="00932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3269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2A1BCF" w:rsidRPr="0002413C" w:rsidRDefault="002A1BCF" w:rsidP="00DC2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57278">
              <w:rPr>
                <w:rStyle w:val="Bodytext2"/>
                <w:rFonts w:eastAsia="Microsoft Sans Serif"/>
                <w:b w:val="0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2126" w:type="dxa"/>
          </w:tcPr>
          <w:p w:rsidR="002A1BCF" w:rsidRPr="009206FF" w:rsidRDefault="002A1BCF" w:rsidP="00497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665" w:type="dxa"/>
          </w:tcPr>
          <w:p w:rsidR="002A1BCF" w:rsidRPr="009206FF" w:rsidRDefault="002A1BC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Джанкойского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ОУ</w:t>
            </w:r>
          </w:p>
        </w:tc>
        <w:tc>
          <w:tcPr>
            <w:tcW w:w="4293" w:type="dxa"/>
          </w:tcPr>
          <w:p w:rsidR="002A1BCF" w:rsidRPr="009206FF" w:rsidRDefault="002A1BCF" w:rsidP="00DC2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2A1BCF" w:rsidRPr="009206FF" w:rsidTr="006A3589">
        <w:tc>
          <w:tcPr>
            <w:tcW w:w="993" w:type="dxa"/>
          </w:tcPr>
          <w:p w:rsidR="002A1BCF" w:rsidRPr="009206FF" w:rsidRDefault="002A1BCF" w:rsidP="00932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3269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2A1BCF" w:rsidRPr="0002413C" w:rsidRDefault="002A1BC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  <w:highlight w:val="cyan"/>
              </w:rPr>
            </w:pPr>
            <w:r w:rsidRPr="00957278">
              <w:rPr>
                <w:rStyle w:val="Bodytext2"/>
                <w:rFonts w:eastAsia="Microsoft Sans Serif"/>
                <w:b w:val="0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организациях</w:t>
            </w:r>
          </w:p>
        </w:tc>
        <w:tc>
          <w:tcPr>
            <w:tcW w:w="2126" w:type="dxa"/>
          </w:tcPr>
          <w:p w:rsidR="002A1BCF" w:rsidRPr="009206FF" w:rsidRDefault="002A1BCF" w:rsidP="00497DC6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665" w:type="dxa"/>
          </w:tcPr>
          <w:p w:rsidR="002A1BCF" w:rsidRPr="009206FF" w:rsidRDefault="002A1BC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ИМО</w:t>
            </w:r>
            <w:r w:rsidRPr="009206FF">
              <w:rPr>
                <w:rStyle w:val="Bodytext2"/>
                <w:rFonts w:eastAsia="Microsoft Sans Serif"/>
                <w:b w:val="0"/>
              </w:rPr>
              <w:t>, общеобразовательные организации</w:t>
            </w:r>
          </w:p>
        </w:tc>
        <w:tc>
          <w:tcPr>
            <w:tcW w:w="4293" w:type="dxa"/>
          </w:tcPr>
          <w:p w:rsidR="002A1BCF" w:rsidRPr="009206FF" w:rsidRDefault="002A1BC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Опубликованы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методические материалы для работы по повышению качества обучения функциональной грамотности</w:t>
            </w:r>
          </w:p>
        </w:tc>
      </w:tr>
      <w:tr w:rsidR="002A1BCF" w:rsidRPr="009206FF" w:rsidTr="006A3589">
        <w:tc>
          <w:tcPr>
            <w:tcW w:w="993" w:type="dxa"/>
          </w:tcPr>
          <w:p w:rsidR="002A1BCF" w:rsidRPr="009206FF" w:rsidRDefault="002A1BCF" w:rsidP="00932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93269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2A1BCF" w:rsidRPr="009206FF" w:rsidRDefault="002A1BC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Продвижение информации о международных сравнительных исследованиях </w:t>
            </w:r>
            <w:r>
              <w:rPr>
                <w:rStyle w:val="Bodytext2"/>
                <w:rFonts w:eastAsia="Microsoft Sans Serif"/>
                <w:b w:val="0"/>
              </w:rPr>
              <w:t xml:space="preserve">в формате </w:t>
            </w:r>
            <w:r w:rsidRPr="009206FF">
              <w:rPr>
                <w:rStyle w:val="Bodytext2"/>
                <w:rFonts w:eastAsia="Microsoft Sans Serif"/>
                <w:b w:val="0"/>
                <w:lang w:val="en-US"/>
              </w:rPr>
              <w:t>PISA</w:t>
            </w:r>
          </w:p>
        </w:tc>
        <w:tc>
          <w:tcPr>
            <w:tcW w:w="2126" w:type="dxa"/>
          </w:tcPr>
          <w:p w:rsidR="002A1BCF" w:rsidRPr="009206FF" w:rsidRDefault="002A1BCF" w:rsidP="00497DC6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665" w:type="dxa"/>
          </w:tcPr>
          <w:p w:rsidR="002A1BCF" w:rsidRPr="009206FF" w:rsidRDefault="002A1BC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Джанкойского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ОУ</w:t>
            </w:r>
          </w:p>
        </w:tc>
        <w:tc>
          <w:tcPr>
            <w:tcW w:w="4293" w:type="dxa"/>
          </w:tcPr>
          <w:p w:rsidR="002A1BCF" w:rsidRPr="009206FF" w:rsidRDefault="002A1BC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Подготовлена информация о международных сравнительных исследованиях </w:t>
            </w:r>
            <w:r>
              <w:rPr>
                <w:rStyle w:val="Bodytext2"/>
                <w:rFonts w:eastAsia="Microsoft Sans Serif"/>
                <w:b w:val="0"/>
              </w:rPr>
              <w:t xml:space="preserve">в формате </w:t>
            </w:r>
            <w:r w:rsidRPr="009206FF">
              <w:rPr>
                <w:rStyle w:val="Bodytext2"/>
                <w:rFonts w:eastAsia="Microsoft Sans Serif"/>
                <w:b w:val="0"/>
              </w:rPr>
              <w:t>PISA и размещена на сайтах</w:t>
            </w:r>
          </w:p>
        </w:tc>
      </w:tr>
      <w:tr w:rsidR="002A1BCF" w:rsidRPr="009206FF" w:rsidTr="006A3589">
        <w:tc>
          <w:tcPr>
            <w:tcW w:w="993" w:type="dxa"/>
          </w:tcPr>
          <w:p w:rsidR="002A1BCF" w:rsidRPr="009206FF" w:rsidRDefault="002A1BCF" w:rsidP="00932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9326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2A1BCF" w:rsidRPr="009206FF" w:rsidRDefault="002A1BC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2126" w:type="dxa"/>
          </w:tcPr>
          <w:p w:rsidR="002A1BCF" w:rsidRPr="009206FF" w:rsidRDefault="002A1BCF" w:rsidP="00497DC6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665" w:type="dxa"/>
          </w:tcPr>
          <w:p w:rsidR="002A1BCF" w:rsidRPr="009206FF" w:rsidRDefault="002A1BC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О</w:t>
            </w:r>
            <w:r w:rsidRPr="009206FF">
              <w:rPr>
                <w:rStyle w:val="Bodytext2"/>
                <w:rFonts w:eastAsia="Microsoft Sans Serif"/>
                <w:b w:val="0"/>
              </w:rPr>
              <w:t>бщеобразовательные организации</w:t>
            </w:r>
          </w:p>
        </w:tc>
        <w:tc>
          <w:tcPr>
            <w:tcW w:w="4293" w:type="dxa"/>
          </w:tcPr>
          <w:p w:rsidR="002A1BCF" w:rsidRPr="009206FF" w:rsidRDefault="002A1BC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Проведены родительское собрание</w:t>
            </w:r>
          </w:p>
        </w:tc>
      </w:tr>
      <w:tr w:rsidR="002A1BCF" w:rsidRPr="009206FF" w:rsidTr="006A3589">
        <w:tc>
          <w:tcPr>
            <w:tcW w:w="993" w:type="dxa"/>
          </w:tcPr>
          <w:p w:rsidR="002A1BCF" w:rsidRPr="009206FF" w:rsidRDefault="002A1BCF" w:rsidP="00932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9326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2A1BCF" w:rsidRPr="00EC2D03" w:rsidRDefault="002A1BCF" w:rsidP="00DC2423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Проведение м</w:t>
            </w:r>
            <w:r w:rsidRPr="0012520D">
              <w:rPr>
                <w:rStyle w:val="Bodytext2"/>
                <w:rFonts w:eastAsia="Microsoft Sans Serif"/>
                <w:b w:val="0"/>
              </w:rPr>
              <w:t>ониторинг</w:t>
            </w:r>
            <w:r>
              <w:rPr>
                <w:rStyle w:val="Bodytext2"/>
                <w:rFonts w:eastAsia="Microsoft Sans Serif"/>
                <w:b w:val="0"/>
              </w:rPr>
              <w:t>а</w:t>
            </w:r>
            <w:r w:rsidRPr="0012520D">
              <w:rPr>
                <w:rStyle w:val="Bodytext2"/>
                <w:rFonts w:eastAsia="Microsoft Sans Serif"/>
                <w:b w:val="0"/>
              </w:rPr>
              <w:t xml:space="preserve"> реализации </w:t>
            </w:r>
            <w:r>
              <w:rPr>
                <w:rStyle w:val="Bodytext2"/>
                <w:rFonts w:eastAsia="Microsoft Sans Serif"/>
                <w:b w:val="0"/>
              </w:rPr>
              <w:t xml:space="preserve">Плана мероприятий («Дорожной карты») </w:t>
            </w:r>
            <w:r w:rsidRPr="00EC2D03">
              <w:rPr>
                <w:rStyle w:val="Bodytext2"/>
                <w:rFonts w:eastAsia="Microsoft Sans Serif"/>
                <w:b w:val="0"/>
              </w:rPr>
              <w:t xml:space="preserve">по формированию и оценке функциональной грамотности обучающихся общеобразовательных организаций </w:t>
            </w:r>
            <w:proofErr w:type="spellStart"/>
            <w:r>
              <w:rPr>
                <w:rStyle w:val="Bodytext2"/>
                <w:rFonts w:eastAsia="Microsoft Sans Serif"/>
                <w:b w:val="0"/>
              </w:rPr>
              <w:t>Джанкойского</w:t>
            </w:r>
            <w:proofErr w:type="spellEnd"/>
            <w:r>
              <w:rPr>
                <w:rStyle w:val="Bodytext2"/>
                <w:rFonts w:eastAsia="Microsoft Sans Serif"/>
                <w:b w:val="0"/>
              </w:rPr>
              <w:t xml:space="preserve"> района </w:t>
            </w:r>
            <w:r w:rsidRPr="00EC2D03">
              <w:rPr>
                <w:rStyle w:val="Bodytext2"/>
                <w:rFonts w:eastAsia="Microsoft Sans Serif"/>
                <w:b w:val="0"/>
              </w:rPr>
              <w:t xml:space="preserve">Республики Крым на </w:t>
            </w:r>
            <w:r w:rsidR="005D1661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5D1661">
              <w:rPr>
                <w:rStyle w:val="Bodytext2"/>
                <w:rFonts w:eastAsia="Microsoft Sans Serif"/>
                <w:b w:val="0"/>
              </w:rPr>
              <w:t>5</w:t>
            </w:r>
            <w:r w:rsidR="005D1661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6 </w:t>
            </w:r>
            <w:r w:rsidRPr="00EC2D03">
              <w:rPr>
                <w:rStyle w:val="Bodytext2"/>
                <w:rFonts w:eastAsia="Microsoft Sans Serif"/>
                <w:b w:val="0"/>
              </w:rPr>
              <w:t>учебный год</w:t>
            </w:r>
          </w:p>
        </w:tc>
        <w:tc>
          <w:tcPr>
            <w:tcW w:w="2126" w:type="dxa"/>
          </w:tcPr>
          <w:p w:rsidR="002A1BCF" w:rsidRPr="009206FF" w:rsidRDefault="002A1BCF" w:rsidP="00497DC6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665" w:type="dxa"/>
          </w:tcPr>
          <w:p w:rsidR="002A1BCF" w:rsidRPr="009206FF" w:rsidRDefault="002A1BCF" w:rsidP="00DC2423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Джанкойского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ИМО, ОУ</w:t>
            </w:r>
          </w:p>
        </w:tc>
        <w:tc>
          <w:tcPr>
            <w:tcW w:w="4293" w:type="dxa"/>
          </w:tcPr>
          <w:p w:rsidR="002A1BCF" w:rsidRPr="00EC2D03" w:rsidRDefault="002A1BCF" w:rsidP="005D1661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Проведен мониторинг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реализации </w:t>
            </w:r>
            <w:r w:rsidRPr="00EC2D03">
              <w:rPr>
                <w:rStyle w:val="Bodytext2"/>
                <w:rFonts w:eastAsia="Microsoft Sans Serif"/>
                <w:b w:val="0"/>
              </w:rPr>
              <w:t>План</w:t>
            </w:r>
            <w:r>
              <w:rPr>
                <w:rStyle w:val="Bodytext2"/>
                <w:rFonts w:eastAsia="Microsoft Sans Serif"/>
                <w:b w:val="0"/>
              </w:rPr>
              <w:t xml:space="preserve">а мероприятий («Дорожной карты») </w:t>
            </w:r>
            <w:r w:rsidRPr="00EC2D03">
              <w:rPr>
                <w:rStyle w:val="Bodytext2"/>
                <w:rFonts w:eastAsia="Microsoft Sans Serif"/>
                <w:b w:val="0"/>
              </w:rPr>
              <w:t xml:space="preserve">по формированию и оценке функциональной грамотности обучающихся общеобразовательных организаций </w:t>
            </w:r>
            <w:proofErr w:type="spellStart"/>
            <w:r>
              <w:rPr>
                <w:rStyle w:val="Bodytext2"/>
                <w:rFonts w:eastAsia="Microsoft Sans Serif"/>
                <w:b w:val="0"/>
              </w:rPr>
              <w:t>Джанкойского</w:t>
            </w:r>
            <w:proofErr w:type="spellEnd"/>
            <w:r>
              <w:rPr>
                <w:rStyle w:val="Bodytext2"/>
                <w:rFonts w:eastAsia="Microsoft Sans Serif"/>
                <w:b w:val="0"/>
              </w:rPr>
              <w:t xml:space="preserve"> района </w:t>
            </w:r>
            <w:r w:rsidRPr="00EC2D03">
              <w:rPr>
                <w:rStyle w:val="Bodytext2"/>
                <w:rFonts w:eastAsia="Microsoft Sans Serif"/>
                <w:b w:val="0"/>
              </w:rPr>
              <w:t xml:space="preserve">Республики Крым на </w:t>
            </w:r>
            <w:r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5D1661">
              <w:rPr>
                <w:rStyle w:val="Bodytext2"/>
                <w:rFonts w:eastAsia="Microsoft Sans Serif"/>
                <w:b w:val="0"/>
              </w:rPr>
              <w:t>5</w:t>
            </w:r>
            <w:r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6 </w:t>
            </w:r>
            <w:r w:rsidRPr="00EC2D03">
              <w:rPr>
                <w:rStyle w:val="Bodytext2"/>
                <w:rFonts w:eastAsia="Microsoft Sans Serif"/>
                <w:b w:val="0"/>
              </w:rPr>
              <w:t>учебный год</w:t>
            </w:r>
          </w:p>
        </w:tc>
      </w:tr>
      <w:tr w:rsidR="002A1BCF" w:rsidRPr="009206FF" w:rsidTr="006A3589">
        <w:tc>
          <w:tcPr>
            <w:tcW w:w="15322" w:type="dxa"/>
            <w:gridSpan w:val="5"/>
          </w:tcPr>
          <w:p w:rsidR="002A1BCF" w:rsidRPr="009206FF" w:rsidRDefault="002A1BCF" w:rsidP="00473C9D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педагогами и образовательными организациями</w:t>
            </w:r>
          </w:p>
        </w:tc>
      </w:tr>
      <w:tr w:rsidR="002A1BCF" w:rsidRPr="009206FF" w:rsidTr="006A3589">
        <w:tc>
          <w:tcPr>
            <w:tcW w:w="15322" w:type="dxa"/>
            <w:gridSpan w:val="5"/>
          </w:tcPr>
          <w:p w:rsidR="002A1BCF" w:rsidRPr="009206FF" w:rsidRDefault="002A1BCF" w:rsidP="00DC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2.1. Повышение квалификации педагогов по вопросам формированияи оценки функциональной грамотности обучающихся</w:t>
            </w:r>
          </w:p>
        </w:tc>
      </w:tr>
      <w:tr w:rsidR="002A1BCF" w:rsidRPr="009206FF" w:rsidTr="006A3589">
        <w:tc>
          <w:tcPr>
            <w:tcW w:w="993" w:type="dxa"/>
          </w:tcPr>
          <w:p w:rsidR="002A1BCF" w:rsidRPr="009206FF" w:rsidRDefault="002A1BC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5245" w:type="dxa"/>
          </w:tcPr>
          <w:p w:rsidR="002A1BCF" w:rsidRPr="00E371E3" w:rsidRDefault="002A1BCF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исследований готовности педагогов к проведению работы по формированию и оценке функциональной грамотности обучающихся</w:t>
            </w:r>
          </w:p>
        </w:tc>
        <w:tc>
          <w:tcPr>
            <w:tcW w:w="2126" w:type="dxa"/>
          </w:tcPr>
          <w:p w:rsidR="002A1BCF" w:rsidRPr="009206FF" w:rsidRDefault="002A1BCF" w:rsidP="00497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2A1BC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ИМО (рабочая группа)</w:t>
            </w:r>
          </w:p>
        </w:tc>
        <w:tc>
          <w:tcPr>
            <w:tcW w:w="4293" w:type="dxa"/>
          </w:tcPr>
          <w:p w:rsidR="002A1BCF" w:rsidRPr="009206FF" w:rsidRDefault="002A1BC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исследования готовности педагогов к проведению работы по формированию и оценке функциональной грамотности обучающихся</w:t>
            </w:r>
          </w:p>
        </w:tc>
      </w:tr>
      <w:tr w:rsidR="002A1BCF" w:rsidRPr="009206FF" w:rsidTr="006A3589">
        <w:tc>
          <w:tcPr>
            <w:tcW w:w="993" w:type="dxa"/>
          </w:tcPr>
          <w:p w:rsidR="002A1BCF" w:rsidRPr="009206FF" w:rsidRDefault="002A1BC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5245" w:type="dxa"/>
          </w:tcPr>
          <w:p w:rsidR="002A1BCF" w:rsidRPr="0012520D" w:rsidRDefault="002A1BC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2520D">
              <w:rPr>
                <w:rStyle w:val="Bodytext2"/>
                <w:rFonts w:eastAsia="Microsoft Sans Serif"/>
                <w:b w:val="0"/>
              </w:rPr>
              <w:t>Сопровождение педагогов по выявлению профессиональных дефицитов и ликвидации проблемных зон по формированию и оценке</w:t>
            </w:r>
          </w:p>
          <w:p w:rsidR="002A1BCF" w:rsidRPr="00E371E3" w:rsidRDefault="002A1BC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  <w:highlight w:val="cyan"/>
              </w:rPr>
            </w:pPr>
            <w:r w:rsidRPr="0012520D">
              <w:rPr>
                <w:rStyle w:val="Bodytext2"/>
                <w:rFonts w:eastAsia="Microsoft Sans Serif"/>
                <w:b w:val="0"/>
              </w:rPr>
              <w:t>функциональной грамотности обучающихся</w:t>
            </w:r>
          </w:p>
        </w:tc>
        <w:tc>
          <w:tcPr>
            <w:tcW w:w="2126" w:type="dxa"/>
          </w:tcPr>
          <w:p w:rsidR="002A1BCF" w:rsidRPr="009206FF" w:rsidRDefault="002A1BCF" w:rsidP="00497DC6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665" w:type="dxa"/>
          </w:tcPr>
          <w:p w:rsidR="002A1BCF" w:rsidRPr="009206FF" w:rsidRDefault="00CD7B0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ИМО (рабочая группа)</w:t>
            </w:r>
          </w:p>
        </w:tc>
        <w:tc>
          <w:tcPr>
            <w:tcW w:w="4293" w:type="dxa"/>
          </w:tcPr>
          <w:p w:rsidR="002A1BCF" w:rsidRPr="009206FF" w:rsidRDefault="002A1BC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выявлению </w:t>
            </w:r>
            <w:r w:rsidRPr="009206FF">
              <w:rPr>
                <w:rStyle w:val="Bodytext2"/>
                <w:rFonts w:eastAsia="Microsoft Sans Serif"/>
                <w:b w:val="0"/>
              </w:rPr>
              <w:t>профессиональных дефицитов и ликвидации проблемных зон по формированию и оценке</w:t>
            </w:r>
          </w:p>
          <w:p w:rsidR="002A1BCF" w:rsidRPr="009206FF" w:rsidRDefault="002A1BC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функциональной грамотности обучающихся</w:t>
            </w:r>
          </w:p>
        </w:tc>
      </w:tr>
      <w:tr w:rsidR="00CD7B0F" w:rsidRPr="009206FF" w:rsidTr="006A3589">
        <w:tc>
          <w:tcPr>
            <w:tcW w:w="993" w:type="dxa"/>
          </w:tcPr>
          <w:p w:rsidR="00CD7B0F" w:rsidRPr="009206FF" w:rsidRDefault="00CD7B0F" w:rsidP="00CD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D7B0F" w:rsidRPr="00E371E3" w:rsidRDefault="00CD7B0F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2126" w:type="dxa"/>
          </w:tcPr>
          <w:p w:rsidR="00CD7B0F" w:rsidRPr="009206FF" w:rsidRDefault="00CD7B0F" w:rsidP="00497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CD7B0F" w:rsidRPr="009206FF" w:rsidRDefault="00CD7B0F" w:rsidP="00CD7B0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ИМО (рабочая группа), руководители ГМО, наставники, учителя МОУ «Столбовская школа»</w:t>
            </w:r>
          </w:p>
        </w:tc>
        <w:tc>
          <w:tcPr>
            <w:tcW w:w="42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 w:rsidR="00CD7B0F" w:rsidRPr="009206FF" w:rsidTr="006A3589">
        <w:tc>
          <w:tcPr>
            <w:tcW w:w="993" w:type="dxa"/>
          </w:tcPr>
          <w:p w:rsidR="00CD7B0F" w:rsidRPr="009206FF" w:rsidRDefault="00CD7B0F" w:rsidP="00CD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D7B0F" w:rsidRPr="00E371E3" w:rsidRDefault="00CD7B0F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  <w:tc>
          <w:tcPr>
            <w:tcW w:w="2126" w:type="dxa"/>
          </w:tcPr>
          <w:p w:rsidR="00CD7B0F" w:rsidRPr="009206FF" w:rsidRDefault="00CD7B0F" w:rsidP="00497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ИМО (рабочая группа), руководители ГМО, наставники, учителя МОУ «Столбовская школа»</w:t>
            </w:r>
          </w:p>
        </w:tc>
        <w:tc>
          <w:tcPr>
            <w:tcW w:w="42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Проведены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</w:tr>
      <w:tr w:rsidR="00CD7B0F" w:rsidRPr="009206FF" w:rsidTr="006A3589">
        <w:tc>
          <w:tcPr>
            <w:tcW w:w="993" w:type="dxa"/>
          </w:tcPr>
          <w:p w:rsidR="00CD7B0F" w:rsidRPr="009206FF" w:rsidRDefault="00CD7B0F" w:rsidP="00CD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D7B0F" w:rsidRPr="00E371E3" w:rsidRDefault="00CD7B0F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для учителей тренингов по решению заданий (из банка заданий ФГБНУ «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Институт стратегии развития Российской академии образования</w:t>
            </w: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») для оценки функциональной грамотности обучающихся</w:t>
            </w:r>
          </w:p>
        </w:tc>
        <w:tc>
          <w:tcPr>
            <w:tcW w:w="2126" w:type="dxa"/>
          </w:tcPr>
          <w:p w:rsidR="00CD7B0F" w:rsidRPr="009206FF" w:rsidRDefault="00CD7B0F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ИМО (рабочая группа), руководители ГМО, наставники, учителя МОУ «Столбовская школа»</w:t>
            </w:r>
          </w:p>
        </w:tc>
        <w:tc>
          <w:tcPr>
            <w:tcW w:w="42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для учителей тренингов по решению заданий (из банка заданий ФГБНУ «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Институт стратегии развития Российской академии образования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») для оценки функциональной грамотности обучающихся</w:t>
            </w:r>
          </w:p>
        </w:tc>
      </w:tr>
      <w:tr w:rsidR="00CD7B0F" w:rsidRPr="009206FF" w:rsidTr="006A3589">
        <w:tc>
          <w:tcPr>
            <w:tcW w:w="993" w:type="dxa"/>
          </w:tcPr>
          <w:p w:rsidR="00CD7B0F" w:rsidRPr="009206FF" w:rsidRDefault="00CD7B0F" w:rsidP="00CD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D7B0F" w:rsidRPr="00E371E3" w:rsidRDefault="00CD7B0F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5D1661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5D1661">
              <w:rPr>
                <w:rStyle w:val="Bodytext2"/>
                <w:rFonts w:eastAsia="Microsoft Sans Serif"/>
                <w:b w:val="0"/>
              </w:rPr>
              <w:t>5</w:t>
            </w:r>
            <w:r w:rsidR="005D1661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6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CD7B0F" w:rsidRPr="009206FF" w:rsidRDefault="00CD7B0F" w:rsidP="00CD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ИМО (рабочая группа), руководители ГМО, наставники</w:t>
            </w:r>
          </w:p>
        </w:tc>
        <w:tc>
          <w:tcPr>
            <w:tcW w:w="42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Проведены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</w:tr>
      <w:tr w:rsidR="00CD7B0F" w:rsidRPr="009206FF" w:rsidTr="006A3589">
        <w:tc>
          <w:tcPr>
            <w:tcW w:w="993" w:type="dxa"/>
          </w:tcPr>
          <w:p w:rsidR="00CD7B0F" w:rsidRPr="009206FF" w:rsidRDefault="00CD7B0F" w:rsidP="00CD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D7B0F" w:rsidRPr="00E371E3" w:rsidRDefault="00CD7B0F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формированию и обучению </w:t>
            </w: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команд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CD7B0F" w:rsidRPr="009206FF" w:rsidRDefault="00CD7B0F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lastRenderedPageBreak/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CD7B0F" w:rsidRPr="009206FF" w:rsidRDefault="00CD7B0F" w:rsidP="0076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lastRenderedPageBreak/>
              <w:t xml:space="preserve">ИМО (рабочая группа), </w:t>
            </w:r>
            <w:r>
              <w:rPr>
                <w:rStyle w:val="Bodytext2"/>
                <w:rFonts w:eastAsia="Microsoft Sans Serif"/>
                <w:b w:val="0"/>
              </w:rPr>
              <w:lastRenderedPageBreak/>
              <w:t>руководители ГМО, наставники</w:t>
            </w:r>
          </w:p>
        </w:tc>
        <w:tc>
          <w:tcPr>
            <w:tcW w:w="42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Проведены мероприятия по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формированию и обучению команд по вопросам формирования и оценки функциональной грамотности</w:t>
            </w:r>
          </w:p>
        </w:tc>
      </w:tr>
      <w:tr w:rsidR="00CD7B0F" w:rsidRPr="009206FF" w:rsidTr="006A3589">
        <w:tc>
          <w:tcPr>
            <w:tcW w:w="993" w:type="dxa"/>
          </w:tcPr>
          <w:p w:rsidR="00CD7B0F" w:rsidRPr="009206FF" w:rsidRDefault="00CD7B0F" w:rsidP="00CD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D7B0F" w:rsidRPr="0012520D" w:rsidRDefault="00CD7B0F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CD7B0F" w:rsidRPr="009206FF" w:rsidRDefault="00CD7B0F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CD7B0F" w:rsidRPr="009206FF" w:rsidRDefault="007617C7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ИМО (рабочая группа), руководители ГМО, наставники, учителя МОУ «Столбовская школа», учителя ОУ</w:t>
            </w:r>
          </w:p>
        </w:tc>
        <w:tc>
          <w:tcPr>
            <w:tcW w:w="42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CD7B0F" w:rsidRPr="009206FF" w:rsidTr="006A3589">
        <w:tc>
          <w:tcPr>
            <w:tcW w:w="993" w:type="dxa"/>
          </w:tcPr>
          <w:p w:rsidR="00CD7B0F" w:rsidRPr="009206FF" w:rsidRDefault="00CD7B0F" w:rsidP="004B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 w:rsidR="004B0AA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D7B0F" w:rsidRPr="0012520D" w:rsidRDefault="00CD7B0F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CD7B0F" w:rsidRPr="009206FF" w:rsidRDefault="00CD7B0F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CD7B0F" w:rsidRPr="009206FF" w:rsidRDefault="007617C7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ИМО (рабочая группа), руководители ГМО, наставники, учителя МОУ «Столбовская школа», учителя ОУ</w:t>
            </w:r>
          </w:p>
        </w:tc>
        <w:tc>
          <w:tcPr>
            <w:tcW w:w="42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CD7B0F" w:rsidRPr="009206FF" w:rsidTr="006A3589">
        <w:tc>
          <w:tcPr>
            <w:tcW w:w="15322" w:type="dxa"/>
            <w:gridSpan w:val="5"/>
          </w:tcPr>
          <w:p w:rsidR="00CD7B0F" w:rsidRPr="009206FF" w:rsidRDefault="00CD7B0F" w:rsidP="00DC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2.2. Совершенствование и организация методической поддержки педагогови образовательных организаций по вопросам формирования и оценки функциональной грамотности обучающихся</w:t>
            </w:r>
          </w:p>
        </w:tc>
      </w:tr>
      <w:tr w:rsidR="00CD7B0F" w:rsidRPr="009206FF" w:rsidTr="006A3589">
        <w:tc>
          <w:tcPr>
            <w:tcW w:w="9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245" w:type="dxa"/>
          </w:tcPr>
          <w:p w:rsidR="00CD7B0F" w:rsidRPr="009206FF" w:rsidRDefault="00CD7B0F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2126" w:type="dxa"/>
          </w:tcPr>
          <w:p w:rsidR="00CD7B0F" w:rsidRPr="009206FF" w:rsidRDefault="00CD7B0F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CD7B0F" w:rsidRPr="009206FF" w:rsidRDefault="005C66C6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ИМО</w:t>
            </w:r>
          </w:p>
        </w:tc>
        <w:tc>
          <w:tcPr>
            <w:tcW w:w="42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</w:tr>
      <w:tr w:rsidR="00CD7B0F" w:rsidRPr="009206FF" w:rsidTr="006A3589">
        <w:tc>
          <w:tcPr>
            <w:tcW w:w="9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5245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5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2126" w:type="dxa"/>
          </w:tcPr>
          <w:p w:rsidR="00CD7B0F" w:rsidRPr="009206FF" w:rsidRDefault="00CD7B0F" w:rsidP="00497DC6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CD7B0F" w:rsidRPr="009206FF" w:rsidRDefault="00A01AA5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ИМО</w:t>
            </w:r>
          </w:p>
        </w:tc>
        <w:tc>
          <w:tcPr>
            <w:tcW w:w="42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Проведены мероприятия по 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 w:rsidR="00CD7B0F" w:rsidRPr="009206FF" w:rsidTr="006A3589">
        <w:tc>
          <w:tcPr>
            <w:tcW w:w="9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5245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2126" w:type="dxa"/>
          </w:tcPr>
          <w:p w:rsidR="00CD7B0F" w:rsidRPr="009206FF" w:rsidRDefault="00CD7B0F" w:rsidP="00497DC6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по отдельному плану</w:t>
            </w:r>
          </w:p>
        </w:tc>
        <w:tc>
          <w:tcPr>
            <w:tcW w:w="2665" w:type="dxa"/>
          </w:tcPr>
          <w:p w:rsidR="00CD7B0F" w:rsidRPr="009206FF" w:rsidRDefault="00A01AA5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ИМО</w:t>
            </w:r>
          </w:p>
        </w:tc>
        <w:tc>
          <w:tcPr>
            <w:tcW w:w="4293" w:type="dxa"/>
          </w:tcPr>
          <w:p w:rsidR="00CD7B0F" w:rsidRPr="009206FF" w:rsidRDefault="00CD7B0F" w:rsidP="00DC2423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Проведены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CD7B0F" w:rsidRPr="009206FF" w:rsidTr="006A3589">
        <w:tc>
          <w:tcPr>
            <w:tcW w:w="9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5245" w:type="dxa"/>
          </w:tcPr>
          <w:p w:rsidR="00CD7B0F" w:rsidRPr="009206FF" w:rsidRDefault="00CD7B0F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базе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инновационных площадок по отработке вопросов формирования и оценк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2126" w:type="dxa"/>
          </w:tcPr>
          <w:p w:rsidR="00CD7B0F" w:rsidRPr="009206FF" w:rsidRDefault="00CD7B0F" w:rsidP="005D1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ноябрь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5D166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5" w:type="dxa"/>
          </w:tcPr>
          <w:p w:rsidR="00CD7B0F" w:rsidRPr="009206FF" w:rsidRDefault="00A01AA5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ИМО, учителя МОУ «Столбовская школа»</w:t>
            </w:r>
          </w:p>
        </w:tc>
        <w:tc>
          <w:tcPr>
            <w:tcW w:w="42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базе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инновационных площадок по отработке вопросов формирования и оценке функциональной грамотности</w:t>
            </w:r>
          </w:p>
        </w:tc>
      </w:tr>
      <w:tr w:rsidR="00CD7B0F" w:rsidRPr="009206FF" w:rsidTr="006A3589">
        <w:tc>
          <w:tcPr>
            <w:tcW w:w="9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5245" w:type="dxa"/>
          </w:tcPr>
          <w:p w:rsidR="00CD7B0F" w:rsidRPr="009206FF" w:rsidRDefault="00CD7B0F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созданию и работе</w:t>
            </w:r>
            <w:r w:rsidR="006A3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стажировочных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площадок на базе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образовательных организаций, имеющих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положительный опыт по формированию и оценке функциональной грамотности обучающихся</w:t>
            </w:r>
          </w:p>
        </w:tc>
        <w:tc>
          <w:tcPr>
            <w:tcW w:w="2126" w:type="dxa"/>
          </w:tcPr>
          <w:p w:rsidR="00CD7B0F" w:rsidRPr="009206FF" w:rsidRDefault="00CD7B0F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, по отдельному </w:t>
            </w: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>плану</w:t>
            </w:r>
          </w:p>
        </w:tc>
        <w:tc>
          <w:tcPr>
            <w:tcW w:w="2665" w:type="dxa"/>
          </w:tcPr>
          <w:p w:rsidR="00CD7B0F" w:rsidRPr="009206FF" w:rsidRDefault="00A01AA5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lastRenderedPageBreak/>
              <w:t>ИМО, учителя МОУ «Столбовская школа»</w:t>
            </w:r>
          </w:p>
        </w:tc>
        <w:tc>
          <w:tcPr>
            <w:tcW w:w="42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созданию и работе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стажировочных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площадок на базе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образовательных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организаций, имеющих положительный опыт по формированию и оценке функциональной грамотности обучающихся</w:t>
            </w:r>
          </w:p>
        </w:tc>
      </w:tr>
      <w:tr w:rsidR="00CD7B0F" w:rsidRPr="009206FF" w:rsidTr="006A3589">
        <w:tc>
          <w:tcPr>
            <w:tcW w:w="993" w:type="dxa"/>
          </w:tcPr>
          <w:p w:rsidR="00CD7B0F" w:rsidRPr="009206FF" w:rsidRDefault="00CD7B0F" w:rsidP="00A0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</w:t>
            </w:r>
            <w:r w:rsidR="00A01AA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Методические семинары для муниципальных органов управления образованием</w:t>
            </w:r>
            <w:r>
              <w:rPr>
                <w:rStyle w:val="Bodytext2"/>
                <w:rFonts w:eastAsia="Microsoft Sans Serif"/>
                <w:b w:val="0"/>
              </w:rPr>
              <w:t>, методических служб и учителей-предметников</w:t>
            </w:r>
          </w:p>
        </w:tc>
        <w:tc>
          <w:tcPr>
            <w:tcW w:w="2126" w:type="dxa"/>
          </w:tcPr>
          <w:p w:rsidR="00CD7B0F" w:rsidRPr="009206FF" w:rsidRDefault="00CD7B0F" w:rsidP="00497DC6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CD7B0F" w:rsidRPr="001103D2" w:rsidRDefault="00A01AA5" w:rsidP="00DC2423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Style w:val="Bodytext2"/>
                <w:rFonts w:eastAsia="Microsoft Sans Serif"/>
                <w:b w:val="0"/>
              </w:rPr>
              <w:t>ИМО, учителя МОУ «Столбовская школа»</w:t>
            </w:r>
          </w:p>
        </w:tc>
        <w:tc>
          <w:tcPr>
            <w:tcW w:w="4293" w:type="dxa"/>
          </w:tcPr>
          <w:p w:rsidR="00CD7B0F" w:rsidRPr="009206FF" w:rsidRDefault="00A01AA5" w:rsidP="00A01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участие в</w:t>
            </w:r>
            <w:r w:rsidR="00CD7B0F" w:rsidRPr="009206FF">
              <w:rPr>
                <w:rStyle w:val="Bodytext2"/>
                <w:rFonts w:eastAsia="Microsoft Sans Serif"/>
                <w:b w:val="0"/>
              </w:rPr>
              <w:t>методически</w:t>
            </w:r>
            <w:r>
              <w:rPr>
                <w:rStyle w:val="Bodytext2"/>
                <w:rFonts w:eastAsia="Microsoft Sans Serif"/>
                <w:b w:val="0"/>
              </w:rPr>
              <w:t>х</w:t>
            </w:r>
            <w:r w:rsidR="00CD7B0F" w:rsidRPr="009206FF">
              <w:rPr>
                <w:rStyle w:val="Bodytext2"/>
                <w:rFonts w:eastAsia="Microsoft Sans Serif"/>
                <w:b w:val="0"/>
              </w:rPr>
              <w:t xml:space="preserve"> семинар</w:t>
            </w:r>
            <w:r>
              <w:rPr>
                <w:rStyle w:val="Bodytext2"/>
                <w:rFonts w:eastAsia="Microsoft Sans Serif"/>
                <w:b w:val="0"/>
              </w:rPr>
              <w:t>ах</w:t>
            </w:r>
            <w:r w:rsidR="00CD7B0F" w:rsidRPr="009206FF">
              <w:rPr>
                <w:rStyle w:val="Bodytext2"/>
                <w:rFonts w:eastAsia="Microsoft Sans Serif"/>
                <w:b w:val="0"/>
              </w:rPr>
              <w:t>для учителей</w:t>
            </w:r>
            <w:r w:rsidR="00CD7B0F">
              <w:rPr>
                <w:rStyle w:val="Bodytext2"/>
                <w:rFonts w:eastAsia="Microsoft Sans Serif"/>
                <w:b w:val="0"/>
              </w:rPr>
              <w:t>-предметников</w:t>
            </w:r>
          </w:p>
        </w:tc>
      </w:tr>
      <w:tr w:rsidR="00CD7B0F" w:rsidRPr="009206FF" w:rsidTr="006A3589">
        <w:tc>
          <w:tcPr>
            <w:tcW w:w="993" w:type="dxa"/>
          </w:tcPr>
          <w:p w:rsidR="00CD7B0F" w:rsidRPr="009206FF" w:rsidRDefault="00CD7B0F" w:rsidP="00A0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  <w:r w:rsidR="00A01AA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2126" w:type="dxa"/>
          </w:tcPr>
          <w:p w:rsidR="00CD7B0F" w:rsidRPr="009206FF" w:rsidRDefault="00CD7B0F" w:rsidP="00497DC6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CD7B0F" w:rsidRPr="009206FF" w:rsidRDefault="00A01AA5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  <w:tc>
          <w:tcPr>
            <w:tcW w:w="42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Проведен 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</w:tr>
      <w:tr w:rsidR="00CD7B0F" w:rsidRPr="009206FF" w:rsidTr="006A3589">
        <w:tc>
          <w:tcPr>
            <w:tcW w:w="993" w:type="dxa"/>
          </w:tcPr>
          <w:p w:rsidR="00CD7B0F" w:rsidRPr="009206FF" w:rsidRDefault="00CD7B0F" w:rsidP="00E45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  <w:r w:rsidR="00E454B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Мероприятия 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103D2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1103D2"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665" w:type="dxa"/>
          </w:tcPr>
          <w:p w:rsidR="00CD7B0F" w:rsidRPr="009206FF" w:rsidRDefault="00E454B2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  <w:tc>
          <w:tcPr>
            <w:tcW w:w="42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9206FF">
              <w:rPr>
                <w:rStyle w:val="Bodytext2"/>
                <w:rFonts w:eastAsia="Microsoft Sans Serif"/>
                <w:b w:val="0"/>
              </w:rPr>
              <w:t>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обучающихся.</w:t>
            </w:r>
          </w:p>
        </w:tc>
      </w:tr>
      <w:tr w:rsidR="00CD7B0F" w:rsidRPr="009206FF" w:rsidTr="006A3589">
        <w:tc>
          <w:tcPr>
            <w:tcW w:w="15322" w:type="dxa"/>
            <w:gridSpan w:val="5"/>
          </w:tcPr>
          <w:p w:rsidR="00CD7B0F" w:rsidRPr="009206FF" w:rsidRDefault="00CD7B0F" w:rsidP="00DC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2.3. Мероприятия по обсуждению и распространению эффективных практикпо формированию и оценке функциональной грамотности обучающихся</w:t>
            </w:r>
          </w:p>
        </w:tc>
      </w:tr>
      <w:tr w:rsidR="00CD7B0F" w:rsidRPr="009206FF" w:rsidTr="006A3589">
        <w:tc>
          <w:tcPr>
            <w:tcW w:w="9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5245" w:type="dxa"/>
          </w:tcPr>
          <w:p w:rsidR="00CD7B0F" w:rsidRPr="009206FF" w:rsidRDefault="00CD7B0F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CD7B0F" w:rsidRPr="009206FF" w:rsidRDefault="00CD7B0F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CD7B0F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 (рабочая группа), руководители ГМО, ответственные ОУ</w:t>
            </w:r>
          </w:p>
        </w:tc>
        <w:tc>
          <w:tcPr>
            <w:tcW w:w="42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</w:tr>
      <w:tr w:rsidR="00BE11E8" w:rsidRPr="009206FF" w:rsidTr="006A3589">
        <w:tc>
          <w:tcPr>
            <w:tcW w:w="9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5245" w:type="dxa"/>
          </w:tcPr>
          <w:p w:rsidR="00BE11E8" w:rsidRPr="009206FF" w:rsidRDefault="00BE11E8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BE11E8" w:rsidRPr="009206FF" w:rsidRDefault="00BE11E8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 (рабочая группа), руководители ГМО, ответственные ОУ</w:t>
            </w:r>
          </w:p>
        </w:tc>
        <w:tc>
          <w:tcPr>
            <w:tcW w:w="42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</w:tr>
      <w:tr w:rsidR="00BE11E8" w:rsidRPr="009206FF" w:rsidTr="006A3589">
        <w:tc>
          <w:tcPr>
            <w:tcW w:w="9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5245" w:type="dxa"/>
          </w:tcPr>
          <w:p w:rsidR="00BE11E8" w:rsidRPr="009206FF" w:rsidRDefault="00BE11E8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анализу, интерпретации,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принятию решений по результатам региональных мониторингов оценки функциональной грамотности</w:t>
            </w:r>
          </w:p>
        </w:tc>
        <w:tc>
          <w:tcPr>
            <w:tcW w:w="2126" w:type="dxa"/>
          </w:tcPr>
          <w:p w:rsidR="00BE11E8" w:rsidRPr="009206FF" w:rsidRDefault="00BE11E8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lastRenderedPageBreak/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ИМО</w:t>
            </w:r>
          </w:p>
        </w:tc>
        <w:tc>
          <w:tcPr>
            <w:tcW w:w="42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анализу,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интерпретации, принятию решений по результатам региональных мониторингов оценки функциональной грамотности</w:t>
            </w:r>
          </w:p>
        </w:tc>
      </w:tr>
      <w:tr w:rsidR="00BE11E8" w:rsidRPr="009206FF" w:rsidTr="006A3589">
        <w:tc>
          <w:tcPr>
            <w:tcW w:w="9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2.3.4.</w:t>
            </w:r>
          </w:p>
        </w:tc>
        <w:tc>
          <w:tcPr>
            <w:tcW w:w="5245" w:type="dxa"/>
          </w:tcPr>
          <w:p w:rsidR="00BE11E8" w:rsidRPr="00530F4C" w:rsidRDefault="00BE11E8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Массовые мероприятия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видеороликов </w:t>
            </w:r>
            <w:r w:rsidRPr="0053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 функциональной грамотности»</w:t>
            </w:r>
          </w:p>
          <w:p w:rsidR="00BE11E8" w:rsidRPr="00530F4C" w:rsidRDefault="00BE11E8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общеобразовательных организаций </w:t>
            </w:r>
          </w:p>
          <w:p w:rsidR="00BE11E8" w:rsidRPr="009206FF" w:rsidRDefault="00BE11E8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Республики Крым в </w:t>
            </w:r>
            <w:r w:rsidR="005D1661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5D1661">
              <w:rPr>
                <w:rStyle w:val="Bodytext2"/>
                <w:rFonts w:eastAsia="Microsoft Sans Serif"/>
                <w:b w:val="0"/>
              </w:rPr>
              <w:t>5</w:t>
            </w:r>
            <w:r w:rsidR="005D1661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6 </w:t>
            </w:r>
            <w:r w:rsidRPr="0053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учебном году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вопросам формирования функциональной грамотности</w:t>
            </w:r>
          </w:p>
        </w:tc>
        <w:tc>
          <w:tcPr>
            <w:tcW w:w="2126" w:type="dxa"/>
          </w:tcPr>
          <w:p w:rsidR="00BE11E8" w:rsidRPr="009206FF" w:rsidRDefault="00BE11E8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 (рабочая группа), учителя ОУ</w:t>
            </w:r>
          </w:p>
        </w:tc>
        <w:tc>
          <w:tcPr>
            <w:tcW w:w="42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(школа функциональной грамотности, конкурс методических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конкурс видеороликов «Класс функциональной грамотности»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др.) по вопросам формирования функциональной грамотности</w:t>
            </w:r>
          </w:p>
        </w:tc>
      </w:tr>
      <w:tr w:rsidR="00BE11E8" w:rsidRPr="009206FF" w:rsidTr="006A3589">
        <w:tc>
          <w:tcPr>
            <w:tcW w:w="9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5245" w:type="dxa"/>
          </w:tcPr>
          <w:p w:rsidR="00BE11E8" w:rsidRPr="009206FF" w:rsidRDefault="00BE11E8" w:rsidP="00BE11E8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Научно-методическ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грамотность в системе образования Республики Крым»</w:t>
            </w:r>
          </w:p>
        </w:tc>
        <w:tc>
          <w:tcPr>
            <w:tcW w:w="2126" w:type="dxa"/>
          </w:tcPr>
          <w:p w:rsidR="00BE11E8" w:rsidRPr="009206FF" w:rsidRDefault="00BE11E8" w:rsidP="005D1661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D16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65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ИМО (ответственный методист по направлению финансовая грамотность) </w:t>
            </w:r>
          </w:p>
        </w:tc>
        <w:tc>
          <w:tcPr>
            <w:tcW w:w="4293" w:type="dxa"/>
          </w:tcPr>
          <w:p w:rsidR="00BE11E8" w:rsidRPr="009206FF" w:rsidRDefault="00BE11E8" w:rsidP="00BE11E8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Принято участие в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научно-методическ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грамотность в системе образования Республики Крым»</w:t>
            </w:r>
          </w:p>
        </w:tc>
      </w:tr>
      <w:tr w:rsidR="00BE11E8" w:rsidRPr="009206FF" w:rsidTr="006A3589">
        <w:trPr>
          <w:trHeight w:val="611"/>
        </w:trPr>
        <w:tc>
          <w:tcPr>
            <w:tcW w:w="9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5245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Республиканский 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тиваль педагогических инициатив</w:t>
            </w:r>
          </w:p>
        </w:tc>
        <w:tc>
          <w:tcPr>
            <w:tcW w:w="2126" w:type="dxa"/>
          </w:tcPr>
          <w:p w:rsidR="00BE11E8" w:rsidRPr="009206FF" w:rsidRDefault="00BE11E8" w:rsidP="00DC2423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5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Учителя ОУ</w:t>
            </w:r>
          </w:p>
        </w:tc>
        <w:tc>
          <w:tcPr>
            <w:tcW w:w="4293" w:type="dxa"/>
          </w:tcPr>
          <w:p w:rsidR="00BE11E8" w:rsidRPr="005279FF" w:rsidRDefault="00BE11E8" w:rsidP="00BE11E8">
            <w:pPr>
              <w:spacing w:after="0" w:line="240" w:lineRule="auto"/>
              <w:rPr>
                <w:rStyle w:val="Bodytext2"/>
                <w:rFonts w:eastAsiaTheme="minorHAnsi"/>
                <w:b w:val="0"/>
                <w:bCs w:val="0"/>
                <w:lang w:eastAsia="en-US"/>
              </w:rPr>
            </w:pPr>
            <w:r>
              <w:rPr>
                <w:rStyle w:val="Bodytext2"/>
                <w:rFonts w:eastAsia="Microsoft Sans Serif"/>
                <w:b w:val="0"/>
              </w:rPr>
              <w:t>Принято 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педагогических инициатив</w:t>
            </w:r>
          </w:p>
        </w:tc>
      </w:tr>
      <w:tr w:rsidR="00BE11E8" w:rsidRPr="009206FF" w:rsidTr="006A3589">
        <w:tc>
          <w:tcPr>
            <w:tcW w:w="15322" w:type="dxa"/>
            <w:gridSpan w:val="5"/>
          </w:tcPr>
          <w:p w:rsidR="00BE11E8" w:rsidRPr="009206FF" w:rsidRDefault="00BE11E8" w:rsidP="00DC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2.4. Мероприятия по разработке научно-методического обеспеченияпо формированию и оценке функциональной грамотности обучающихся</w:t>
            </w:r>
          </w:p>
        </w:tc>
      </w:tr>
      <w:tr w:rsidR="00BE11E8" w:rsidRPr="009206FF" w:rsidTr="006A3589">
        <w:tc>
          <w:tcPr>
            <w:tcW w:w="9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5245" w:type="dxa"/>
          </w:tcPr>
          <w:p w:rsidR="00BE11E8" w:rsidRPr="009206FF" w:rsidRDefault="00BE11E8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методических пособий, рекомендаций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BE11E8" w:rsidRPr="009206FF" w:rsidRDefault="00BE11E8" w:rsidP="005D1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5D16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5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 (рабочая группа), учителя ОУ</w:t>
            </w:r>
          </w:p>
        </w:tc>
        <w:tc>
          <w:tcPr>
            <w:tcW w:w="42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пособи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рекомендаци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формирования и оценки функциональной грамотности</w:t>
            </w:r>
          </w:p>
        </w:tc>
      </w:tr>
      <w:tr w:rsidR="00BE11E8" w:rsidRPr="009206FF" w:rsidTr="006A3589">
        <w:tc>
          <w:tcPr>
            <w:tcW w:w="993" w:type="dxa"/>
          </w:tcPr>
          <w:p w:rsidR="00BE11E8" w:rsidRPr="009206FF" w:rsidRDefault="00BE11E8" w:rsidP="00813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  <w:r w:rsidR="008138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BE11E8" w:rsidRPr="009206FF" w:rsidRDefault="00BE11E8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публикаций, печатных изданий по формированию и оценке функциональной грамотности обучающихся</w:t>
            </w:r>
          </w:p>
        </w:tc>
        <w:tc>
          <w:tcPr>
            <w:tcW w:w="2126" w:type="dxa"/>
          </w:tcPr>
          <w:p w:rsidR="00BE11E8" w:rsidRPr="009206FF" w:rsidRDefault="00BE11E8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665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 (рабочая группа), учителя ОУ</w:t>
            </w:r>
          </w:p>
        </w:tc>
        <w:tc>
          <w:tcPr>
            <w:tcW w:w="42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Подготовлены к публикации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печатные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формированию и оценке функциональной грамотности обучающихся</w:t>
            </w:r>
          </w:p>
        </w:tc>
      </w:tr>
      <w:tr w:rsidR="00BE11E8" w:rsidRPr="009206FF" w:rsidTr="006A3589">
        <w:tc>
          <w:tcPr>
            <w:tcW w:w="993" w:type="dxa"/>
          </w:tcPr>
          <w:p w:rsidR="00BE11E8" w:rsidRPr="009206FF" w:rsidRDefault="00BE11E8" w:rsidP="00813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  <w:r w:rsidR="0081381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BE11E8" w:rsidRPr="009206FF" w:rsidRDefault="00BE11E8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видеоматериалов, видео-пособий по формированию функциональной грамотности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126" w:type="dxa"/>
          </w:tcPr>
          <w:p w:rsidR="00BE11E8" w:rsidRPr="009206FF" w:rsidRDefault="00BE11E8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665" w:type="dxa"/>
          </w:tcPr>
          <w:p w:rsidR="00BE11E8" w:rsidRPr="009206FF" w:rsidRDefault="0081381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 (рабочая группа), учителя ОУ</w:t>
            </w:r>
          </w:p>
        </w:tc>
        <w:tc>
          <w:tcPr>
            <w:tcW w:w="42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лены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видеоматериал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видео-пособи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формированию функциональной грамотности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BE11E8" w:rsidRPr="009206FF" w:rsidTr="006A3589">
        <w:tc>
          <w:tcPr>
            <w:tcW w:w="15322" w:type="dxa"/>
            <w:gridSpan w:val="5"/>
          </w:tcPr>
          <w:p w:rsidR="00BE11E8" w:rsidRPr="009206FF" w:rsidRDefault="00BE11E8" w:rsidP="00473C9D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обучающимися</w:t>
            </w:r>
          </w:p>
        </w:tc>
      </w:tr>
      <w:tr w:rsidR="00BE11E8" w:rsidRPr="009206FF" w:rsidTr="006A3589">
        <w:tc>
          <w:tcPr>
            <w:tcW w:w="15322" w:type="dxa"/>
            <w:gridSpan w:val="5"/>
          </w:tcPr>
          <w:p w:rsidR="00BE11E8" w:rsidRPr="009206FF" w:rsidRDefault="00BE11E8" w:rsidP="00DC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3.1. </w:t>
            </w: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обучающимися в урочной деятельностипо формированию функциональной грамотности</w:t>
            </w:r>
          </w:p>
        </w:tc>
      </w:tr>
      <w:tr w:rsidR="00BE11E8" w:rsidRPr="009206FF" w:rsidTr="006A3589">
        <w:tc>
          <w:tcPr>
            <w:tcW w:w="9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5245" w:type="dxa"/>
          </w:tcPr>
          <w:p w:rsidR="00BE11E8" w:rsidRPr="009206FF" w:rsidRDefault="00BE11E8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2126" w:type="dxa"/>
          </w:tcPr>
          <w:p w:rsidR="00BE11E8" w:rsidRPr="009206FF" w:rsidRDefault="00BE11E8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6A3589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BE11E8" w:rsidRDefault="00BE11E8" w:rsidP="00DC2423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обще</w:t>
            </w:r>
            <w:r w:rsidRPr="009206FF">
              <w:rPr>
                <w:rStyle w:val="Bodytext2"/>
                <w:rFonts w:eastAsia="Microsoft Sans Serif"/>
                <w:b w:val="0"/>
              </w:rPr>
              <w:t>образовательные организации</w:t>
            </w:r>
          </w:p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внедрению в учебный процесс банка заданий по оценке функциональной грамотности</w:t>
            </w:r>
          </w:p>
        </w:tc>
      </w:tr>
      <w:tr w:rsidR="00BE11E8" w:rsidRPr="009206FF" w:rsidTr="006A3589">
        <w:tc>
          <w:tcPr>
            <w:tcW w:w="9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5245" w:type="dxa"/>
          </w:tcPr>
          <w:p w:rsidR="00BE11E8" w:rsidRPr="009206FF" w:rsidRDefault="00BE11E8" w:rsidP="00C61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</w:t>
            </w:r>
            <w:r w:rsidR="00C6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участию в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региональных мониторинговых исследовани</w:t>
            </w:r>
            <w:r w:rsidR="00C6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оценке функциональной грамотности</w:t>
            </w:r>
          </w:p>
        </w:tc>
        <w:tc>
          <w:tcPr>
            <w:tcW w:w="2126" w:type="dxa"/>
          </w:tcPr>
          <w:p w:rsidR="00BE11E8" w:rsidRPr="009206FF" w:rsidRDefault="00BE11E8" w:rsidP="006A3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Март 202</w:t>
            </w:r>
            <w:r w:rsidR="006A3589">
              <w:rPr>
                <w:rStyle w:val="Bodytext2"/>
                <w:rFonts w:eastAsia="Microsoft Sans Serif"/>
                <w:b w:val="0"/>
              </w:rPr>
              <w:t>6</w:t>
            </w:r>
            <w:r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9206FF">
              <w:rPr>
                <w:rStyle w:val="Bodytext2"/>
                <w:rFonts w:eastAsia="Microsoft Sans Serif"/>
                <w:b w:val="0"/>
              </w:rPr>
              <w:t>года</w:t>
            </w:r>
          </w:p>
        </w:tc>
        <w:tc>
          <w:tcPr>
            <w:tcW w:w="2665" w:type="dxa"/>
          </w:tcPr>
          <w:p w:rsidR="00BE11E8" w:rsidRPr="009206FF" w:rsidRDefault="00C6122E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  <w:r w:rsidR="00BE11E8" w:rsidRPr="009206FF">
              <w:rPr>
                <w:rStyle w:val="Bodytext2"/>
                <w:rFonts w:eastAsia="Microsoft Sans Serif"/>
                <w:b w:val="0"/>
              </w:rPr>
              <w:t xml:space="preserve">, </w:t>
            </w:r>
            <w:r w:rsidR="00BE11E8">
              <w:rPr>
                <w:rStyle w:val="Bodytext2"/>
                <w:rFonts w:eastAsia="Microsoft Sans Serif"/>
                <w:b w:val="0"/>
              </w:rPr>
              <w:t xml:space="preserve">общеобразовательные </w:t>
            </w:r>
            <w:r w:rsidR="00BE11E8"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BE11E8" w:rsidRPr="009206FF" w:rsidRDefault="00C6122E" w:rsidP="00C6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Принято участие в</w:t>
            </w:r>
            <w:r w:rsidR="00BE11E8"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региональных мониторинговых исследовани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="00BE11E8"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оценке функциональной грамотности</w:t>
            </w:r>
          </w:p>
        </w:tc>
      </w:tr>
      <w:tr w:rsidR="00BE11E8" w:rsidRPr="009206FF" w:rsidTr="006A3589">
        <w:tc>
          <w:tcPr>
            <w:tcW w:w="15322" w:type="dxa"/>
            <w:gridSpan w:val="5"/>
          </w:tcPr>
          <w:p w:rsidR="00BE11E8" w:rsidRPr="009206FF" w:rsidRDefault="00BE11E8" w:rsidP="00DC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3.2. Работа с обучающимися во внеурочной деятельности по формированию функциональной грамотности</w:t>
            </w:r>
          </w:p>
        </w:tc>
      </w:tr>
      <w:tr w:rsidR="00BE11E8" w:rsidRPr="009206FF" w:rsidTr="006A3589">
        <w:tc>
          <w:tcPr>
            <w:tcW w:w="9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5245" w:type="dxa"/>
          </w:tcPr>
          <w:p w:rsidR="00BE11E8" w:rsidRPr="009206FF" w:rsidRDefault="00BE11E8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2126" w:type="dxa"/>
          </w:tcPr>
          <w:p w:rsidR="00BE11E8" w:rsidRPr="009206FF" w:rsidRDefault="00BE11E8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6A3589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BE11E8" w:rsidRPr="009206FF" w:rsidRDefault="00C6122E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, </w:t>
            </w:r>
            <w:r>
              <w:rPr>
                <w:rStyle w:val="Bodytext2"/>
                <w:rFonts w:eastAsia="Microsoft Sans Serif"/>
                <w:b w:val="0"/>
              </w:rPr>
              <w:t xml:space="preserve">общеобразовательные </w:t>
            </w: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внедрению банка заданий по оценке функциональной грамотности обучающихся</w:t>
            </w:r>
          </w:p>
        </w:tc>
      </w:tr>
      <w:tr w:rsidR="00BE11E8" w:rsidRPr="009206FF" w:rsidTr="006A3589">
        <w:tc>
          <w:tcPr>
            <w:tcW w:w="9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5245" w:type="dxa"/>
          </w:tcPr>
          <w:p w:rsidR="00BE11E8" w:rsidRPr="009206FF" w:rsidRDefault="00BE11E8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практикумов и других форм работы с обучающимися по решению контекстных задач</w:t>
            </w:r>
          </w:p>
        </w:tc>
        <w:tc>
          <w:tcPr>
            <w:tcW w:w="2126" w:type="dxa"/>
          </w:tcPr>
          <w:p w:rsidR="00BE11E8" w:rsidRPr="009206FF" w:rsidRDefault="00BE11E8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6A3589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BE11E8" w:rsidRPr="009206FF" w:rsidRDefault="00C6122E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, </w:t>
            </w:r>
            <w:r>
              <w:rPr>
                <w:rStyle w:val="Bodytext2"/>
                <w:rFonts w:eastAsia="Microsoft Sans Serif"/>
                <w:b w:val="0"/>
              </w:rPr>
              <w:t xml:space="preserve">общеобразовательные </w:t>
            </w: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практикумов и других форм работы с обучающимися по решению контекстных задач</w:t>
            </w:r>
          </w:p>
        </w:tc>
      </w:tr>
      <w:tr w:rsidR="00BE11E8" w:rsidRPr="009206FF" w:rsidTr="006A3589">
        <w:tc>
          <w:tcPr>
            <w:tcW w:w="9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5245" w:type="dxa"/>
          </w:tcPr>
          <w:p w:rsidR="00BE11E8" w:rsidRPr="009206FF" w:rsidRDefault="00BE11E8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массовых мероприятий по формированию функциональной грамотности (олимпиады, конкурсы, развивающие беседы, лекции,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проекты)</w:t>
            </w:r>
          </w:p>
        </w:tc>
        <w:tc>
          <w:tcPr>
            <w:tcW w:w="2126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6A3589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BE11E8" w:rsidRPr="009206FF" w:rsidRDefault="00C6122E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, </w:t>
            </w:r>
            <w:r>
              <w:rPr>
                <w:rStyle w:val="Bodytext2"/>
                <w:rFonts w:eastAsia="Microsoft Sans Serif"/>
                <w:b w:val="0"/>
              </w:rPr>
              <w:t xml:space="preserve">общеобразовательные </w:t>
            </w: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формированию функциональной грамотности (олимпиады, конкурсы, развивающие беседы, лекции,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проекты, марафоны, конференции,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квесты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триатлоны и др.)</w:t>
            </w:r>
          </w:p>
        </w:tc>
      </w:tr>
      <w:tr w:rsidR="00BE11E8" w:rsidRPr="009206FF" w:rsidTr="006A3589">
        <w:tc>
          <w:tcPr>
            <w:tcW w:w="9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5245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Мониторинг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  <w:tc>
          <w:tcPr>
            <w:tcW w:w="2126" w:type="dxa"/>
          </w:tcPr>
          <w:p w:rsidR="00BE11E8" w:rsidRPr="009206FF" w:rsidRDefault="00BE11E8" w:rsidP="00497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6A3589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BE11E8" w:rsidRPr="009206FF" w:rsidRDefault="00C6122E" w:rsidP="00C61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  <w:tc>
          <w:tcPr>
            <w:tcW w:w="4293" w:type="dxa"/>
          </w:tcPr>
          <w:p w:rsidR="00BE11E8" w:rsidRPr="009206FF" w:rsidRDefault="00BE11E8" w:rsidP="00DC2423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</w:t>
            </w:r>
            <w:r>
              <w:rPr>
                <w:rStyle w:val="Bodytext2"/>
                <w:rFonts w:eastAsia="Microsoft Sans Serif"/>
                <w:b w:val="0"/>
              </w:rPr>
              <w:t>н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мониторинг 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</w:tr>
      <w:tr w:rsidR="00697238" w:rsidRPr="009206FF" w:rsidTr="006A3589">
        <w:tc>
          <w:tcPr>
            <w:tcW w:w="993" w:type="dxa"/>
          </w:tcPr>
          <w:p w:rsidR="00697238" w:rsidRPr="009206FF" w:rsidRDefault="0069723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5245" w:type="dxa"/>
          </w:tcPr>
          <w:p w:rsidR="00697238" w:rsidRPr="009206FF" w:rsidRDefault="00697238" w:rsidP="00DC2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2126" w:type="dxa"/>
          </w:tcPr>
          <w:p w:rsidR="00697238" w:rsidRPr="009206FF" w:rsidRDefault="00697238" w:rsidP="006A3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Ноябрь 202</w:t>
            </w:r>
            <w:r w:rsidR="006A3589">
              <w:rPr>
                <w:rStyle w:val="Bodytext2"/>
                <w:rFonts w:eastAsia="Microsoft Sans Serif"/>
                <w:b w:val="0"/>
              </w:rPr>
              <w:t>5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665" w:type="dxa"/>
          </w:tcPr>
          <w:p w:rsidR="00697238" w:rsidRPr="009206FF" w:rsidRDefault="0069723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, </w:t>
            </w:r>
            <w:r>
              <w:rPr>
                <w:rStyle w:val="Bodytext2"/>
                <w:rFonts w:eastAsia="Microsoft Sans Serif"/>
                <w:b w:val="0"/>
              </w:rPr>
              <w:t xml:space="preserve">общеобразовательные </w:t>
            </w: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697238" w:rsidRPr="009206FF" w:rsidRDefault="00697238" w:rsidP="00DC2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Проведены мероприятия с обучающимися по проверке уровня функциональной грамотности</w:t>
            </w:r>
          </w:p>
        </w:tc>
      </w:tr>
      <w:tr w:rsidR="00697238" w:rsidRPr="009206FF" w:rsidTr="006A3589">
        <w:tc>
          <w:tcPr>
            <w:tcW w:w="15322" w:type="dxa"/>
            <w:gridSpan w:val="5"/>
          </w:tcPr>
          <w:p w:rsidR="00697238" w:rsidRPr="009206FF" w:rsidRDefault="00697238" w:rsidP="00DC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3.3. 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48057C" w:rsidRPr="009206FF" w:rsidTr="006A3589">
        <w:tc>
          <w:tcPr>
            <w:tcW w:w="993" w:type="dxa"/>
          </w:tcPr>
          <w:p w:rsidR="0048057C" w:rsidRPr="009206FF" w:rsidRDefault="0048057C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5245" w:type="dxa"/>
          </w:tcPr>
          <w:p w:rsidR="0048057C" w:rsidRPr="00F00946" w:rsidRDefault="0048057C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функциональной грамотности в работе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центров «Точка роста», технопарков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48057C" w:rsidRPr="009206FF" w:rsidRDefault="0048057C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6A3589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48057C" w:rsidRPr="009206FF" w:rsidRDefault="0048057C" w:rsidP="0048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, </w:t>
            </w:r>
            <w:r>
              <w:rPr>
                <w:rStyle w:val="Bodytext2"/>
                <w:rFonts w:eastAsia="Microsoft Sans Serif"/>
                <w:b w:val="0"/>
              </w:rPr>
              <w:t xml:space="preserve">общеобразовательные </w:t>
            </w: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  <w:r>
              <w:rPr>
                <w:rStyle w:val="Bodytext2"/>
                <w:rFonts w:eastAsia="Microsoft Sans Serif"/>
                <w:b w:val="0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 центры «Точка роста», технопарки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93" w:type="dxa"/>
          </w:tcPr>
          <w:p w:rsidR="0048057C" w:rsidRPr="009206FF" w:rsidRDefault="0048057C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по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формированию функциональной грамотности в работе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центров «Точка роста», технопарков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473C9D" w:rsidRPr="00814804" w:rsidRDefault="00473C9D" w:rsidP="00473C9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73C9D" w:rsidRPr="00814804" w:rsidSect="00473C9D">
      <w:pgSz w:w="16838" w:h="11906" w:orient="landscape"/>
      <w:pgMar w:top="567" w:right="851" w:bottom="567" w:left="1134" w:header="70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5492"/>
    <w:multiLevelType w:val="hybridMultilevel"/>
    <w:tmpl w:val="4C7A4FDC"/>
    <w:lvl w:ilvl="0" w:tplc="FE92DAF6">
      <w:start w:val="1"/>
      <w:numFmt w:val="decimal"/>
      <w:lvlText w:val="%1."/>
      <w:lvlJc w:val="left"/>
      <w:pPr>
        <w:ind w:left="720" w:hanging="360"/>
      </w:pPr>
    </w:lvl>
    <w:lvl w:ilvl="1" w:tplc="A100E4EC">
      <w:start w:val="1"/>
      <w:numFmt w:val="lowerLetter"/>
      <w:lvlText w:val="%2."/>
      <w:lvlJc w:val="left"/>
      <w:pPr>
        <w:ind w:left="1440" w:hanging="360"/>
      </w:pPr>
    </w:lvl>
    <w:lvl w:ilvl="2" w:tplc="D976375E">
      <w:start w:val="1"/>
      <w:numFmt w:val="lowerRoman"/>
      <w:lvlText w:val="%3."/>
      <w:lvlJc w:val="right"/>
      <w:pPr>
        <w:ind w:left="2160" w:hanging="180"/>
      </w:pPr>
    </w:lvl>
    <w:lvl w:ilvl="3" w:tplc="83EEDB14">
      <w:start w:val="1"/>
      <w:numFmt w:val="decimal"/>
      <w:lvlText w:val="%4."/>
      <w:lvlJc w:val="left"/>
      <w:pPr>
        <w:ind w:left="2880" w:hanging="360"/>
      </w:pPr>
    </w:lvl>
    <w:lvl w:ilvl="4" w:tplc="165870C2">
      <w:start w:val="1"/>
      <w:numFmt w:val="lowerLetter"/>
      <w:lvlText w:val="%5."/>
      <w:lvlJc w:val="left"/>
      <w:pPr>
        <w:ind w:left="3600" w:hanging="360"/>
      </w:pPr>
    </w:lvl>
    <w:lvl w:ilvl="5" w:tplc="2EF4D2E8">
      <w:start w:val="1"/>
      <w:numFmt w:val="lowerRoman"/>
      <w:lvlText w:val="%6."/>
      <w:lvlJc w:val="right"/>
      <w:pPr>
        <w:ind w:left="4320" w:hanging="180"/>
      </w:pPr>
    </w:lvl>
    <w:lvl w:ilvl="6" w:tplc="9A76310A">
      <w:start w:val="1"/>
      <w:numFmt w:val="decimal"/>
      <w:lvlText w:val="%7."/>
      <w:lvlJc w:val="left"/>
      <w:pPr>
        <w:ind w:left="5040" w:hanging="360"/>
      </w:pPr>
    </w:lvl>
    <w:lvl w:ilvl="7" w:tplc="B810F380">
      <w:start w:val="1"/>
      <w:numFmt w:val="lowerLetter"/>
      <w:lvlText w:val="%8."/>
      <w:lvlJc w:val="left"/>
      <w:pPr>
        <w:ind w:left="5760" w:hanging="360"/>
      </w:pPr>
    </w:lvl>
    <w:lvl w:ilvl="8" w:tplc="F64A2D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D4DD9"/>
    <w:multiLevelType w:val="hybridMultilevel"/>
    <w:tmpl w:val="8AA08F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AD76EC"/>
    <w:multiLevelType w:val="hybridMultilevel"/>
    <w:tmpl w:val="265A92DE"/>
    <w:lvl w:ilvl="0" w:tplc="F4B68916">
      <w:start w:val="1"/>
      <w:numFmt w:val="decimal"/>
      <w:lvlText w:val="%1."/>
      <w:lvlJc w:val="left"/>
      <w:pPr>
        <w:ind w:left="720" w:hanging="360"/>
      </w:pPr>
    </w:lvl>
    <w:lvl w:ilvl="1" w:tplc="9E8A8C46">
      <w:start w:val="1"/>
      <w:numFmt w:val="lowerLetter"/>
      <w:lvlText w:val="%2."/>
      <w:lvlJc w:val="left"/>
      <w:pPr>
        <w:ind w:left="1440" w:hanging="360"/>
      </w:pPr>
    </w:lvl>
    <w:lvl w:ilvl="2" w:tplc="CDCA7AA6">
      <w:start w:val="1"/>
      <w:numFmt w:val="lowerRoman"/>
      <w:lvlText w:val="%3."/>
      <w:lvlJc w:val="right"/>
      <w:pPr>
        <w:ind w:left="2160" w:hanging="180"/>
      </w:pPr>
    </w:lvl>
    <w:lvl w:ilvl="3" w:tplc="995A9DA6">
      <w:start w:val="1"/>
      <w:numFmt w:val="decimal"/>
      <w:lvlText w:val="%4."/>
      <w:lvlJc w:val="left"/>
      <w:pPr>
        <w:ind w:left="2880" w:hanging="360"/>
      </w:pPr>
    </w:lvl>
    <w:lvl w:ilvl="4" w:tplc="97EA6096">
      <w:start w:val="1"/>
      <w:numFmt w:val="lowerLetter"/>
      <w:lvlText w:val="%5."/>
      <w:lvlJc w:val="left"/>
      <w:pPr>
        <w:ind w:left="3600" w:hanging="360"/>
      </w:pPr>
    </w:lvl>
    <w:lvl w:ilvl="5" w:tplc="C890CE06">
      <w:start w:val="1"/>
      <w:numFmt w:val="lowerRoman"/>
      <w:lvlText w:val="%6."/>
      <w:lvlJc w:val="right"/>
      <w:pPr>
        <w:ind w:left="4320" w:hanging="180"/>
      </w:pPr>
    </w:lvl>
    <w:lvl w:ilvl="6" w:tplc="53D45D5E">
      <w:start w:val="1"/>
      <w:numFmt w:val="decimal"/>
      <w:lvlText w:val="%7."/>
      <w:lvlJc w:val="left"/>
      <w:pPr>
        <w:ind w:left="5040" w:hanging="360"/>
      </w:pPr>
    </w:lvl>
    <w:lvl w:ilvl="7" w:tplc="6226D32E">
      <w:start w:val="1"/>
      <w:numFmt w:val="lowerLetter"/>
      <w:lvlText w:val="%8."/>
      <w:lvlJc w:val="left"/>
      <w:pPr>
        <w:ind w:left="5760" w:hanging="360"/>
      </w:pPr>
    </w:lvl>
    <w:lvl w:ilvl="8" w:tplc="135609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A1AAC"/>
    <w:multiLevelType w:val="hybridMultilevel"/>
    <w:tmpl w:val="E5266AFC"/>
    <w:lvl w:ilvl="0" w:tplc="D2885C64">
      <w:start w:val="1"/>
      <w:numFmt w:val="decimal"/>
      <w:lvlText w:val="%1."/>
      <w:lvlJc w:val="left"/>
      <w:pPr>
        <w:ind w:left="720" w:hanging="360"/>
      </w:pPr>
    </w:lvl>
    <w:lvl w:ilvl="1" w:tplc="DC2640C6">
      <w:start w:val="1"/>
      <w:numFmt w:val="lowerLetter"/>
      <w:lvlText w:val="%2."/>
      <w:lvlJc w:val="left"/>
      <w:pPr>
        <w:ind w:left="1440" w:hanging="360"/>
      </w:pPr>
    </w:lvl>
    <w:lvl w:ilvl="2" w:tplc="391C41AC">
      <w:start w:val="1"/>
      <w:numFmt w:val="lowerRoman"/>
      <w:lvlText w:val="%3."/>
      <w:lvlJc w:val="right"/>
      <w:pPr>
        <w:ind w:left="2160" w:hanging="180"/>
      </w:pPr>
    </w:lvl>
    <w:lvl w:ilvl="3" w:tplc="F5EE67AE">
      <w:start w:val="1"/>
      <w:numFmt w:val="decimal"/>
      <w:lvlText w:val="%4."/>
      <w:lvlJc w:val="left"/>
      <w:pPr>
        <w:ind w:left="2880" w:hanging="360"/>
      </w:pPr>
    </w:lvl>
    <w:lvl w:ilvl="4" w:tplc="0740A208">
      <w:start w:val="1"/>
      <w:numFmt w:val="lowerLetter"/>
      <w:lvlText w:val="%5."/>
      <w:lvlJc w:val="left"/>
      <w:pPr>
        <w:ind w:left="3600" w:hanging="360"/>
      </w:pPr>
    </w:lvl>
    <w:lvl w:ilvl="5" w:tplc="A5E6D0A0">
      <w:start w:val="1"/>
      <w:numFmt w:val="lowerRoman"/>
      <w:lvlText w:val="%6."/>
      <w:lvlJc w:val="right"/>
      <w:pPr>
        <w:ind w:left="4320" w:hanging="180"/>
      </w:pPr>
    </w:lvl>
    <w:lvl w:ilvl="6" w:tplc="13DAD314">
      <w:start w:val="1"/>
      <w:numFmt w:val="decimal"/>
      <w:lvlText w:val="%7."/>
      <w:lvlJc w:val="left"/>
      <w:pPr>
        <w:ind w:left="5040" w:hanging="360"/>
      </w:pPr>
    </w:lvl>
    <w:lvl w:ilvl="7" w:tplc="415AA39C">
      <w:start w:val="1"/>
      <w:numFmt w:val="lowerLetter"/>
      <w:lvlText w:val="%8."/>
      <w:lvlJc w:val="left"/>
      <w:pPr>
        <w:ind w:left="5760" w:hanging="360"/>
      </w:pPr>
    </w:lvl>
    <w:lvl w:ilvl="8" w:tplc="2E9680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66888"/>
    <w:multiLevelType w:val="hybridMultilevel"/>
    <w:tmpl w:val="DAFA3268"/>
    <w:lvl w:ilvl="0" w:tplc="0972C538">
      <w:start w:val="1"/>
      <w:numFmt w:val="decimal"/>
      <w:lvlText w:val="%1."/>
      <w:lvlJc w:val="left"/>
      <w:pPr>
        <w:ind w:left="720" w:hanging="360"/>
      </w:pPr>
    </w:lvl>
    <w:lvl w:ilvl="1" w:tplc="A1327FDC">
      <w:start w:val="1"/>
      <w:numFmt w:val="lowerLetter"/>
      <w:lvlText w:val="%2."/>
      <w:lvlJc w:val="left"/>
      <w:pPr>
        <w:ind w:left="1440" w:hanging="360"/>
      </w:pPr>
    </w:lvl>
    <w:lvl w:ilvl="2" w:tplc="BBEA8838">
      <w:start w:val="1"/>
      <w:numFmt w:val="lowerRoman"/>
      <w:lvlText w:val="%3."/>
      <w:lvlJc w:val="right"/>
      <w:pPr>
        <w:ind w:left="2160" w:hanging="180"/>
      </w:pPr>
    </w:lvl>
    <w:lvl w:ilvl="3" w:tplc="5E5662A0">
      <w:start w:val="1"/>
      <w:numFmt w:val="decimal"/>
      <w:lvlText w:val="%4."/>
      <w:lvlJc w:val="left"/>
      <w:pPr>
        <w:ind w:left="2880" w:hanging="360"/>
      </w:pPr>
    </w:lvl>
    <w:lvl w:ilvl="4" w:tplc="1036362A">
      <w:start w:val="1"/>
      <w:numFmt w:val="lowerLetter"/>
      <w:lvlText w:val="%5."/>
      <w:lvlJc w:val="left"/>
      <w:pPr>
        <w:ind w:left="3600" w:hanging="360"/>
      </w:pPr>
    </w:lvl>
    <w:lvl w:ilvl="5" w:tplc="4D260C84">
      <w:start w:val="1"/>
      <w:numFmt w:val="lowerRoman"/>
      <w:lvlText w:val="%6."/>
      <w:lvlJc w:val="right"/>
      <w:pPr>
        <w:ind w:left="4320" w:hanging="180"/>
      </w:pPr>
    </w:lvl>
    <w:lvl w:ilvl="6" w:tplc="72DA9230">
      <w:start w:val="1"/>
      <w:numFmt w:val="decimal"/>
      <w:lvlText w:val="%7."/>
      <w:lvlJc w:val="left"/>
      <w:pPr>
        <w:ind w:left="5040" w:hanging="360"/>
      </w:pPr>
    </w:lvl>
    <w:lvl w:ilvl="7" w:tplc="CE4820AC">
      <w:start w:val="1"/>
      <w:numFmt w:val="lowerLetter"/>
      <w:lvlText w:val="%8."/>
      <w:lvlJc w:val="left"/>
      <w:pPr>
        <w:ind w:left="5760" w:hanging="360"/>
      </w:pPr>
    </w:lvl>
    <w:lvl w:ilvl="8" w:tplc="E180AE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063CA"/>
    <w:multiLevelType w:val="hybridMultilevel"/>
    <w:tmpl w:val="19F07B52"/>
    <w:lvl w:ilvl="0" w:tplc="76EEF64A">
      <w:start w:val="1"/>
      <w:numFmt w:val="decimal"/>
      <w:lvlText w:val="%1."/>
      <w:lvlJc w:val="left"/>
      <w:pPr>
        <w:ind w:left="720" w:hanging="360"/>
      </w:pPr>
    </w:lvl>
    <w:lvl w:ilvl="1" w:tplc="FDF08738">
      <w:start w:val="1"/>
      <w:numFmt w:val="lowerLetter"/>
      <w:lvlText w:val="%2."/>
      <w:lvlJc w:val="left"/>
      <w:pPr>
        <w:ind w:left="1440" w:hanging="360"/>
      </w:pPr>
    </w:lvl>
    <w:lvl w:ilvl="2" w:tplc="0B6A1BFC">
      <w:start w:val="1"/>
      <w:numFmt w:val="lowerRoman"/>
      <w:lvlText w:val="%3."/>
      <w:lvlJc w:val="right"/>
      <w:pPr>
        <w:ind w:left="2160" w:hanging="180"/>
      </w:pPr>
    </w:lvl>
    <w:lvl w:ilvl="3" w:tplc="E1761E6C">
      <w:start w:val="1"/>
      <w:numFmt w:val="decimal"/>
      <w:lvlText w:val="%4."/>
      <w:lvlJc w:val="left"/>
      <w:pPr>
        <w:ind w:left="2880" w:hanging="360"/>
      </w:pPr>
    </w:lvl>
    <w:lvl w:ilvl="4" w:tplc="62828D64">
      <w:start w:val="1"/>
      <w:numFmt w:val="lowerLetter"/>
      <w:lvlText w:val="%5."/>
      <w:lvlJc w:val="left"/>
      <w:pPr>
        <w:ind w:left="3600" w:hanging="360"/>
      </w:pPr>
    </w:lvl>
    <w:lvl w:ilvl="5" w:tplc="AAB0954A">
      <w:start w:val="1"/>
      <w:numFmt w:val="lowerRoman"/>
      <w:lvlText w:val="%6."/>
      <w:lvlJc w:val="right"/>
      <w:pPr>
        <w:ind w:left="4320" w:hanging="180"/>
      </w:pPr>
    </w:lvl>
    <w:lvl w:ilvl="6" w:tplc="9C143968">
      <w:start w:val="1"/>
      <w:numFmt w:val="decimal"/>
      <w:lvlText w:val="%7."/>
      <w:lvlJc w:val="left"/>
      <w:pPr>
        <w:ind w:left="5040" w:hanging="360"/>
      </w:pPr>
    </w:lvl>
    <w:lvl w:ilvl="7" w:tplc="BB2E64BC">
      <w:start w:val="1"/>
      <w:numFmt w:val="lowerLetter"/>
      <w:lvlText w:val="%8."/>
      <w:lvlJc w:val="left"/>
      <w:pPr>
        <w:ind w:left="5760" w:hanging="360"/>
      </w:pPr>
    </w:lvl>
    <w:lvl w:ilvl="8" w:tplc="D82E0D2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F41E3"/>
    <w:multiLevelType w:val="multilevel"/>
    <w:tmpl w:val="6838B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219B00BF"/>
    <w:multiLevelType w:val="hybridMultilevel"/>
    <w:tmpl w:val="9320DADE"/>
    <w:lvl w:ilvl="0" w:tplc="1590B8C2">
      <w:start w:val="1"/>
      <w:numFmt w:val="decimal"/>
      <w:lvlText w:val="%1."/>
      <w:lvlJc w:val="left"/>
      <w:pPr>
        <w:ind w:left="720" w:hanging="360"/>
      </w:pPr>
    </w:lvl>
    <w:lvl w:ilvl="1" w:tplc="6728F980">
      <w:start w:val="1"/>
      <w:numFmt w:val="lowerLetter"/>
      <w:lvlText w:val="%2."/>
      <w:lvlJc w:val="left"/>
      <w:pPr>
        <w:ind w:left="1440" w:hanging="360"/>
      </w:pPr>
    </w:lvl>
    <w:lvl w:ilvl="2" w:tplc="2C08A8DA">
      <w:start w:val="1"/>
      <w:numFmt w:val="lowerRoman"/>
      <w:lvlText w:val="%3."/>
      <w:lvlJc w:val="right"/>
      <w:pPr>
        <w:ind w:left="2160" w:hanging="180"/>
      </w:pPr>
    </w:lvl>
    <w:lvl w:ilvl="3" w:tplc="34DE7B18">
      <w:start w:val="1"/>
      <w:numFmt w:val="decimal"/>
      <w:lvlText w:val="%4."/>
      <w:lvlJc w:val="left"/>
      <w:pPr>
        <w:ind w:left="2880" w:hanging="360"/>
      </w:pPr>
    </w:lvl>
    <w:lvl w:ilvl="4" w:tplc="CE2C223A">
      <w:start w:val="1"/>
      <w:numFmt w:val="lowerLetter"/>
      <w:lvlText w:val="%5."/>
      <w:lvlJc w:val="left"/>
      <w:pPr>
        <w:ind w:left="3600" w:hanging="360"/>
      </w:pPr>
    </w:lvl>
    <w:lvl w:ilvl="5" w:tplc="574C6A02">
      <w:start w:val="1"/>
      <w:numFmt w:val="lowerRoman"/>
      <w:lvlText w:val="%6."/>
      <w:lvlJc w:val="right"/>
      <w:pPr>
        <w:ind w:left="4320" w:hanging="180"/>
      </w:pPr>
    </w:lvl>
    <w:lvl w:ilvl="6" w:tplc="2CBC6FAA">
      <w:start w:val="1"/>
      <w:numFmt w:val="decimal"/>
      <w:lvlText w:val="%7."/>
      <w:lvlJc w:val="left"/>
      <w:pPr>
        <w:ind w:left="5040" w:hanging="360"/>
      </w:pPr>
    </w:lvl>
    <w:lvl w:ilvl="7" w:tplc="39BC5EA4">
      <w:start w:val="1"/>
      <w:numFmt w:val="lowerLetter"/>
      <w:lvlText w:val="%8."/>
      <w:lvlJc w:val="left"/>
      <w:pPr>
        <w:ind w:left="5760" w:hanging="360"/>
      </w:pPr>
    </w:lvl>
    <w:lvl w:ilvl="8" w:tplc="4F1EAA5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B4A99"/>
    <w:multiLevelType w:val="hybridMultilevel"/>
    <w:tmpl w:val="28DE562E"/>
    <w:lvl w:ilvl="0" w:tplc="91341C7C">
      <w:start w:val="1"/>
      <w:numFmt w:val="decimal"/>
      <w:lvlText w:val="%1."/>
      <w:lvlJc w:val="left"/>
      <w:pPr>
        <w:ind w:left="720" w:hanging="360"/>
      </w:pPr>
    </w:lvl>
    <w:lvl w:ilvl="1" w:tplc="1EE47DF0">
      <w:start w:val="1"/>
      <w:numFmt w:val="lowerLetter"/>
      <w:lvlText w:val="%2."/>
      <w:lvlJc w:val="left"/>
      <w:pPr>
        <w:ind w:left="1440" w:hanging="360"/>
      </w:pPr>
    </w:lvl>
    <w:lvl w:ilvl="2" w:tplc="C540C3DE">
      <w:start w:val="1"/>
      <w:numFmt w:val="lowerRoman"/>
      <w:lvlText w:val="%3."/>
      <w:lvlJc w:val="right"/>
      <w:pPr>
        <w:ind w:left="2160" w:hanging="180"/>
      </w:pPr>
    </w:lvl>
    <w:lvl w:ilvl="3" w:tplc="C4884DBC">
      <w:start w:val="1"/>
      <w:numFmt w:val="decimal"/>
      <w:lvlText w:val="%4."/>
      <w:lvlJc w:val="left"/>
      <w:pPr>
        <w:ind w:left="2880" w:hanging="360"/>
      </w:pPr>
    </w:lvl>
    <w:lvl w:ilvl="4" w:tplc="BA26BC4C">
      <w:start w:val="1"/>
      <w:numFmt w:val="lowerLetter"/>
      <w:lvlText w:val="%5."/>
      <w:lvlJc w:val="left"/>
      <w:pPr>
        <w:ind w:left="3600" w:hanging="360"/>
      </w:pPr>
    </w:lvl>
    <w:lvl w:ilvl="5" w:tplc="28B28572">
      <w:start w:val="1"/>
      <w:numFmt w:val="lowerRoman"/>
      <w:lvlText w:val="%6."/>
      <w:lvlJc w:val="right"/>
      <w:pPr>
        <w:ind w:left="4320" w:hanging="180"/>
      </w:pPr>
    </w:lvl>
    <w:lvl w:ilvl="6" w:tplc="D2802B38">
      <w:start w:val="1"/>
      <w:numFmt w:val="decimal"/>
      <w:lvlText w:val="%7."/>
      <w:lvlJc w:val="left"/>
      <w:pPr>
        <w:ind w:left="5040" w:hanging="360"/>
      </w:pPr>
    </w:lvl>
    <w:lvl w:ilvl="7" w:tplc="50FC54FC">
      <w:start w:val="1"/>
      <w:numFmt w:val="lowerLetter"/>
      <w:lvlText w:val="%8."/>
      <w:lvlJc w:val="left"/>
      <w:pPr>
        <w:ind w:left="5760" w:hanging="360"/>
      </w:pPr>
    </w:lvl>
    <w:lvl w:ilvl="8" w:tplc="99F8517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918C8"/>
    <w:multiLevelType w:val="hybridMultilevel"/>
    <w:tmpl w:val="D5281294"/>
    <w:lvl w:ilvl="0" w:tplc="3B708C74">
      <w:start w:val="1"/>
      <w:numFmt w:val="decimal"/>
      <w:lvlText w:val="%1."/>
      <w:lvlJc w:val="left"/>
      <w:pPr>
        <w:ind w:left="720" w:hanging="360"/>
      </w:pPr>
    </w:lvl>
    <w:lvl w:ilvl="1" w:tplc="C22484B4">
      <w:start w:val="1"/>
      <w:numFmt w:val="lowerLetter"/>
      <w:lvlText w:val="%2."/>
      <w:lvlJc w:val="left"/>
      <w:pPr>
        <w:ind w:left="1440" w:hanging="360"/>
      </w:pPr>
    </w:lvl>
    <w:lvl w:ilvl="2" w:tplc="9316540E">
      <w:start w:val="1"/>
      <w:numFmt w:val="lowerRoman"/>
      <w:lvlText w:val="%3."/>
      <w:lvlJc w:val="right"/>
      <w:pPr>
        <w:ind w:left="2160" w:hanging="180"/>
      </w:pPr>
    </w:lvl>
    <w:lvl w:ilvl="3" w:tplc="26C6E9FE">
      <w:start w:val="1"/>
      <w:numFmt w:val="decimal"/>
      <w:lvlText w:val="%4."/>
      <w:lvlJc w:val="left"/>
      <w:pPr>
        <w:ind w:left="2880" w:hanging="360"/>
      </w:pPr>
    </w:lvl>
    <w:lvl w:ilvl="4" w:tplc="68CE2A30">
      <w:start w:val="1"/>
      <w:numFmt w:val="lowerLetter"/>
      <w:lvlText w:val="%5."/>
      <w:lvlJc w:val="left"/>
      <w:pPr>
        <w:ind w:left="3600" w:hanging="360"/>
      </w:pPr>
    </w:lvl>
    <w:lvl w:ilvl="5" w:tplc="D1787100">
      <w:start w:val="1"/>
      <w:numFmt w:val="lowerRoman"/>
      <w:lvlText w:val="%6."/>
      <w:lvlJc w:val="right"/>
      <w:pPr>
        <w:ind w:left="4320" w:hanging="180"/>
      </w:pPr>
    </w:lvl>
    <w:lvl w:ilvl="6" w:tplc="82567FD0">
      <w:start w:val="1"/>
      <w:numFmt w:val="decimal"/>
      <w:lvlText w:val="%7."/>
      <w:lvlJc w:val="left"/>
      <w:pPr>
        <w:ind w:left="5040" w:hanging="360"/>
      </w:pPr>
    </w:lvl>
    <w:lvl w:ilvl="7" w:tplc="C09A7562">
      <w:start w:val="1"/>
      <w:numFmt w:val="lowerLetter"/>
      <w:lvlText w:val="%8."/>
      <w:lvlJc w:val="left"/>
      <w:pPr>
        <w:ind w:left="5760" w:hanging="360"/>
      </w:pPr>
    </w:lvl>
    <w:lvl w:ilvl="8" w:tplc="8C143D4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C3934"/>
    <w:multiLevelType w:val="hybridMultilevel"/>
    <w:tmpl w:val="9716C384"/>
    <w:lvl w:ilvl="0" w:tplc="1FDC84B2">
      <w:start w:val="1"/>
      <w:numFmt w:val="decimal"/>
      <w:lvlText w:val="%1."/>
      <w:lvlJc w:val="left"/>
      <w:pPr>
        <w:ind w:left="720" w:hanging="360"/>
      </w:pPr>
    </w:lvl>
    <w:lvl w:ilvl="1" w:tplc="24A411D4">
      <w:start w:val="1"/>
      <w:numFmt w:val="lowerLetter"/>
      <w:lvlText w:val="%2."/>
      <w:lvlJc w:val="left"/>
      <w:pPr>
        <w:ind w:left="1440" w:hanging="360"/>
      </w:pPr>
    </w:lvl>
    <w:lvl w:ilvl="2" w:tplc="5F3AB54C">
      <w:start w:val="1"/>
      <w:numFmt w:val="lowerRoman"/>
      <w:lvlText w:val="%3."/>
      <w:lvlJc w:val="right"/>
      <w:pPr>
        <w:ind w:left="2160" w:hanging="180"/>
      </w:pPr>
    </w:lvl>
    <w:lvl w:ilvl="3" w:tplc="CDEC6AD2">
      <w:start w:val="1"/>
      <w:numFmt w:val="decimal"/>
      <w:lvlText w:val="%4."/>
      <w:lvlJc w:val="left"/>
      <w:pPr>
        <w:ind w:left="2880" w:hanging="360"/>
      </w:pPr>
    </w:lvl>
    <w:lvl w:ilvl="4" w:tplc="69985A1E">
      <w:start w:val="1"/>
      <w:numFmt w:val="lowerLetter"/>
      <w:lvlText w:val="%5."/>
      <w:lvlJc w:val="left"/>
      <w:pPr>
        <w:ind w:left="3600" w:hanging="360"/>
      </w:pPr>
    </w:lvl>
    <w:lvl w:ilvl="5" w:tplc="A9BC0E98">
      <w:start w:val="1"/>
      <w:numFmt w:val="lowerRoman"/>
      <w:lvlText w:val="%6."/>
      <w:lvlJc w:val="right"/>
      <w:pPr>
        <w:ind w:left="4320" w:hanging="180"/>
      </w:pPr>
    </w:lvl>
    <w:lvl w:ilvl="6" w:tplc="3E3A8272">
      <w:start w:val="1"/>
      <w:numFmt w:val="decimal"/>
      <w:lvlText w:val="%7."/>
      <w:lvlJc w:val="left"/>
      <w:pPr>
        <w:ind w:left="5040" w:hanging="360"/>
      </w:pPr>
    </w:lvl>
    <w:lvl w:ilvl="7" w:tplc="BC988B90">
      <w:start w:val="1"/>
      <w:numFmt w:val="lowerLetter"/>
      <w:lvlText w:val="%8."/>
      <w:lvlJc w:val="left"/>
      <w:pPr>
        <w:ind w:left="5760" w:hanging="360"/>
      </w:pPr>
    </w:lvl>
    <w:lvl w:ilvl="8" w:tplc="B1689A1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C2986"/>
    <w:multiLevelType w:val="multilevel"/>
    <w:tmpl w:val="5AD88A1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97B96"/>
    <w:multiLevelType w:val="hybridMultilevel"/>
    <w:tmpl w:val="0D0C03DC"/>
    <w:lvl w:ilvl="0" w:tplc="8DB622DA">
      <w:start w:val="1"/>
      <w:numFmt w:val="decimal"/>
      <w:lvlText w:val="%1."/>
      <w:lvlJc w:val="left"/>
      <w:pPr>
        <w:ind w:left="720" w:hanging="360"/>
      </w:pPr>
    </w:lvl>
    <w:lvl w:ilvl="1" w:tplc="57002C2E">
      <w:start w:val="1"/>
      <w:numFmt w:val="lowerLetter"/>
      <w:lvlText w:val="%2."/>
      <w:lvlJc w:val="left"/>
      <w:pPr>
        <w:ind w:left="1440" w:hanging="360"/>
      </w:pPr>
    </w:lvl>
    <w:lvl w:ilvl="2" w:tplc="3826931A">
      <w:start w:val="1"/>
      <w:numFmt w:val="lowerRoman"/>
      <w:lvlText w:val="%3."/>
      <w:lvlJc w:val="right"/>
      <w:pPr>
        <w:ind w:left="2160" w:hanging="180"/>
      </w:pPr>
    </w:lvl>
    <w:lvl w:ilvl="3" w:tplc="C9101616">
      <w:start w:val="1"/>
      <w:numFmt w:val="decimal"/>
      <w:lvlText w:val="%4."/>
      <w:lvlJc w:val="left"/>
      <w:pPr>
        <w:ind w:left="2880" w:hanging="360"/>
      </w:pPr>
    </w:lvl>
    <w:lvl w:ilvl="4" w:tplc="C49E61CE">
      <w:start w:val="1"/>
      <w:numFmt w:val="lowerLetter"/>
      <w:lvlText w:val="%5."/>
      <w:lvlJc w:val="left"/>
      <w:pPr>
        <w:ind w:left="3600" w:hanging="360"/>
      </w:pPr>
    </w:lvl>
    <w:lvl w:ilvl="5" w:tplc="8A6CFC60">
      <w:start w:val="1"/>
      <w:numFmt w:val="lowerRoman"/>
      <w:lvlText w:val="%6."/>
      <w:lvlJc w:val="right"/>
      <w:pPr>
        <w:ind w:left="4320" w:hanging="180"/>
      </w:pPr>
    </w:lvl>
    <w:lvl w:ilvl="6" w:tplc="87764728">
      <w:start w:val="1"/>
      <w:numFmt w:val="decimal"/>
      <w:lvlText w:val="%7."/>
      <w:lvlJc w:val="left"/>
      <w:pPr>
        <w:ind w:left="5040" w:hanging="360"/>
      </w:pPr>
    </w:lvl>
    <w:lvl w:ilvl="7" w:tplc="398ACF1E">
      <w:start w:val="1"/>
      <w:numFmt w:val="lowerLetter"/>
      <w:lvlText w:val="%8."/>
      <w:lvlJc w:val="left"/>
      <w:pPr>
        <w:ind w:left="5760" w:hanging="360"/>
      </w:pPr>
    </w:lvl>
    <w:lvl w:ilvl="8" w:tplc="571C5D4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F550D"/>
    <w:multiLevelType w:val="hybridMultilevel"/>
    <w:tmpl w:val="249CD0C2"/>
    <w:lvl w:ilvl="0" w:tplc="4086A66A">
      <w:start w:val="1"/>
      <w:numFmt w:val="decimal"/>
      <w:lvlText w:val="%1."/>
      <w:lvlJc w:val="left"/>
      <w:pPr>
        <w:ind w:left="720" w:hanging="360"/>
      </w:pPr>
    </w:lvl>
    <w:lvl w:ilvl="1" w:tplc="E326D8F0">
      <w:start w:val="1"/>
      <w:numFmt w:val="lowerLetter"/>
      <w:lvlText w:val="%2."/>
      <w:lvlJc w:val="left"/>
      <w:pPr>
        <w:ind w:left="1440" w:hanging="360"/>
      </w:pPr>
    </w:lvl>
    <w:lvl w:ilvl="2" w:tplc="1A626F3E">
      <w:start w:val="1"/>
      <w:numFmt w:val="lowerRoman"/>
      <w:lvlText w:val="%3."/>
      <w:lvlJc w:val="right"/>
      <w:pPr>
        <w:ind w:left="2160" w:hanging="180"/>
      </w:pPr>
    </w:lvl>
    <w:lvl w:ilvl="3" w:tplc="3C668AFA">
      <w:start w:val="1"/>
      <w:numFmt w:val="decimal"/>
      <w:lvlText w:val="%4."/>
      <w:lvlJc w:val="left"/>
      <w:pPr>
        <w:ind w:left="2880" w:hanging="360"/>
      </w:pPr>
    </w:lvl>
    <w:lvl w:ilvl="4" w:tplc="40603192">
      <w:start w:val="1"/>
      <w:numFmt w:val="lowerLetter"/>
      <w:lvlText w:val="%5."/>
      <w:lvlJc w:val="left"/>
      <w:pPr>
        <w:ind w:left="3600" w:hanging="360"/>
      </w:pPr>
    </w:lvl>
    <w:lvl w:ilvl="5" w:tplc="37D41822">
      <w:start w:val="1"/>
      <w:numFmt w:val="lowerRoman"/>
      <w:lvlText w:val="%6."/>
      <w:lvlJc w:val="right"/>
      <w:pPr>
        <w:ind w:left="4320" w:hanging="180"/>
      </w:pPr>
    </w:lvl>
    <w:lvl w:ilvl="6" w:tplc="0EF41186">
      <w:start w:val="1"/>
      <w:numFmt w:val="decimal"/>
      <w:lvlText w:val="%7."/>
      <w:lvlJc w:val="left"/>
      <w:pPr>
        <w:ind w:left="5040" w:hanging="360"/>
      </w:pPr>
    </w:lvl>
    <w:lvl w:ilvl="7" w:tplc="97D08E96">
      <w:start w:val="1"/>
      <w:numFmt w:val="lowerLetter"/>
      <w:lvlText w:val="%8."/>
      <w:lvlJc w:val="left"/>
      <w:pPr>
        <w:ind w:left="5760" w:hanging="360"/>
      </w:pPr>
    </w:lvl>
    <w:lvl w:ilvl="8" w:tplc="850CAD4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F1656"/>
    <w:multiLevelType w:val="hybridMultilevel"/>
    <w:tmpl w:val="3A3A288E"/>
    <w:lvl w:ilvl="0" w:tplc="266440EA">
      <w:start w:val="1"/>
      <w:numFmt w:val="decimal"/>
      <w:lvlText w:val="%1."/>
      <w:lvlJc w:val="left"/>
      <w:pPr>
        <w:ind w:left="720" w:hanging="360"/>
      </w:pPr>
    </w:lvl>
    <w:lvl w:ilvl="1" w:tplc="A5789120">
      <w:start w:val="1"/>
      <w:numFmt w:val="lowerLetter"/>
      <w:lvlText w:val="%2."/>
      <w:lvlJc w:val="left"/>
      <w:pPr>
        <w:ind w:left="1440" w:hanging="360"/>
      </w:pPr>
    </w:lvl>
    <w:lvl w:ilvl="2" w:tplc="F4982572">
      <w:start w:val="1"/>
      <w:numFmt w:val="lowerRoman"/>
      <w:lvlText w:val="%3."/>
      <w:lvlJc w:val="right"/>
      <w:pPr>
        <w:ind w:left="2160" w:hanging="180"/>
      </w:pPr>
    </w:lvl>
    <w:lvl w:ilvl="3" w:tplc="FAFE8F40">
      <w:start w:val="1"/>
      <w:numFmt w:val="decimal"/>
      <w:lvlText w:val="%4."/>
      <w:lvlJc w:val="left"/>
      <w:pPr>
        <w:ind w:left="2880" w:hanging="360"/>
      </w:pPr>
    </w:lvl>
    <w:lvl w:ilvl="4" w:tplc="F286C3DA">
      <w:start w:val="1"/>
      <w:numFmt w:val="lowerLetter"/>
      <w:lvlText w:val="%5."/>
      <w:lvlJc w:val="left"/>
      <w:pPr>
        <w:ind w:left="3600" w:hanging="360"/>
      </w:pPr>
    </w:lvl>
    <w:lvl w:ilvl="5" w:tplc="090A0F70">
      <w:start w:val="1"/>
      <w:numFmt w:val="lowerRoman"/>
      <w:lvlText w:val="%6."/>
      <w:lvlJc w:val="right"/>
      <w:pPr>
        <w:ind w:left="4320" w:hanging="180"/>
      </w:pPr>
    </w:lvl>
    <w:lvl w:ilvl="6" w:tplc="970891AC">
      <w:start w:val="1"/>
      <w:numFmt w:val="decimal"/>
      <w:lvlText w:val="%7."/>
      <w:lvlJc w:val="left"/>
      <w:pPr>
        <w:ind w:left="5040" w:hanging="360"/>
      </w:pPr>
    </w:lvl>
    <w:lvl w:ilvl="7" w:tplc="0D0492A8">
      <w:start w:val="1"/>
      <w:numFmt w:val="lowerLetter"/>
      <w:lvlText w:val="%8."/>
      <w:lvlJc w:val="left"/>
      <w:pPr>
        <w:ind w:left="5760" w:hanging="360"/>
      </w:pPr>
    </w:lvl>
    <w:lvl w:ilvl="8" w:tplc="9E78045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60FB4"/>
    <w:multiLevelType w:val="multilevel"/>
    <w:tmpl w:val="497208D2"/>
    <w:lvl w:ilvl="0">
      <w:start w:val="2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color w:val="auto"/>
      </w:rPr>
    </w:lvl>
  </w:abstractNum>
  <w:abstractNum w:abstractNumId="16" w15:restartNumberingAfterBreak="0">
    <w:nsid w:val="63934536"/>
    <w:multiLevelType w:val="hybridMultilevel"/>
    <w:tmpl w:val="F7DEBA9A"/>
    <w:lvl w:ilvl="0" w:tplc="3CEA56E6">
      <w:start w:val="1"/>
      <w:numFmt w:val="decimal"/>
      <w:lvlText w:val="%1."/>
      <w:lvlJc w:val="left"/>
      <w:pPr>
        <w:ind w:left="720" w:hanging="360"/>
      </w:pPr>
    </w:lvl>
    <w:lvl w:ilvl="1" w:tplc="36386668">
      <w:start w:val="1"/>
      <w:numFmt w:val="lowerLetter"/>
      <w:lvlText w:val="%2."/>
      <w:lvlJc w:val="left"/>
      <w:pPr>
        <w:ind w:left="1440" w:hanging="360"/>
      </w:pPr>
    </w:lvl>
    <w:lvl w:ilvl="2" w:tplc="2132F2B6">
      <w:start w:val="1"/>
      <w:numFmt w:val="lowerRoman"/>
      <w:lvlText w:val="%3."/>
      <w:lvlJc w:val="right"/>
      <w:pPr>
        <w:ind w:left="2160" w:hanging="180"/>
      </w:pPr>
    </w:lvl>
    <w:lvl w:ilvl="3" w:tplc="C6845820">
      <w:start w:val="1"/>
      <w:numFmt w:val="decimal"/>
      <w:lvlText w:val="%4."/>
      <w:lvlJc w:val="left"/>
      <w:pPr>
        <w:ind w:left="2880" w:hanging="360"/>
      </w:pPr>
    </w:lvl>
    <w:lvl w:ilvl="4" w:tplc="5E821C90">
      <w:start w:val="1"/>
      <w:numFmt w:val="lowerLetter"/>
      <w:lvlText w:val="%5."/>
      <w:lvlJc w:val="left"/>
      <w:pPr>
        <w:ind w:left="3600" w:hanging="360"/>
      </w:pPr>
    </w:lvl>
    <w:lvl w:ilvl="5" w:tplc="23BC5884">
      <w:start w:val="1"/>
      <w:numFmt w:val="lowerRoman"/>
      <w:lvlText w:val="%6."/>
      <w:lvlJc w:val="right"/>
      <w:pPr>
        <w:ind w:left="4320" w:hanging="180"/>
      </w:pPr>
    </w:lvl>
    <w:lvl w:ilvl="6" w:tplc="5B401770">
      <w:start w:val="1"/>
      <w:numFmt w:val="decimal"/>
      <w:lvlText w:val="%7."/>
      <w:lvlJc w:val="left"/>
      <w:pPr>
        <w:ind w:left="5040" w:hanging="360"/>
      </w:pPr>
    </w:lvl>
    <w:lvl w:ilvl="7" w:tplc="9A540824">
      <w:start w:val="1"/>
      <w:numFmt w:val="lowerLetter"/>
      <w:lvlText w:val="%8."/>
      <w:lvlJc w:val="left"/>
      <w:pPr>
        <w:ind w:left="5760" w:hanging="360"/>
      </w:pPr>
    </w:lvl>
    <w:lvl w:ilvl="8" w:tplc="B40253F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431867"/>
    <w:multiLevelType w:val="multilevel"/>
    <w:tmpl w:val="38FC9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sz w:val="28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sz w:val="28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sz w:val="28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sz w:val="28"/>
      </w:rPr>
    </w:lvl>
  </w:abstractNum>
  <w:abstractNum w:abstractNumId="18" w15:restartNumberingAfterBreak="0">
    <w:nsid w:val="6E0B68ED"/>
    <w:multiLevelType w:val="multilevel"/>
    <w:tmpl w:val="EFA424B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17" w:hanging="2160"/>
      </w:pPr>
      <w:rPr>
        <w:rFonts w:hint="default"/>
      </w:rPr>
    </w:lvl>
  </w:abstractNum>
  <w:abstractNum w:abstractNumId="19" w15:restartNumberingAfterBreak="0">
    <w:nsid w:val="769516DE"/>
    <w:multiLevelType w:val="hybridMultilevel"/>
    <w:tmpl w:val="F69A067A"/>
    <w:lvl w:ilvl="0" w:tplc="F1283B5C">
      <w:start w:val="1"/>
      <w:numFmt w:val="decimal"/>
      <w:lvlText w:val="%1."/>
      <w:lvlJc w:val="left"/>
      <w:pPr>
        <w:ind w:left="720" w:hanging="360"/>
      </w:pPr>
    </w:lvl>
    <w:lvl w:ilvl="1" w:tplc="C06ED224">
      <w:start w:val="1"/>
      <w:numFmt w:val="lowerLetter"/>
      <w:lvlText w:val="%2."/>
      <w:lvlJc w:val="left"/>
      <w:pPr>
        <w:ind w:left="1440" w:hanging="360"/>
      </w:pPr>
    </w:lvl>
    <w:lvl w:ilvl="2" w:tplc="27AAEA56">
      <w:start w:val="1"/>
      <w:numFmt w:val="lowerRoman"/>
      <w:lvlText w:val="%3."/>
      <w:lvlJc w:val="right"/>
      <w:pPr>
        <w:ind w:left="2160" w:hanging="180"/>
      </w:pPr>
    </w:lvl>
    <w:lvl w:ilvl="3" w:tplc="91D4EB4A">
      <w:start w:val="1"/>
      <w:numFmt w:val="decimal"/>
      <w:lvlText w:val="%4."/>
      <w:lvlJc w:val="left"/>
      <w:pPr>
        <w:ind w:left="2880" w:hanging="360"/>
      </w:pPr>
    </w:lvl>
    <w:lvl w:ilvl="4" w:tplc="3E48D036">
      <w:start w:val="1"/>
      <w:numFmt w:val="lowerLetter"/>
      <w:lvlText w:val="%5."/>
      <w:lvlJc w:val="left"/>
      <w:pPr>
        <w:ind w:left="3600" w:hanging="360"/>
      </w:pPr>
    </w:lvl>
    <w:lvl w:ilvl="5" w:tplc="4434DE16">
      <w:start w:val="1"/>
      <w:numFmt w:val="lowerRoman"/>
      <w:lvlText w:val="%6."/>
      <w:lvlJc w:val="right"/>
      <w:pPr>
        <w:ind w:left="4320" w:hanging="180"/>
      </w:pPr>
    </w:lvl>
    <w:lvl w:ilvl="6" w:tplc="84AC40BE">
      <w:start w:val="1"/>
      <w:numFmt w:val="decimal"/>
      <w:lvlText w:val="%7."/>
      <w:lvlJc w:val="left"/>
      <w:pPr>
        <w:ind w:left="5040" w:hanging="360"/>
      </w:pPr>
    </w:lvl>
    <w:lvl w:ilvl="7" w:tplc="203C10FA">
      <w:start w:val="1"/>
      <w:numFmt w:val="lowerLetter"/>
      <w:lvlText w:val="%8."/>
      <w:lvlJc w:val="left"/>
      <w:pPr>
        <w:ind w:left="5760" w:hanging="360"/>
      </w:pPr>
    </w:lvl>
    <w:lvl w:ilvl="8" w:tplc="90A806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18"/>
  </w:num>
  <w:num w:numId="6">
    <w:abstractNumId w:val="5"/>
  </w:num>
  <w:num w:numId="7">
    <w:abstractNumId w:val="4"/>
  </w:num>
  <w:num w:numId="8">
    <w:abstractNumId w:val="16"/>
  </w:num>
  <w:num w:numId="9">
    <w:abstractNumId w:val="8"/>
  </w:num>
  <w:num w:numId="10">
    <w:abstractNumId w:val="7"/>
  </w:num>
  <w:num w:numId="11">
    <w:abstractNumId w:val="13"/>
  </w:num>
  <w:num w:numId="12">
    <w:abstractNumId w:val="2"/>
  </w:num>
  <w:num w:numId="13">
    <w:abstractNumId w:val="12"/>
  </w:num>
  <w:num w:numId="14">
    <w:abstractNumId w:val="19"/>
  </w:num>
  <w:num w:numId="15">
    <w:abstractNumId w:val="3"/>
  </w:num>
  <w:num w:numId="16">
    <w:abstractNumId w:val="0"/>
  </w:num>
  <w:num w:numId="17">
    <w:abstractNumId w:val="14"/>
  </w:num>
  <w:num w:numId="18">
    <w:abstractNumId w:val="9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0240"/>
    <w:rsid w:val="000021DC"/>
    <w:rsid w:val="00003032"/>
    <w:rsid w:val="000341F4"/>
    <w:rsid w:val="00055905"/>
    <w:rsid w:val="000620C7"/>
    <w:rsid w:val="000E23D4"/>
    <w:rsid w:val="0016447B"/>
    <w:rsid w:val="0018737A"/>
    <w:rsid w:val="001A62B7"/>
    <w:rsid w:val="001C0800"/>
    <w:rsid w:val="00240298"/>
    <w:rsid w:val="002A1BCF"/>
    <w:rsid w:val="002B3CBD"/>
    <w:rsid w:val="002C1AFE"/>
    <w:rsid w:val="002C2AA6"/>
    <w:rsid w:val="002F50C1"/>
    <w:rsid w:val="00316EDC"/>
    <w:rsid w:val="00331B4D"/>
    <w:rsid w:val="0033421D"/>
    <w:rsid w:val="00372D4B"/>
    <w:rsid w:val="00380240"/>
    <w:rsid w:val="00385FB8"/>
    <w:rsid w:val="003B12AB"/>
    <w:rsid w:val="003B6A7A"/>
    <w:rsid w:val="004064A3"/>
    <w:rsid w:val="004379D8"/>
    <w:rsid w:val="004645C7"/>
    <w:rsid w:val="004667FC"/>
    <w:rsid w:val="00473C9D"/>
    <w:rsid w:val="0048057C"/>
    <w:rsid w:val="00483072"/>
    <w:rsid w:val="00497DC6"/>
    <w:rsid w:val="004A4C21"/>
    <w:rsid w:val="004B0AA8"/>
    <w:rsid w:val="004B217D"/>
    <w:rsid w:val="004D236F"/>
    <w:rsid w:val="004E71AC"/>
    <w:rsid w:val="00572CBD"/>
    <w:rsid w:val="005B0AE3"/>
    <w:rsid w:val="005C66C6"/>
    <w:rsid w:val="005D104E"/>
    <w:rsid w:val="005D1661"/>
    <w:rsid w:val="00633239"/>
    <w:rsid w:val="00635B18"/>
    <w:rsid w:val="00692470"/>
    <w:rsid w:val="00697238"/>
    <w:rsid w:val="006A3589"/>
    <w:rsid w:val="006E44E5"/>
    <w:rsid w:val="006E50F5"/>
    <w:rsid w:val="00753A1D"/>
    <w:rsid w:val="007617C7"/>
    <w:rsid w:val="00774F36"/>
    <w:rsid w:val="007A0F6D"/>
    <w:rsid w:val="007A76C8"/>
    <w:rsid w:val="007C3CC8"/>
    <w:rsid w:val="007D1782"/>
    <w:rsid w:val="00813818"/>
    <w:rsid w:val="00892932"/>
    <w:rsid w:val="008F46C7"/>
    <w:rsid w:val="00902B81"/>
    <w:rsid w:val="00930E5D"/>
    <w:rsid w:val="00932694"/>
    <w:rsid w:val="009563DB"/>
    <w:rsid w:val="009860C9"/>
    <w:rsid w:val="009D234D"/>
    <w:rsid w:val="009D3DD4"/>
    <w:rsid w:val="00A01AA5"/>
    <w:rsid w:val="00A12A1B"/>
    <w:rsid w:val="00A67A4B"/>
    <w:rsid w:val="00A737FF"/>
    <w:rsid w:val="00A93EB9"/>
    <w:rsid w:val="00AA512C"/>
    <w:rsid w:val="00AE103A"/>
    <w:rsid w:val="00BE11E8"/>
    <w:rsid w:val="00C07628"/>
    <w:rsid w:val="00C17B80"/>
    <w:rsid w:val="00C25F3B"/>
    <w:rsid w:val="00C33D56"/>
    <w:rsid w:val="00C426A1"/>
    <w:rsid w:val="00C43B9D"/>
    <w:rsid w:val="00C46DA9"/>
    <w:rsid w:val="00C6122E"/>
    <w:rsid w:val="00CB24EB"/>
    <w:rsid w:val="00CD7B0F"/>
    <w:rsid w:val="00D201B1"/>
    <w:rsid w:val="00D33481"/>
    <w:rsid w:val="00D466E4"/>
    <w:rsid w:val="00D52C6B"/>
    <w:rsid w:val="00DA2407"/>
    <w:rsid w:val="00DB69FE"/>
    <w:rsid w:val="00DD2FCB"/>
    <w:rsid w:val="00E156E8"/>
    <w:rsid w:val="00E17437"/>
    <w:rsid w:val="00E454B2"/>
    <w:rsid w:val="00F00946"/>
    <w:rsid w:val="00F30FE2"/>
    <w:rsid w:val="00F64163"/>
    <w:rsid w:val="00F710F5"/>
    <w:rsid w:val="00F92D96"/>
    <w:rsid w:val="00FD2B40"/>
    <w:rsid w:val="00FF4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453DB-033A-4D63-97C1-DE745F21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AC"/>
  </w:style>
  <w:style w:type="paragraph" w:styleId="1">
    <w:name w:val="heading 1"/>
    <w:basedOn w:val="a"/>
    <w:link w:val="10"/>
    <w:uiPriority w:val="9"/>
    <w:qFormat/>
    <w:rsid w:val="00956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3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38024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D1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17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563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563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9563DB"/>
    <w:pPr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9563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2">
    <w:name w:val="Body text (2)"/>
    <w:basedOn w:val="a0"/>
    <w:rsid w:val="009563D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-10"/>
      <w:position w:val="0"/>
      <w:sz w:val="24"/>
      <w:szCs w:val="24"/>
      <w:u w:val="none"/>
      <w:lang w:val="ru-RU" w:eastAsia="ru-RU" w:bidi="ru-RU"/>
    </w:rPr>
  </w:style>
  <w:style w:type="character" w:styleId="a8">
    <w:name w:val="Strong"/>
    <w:basedOn w:val="a0"/>
    <w:uiPriority w:val="22"/>
    <w:qFormat/>
    <w:rsid w:val="009563DB"/>
    <w:rPr>
      <w:b/>
      <w:bCs/>
    </w:rPr>
  </w:style>
  <w:style w:type="paragraph" w:styleId="a9">
    <w:name w:val="Normal (Web)"/>
    <w:basedOn w:val="a"/>
    <w:uiPriority w:val="99"/>
    <w:unhideWhenUsed/>
    <w:rsid w:val="0095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3702</Words>
  <Characters>21107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</cp:lastModifiedBy>
  <cp:revision>9</cp:revision>
  <cp:lastPrinted>2025-10-10T11:51:00Z</cp:lastPrinted>
  <dcterms:created xsi:type="dcterms:W3CDTF">2025-10-10T11:17:00Z</dcterms:created>
  <dcterms:modified xsi:type="dcterms:W3CDTF">2025-11-25T07:45:00Z</dcterms:modified>
</cp:coreProperties>
</file>