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CB" w:rsidRDefault="003F39CB" w:rsidP="003F39C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Воспитатель: Козлова Е.Г.</w:t>
      </w:r>
    </w:p>
    <w:p w:rsidR="003F39CB" w:rsidRDefault="003F39CB" w:rsidP="003F39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3F7D5D" w:rsidRPr="006E6FD2" w:rsidRDefault="003F7D5D" w:rsidP="003F39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bookmarkStart w:id="0" w:name="_GoBack"/>
      <w:bookmarkEnd w:id="0"/>
      <w:r w:rsidRPr="006E6FD2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Конспект занятия</w:t>
      </w:r>
    </w:p>
    <w:p w:rsidR="003F7D5D" w:rsidRPr="006E6FD2" w:rsidRDefault="003F7D5D" w:rsidP="006E6F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по патриотическому воспитанию детей младшей группы (3-4 лет) </w:t>
      </w:r>
    </w:p>
    <w:p w:rsidR="003F7D5D" w:rsidRDefault="003F7D5D" w:rsidP="006E6F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 «Лучше нет родного края!»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Цель: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приобщение к истокам русской национальной культуры посредством иллюстраций и художественной литературы.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Задачи: 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Образовательные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знакомить детей с природой родного края. Дать представления о русском национальном костюме.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Развивающие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развивать умение обыгрывать сюжет знакомой русской народной сказки. Формировать первичные представления о малой Родине.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Речевые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 совершенствовать умение детей читать наизусть потешки. Активизировать словарь детей словами: море, горы, лес, поле, река, названия героев сказки «Теремок». Побуждать участвовать в драматизации знакомой сказки.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Воспитательные: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воспитывать любовь к малой Родине и интерес к устному народному творчеству.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Наглядный материал: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Иллюстрации  природы</w:t>
      </w:r>
      <w:proofErr w:type="gramEnd"/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родного края </w:t>
      </w:r>
      <w:r w:rsidRPr="006E6FD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– </w:t>
      </w:r>
      <w:r w:rsidRPr="006E6FD2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леса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реки, поля, моря, горы. Бумажные куклы мальчика и девочки в русской национальной одежде. Книги – русские народные сказки, «Теремок», игрушки: мышка, лягушка, заяц, лиса, волк, медведь.</w:t>
      </w:r>
    </w:p>
    <w:p w:rsidR="003F7D5D" w:rsidRPr="006E6FD2" w:rsidRDefault="003F7D5D" w:rsidP="006E6FD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Ход занятия</w:t>
      </w:r>
    </w:p>
    <w:p w:rsidR="003F7D5D" w:rsidRPr="006E6FD2" w:rsidRDefault="003F7D5D" w:rsidP="006E6FD2">
      <w:pPr>
        <w:spacing w:before="240" w:after="0"/>
        <w:rPr>
          <w:rFonts w:ascii="Times New Roman" w:eastAsia="Times New Roman" w:hAnsi="Times New Roman" w:cs="Times New Roman"/>
          <w:b/>
          <w:bCs/>
          <w:iCs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bCs/>
          <w:iCs/>
          <w:color w:val="2E2E2E"/>
          <w:sz w:val="24"/>
          <w:szCs w:val="24"/>
          <w:lang w:eastAsia="ru-RU"/>
        </w:rPr>
        <w:t>Воспитатель:</w:t>
      </w: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 Ребята, помните журавлей, которые недавно пролетали над нашим детским садом? (</w:t>
      </w:r>
      <w:r w:rsidRPr="006E6FD2">
        <w:rPr>
          <w:rFonts w:ascii="Times New Roman" w:eastAsia="Times New Roman" w:hAnsi="Times New Roman" w:cs="Times New Roman"/>
          <w:i/>
          <w:color w:val="2E2E2E"/>
          <w:sz w:val="24"/>
          <w:szCs w:val="24"/>
          <w:lang w:eastAsia="ru-RU"/>
        </w:rPr>
        <w:t>Ответы детей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)</w:t>
      </w: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 Послушайте </w:t>
      </w:r>
      <w:proofErr w:type="gramStart"/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стихотворение  Платона</w:t>
      </w:r>
      <w:proofErr w:type="gramEnd"/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Воронько.</w:t>
      </w:r>
    </w:p>
    <w:p w:rsidR="003F7D5D" w:rsidRPr="006E6FD2" w:rsidRDefault="003F7D5D" w:rsidP="006E6FD2">
      <w:pPr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color w:val="2F5496"/>
          <w:sz w:val="24"/>
          <w:szCs w:val="24"/>
        </w:rPr>
      </w:pPr>
      <w:r w:rsidRPr="006E6FD2">
        <w:rPr>
          <w:rFonts w:ascii="Times New Roman" w:hAnsi="Times New Roman" w:cs="Times New Roman"/>
          <w:color w:val="262626"/>
          <w:sz w:val="24"/>
          <w:szCs w:val="24"/>
        </w:rPr>
        <w:t>Жура-</w:t>
      </w:r>
      <w:proofErr w:type="spellStart"/>
      <w:r w:rsidRPr="006E6FD2">
        <w:rPr>
          <w:rFonts w:ascii="Times New Roman" w:hAnsi="Times New Roman" w:cs="Times New Roman"/>
          <w:color w:val="262626"/>
          <w:sz w:val="24"/>
          <w:szCs w:val="24"/>
        </w:rPr>
        <w:t>жура</w:t>
      </w:r>
      <w:proofErr w:type="spellEnd"/>
      <w:r w:rsidRPr="006E6FD2">
        <w:rPr>
          <w:rFonts w:ascii="Times New Roman" w:hAnsi="Times New Roman" w:cs="Times New Roman"/>
          <w:color w:val="262626"/>
          <w:sz w:val="24"/>
          <w:szCs w:val="24"/>
        </w:rPr>
        <w:t>-журавель!</w:t>
      </w:r>
      <w:r w:rsidRPr="006E6FD2">
        <w:rPr>
          <w:rFonts w:ascii="Times New Roman" w:hAnsi="Times New Roman" w:cs="Times New Roman"/>
          <w:color w:val="262626"/>
          <w:sz w:val="24"/>
          <w:szCs w:val="24"/>
        </w:rPr>
        <w:br/>
        <w:t>Облетал он сто земель.</w:t>
      </w:r>
      <w:r w:rsidRPr="006E6FD2">
        <w:rPr>
          <w:rFonts w:ascii="Times New Roman" w:hAnsi="Times New Roman" w:cs="Times New Roman"/>
          <w:color w:val="262626"/>
          <w:sz w:val="24"/>
          <w:szCs w:val="24"/>
        </w:rPr>
        <w:br/>
        <w:t>Облетал, обходил,</w:t>
      </w:r>
      <w:r w:rsidRPr="006E6FD2">
        <w:rPr>
          <w:rFonts w:ascii="Times New Roman" w:hAnsi="Times New Roman" w:cs="Times New Roman"/>
          <w:color w:val="262626"/>
          <w:sz w:val="24"/>
          <w:szCs w:val="24"/>
        </w:rPr>
        <w:br/>
        <w:t>Крылья, ноги натрудил.</w:t>
      </w:r>
      <w:r w:rsidRPr="006E6FD2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E6FD2">
        <w:rPr>
          <w:rFonts w:ascii="Times New Roman" w:hAnsi="Times New Roman" w:cs="Times New Roman"/>
          <w:color w:val="262626"/>
          <w:sz w:val="24"/>
          <w:szCs w:val="24"/>
        </w:rPr>
        <w:br/>
        <w:t>Мы спросили журавля:</w:t>
      </w:r>
      <w:r w:rsidRPr="006E6FD2">
        <w:rPr>
          <w:rFonts w:ascii="Times New Roman" w:hAnsi="Times New Roman" w:cs="Times New Roman"/>
          <w:color w:val="262626"/>
          <w:sz w:val="24"/>
          <w:szCs w:val="24"/>
        </w:rPr>
        <w:br/>
        <w:t>– Где же лучшая земля? –</w:t>
      </w:r>
      <w:r w:rsidRPr="006E6FD2">
        <w:rPr>
          <w:rFonts w:ascii="Times New Roman" w:hAnsi="Times New Roman" w:cs="Times New Roman"/>
          <w:color w:val="262626"/>
          <w:sz w:val="24"/>
          <w:szCs w:val="24"/>
        </w:rPr>
        <w:br/>
        <w:t>Отвечал он, пролетая:</w:t>
      </w:r>
      <w:r w:rsidRPr="006E6FD2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E6FD2">
        <w:rPr>
          <w:rFonts w:ascii="Times New Roman" w:hAnsi="Times New Roman" w:cs="Times New Roman"/>
          <w:b/>
          <w:color w:val="262626"/>
          <w:sz w:val="24"/>
          <w:szCs w:val="24"/>
        </w:rPr>
        <w:t>– Лучше нет родного края!</w:t>
      </w:r>
    </w:p>
    <w:p w:rsidR="003F7D5D" w:rsidRPr="006E6FD2" w:rsidRDefault="003F7D5D" w:rsidP="006E6FD2">
      <w:pPr>
        <w:spacing w:after="0"/>
        <w:rPr>
          <w:rFonts w:ascii="Times New Roman" w:hAnsi="Times New Roman" w:cs="Times New Roman"/>
          <w:b/>
          <w:color w:val="2F5496"/>
          <w:sz w:val="24"/>
          <w:szCs w:val="24"/>
        </w:rPr>
      </w:pPr>
      <w:r w:rsidRPr="006E6FD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E6FD2">
        <w:rPr>
          <w:rFonts w:ascii="Times New Roman" w:hAnsi="Times New Roman" w:cs="Times New Roman"/>
          <w:b/>
          <w:color w:val="2F5496"/>
          <w:sz w:val="24"/>
          <w:szCs w:val="24"/>
        </w:rPr>
        <w:t>:</w:t>
      </w:r>
    </w:p>
    <w:p w:rsidR="003F7D5D" w:rsidRPr="006E6FD2" w:rsidRDefault="003F7D5D" w:rsidP="006E6FD2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Что же увидел журавль, пролетая над землёй? </w:t>
      </w:r>
      <w:r w:rsidRPr="006E6F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(лес, поле, реку, море, горы, село).</w:t>
      </w:r>
    </w:p>
    <w:p w:rsidR="003F7D5D" w:rsidRPr="006E6FD2" w:rsidRDefault="003F7D5D" w:rsidP="006E6FD2">
      <w:pPr>
        <w:pStyle w:val="a4"/>
        <w:spacing w:line="276" w:lineRule="auto"/>
        <w:rPr>
          <w:rFonts w:ascii="Times New Roman" w:eastAsia="Times New Roman" w:hAnsi="Times New Roman" w:cs="Times New Roman"/>
          <w:i/>
          <w:color w:val="2E2E2E"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Что это? </w:t>
      </w:r>
      <w:r w:rsidRPr="006E6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(Иллюстрация с изображением леса).</w:t>
      </w: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6F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(Ответы детей)</w:t>
      </w:r>
    </w:p>
    <w:p w:rsidR="003F7D5D" w:rsidRPr="006E6FD2" w:rsidRDefault="003F7D5D" w:rsidP="006E6FD2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>Наш  лес</w:t>
      </w:r>
      <w:proofErr w:type="gramEnd"/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находится в с. Пролом.</w:t>
      </w:r>
      <w:r w:rsidRPr="006E6FD2">
        <w:rPr>
          <w:rFonts w:ascii="Times New Roman" w:hAnsi="Times New Roman" w:cs="Times New Roman"/>
          <w:sz w:val="24"/>
          <w:szCs w:val="24"/>
        </w:rPr>
        <w:br/>
      </w: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Какого цвета лес? </w:t>
      </w:r>
      <w:r w:rsidRPr="006E6F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(зеленый)</w:t>
      </w:r>
      <w:r w:rsidRPr="006E6FD2">
        <w:rPr>
          <w:rFonts w:ascii="Times New Roman" w:hAnsi="Times New Roman" w:cs="Times New Roman"/>
          <w:sz w:val="24"/>
          <w:szCs w:val="24"/>
        </w:rPr>
        <w:br/>
      </w: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 что растет в лесу? </w:t>
      </w:r>
      <w:r w:rsidRPr="006E6F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(деревья, ягоды, грибы)</w:t>
      </w:r>
      <w:r w:rsidRPr="006E6FD2">
        <w:rPr>
          <w:rFonts w:ascii="Times New Roman" w:hAnsi="Times New Roman" w:cs="Times New Roman"/>
          <w:sz w:val="24"/>
          <w:szCs w:val="24"/>
        </w:rPr>
        <w:br/>
      </w: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Кто из вас был в лесу? Расскажите, что вы там делали? </w:t>
      </w:r>
      <w:r w:rsidRPr="006E6FD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(ходили, играли, бегали, собирали ягоды, грибы)</w:t>
      </w:r>
    </w:p>
    <w:p w:rsidR="003F7D5D" w:rsidRPr="006E6FD2" w:rsidRDefault="003F7D5D" w:rsidP="006E6FD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- А что это? </w:t>
      </w:r>
      <w:r w:rsidRPr="006E6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(Иллюстрация с изображением реки).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6E6F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Ответы детей)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F7D5D" w:rsidRPr="006E6FD2" w:rsidRDefault="003F7D5D" w:rsidP="006E6FD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 - Да, это река. Река какая? </w:t>
      </w:r>
      <w:r w:rsidRPr="006E6F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(длинная, широкая, красивая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F7D5D" w:rsidRPr="006E6FD2" w:rsidRDefault="003F7D5D" w:rsidP="006E6FD2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- А это что? </w:t>
      </w:r>
      <w:r w:rsidRPr="006E6F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(Иллюстрация с изображением моря).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6E6F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Ответы детей)</w:t>
      </w:r>
      <w:r w:rsidRPr="006E6F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</w:p>
    <w:p w:rsidR="003F7D5D" w:rsidRPr="006E6FD2" w:rsidRDefault="003F7D5D" w:rsidP="006E6FD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lang w:eastAsia="ru-RU"/>
        </w:rPr>
        <w:t>- Посмотрите, какое оно красивое. Какого цвета вода в море? </w:t>
      </w:r>
      <w:r w:rsidRPr="006E6F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>. Оно такое огромное, даже не видно берегов. Кто из вас был на море? Расскажите, какое оно? </w:t>
      </w:r>
      <w:r w:rsidRPr="006E6F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(Вода в море солёная, прозрачная, на море тепло.)</w:t>
      </w:r>
    </w:p>
    <w:p w:rsidR="003F7D5D" w:rsidRPr="006E6FD2" w:rsidRDefault="003F7D5D" w:rsidP="006E6FD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lang w:eastAsia="ru-RU"/>
        </w:rPr>
        <w:t>- А это что? </w:t>
      </w:r>
      <w:r w:rsidRPr="006E6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(Иллюстрация с изображением поля). </w:t>
      </w:r>
      <w:r w:rsidRPr="006E6FD2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6E6F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Ответы детей)</w:t>
      </w: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F7D5D" w:rsidRPr="006E6FD2" w:rsidRDefault="003F7D5D" w:rsidP="006E6FD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lang w:eastAsia="ru-RU"/>
        </w:rPr>
        <w:t>- Да, это поле. Полей в нашей стране много. Люди выращивают на полях рожь, пшеницу, из которых потом делают муку, пекут хлеб, который мы едим каждый день. А какое поле? </w:t>
      </w:r>
      <w:r w:rsidRPr="006E6F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(Жёлтое, большое)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. Оно похоже на море, только золотистое. </w:t>
      </w:r>
    </w:p>
    <w:p w:rsidR="003F7D5D" w:rsidRPr="006E6FD2" w:rsidRDefault="003F7D5D" w:rsidP="006E6FD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- А вот </w:t>
      </w:r>
      <w:proofErr w:type="gramStart"/>
      <w:r w:rsidRPr="006E6FD2">
        <w:rPr>
          <w:rFonts w:ascii="Times New Roman" w:hAnsi="Times New Roman" w:cs="Times New Roman"/>
          <w:sz w:val="24"/>
          <w:szCs w:val="24"/>
          <w:lang w:eastAsia="ru-RU"/>
        </w:rPr>
        <w:t>здесь наверное</w:t>
      </w:r>
      <w:proofErr w:type="gramEnd"/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 никто из вас не был. Это горы. </w:t>
      </w:r>
      <w:r w:rsidRPr="006E6F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(Иллюстрация с изображением гор.)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>.  Давайте их рассмотрим. Горы какие? </w:t>
      </w:r>
      <w:r w:rsidRPr="006E6F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(Высокие, красивые.)</w:t>
      </w:r>
      <w:r w:rsidRPr="006E6FD2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 красивы и лес, и поле, и река, и море, и горы. Всё это </w:t>
      </w:r>
      <w:r w:rsidRPr="006E6F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 родной край!</w:t>
      </w:r>
    </w:p>
    <w:p w:rsidR="003F7D5D" w:rsidRPr="006E6FD2" w:rsidRDefault="003F7D5D" w:rsidP="006E6FD2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А как называется наше село, в котором мы живем? </w:t>
      </w:r>
      <w:r w:rsidRPr="006E6F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(Васильевка, Павловка, Малиновка, </w:t>
      </w:r>
      <w:proofErr w:type="gramStart"/>
      <w:r w:rsidRPr="006E6F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Пролом) </w:t>
      </w:r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Молодцы</w:t>
      </w:r>
      <w:proofErr w:type="gramEnd"/>
      <w:r w:rsidRPr="006E6FD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6E6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давайте поиграем в игру.</w:t>
      </w:r>
    </w:p>
    <w:p w:rsidR="003F7D5D" w:rsidRPr="006E6FD2" w:rsidRDefault="003F7D5D" w:rsidP="006E6FD2">
      <w:pPr>
        <w:spacing w:before="24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Русская народная игра</w:t>
      </w:r>
    </w:p>
    <w:p w:rsidR="003F7D5D" w:rsidRPr="006E6FD2" w:rsidRDefault="003F7D5D" w:rsidP="006E6FD2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</w:rPr>
      </w:pPr>
      <w:r w:rsidRPr="006E6FD2">
        <w:rPr>
          <w:rStyle w:val="c3"/>
          <w:b/>
          <w:bCs/>
          <w:color w:val="000000"/>
        </w:rPr>
        <w:t>«У медведя во бору»</w:t>
      </w:r>
    </w:p>
    <w:p w:rsidR="003F7D5D" w:rsidRPr="006E6FD2" w:rsidRDefault="003F7D5D" w:rsidP="006E6FD2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3F7D5D" w:rsidRPr="006E6FD2" w:rsidRDefault="003F7D5D" w:rsidP="006E6FD2">
      <w:pPr>
        <w:pStyle w:val="c4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</w:rPr>
      </w:pPr>
      <w:r w:rsidRPr="006E6FD2">
        <w:rPr>
          <w:rStyle w:val="c6"/>
          <w:b/>
          <w:bCs/>
          <w:iCs/>
          <w:color w:val="000000"/>
        </w:rPr>
        <w:t>Воспитатель: </w:t>
      </w: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Пока мы с вами играли, к нам пришли гости. </w:t>
      </w:r>
    </w:p>
    <w:p w:rsidR="003F7D5D" w:rsidRPr="006E6FD2" w:rsidRDefault="003F7D5D" w:rsidP="006E6FD2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(воспитатель показывает бумажных кукол – мальчика и девочку, одетых в русскую национальную одежду).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Маша и Саша. Эти куклы, одеты в русские национальные костюмы. Давайте посмотрим, во что одета Маша. </w:t>
      </w: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(В </w:t>
      </w:r>
      <w:proofErr w:type="gramStart"/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сарафан)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Какого</w:t>
      </w:r>
      <w:proofErr w:type="gramEnd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цвета?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Красного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79055B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Что у Маши на голове? </w:t>
      </w: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(Косынка)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Какого цвета косынка?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Красного)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 теперь давайте </w:t>
      </w:r>
      <w:proofErr w:type="gramStart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посмотрим  во</w:t>
      </w:r>
      <w:proofErr w:type="gramEnd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одет Саша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 нем рубашка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 Какого она цвета?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Красного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На ногах у Саши </w:t>
      </w:r>
      <w:proofErr w:type="gramStart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широкие штаны</w:t>
      </w:r>
      <w:proofErr w:type="gramEnd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заправленные в сапоги. А что у Саши на голове?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Черная кепка с цветком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Саша и Маша пришли к нам в гости</w:t>
      </w:r>
      <w:r w:rsidR="00990B96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Давайте порадуем наших гостей и расскажем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0B96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 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потешки. (</w:t>
      </w: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«Петушок, петушок»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«Из-за леса, из-за гор»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др.)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Молодцы, ребята. Нашим гостям очень </w:t>
      </w:r>
      <w:proofErr w:type="gramStart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понравилось,  как</w:t>
      </w:r>
      <w:proofErr w:type="gramEnd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читали  потешки. Саша и Маша любят сказки.  </w:t>
      </w:r>
      <w:proofErr w:type="gramStart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Посмотрите,  какие</w:t>
      </w:r>
      <w:proofErr w:type="gramEnd"/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книги они для вас принесли. Вы, знаете сказки?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Ответы детей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Ребята, сколько книг со сказками у меня в руках?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Много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 Вы узнали их? Назовите. (</w:t>
      </w: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«Колобок»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«Репка»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«Курочка ряба»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«Три медведя»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Молодцы!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 </w:t>
      </w:r>
      <w:r w:rsidR="00990B96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эта книжка, 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которую принесли нам гости, </w:t>
      </w:r>
      <w:r w:rsidR="00990B96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 сказкой 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«Теремок». Давайте вспомним, где стоял теремок?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поле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90B96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Кто первым прибежал к теремку?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мышка - норушка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90B96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Кто сломал теремок?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медведь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 Что сделали звери, оставшись без домика?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построили новый дом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сейчас, ребята, мы вместе с вами расскажем и покажем сказку «Теремок».</w:t>
      </w:r>
    </w:p>
    <w:p w:rsidR="003F7D5D" w:rsidRPr="006E6FD2" w:rsidRDefault="003F7D5D" w:rsidP="006E6FD2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Инсценировка сказки «Теремок»</w:t>
      </w:r>
    </w:p>
    <w:p w:rsidR="003F7D5D" w:rsidRPr="006E6FD2" w:rsidRDefault="003F7D5D" w:rsidP="006E6FD2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Сегодня, ребята, мы с вами поиграли в игру, почитали потешки, показали сказку. Что вам больше запомнилось? (</w:t>
      </w:r>
      <w:r w:rsidRPr="006E6F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Ответы детей</w:t>
      </w: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F7D5D" w:rsidRPr="006E6FD2" w:rsidRDefault="003F7D5D" w:rsidP="006E6FD2">
      <w:pPr>
        <w:spacing w:before="240" w:after="24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Воспитатель дает положительную оценку работы детей.</w:t>
      </w: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7D5D" w:rsidRDefault="003F7D5D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6FD2" w:rsidRDefault="006E6FD2" w:rsidP="006E6FD2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7D5D" w:rsidRPr="006E6FD2" w:rsidRDefault="003F7D5D" w:rsidP="006E6FD2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Используемые ресурсы:</w:t>
      </w:r>
    </w:p>
    <w:p w:rsidR="003F7D5D" w:rsidRPr="006E6FD2" w:rsidRDefault="003F7D5D" w:rsidP="006E6FD2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Нравственно – патриотическое воспитание детей дошкольного возраста. Планирование и конспекты занятий. Методическое пособие для педагогов. – СПб.: «ООО Издательство Детство – Пресс», 2020. – 192 с.</w:t>
      </w:r>
    </w:p>
    <w:p w:rsidR="003F7D5D" w:rsidRPr="006E6FD2" w:rsidRDefault="00D40FDD" w:rsidP="006E6FD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3F7D5D" w:rsidRPr="006E6FD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https://www.maam.ru/detskijsad/zanjatie-po-patrioticheskomu-vospitaniyu-vo-vtoroi-mladshei-grupe-na-temu-nasha-rodina-rosija.html</w:t>
        </w:r>
      </w:hyperlink>
      <w:r w:rsidR="003F7D5D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F7D5D" w:rsidRPr="006E6FD2" w:rsidRDefault="00D40FDD" w:rsidP="006E6FD2">
      <w:pPr>
        <w:pStyle w:val="a3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="003F7D5D" w:rsidRPr="006E6FD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https://nsportal.ru/detskii-sad/distantsionnoe-obuchenie/2020/06/12/stihi-o-rodine-dlya-detey</w:t>
        </w:r>
      </w:hyperlink>
      <w:r w:rsidR="003F7D5D" w:rsidRPr="006E6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F7D5D" w:rsidRDefault="003F7D5D" w:rsidP="006E6FD2"/>
    <w:sectPr w:rsidR="003F7D5D" w:rsidSect="00CF485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DD" w:rsidRDefault="00D40FDD">
      <w:pPr>
        <w:spacing w:after="0" w:line="240" w:lineRule="auto"/>
      </w:pPr>
      <w:r>
        <w:separator/>
      </w:r>
    </w:p>
  </w:endnote>
  <w:endnote w:type="continuationSeparator" w:id="0">
    <w:p w:rsidR="00D40FDD" w:rsidRDefault="00D4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49855"/>
      <w:docPartObj>
        <w:docPartGallery w:val="Page Numbers (Bottom of Page)"/>
        <w:docPartUnique/>
      </w:docPartObj>
    </w:sdtPr>
    <w:sdtEndPr/>
    <w:sdtContent>
      <w:p w:rsidR="00CF4857" w:rsidRDefault="006E6FD2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F39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4857" w:rsidRDefault="00D40F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DD" w:rsidRDefault="00D40FDD">
      <w:pPr>
        <w:spacing w:after="0" w:line="240" w:lineRule="auto"/>
      </w:pPr>
      <w:r>
        <w:separator/>
      </w:r>
    </w:p>
  </w:footnote>
  <w:footnote w:type="continuationSeparator" w:id="0">
    <w:p w:rsidR="00D40FDD" w:rsidRDefault="00D40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979BD"/>
    <w:multiLevelType w:val="hybridMultilevel"/>
    <w:tmpl w:val="D86A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5D"/>
    <w:rsid w:val="003F39CB"/>
    <w:rsid w:val="003F7D5D"/>
    <w:rsid w:val="006E6FD2"/>
    <w:rsid w:val="0079055B"/>
    <w:rsid w:val="00990B96"/>
    <w:rsid w:val="00D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23D0-3068-4C21-95DA-502A60E9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D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F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7D5D"/>
  </w:style>
  <w:style w:type="character" w:customStyle="1" w:styleId="c6">
    <w:name w:val="c6"/>
    <w:basedOn w:val="a0"/>
    <w:rsid w:val="003F7D5D"/>
  </w:style>
  <w:style w:type="paragraph" w:styleId="a3">
    <w:name w:val="List Paragraph"/>
    <w:basedOn w:val="a"/>
    <w:uiPriority w:val="34"/>
    <w:qFormat/>
    <w:rsid w:val="003F7D5D"/>
    <w:pPr>
      <w:ind w:left="720"/>
      <w:contextualSpacing/>
    </w:pPr>
  </w:style>
  <w:style w:type="paragraph" w:styleId="a4">
    <w:name w:val="No Spacing"/>
    <w:uiPriority w:val="1"/>
    <w:qFormat/>
    <w:rsid w:val="003F7D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F7D5D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F7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distantsionnoe-obuchenie/2020/06/12/stihi-o-rodine-dlya-det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zanjatie-po-patrioticheskomu-vospitaniyu-vo-vtoroi-mladshei-grupe-na-temu-nasha-rodina-rosi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</cp:revision>
  <dcterms:created xsi:type="dcterms:W3CDTF">2024-11-06T15:31:00Z</dcterms:created>
  <dcterms:modified xsi:type="dcterms:W3CDTF">2024-12-03T09:51:00Z</dcterms:modified>
</cp:coreProperties>
</file>